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69635" w14:textId="1033C303" w:rsidR="00300468" w:rsidRDefault="00BC16AD" w:rsidP="00300468">
      <w:pPr>
        <w:spacing w:after="87"/>
        <w:rPr>
          <w:rFonts w:ascii="Times New Roman" w:hAnsi="Times New Roman" w:cs="Times New Roman"/>
          <w:color w:val="010302"/>
        </w:rPr>
      </w:pPr>
      <w:r w:rsidRPr="00A21F86">
        <w:rPr>
          <w:rFonts w:eastAsiaTheme="minorEastAsia"/>
          <w:noProof/>
          <w:lang w:val="en-GB" w:eastAsia="en-GB"/>
        </w:rPr>
        <mc:AlternateContent>
          <mc:Choice Requires="wps">
            <w:drawing>
              <wp:anchor distT="0" distB="0" distL="114300" distR="114300" simplePos="0" relativeHeight="251658241" behindDoc="0" locked="0" layoutInCell="1" allowOverlap="1" wp14:anchorId="0B60D37A" wp14:editId="1E7CCF92">
                <wp:simplePos x="0" y="0"/>
                <wp:positionH relativeFrom="margin">
                  <wp:align>center</wp:align>
                </wp:positionH>
                <wp:positionV relativeFrom="paragraph">
                  <wp:posOffset>154498</wp:posOffset>
                </wp:positionV>
                <wp:extent cx="6102000" cy="355600"/>
                <wp:effectExtent l="0" t="0" r="13335" b="25400"/>
                <wp:wrapNone/>
                <wp:docPr id="13" name="Rectangle 13"/>
                <wp:cNvGraphicFramePr/>
                <a:graphic xmlns:a="http://schemas.openxmlformats.org/drawingml/2006/main">
                  <a:graphicData uri="http://schemas.microsoft.com/office/word/2010/wordprocessingShape">
                    <wps:wsp>
                      <wps:cNvSpPr/>
                      <wps:spPr>
                        <a:xfrm>
                          <a:off x="0" y="0"/>
                          <a:ext cx="6102000" cy="355600"/>
                        </a:xfrm>
                        <a:prstGeom prst="rect">
                          <a:avLst/>
                        </a:prstGeom>
                        <a:solidFill>
                          <a:srgbClr val="C6D9F1"/>
                        </a:solidFill>
                        <a:ln w="9525" cap="flat" cmpd="sng" algn="ctr">
                          <a:solidFill>
                            <a:schemeClr val="tx1"/>
                          </a:solidFill>
                          <a:prstDash val="solid"/>
                          <a:miter lim="800000"/>
                        </a:ln>
                        <a:effectLst/>
                      </wps:spPr>
                      <wps:txbx>
                        <w:txbxContent>
                          <w:p w14:paraId="7E9EDFBC" w14:textId="57C25CEC" w:rsidR="009908DF" w:rsidRDefault="009908DF" w:rsidP="009908DF">
                            <w:pPr>
                              <w:jc w:val="center"/>
                            </w:pPr>
                            <w:r w:rsidRPr="00300468">
                              <w:rPr>
                                <w:rFonts w:cs="Arial"/>
                                <w:b/>
                                <w:bCs/>
                                <w:color w:val="000000"/>
                                <w:sz w:val="24"/>
                                <w:szCs w:val="24"/>
                              </w:rPr>
                              <w:t>METHOD ST</w:t>
                            </w:r>
                            <w:r w:rsidRPr="00300468">
                              <w:rPr>
                                <w:rFonts w:cs="Arial"/>
                                <w:b/>
                                <w:bCs/>
                                <w:color w:val="000000"/>
                                <w:spacing w:val="-5"/>
                                <w:sz w:val="24"/>
                                <w:szCs w:val="24"/>
                              </w:rPr>
                              <w:t>A</w:t>
                            </w:r>
                            <w:r w:rsidRPr="00300468">
                              <w:rPr>
                                <w:rFonts w:cs="Arial"/>
                                <w:b/>
                                <w:bCs/>
                                <w:color w:val="000000"/>
                                <w:sz w:val="24"/>
                                <w:szCs w:val="24"/>
                              </w:rPr>
                              <w:t xml:space="preserve">TEMENT </w:t>
                            </w:r>
                            <w:r w:rsidR="00D94EDB">
                              <w:rPr>
                                <w:rFonts w:cs="Arial"/>
                                <w:b/>
                                <w:bCs/>
                                <w:color w:val="000000"/>
                                <w:sz w:val="24"/>
                                <w:szCs w:val="24"/>
                              </w:rPr>
                              <w:t>TEMPLATE AND GUIDELINE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60D37A" id="Rectangle 13" o:spid="_x0000_s1026" style="position:absolute;margin-left:0;margin-top:12.15pt;width:480.45pt;height:28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C1YdwIAAPwEAAAOAAAAZHJzL2Uyb0RvYy54bWysVEtv2zAMvg/YfxB0X52kTdYadYogQYYB&#10;RVusHXpmZMkWoNckJXb360fJbvpYT8MuMilSfHz86MurXity4D5Iayo6PZlQwg2ztTRNRX8+bL+c&#10;UxIimBqUNbyiTzzQq+XnT5edK/nMtlbV3BMMYkLZuYq2MbqyKAJruYZwYh03aBTWa4io+qaoPXQY&#10;XatiNpksis762nnLeAh4uxmMdJnjC8FZvBUi8EhURbG2mE+fz106i+UllI0H10o2lgH/UIUGaTDp&#10;MdQGIpC9l3+F0pJ5G6yIJ8zqwgohGc89YDfTybtu7ltwPPeC4AR3hCn8v7Ds5nDniaxxdqeUGNA4&#10;ox+IGphGcYJ3CFDnQol+9+7Oj1pAMXXbC6/TF/sgfQb16Qgq7yNheLmYTnBQiD1D2+l8vkAZwxQv&#10;r50P8Ru3miShoh7TZyzhcB3i4PrskpIFq2S9lUplxTe7tfLkADjg9WJzsZ2O0d+4KUO6il7MZ3Os&#10;A5BnQkFEUTvsPJiGElANEphFn1O/eZzJyI9ZYv9hilTiBkI7lJIDpEqg1DIixZXUFT1HII7tK5Os&#10;PJN0bDQhPWCbpNjv+hHwna2fcE7eDgQOjm0l5ruGEO/AI2MRX9zCeIuHUBZ7taNESWv974/ukz8S&#10;Ca2UdLgBCMSvPXhOifpukGIX07OztDJZOZt/naHiX1t2ry1mr9cWZzDFfXcsi8k/qmdReKsfcVlX&#10;KSuawDDMPUA+Kus4bCauO+OrVXbDNXEQr829Yyl4giwh/dA/gncjYyJy7cY+bwuU74gz+KaXxq72&#10;0QqZWZUgHnBFNiYFVyzzcvwdpB1+rWevl5/W8g8AAAD//wMAUEsDBBQABgAIAAAAIQCouo6H2QAA&#10;AAYBAAAPAAAAZHJzL2Rvd25yZXYueG1sTI/BTsMwEETvSPyDtUjcqE0DURPiVAi1Z0Racd7ESxw1&#10;Xkex24a/x5zgOJrRzJtqu7hRXGgOg2cNjysFgrjzZuBew/Gwf9iACBHZ4OiZNHxTgG19e1NhafyV&#10;P+jSxF6kEg4larAxTqWUobPkMKz8RJy8Lz87jEnOvTQzXlO5G+VaqVw6HDgtWJzozVJ3as5Ow/t+&#10;t7OfQ5EfVPvMWWzw1I6o9f3d8voCItIS/8Lwi5/QoU5MrT+zCWLUkI5EDeunDERyi1wVIFoNG5WB&#10;rCv5H7/+AQAA//8DAFBLAQItABQABgAIAAAAIQC2gziS/gAAAOEBAAATAAAAAAAAAAAAAAAAAAAA&#10;AABbQ29udGVudF9UeXBlc10ueG1sUEsBAi0AFAAGAAgAAAAhADj9If/WAAAAlAEAAAsAAAAAAAAA&#10;AAAAAAAALwEAAF9yZWxzLy5yZWxzUEsBAi0AFAAGAAgAAAAhABjALVh3AgAA/AQAAA4AAAAAAAAA&#10;AAAAAAAALgIAAGRycy9lMm9Eb2MueG1sUEsBAi0AFAAGAAgAAAAhAKi6jofZAAAABgEAAA8AAAAA&#10;AAAAAAAAAAAA0QQAAGRycy9kb3ducmV2LnhtbFBLBQYAAAAABAAEAPMAAADXBQAAAAA=&#10;" fillcolor="#c6d9f1" strokecolor="black [3213]">
                <v:textbox>
                  <w:txbxContent>
                    <w:p w14:paraId="7E9EDFBC" w14:textId="57C25CEC" w:rsidR="009908DF" w:rsidRDefault="009908DF" w:rsidP="009908DF">
                      <w:pPr>
                        <w:jc w:val="center"/>
                      </w:pPr>
                      <w:r w:rsidRPr="00300468">
                        <w:rPr>
                          <w:rFonts w:cs="Arial"/>
                          <w:b/>
                          <w:bCs/>
                          <w:color w:val="000000"/>
                          <w:sz w:val="24"/>
                          <w:szCs w:val="24"/>
                        </w:rPr>
                        <w:t>METHOD ST</w:t>
                      </w:r>
                      <w:r w:rsidRPr="00300468">
                        <w:rPr>
                          <w:rFonts w:cs="Arial"/>
                          <w:b/>
                          <w:bCs/>
                          <w:color w:val="000000"/>
                          <w:spacing w:val="-5"/>
                          <w:sz w:val="24"/>
                          <w:szCs w:val="24"/>
                        </w:rPr>
                        <w:t>A</w:t>
                      </w:r>
                      <w:r w:rsidRPr="00300468">
                        <w:rPr>
                          <w:rFonts w:cs="Arial"/>
                          <w:b/>
                          <w:bCs/>
                          <w:color w:val="000000"/>
                          <w:sz w:val="24"/>
                          <w:szCs w:val="24"/>
                        </w:rPr>
                        <w:t xml:space="preserve">TEMENT </w:t>
                      </w:r>
                      <w:r w:rsidR="00D94EDB">
                        <w:rPr>
                          <w:rFonts w:cs="Arial"/>
                          <w:b/>
                          <w:bCs/>
                          <w:color w:val="000000"/>
                          <w:sz w:val="24"/>
                          <w:szCs w:val="24"/>
                        </w:rPr>
                        <w:t>TEMPLATE AND GUIDELINE</w:t>
                      </w:r>
                    </w:p>
                  </w:txbxContent>
                </v:textbox>
                <w10:wrap anchorx="margin"/>
              </v:rect>
            </w:pict>
          </mc:Fallback>
        </mc:AlternateContent>
      </w:r>
    </w:p>
    <w:p w14:paraId="158AF804" w14:textId="22498A84" w:rsidR="009908DF" w:rsidRDefault="009908DF" w:rsidP="00300468">
      <w:pPr>
        <w:spacing w:after="87"/>
        <w:rPr>
          <w:rFonts w:ascii="Times New Roman" w:hAnsi="Times New Roman" w:cs="Times New Roman"/>
          <w:color w:val="010302"/>
        </w:rPr>
      </w:pPr>
    </w:p>
    <w:p w14:paraId="7A53A00C" w14:textId="77777777" w:rsidR="00BC16AD" w:rsidRDefault="00BC16AD" w:rsidP="00300468">
      <w:pPr>
        <w:spacing w:after="87"/>
        <w:rPr>
          <w:rFonts w:ascii="Times New Roman" w:hAnsi="Times New Roman" w:cs="Times New Roman"/>
          <w:color w:val="010302"/>
        </w:rPr>
      </w:pPr>
    </w:p>
    <w:tbl>
      <w:tblPr>
        <w:tblStyle w:val="TableGrid"/>
        <w:tblpPr w:vertAnchor="text" w:horzAnchor="margin" w:tblpXSpec="center" w:tblpY="116"/>
        <w:tblOverlap w:val="never"/>
        <w:tblW w:w="9618" w:type="dxa"/>
        <w:tblLayout w:type="fixed"/>
        <w:tblLook w:val="04A0" w:firstRow="1" w:lastRow="0" w:firstColumn="1" w:lastColumn="0" w:noHBand="0" w:noVBand="1"/>
      </w:tblPr>
      <w:tblGrid>
        <w:gridCol w:w="9618"/>
      </w:tblGrid>
      <w:tr w:rsidR="002056CE" w14:paraId="6BC25316" w14:textId="77777777" w:rsidTr="000C64F4">
        <w:trPr>
          <w:trHeight w:val="272"/>
        </w:trPr>
        <w:tc>
          <w:tcPr>
            <w:tcW w:w="9618" w:type="dxa"/>
            <w:vAlign w:val="center"/>
          </w:tcPr>
          <w:p w14:paraId="6E631FA8" w14:textId="69BD18A4" w:rsidR="002056CE" w:rsidRDefault="002056CE" w:rsidP="002056CE">
            <w:pPr>
              <w:ind w:left="90"/>
              <w:rPr>
                <w:rFonts w:ascii="Times New Roman" w:hAnsi="Times New Roman" w:cs="Times New Roman"/>
                <w:color w:val="010302"/>
              </w:rPr>
            </w:pPr>
            <w:r>
              <w:rPr>
                <w:rFonts w:cs="Arial"/>
                <w:b/>
                <w:bCs/>
                <w:color w:val="000000"/>
                <w:szCs w:val="20"/>
              </w:rPr>
              <w:t>Document Reference Number:</w:t>
            </w:r>
            <w:r>
              <w:rPr>
                <w:rFonts w:cs="Arial"/>
                <w:b/>
                <w:bCs/>
                <w:color w:val="000000"/>
                <w:spacing w:val="275"/>
                <w:szCs w:val="20"/>
              </w:rPr>
              <w:t xml:space="preserve"> </w:t>
            </w:r>
            <w:r>
              <w:rPr>
                <w:b/>
              </w:rPr>
              <w:t xml:space="preserve"> </w:t>
            </w:r>
            <w:r w:rsidRPr="003F2F7B">
              <w:rPr>
                <w:b/>
              </w:rPr>
              <w:t>EM-7500-M-</w:t>
            </w:r>
            <w:r w:rsidRPr="008D5E80">
              <w:rPr>
                <w:b/>
                <w:highlight w:val="yellow"/>
              </w:rPr>
              <w:t>6051-R</w:t>
            </w:r>
            <w:r>
              <w:rPr>
                <w:b/>
              </w:rPr>
              <w:t>A</w:t>
            </w:r>
          </w:p>
        </w:tc>
      </w:tr>
      <w:tr w:rsidR="002056CE" w14:paraId="5625D055" w14:textId="77777777" w:rsidTr="00AA631A">
        <w:trPr>
          <w:trHeight w:val="272"/>
        </w:trPr>
        <w:tc>
          <w:tcPr>
            <w:tcW w:w="9618" w:type="dxa"/>
          </w:tcPr>
          <w:p w14:paraId="18FA51EE" w14:textId="738CFDC8" w:rsidR="002056CE" w:rsidRDefault="002056CE" w:rsidP="002056CE">
            <w:pPr>
              <w:ind w:left="90"/>
              <w:rPr>
                <w:rFonts w:ascii="Times New Roman" w:hAnsi="Times New Roman" w:cs="Times New Roman"/>
                <w:color w:val="010302"/>
              </w:rPr>
            </w:pPr>
            <w:r>
              <w:rPr>
                <w:b/>
              </w:rPr>
              <w:t>Location:</w:t>
            </w:r>
            <w:r>
              <w:rPr>
                <w:b/>
                <w:spacing w:val="-4"/>
              </w:rPr>
              <w:t xml:space="preserve"> </w:t>
            </w:r>
            <w:r w:rsidRPr="003F2F7B">
              <w:rPr>
                <w:b/>
              </w:rPr>
              <w:t xml:space="preserve">YASI S/S </w:t>
            </w:r>
            <w:proofErr w:type="gramStart"/>
            <w:r w:rsidRPr="003F2F7B">
              <w:rPr>
                <w:b/>
              </w:rPr>
              <w:t>to  BHYG</w:t>
            </w:r>
            <w:proofErr w:type="gramEnd"/>
            <w:r w:rsidRPr="003F2F7B">
              <w:rPr>
                <w:b/>
              </w:rPr>
              <w:t xml:space="preserve"> S/S</w:t>
            </w:r>
          </w:p>
        </w:tc>
      </w:tr>
      <w:tr w:rsidR="00300468" w14:paraId="7D31DB70" w14:textId="77777777" w:rsidTr="000C64F4">
        <w:trPr>
          <w:trHeight w:val="272"/>
        </w:trPr>
        <w:tc>
          <w:tcPr>
            <w:tcW w:w="9618" w:type="dxa"/>
            <w:vAlign w:val="center"/>
          </w:tcPr>
          <w:p w14:paraId="03B6218D" w14:textId="1B41EF8F" w:rsidR="00300468" w:rsidRDefault="00300468" w:rsidP="000C64F4">
            <w:pPr>
              <w:ind w:left="90"/>
              <w:rPr>
                <w:rFonts w:ascii="Times New Roman" w:hAnsi="Times New Roman" w:cs="Times New Roman"/>
                <w:color w:val="010302"/>
              </w:rPr>
            </w:pPr>
            <w:r>
              <w:rPr>
                <w:rFonts w:cs="Arial"/>
                <w:b/>
                <w:bCs/>
                <w:color w:val="000000"/>
                <w:szCs w:val="20"/>
              </w:rPr>
              <w:t xml:space="preserve">Work </w:t>
            </w:r>
            <w:r w:rsidR="006C6C30">
              <w:rPr>
                <w:rFonts w:cs="Arial"/>
                <w:b/>
                <w:bCs/>
                <w:color w:val="000000"/>
                <w:szCs w:val="20"/>
              </w:rPr>
              <w:t>S</w:t>
            </w:r>
            <w:r>
              <w:rPr>
                <w:rFonts w:cs="Arial"/>
                <w:b/>
                <w:bCs/>
                <w:color w:val="000000"/>
                <w:szCs w:val="20"/>
              </w:rPr>
              <w:t>cope</w:t>
            </w:r>
            <w:r w:rsidR="00514C2F">
              <w:rPr>
                <w:rFonts w:cs="Arial"/>
                <w:b/>
                <w:bCs/>
                <w:color w:val="000000"/>
                <w:szCs w:val="20"/>
              </w:rPr>
              <w:t>: Installing Route Markers and Crash Poles</w:t>
            </w:r>
          </w:p>
        </w:tc>
      </w:tr>
      <w:tr w:rsidR="00300468" w:rsidRPr="000C64F4" w14:paraId="5D121F34" w14:textId="77777777" w:rsidTr="000C64F4">
        <w:trPr>
          <w:trHeight w:val="251"/>
        </w:trPr>
        <w:tc>
          <w:tcPr>
            <w:tcW w:w="9618" w:type="dxa"/>
            <w:vAlign w:val="center"/>
          </w:tcPr>
          <w:p w14:paraId="7CBC40E2" w14:textId="39A91BCE" w:rsidR="00300468" w:rsidRPr="000C64F4" w:rsidRDefault="002056CE" w:rsidP="000C64F4">
            <w:pPr>
              <w:tabs>
                <w:tab w:val="left" w:pos="3210"/>
              </w:tabs>
              <w:ind w:left="90"/>
              <w:rPr>
                <w:rFonts w:ascii="Times New Roman" w:hAnsi="Times New Roman" w:cs="Times New Roman"/>
                <w:color w:val="010302"/>
                <w:szCs w:val="20"/>
              </w:rPr>
            </w:pPr>
            <w:r w:rsidRPr="000C64F4">
              <w:rPr>
                <w:rFonts w:cs="Arial"/>
                <w:b/>
                <w:bCs/>
                <w:color w:val="000000"/>
                <w:szCs w:val="20"/>
              </w:rPr>
              <w:t xml:space="preserve">Client </w:t>
            </w:r>
            <w:r>
              <w:rPr>
                <w:rFonts w:cs="Arial"/>
                <w:b/>
                <w:bCs/>
                <w:color w:val="000000"/>
                <w:szCs w:val="20"/>
              </w:rPr>
              <w:t>C</w:t>
            </w:r>
            <w:r w:rsidRPr="000C64F4">
              <w:rPr>
                <w:rFonts w:cs="Arial"/>
                <w:b/>
                <w:bCs/>
                <w:color w:val="000000"/>
                <w:szCs w:val="20"/>
              </w:rPr>
              <w:t xml:space="preserve">ontract No: </w:t>
            </w:r>
            <w:r>
              <w:rPr>
                <w:b/>
              </w:rPr>
              <w:t xml:space="preserve"> N</w:t>
            </w:r>
            <w:r>
              <w:rPr>
                <w:b/>
                <w:spacing w:val="-2"/>
              </w:rPr>
              <w:t xml:space="preserve"> 19084</w:t>
            </w:r>
            <w:r w:rsidR="00300468" w:rsidRPr="000C64F4">
              <w:rPr>
                <w:rFonts w:cs="Arial"/>
                <w:b/>
                <w:bCs/>
                <w:color w:val="000000"/>
                <w:szCs w:val="20"/>
              </w:rPr>
              <w:tab/>
            </w:r>
            <w:r w:rsidR="00300468" w:rsidRPr="000C64F4">
              <w:rPr>
                <w:rFonts w:cs="Arial"/>
                <w:color w:val="000000"/>
                <w:szCs w:val="20"/>
              </w:rPr>
              <w:t xml:space="preserve">  </w:t>
            </w:r>
          </w:p>
        </w:tc>
      </w:tr>
    </w:tbl>
    <w:p w14:paraId="5E9D13D8" w14:textId="77777777" w:rsidR="00F420B4" w:rsidRDefault="00F420B4" w:rsidP="00C33389">
      <w:pPr>
        <w:pStyle w:val="paragraph"/>
        <w:spacing w:before="0" w:beforeAutospacing="0" w:after="0" w:afterAutospacing="0"/>
        <w:jc w:val="both"/>
        <w:textAlignment w:val="baseline"/>
        <w:rPr>
          <w:rStyle w:val="normaltextrun"/>
          <w:rFonts w:ascii="Arial" w:hAnsi="Arial" w:cs="Arial"/>
          <w:color w:val="010302"/>
          <w:sz w:val="20"/>
          <w:szCs w:val="20"/>
          <w:lang w:val="en-US"/>
        </w:rPr>
      </w:pPr>
    </w:p>
    <w:p w14:paraId="70F5071C" w14:textId="0859DEEC" w:rsidR="00C33389" w:rsidRPr="00C33389" w:rsidRDefault="00C33389" w:rsidP="008F187A">
      <w:pPr>
        <w:pStyle w:val="paragraph"/>
        <w:spacing w:before="0" w:beforeAutospacing="0" w:after="0" w:afterAutospacing="0"/>
        <w:ind w:left="-142"/>
        <w:jc w:val="both"/>
        <w:textAlignment w:val="baseline"/>
        <w:rPr>
          <w:rFonts w:ascii="Arial" w:hAnsi="Arial" w:cs="Arial"/>
          <w:sz w:val="20"/>
          <w:szCs w:val="20"/>
        </w:rPr>
      </w:pPr>
      <w:r w:rsidRPr="00C33389">
        <w:rPr>
          <w:rStyle w:val="normaltextrun"/>
          <w:rFonts w:ascii="Arial" w:hAnsi="Arial" w:cs="Arial"/>
          <w:color w:val="010302"/>
          <w:sz w:val="20"/>
          <w:szCs w:val="20"/>
          <w:lang w:val="en-US"/>
        </w:rPr>
        <w:t xml:space="preserve">Contractor is responsible to prepare method statement for each work activities with compliance to RFC drawings, standard drawings, </w:t>
      </w:r>
      <w:r w:rsidR="00925A8E" w:rsidRPr="00925A8E">
        <w:rPr>
          <w:rStyle w:val="normaltextrun"/>
          <w:rFonts w:ascii="Arial" w:hAnsi="Arial" w:cs="Arial"/>
          <w:color w:val="010302"/>
          <w:sz w:val="20"/>
          <w:szCs w:val="20"/>
          <w:lang w:val="en-US"/>
        </w:rPr>
        <w:t xml:space="preserve">project specification, prevailing international standards and </w:t>
      </w:r>
      <w:r w:rsidRPr="00C33389">
        <w:rPr>
          <w:rStyle w:val="normaltextrun"/>
          <w:rFonts w:ascii="Arial" w:hAnsi="Arial" w:cs="Arial"/>
          <w:color w:val="010302"/>
          <w:sz w:val="20"/>
          <w:szCs w:val="20"/>
          <w:lang w:val="en-US"/>
        </w:rPr>
        <w:t>other relevant approvals and submit it for consultant/</w:t>
      </w:r>
      <w:r w:rsidR="00245776">
        <w:rPr>
          <w:rStyle w:val="normaltextrun"/>
          <w:rFonts w:ascii="Arial" w:hAnsi="Arial" w:cs="Arial"/>
          <w:color w:val="010302"/>
          <w:sz w:val="20"/>
          <w:szCs w:val="20"/>
          <w:lang w:val="en-US"/>
        </w:rPr>
        <w:t>TAQA</w:t>
      </w:r>
      <w:r w:rsidRPr="00C33389">
        <w:rPr>
          <w:rStyle w:val="normaltextrun"/>
          <w:rFonts w:ascii="Arial" w:hAnsi="Arial" w:cs="Arial"/>
          <w:color w:val="010302"/>
          <w:sz w:val="20"/>
          <w:szCs w:val="20"/>
          <w:lang w:val="en-US"/>
        </w:rPr>
        <w:t xml:space="preserve"> review and approval.   </w:t>
      </w:r>
      <w:r w:rsidRPr="00C33389">
        <w:rPr>
          <w:rStyle w:val="eop"/>
          <w:rFonts w:ascii="Arial" w:hAnsi="Arial" w:cs="Arial"/>
          <w:color w:val="010302"/>
          <w:sz w:val="20"/>
          <w:szCs w:val="20"/>
        </w:rPr>
        <w:t> </w:t>
      </w:r>
    </w:p>
    <w:p w14:paraId="031EAA46" w14:textId="4B0CDC48" w:rsidR="00C33389" w:rsidRPr="00C33389" w:rsidRDefault="00C33389" w:rsidP="008F187A">
      <w:pPr>
        <w:pStyle w:val="paragraph"/>
        <w:spacing w:before="0" w:beforeAutospacing="0" w:after="0" w:afterAutospacing="0"/>
        <w:ind w:left="-142"/>
        <w:jc w:val="both"/>
        <w:textAlignment w:val="baseline"/>
        <w:rPr>
          <w:rFonts w:ascii="Arial" w:hAnsi="Arial" w:cs="Arial"/>
          <w:sz w:val="20"/>
          <w:szCs w:val="20"/>
        </w:rPr>
      </w:pPr>
      <w:r w:rsidRPr="00C33389">
        <w:rPr>
          <w:rStyle w:val="normaltextrun"/>
          <w:rFonts w:ascii="Arial" w:hAnsi="Arial" w:cs="Arial"/>
          <w:color w:val="010302"/>
          <w:sz w:val="20"/>
          <w:szCs w:val="20"/>
          <w:lang w:val="en-US"/>
        </w:rPr>
        <w:t xml:space="preserve">This method statement guideline is prepared in good faith in line </w:t>
      </w:r>
      <w:r w:rsidR="000B50FE">
        <w:rPr>
          <w:rStyle w:val="normaltextrun"/>
          <w:rFonts w:ascii="Arial" w:hAnsi="Arial" w:cs="Arial"/>
          <w:color w:val="010302"/>
          <w:sz w:val="20"/>
          <w:szCs w:val="20"/>
          <w:lang w:val="en-US"/>
        </w:rPr>
        <w:t>with</w:t>
      </w:r>
      <w:r w:rsidRPr="00C33389">
        <w:rPr>
          <w:rStyle w:val="normaltextrun"/>
          <w:rFonts w:ascii="Arial" w:hAnsi="Arial" w:cs="Arial"/>
          <w:color w:val="010302"/>
          <w:sz w:val="20"/>
          <w:szCs w:val="20"/>
          <w:lang w:val="en-US"/>
        </w:rPr>
        <w:t xml:space="preserve"> </w:t>
      </w:r>
      <w:r w:rsidR="008A3CBD">
        <w:rPr>
          <w:rStyle w:val="normaltextrun"/>
          <w:rFonts w:ascii="Arial" w:hAnsi="Arial" w:cs="Arial"/>
          <w:color w:val="010302"/>
          <w:sz w:val="20"/>
          <w:szCs w:val="20"/>
          <w:lang w:val="en-US"/>
        </w:rPr>
        <w:t>standard</w:t>
      </w:r>
      <w:r w:rsidRPr="00C33389">
        <w:rPr>
          <w:rStyle w:val="normaltextrun"/>
          <w:rFonts w:ascii="Arial" w:hAnsi="Arial" w:cs="Arial"/>
          <w:color w:val="010302"/>
          <w:sz w:val="20"/>
          <w:szCs w:val="20"/>
          <w:lang w:val="en-US"/>
        </w:rPr>
        <w:t xml:space="preserve"> engineering practices, to guide, facilitate contractors and standardize the procedural submissions. However, it does not relieve </w:t>
      </w:r>
      <w:r w:rsidR="00BF2F13">
        <w:rPr>
          <w:rStyle w:val="normaltextrun"/>
          <w:rFonts w:ascii="Arial" w:hAnsi="Arial" w:cs="Arial"/>
          <w:color w:val="010302"/>
          <w:sz w:val="20"/>
          <w:szCs w:val="20"/>
          <w:lang w:val="en-US"/>
        </w:rPr>
        <w:t>the C</w:t>
      </w:r>
      <w:r w:rsidRPr="00C33389">
        <w:rPr>
          <w:rStyle w:val="normaltextrun"/>
          <w:rFonts w:ascii="Arial" w:hAnsi="Arial" w:cs="Arial"/>
          <w:color w:val="010302"/>
          <w:sz w:val="20"/>
          <w:szCs w:val="20"/>
          <w:lang w:val="en-US"/>
        </w:rPr>
        <w:t>ontractor from their contractual obligations. </w:t>
      </w:r>
      <w:r w:rsidRPr="00C33389">
        <w:rPr>
          <w:rStyle w:val="eop"/>
          <w:rFonts w:ascii="Arial" w:hAnsi="Arial" w:cs="Arial"/>
          <w:color w:val="010302"/>
          <w:sz w:val="20"/>
          <w:szCs w:val="20"/>
        </w:rPr>
        <w:t> </w:t>
      </w:r>
    </w:p>
    <w:p w14:paraId="20BD6E04" w14:textId="25449E49" w:rsidR="00F420B4" w:rsidRPr="00F420B4" w:rsidRDefault="00C33389" w:rsidP="008F187A">
      <w:pPr>
        <w:pStyle w:val="paragraph"/>
        <w:spacing w:before="0" w:beforeAutospacing="0" w:after="0" w:afterAutospacing="0"/>
        <w:ind w:left="-142"/>
        <w:jc w:val="both"/>
        <w:textAlignment w:val="baseline"/>
        <w:rPr>
          <w:rFonts w:ascii="Arial" w:hAnsi="Arial" w:cs="Arial"/>
          <w:color w:val="010302"/>
          <w:sz w:val="20"/>
          <w:szCs w:val="20"/>
        </w:rPr>
      </w:pPr>
      <w:r w:rsidRPr="00C33389">
        <w:rPr>
          <w:rStyle w:val="normaltextrun"/>
          <w:rFonts w:ascii="Arial" w:hAnsi="Arial" w:cs="Arial"/>
          <w:color w:val="010302"/>
          <w:sz w:val="20"/>
          <w:szCs w:val="20"/>
          <w:lang w:val="en-US"/>
        </w:rPr>
        <w:t xml:space="preserve">Any discrepancy between this information and actual site conditions shall be verified for its correctness and suitability, as per applicable </w:t>
      </w:r>
      <w:r w:rsidR="00245776">
        <w:rPr>
          <w:rStyle w:val="normaltextrun"/>
          <w:rFonts w:ascii="Arial" w:hAnsi="Arial" w:cs="Arial"/>
          <w:color w:val="010302"/>
          <w:sz w:val="20"/>
          <w:szCs w:val="20"/>
          <w:lang w:val="en-US"/>
        </w:rPr>
        <w:t>TAQA</w:t>
      </w:r>
      <w:r w:rsidRPr="00C33389">
        <w:rPr>
          <w:rStyle w:val="normaltextrun"/>
          <w:rFonts w:ascii="Arial" w:hAnsi="Arial" w:cs="Arial"/>
          <w:color w:val="010302"/>
          <w:sz w:val="20"/>
          <w:szCs w:val="20"/>
          <w:lang w:val="en-US"/>
        </w:rPr>
        <w:t xml:space="preserve"> procedures and local authorities. </w:t>
      </w:r>
      <w:r w:rsidR="00D10B4C">
        <w:rPr>
          <w:rStyle w:val="normaltextrun"/>
          <w:rFonts w:ascii="Arial" w:hAnsi="Arial" w:cs="Arial"/>
          <w:color w:val="010302"/>
          <w:sz w:val="20"/>
          <w:szCs w:val="20"/>
          <w:lang w:val="en-US"/>
        </w:rPr>
        <w:t xml:space="preserve">The </w:t>
      </w:r>
      <w:r w:rsidRPr="00C33389">
        <w:rPr>
          <w:rStyle w:val="normaltextrun"/>
          <w:rFonts w:ascii="Arial" w:hAnsi="Arial" w:cs="Arial"/>
          <w:color w:val="010302"/>
          <w:sz w:val="20"/>
          <w:szCs w:val="20"/>
          <w:lang w:val="en-US"/>
        </w:rPr>
        <w:t>Contractor shall verify and confirm submissions case to case, as per applicable law and standards.</w:t>
      </w:r>
      <w:r w:rsidRPr="00C33389">
        <w:rPr>
          <w:rStyle w:val="eop"/>
          <w:rFonts w:ascii="Arial" w:hAnsi="Arial" w:cs="Arial"/>
          <w:color w:val="010302"/>
          <w:sz w:val="20"/>
          <w:szCs w:val="20"/>
        </w:rPr>
        <w:t> </w:t>
      </w:r>
    </w:p>
    <w:p w14:paraId="48AFFC8B" w14:textId="6DB65C15" w:rsidR="00300468" w:rsidRDefault="00300468" w:rsidP="004237D6">
      <w:pPr>
        <w:rPr>
          <w:rFonts w:ascii="Times New Roman" w:hAnsi="Times New Roman" w:cs="Times New Roman"/>
          <w:color w:val="010302"/>
        </w:rPr>
      </w:pPr>
    </w:p>
    <w:tbl>
      <w:tblPr>
        <w:tblStyle w:val="TableGrid"/>
        <w:tblpPr w:vertAnchor="text" w:horzAnchor="margin" w:tblpXSpec="center" w:tblpY="49"/>
        <w:tblOverlap w:val="never"/>
        <w:tblW w:w="9580" w:type="dxa"/>
        <w:tblLayout w:type="fixed"/>
        <w:tblLook w:val="04A0" w:firstRow="1" w:lastRow="0" w:firstColumn="1" w:lastColumn="0" w:noHBand="0" w:noVBand="1"/>
      </w:tblPr>
      <w:tblGrid>
        <w:gridCol w:w="562"/>
        <w:gridCol w:w="993"/>
        <w:gridCol w:w="1513"/>
        <w:gridCol w:w="1605"/>
        <w:gridCol w:w="1674"/>
        <w:gridCol w:w="1871"/>
        <w:gridCol w:w="1278"/>
        <w:gridCol w:w="84"/>
      </w:tblGrid>
      <w:tr w:rsidR="00B9565F" w:rsidRPr="004B1A0A" w14:paraId="265FDBED" w14:textId="77777777" w:rsidTr="005F6CB8">
        <w:trPr>
          <w:trHeight w:val="267"/>
        </w:trPr>
        <w:tc>
          <w:tcPr>
            <w:tcW w:w="9496" w:type="dxa"/>
            <w:gridSpan w:val="7"/>
            <w:tcBorders>
              <w:right w:val="nil"/>
            </w:tcBorders>
            <w:shd w:val="clear" w:color="auto" w:fill="C6D9F1"/>
            <w:vAlign w:val="center"/>
          </w:tcPr>
          <w:p w14:paraId="7851FB9D" w14:textId="065F8C55" w:rsidR="00B9565F" w:rsidRPr="004B1A0A" w:rsidRDefault="00B9565F" w:rsidP="005F6CB8">
            <w:pPr>
              <w:jc w:val="center"/>
              <w:rPr>
                <w:rFonts w:cs="Arial"/>
                <w:color w:val="010302"/>
                <w:szCs w:val="20"/>
              </w:rPr>
            </w:pPr>
            <w:bookmarkStart w:id="0" w:name="_Hlk114743022"/>
            <w:r w:rsidRPr="004B1A0A">
              <w:rPr>
                <w:rFonts w:cs="Arial"/>
                <w:b/>
                <w:bCs/>
                <w:color w:val="000000"/>
                <w:szCs w:val="20"/>
              </w:rPr>
              <w:t>DOCUMEN</w:t>
            </w:r>
            <w:r w:rsidRPr="004B1A0A">
              <w:rPr>
                <w:rFonts w:cs="Arial"/>
                <w:b/>
                <w:bCs/>
                <w:color w:val="000000"/>
                <w:spacing w:val="-2"/>
                <w:szCs w:val="20"/>
              </w:rPr>
              <w:t>T</w:t>
            </w:r>
            <w:r w:rsidRPr="004B1A0A">
              <w:rPr>
                <w:rFonts w:cs="Arial"/>
                <w:b/>
                <w:bCs/>
                <w:color w:val="000000"/>
                <w:szCs w:val="20"/>
              </w:rPr>
              <w:t xml:space="preserve"> REVIEW </w:t>
            </w:r>
            <w:r w:rsidRPr="004B1A0A">
              <w:rPr>
                <w:rFonts w:cs="Arial"/>
                <w:b/>
                <w:bCs/>
                <w:color w:val="000000"/>
                <w:spacing w:val="-3"/>
                <w:szCs w:val="20"/>
              </w:rPr>
              <w:t>&amp;</w:t>
            </w:r>
            <w:r w:rsidRPr="004B1A0A">
              <w:rPr>
                <w:rFonts w:cs="Arial"/>
                <w:b/>
                <w:bCs/>
                <w:color w:val="000000"/>
                <w:szCs w:val="20"/>
              </w:rPr>
              <w:t xml:space="preserve"> </w:t>
            </w:r>
            <w:r w:rsidRPr="004B1A0A">
              <w:rPr>
                <w:rFonts w:cs="Arial"/>
                <w:b/>
                <w:bCs/>
                <w:color w:val="000000"/>
                <w:spacing w:val="-5"/>
                <w:szCs w:val="20"/>
              </w:rPr>
              <w:t>A</w:t>
            </w:r>
            <w:r w:rsidRPr="004B1A0A">
              <w:rPr>
                <w:rFonts w:cs="Arial"/>
                <w:b/>
                <w:bCs/>
                <w:color w:val="000000"/>
                <w:szCs w:val="20"/>
              </w:rPr>
              <w:t>U</w:t>
            </w:r>
            <w:r w:rsidRPr="004B1A0A">
              <w:rPr>
                <w:rFonts w:cs="Arial"/>
                <w:b/>
                <w:bCs/>
                <w:color w:val="000000"/>
                <w:spacing w:val="-2"/>
                <w:szCs w:val="20"/>
              </w:rPr>
              <w:t>T</w:t>
            </w:r>
            <w:r w:rsidRPr="004B1A0A">
              <w:rPr>
                <w:rFonts w:cs="Arial"/>
                <w:b/>
                <w:bCs/>
                <w:color w:val="000000"/>
                <w:szCs w:val="20"/>
              </w:rPr>
              <w:t>HORIS</w:t>
            </w:r>
            <w:r w:rsidRPr="004B1A0A">
              <w:rPr>
                <w:rFonts w:cs="Arial"/>
                <w:b/>
                <w:bCs/>
                <w:color w:val="000000"/>
                <w:spacing w:val="-5"/>
                <w:szCs w:val="20"/>
              </w:rPr>
              <w:t>A</w:t>
            </w:r>
            <w:r w:rsidRPr="004B1A0A">
              <w:rPr>
                <w:rFonts w:cs="Arial"/>
                <w:b/>
                <w:bCs/>
                <w:color w:val="000000"/>
                <w:szCs w:val="20"/>
              </w:rPr>
              <w:t>TION</w:t>
            </w:r>
          </w:p>
        </w:tc>
        <w:tc>
          <w:tcPr>
            <w:tcW w:w="84" w:type="dxa"/>
            <w:tcBorders>
              <w:left w:val="nil"/>
            </w:tcBorders>
            <w:shd w:val="clear" w:color="auto" w:fill="C6D9F1"/>
          </w:tcPr>
          <w:p w14:paraId="7C2EB197" w14:textId="77777777" w:rsidR="00B9565F" w:rsidRPr="004B1A0A" w:rsidRDefault="00B9565F" w:rsidP="00300468">
            <w:pPr>
              <w:rPr>
                <w:rFonts w:cs="Arial"/>
                <w:color w:val="000000" w:themeColor="text1"/>
                <w:szCs w:val="20"/>
              </w:rPr>
            </w:pPr>
          </w:p>
        </w:tc>
      </w:tr>
      <w:tr w:rsidR="00A15897" w:rsidRPr="004B1A0A" w14:paraId="428832B7" w14:textId="77777777" w:rsidTr="005F6CB8">
        <w:trPr>
          <w:trHeight w:val="256"/>
        </w:trPr>
        <w:tc>
          <w:tcPr>
            <w:tcW w:w="1555" w:type="dxa"/>
            <w:gridSpan w:val="2"/>
            <w:vMerge w:val="restart"/>
            <w:tcBorders>
              <w:bottom w:val="nil"/>
            </w:tcBorders>
            <w:vAlign w:val="center"/>
          </w:tcPr>
          <w:p w14:paraId="4684E67E" w14:textId="2CEB785E" w:rsidR="00A15897" w:rsidRPr="004B1A0A" w:rsidRDefault="00A15897" w:rsidP="00DA751C">
            <w:pPr>
              <w:spacing w:before="69"/>
              <w:jc w:val="center"/>
              <w:rPr>
                <w:rFonts w:cs="Arial"/>
                <w:i/>
                <w:iCs/>
                <w:szCs w:val="20"/>
              </w:rPr>
            </w:pPr>
            <w:r w:rsidRPr="004B1A0A">
              <w:rPr>
                <w:rFonts w:cs="Arial"/>
                <w:color w:val="000000"/>
                <w:szCs w:val="20"/>
              </w:rPr>
              <w:t>Contractor</w:t>
            </w:r>
          </w:p>
        </w:tc>
        <w:tc>
          <w:tcPr>
            <w:tcW w:w="8025" w:type="dxa"/>
            <w:gridSpan w:val="6"/>
            <w:vAlign w:val="center"/>
          </w:tcPr>
          <w:p w14:paraId="738B4FFB" w14:textId="3B308705" w:rsidR="00A15897" w:rsidRPr="00D53209" w:rsidRDefault="00A15897" w:rsidP="005F6CB8">
            <w:pPr>
              <w:jc w:val="center"/>
              <w:rPr>
                <w:rFonts w:cs="Arial"/>
                <w:b/>
                <w:bCs/>
                <w:color w:val="010302"/>
                <w:sz w:val="19"/>
                <w:szCs w:val="19"/>
              </w:rPr>
            </w:pPr>
            <w:r w:rsidRPr="00D53209">
              <w:rPr>
                <w:rFonts w:cs="Arial"/>
                <w:b/>
                <w:bCs/>
                <w:color w:val="000000"/>
                <w:spacing w:val="-2"/>
                <w:sz w:val="19"/>
                <w:szCs w:val="19"/>
              </w:rPr>
              <w:t>A</w:t>
            </w:r>
            <w:r w:rsidRPr="00D53209">
              <w:rPr>
                <w:rFonts w:cs="Arial"/>
                <w:b/>
                <w:bCs/>
                <w:color w:val="000000"/>
                <w:sz w:val="19"/>
                <w:szCs w:val="19"/>
              </w:rPr>
              <w:t>PPROV</w:t>
            </w:r>
            <w:r w:rsidRPr="00D53209">
              <w:rPr>
                <w:rFonts w:cs="Arial"/>
                <w:b/>
                <w:bCs/>
                <w:color w:val="000000"/>
                <w:spacing w:val="-4"/>
                <w:sz w:val="19"/>
                <w:szCs w:val="19"/>
              </w:rPr>
              <w:t>A</w:t>
            </w:r>
            <w:r w:rsidRPr="00D53209">
              <w:rPr>
                <w:rFonts w:cs="Arial"/>
                <w:b/>
                <w:bCs/>
                <w:color w:val="000000"/>
                <w:sz w:val="19"/>
                <w:szCs w:val="19"/>
              </w:rPr>
              <w:t>L</w:t>
            </w:r>
          </w:p>
        </w:tc>
      </w:tr>
      <w:tr w:rsidR="00E76F74" w:rsidRPr="004B1A0A" w14:paraId="588443DF" w14:textId="77777777" w:rsidTr="00E76F74">
        <w:trPr>
          <w:trHeight w:val="779"/>
        </w:trPr>
        <w:tc>
          <w:tcPr>
            <w:tcW w:w="1555" w:type="dxa"/>
            <w:gridSpan w:val="2"/>
            <w:vMerge/>
            <w:tcBorders>
              <w:top w:val="nil"/>
              <w:bottom w:val="nil"/>
            </w:tcBorders>
          </w:tcPr>
          <w:p w14:paraId="7E0E6AEC" w14:textId="77777777" w:rsidR="00E76F74" w:rsidRPr="004B1A0A" w:rsidRDefault="00E76F74" w:rsidP="00A15897">
            <w:pPr>
              <w:rPr>
                <w:rFonts w:cs="Arial"/>
                <w:szCs w:val="20"/>
              </w:rPr>
            </w:pPr>
          </w:p>
        </w:tc>
        <w:tc>
          <w:tcPr>
            <w:tcW w:w="1513" w:type="dxa"/>
            <w:tcBorders>
              <w:bottom w:val="nil"/>
            </w:tcBorders>
            <w:vAlign w:val="center"/>
          </w:tcPr>
          <w:p w14:paraId="5B777F47" w14:textId="3A9769F9" w:rsidR="00E76F74" w:rsidRPr="00D53209" w:rsidRDefault="00E76F74" w:rsidP="00E76F74">
            <w:pPr>
              <w:spacing w:before="69"/>
              <w:jc w:val="center"/>
              <w:rPr>
                <w:rFonts w:cs="Arial"/>
                <w:color w:val="010302"/>
                <w:sz w:val="19"/>
                <w:szCs w:val="19"/>
              </w:rPr>
            </w:pPr>
            <w:r w:rsidRPr="00D53209">
              <w:rPr>
                <w:rFonts w:cs="Arial"/>
                <w:color w:val="010302"/>
                <w:sz w:val="19"/>
                <w:szCs w:val="19"/>
              </w:rPr>
              <w:t>Contractor Project Manager</w:t>
            </w:r>
          </w:p>
        </w:tc>
        <w:tc>
          <w:tcPr>
            <w:tcW w:w="1605" w:type="dxa"/>
            <w:tcBorders>
              <w:bottom w:val="nil"/>
            </w:tcBorders>
            <w:vAlign w:val="center"/>
          </w:tcPr>
          <w:p w14:paraId="44E05F45" w14:textId="77777777" w:rsidR="00E76F74" w:rsidRPr="00D53209" w:rsidRDefault="00E76F74" w:rsidP="00E76F74">
            <w:pPr>
              <w:spacing w:before="69"/>
              <w:jc w:val="center"/>
              <w:rPr>
                <w:rFonts w:cs="Arial"/>
                <w:color w:val="010302"/>
                <w:sz w:val="19"/>
                <w:szCs w:val="19"/>
              </w:rPr>
            </w:pPr>
            <w:r w:rsidRPr="00D53209">
              <w:rPr>
                <w:rFonts w:cs="Arial"/>
                <w:color w:val="010302"/>
                <w:sz w:val="19"/>
                <w:szCs w:val="19"/>
              </w:rPr>
              <w:t>Sub-Contractor</w:t>
            </w:r>
          </w:p>
          <w:p w14:paraId="125AAE59" w14:textId="4DDD7BBA" w:rsidR="00E76F74" w:rsidRPr="00D53209" w:rsidRDefault="00E76F74" w:rsidP="00E76F74">
            <w:pPr>
              <w:jc w:val="center"/>
              <w:rPr>
                <w:rFonts w:cs="Arial"/>
                <w:color w:val="010302"/>
                <w:sz w:val="19"/>
                <w:szCs w:val="19"/>
              </w:rPr>
            </w:pPr>
            <w:r w:rsidRPr="00D53209">
              <w:rPr>
                <w:rFonts w:cs="Arial"/>
                <w:color w:val="010302"/>
                <w:sz w:val="19"/>
                <w:szCs w:val="19"/>
              </w:rPr>
              <w:t>Project Manager</w:t>
            </w:r>
          </w:p>
        </w:tc>
        <w:tc>
          <w:tcPr>
            <w:tcW w:w="1674" w:type="dxa"/>
            <w:vAlign w:val="center"/>
          </w:tcPr>
          <w:p w14:paraId="0E6EAB35" w14:textId="1A067AF7" w:rsidR="00E76F74" w:rsidRPr="00D53209" w:rsidRDefault="00E76F74" w:rsidP="00E76F74">
            <w:pPr>
              <w:spacing w:before="148"/>
              <w:jc w:val="center"/>
              <w:rPr>
                <w:rFonts w:cs="Arial"/>
                <w:color w:val="000000"/>
                <w:position w:val="11"/>
                <w:sz w:val="19"/>
                <w:szCs w:val="19"/>
              </w:rPr>
            </w:pPr>
            <w:r w:rsidRPr="00D53209">
              <w:rPr>
                <w:rFonts w:cs="Arial"/>
                <w:color w:val="000000"/>
                <w:position w:val="11"/>
                <w:sz w:val="19"/>
                <w:szCs w:val="19"/>
              </w:rPr>
              <w:t>Site M</w:t>
            </w:r>
            <w:r w:rsidRPr="00D53209">
              <w:rPr>
                <w:rFonts w:cs="Arial"/>
                <w:color w:val="000000"/>
                <w:spacing w:val="-6"/>
                <w:position w:val="11"/>
                <w:sz w:val="19"/>
                <w:szCs w:val="19"/>
              </w:rPr>
              <w:t>a</w:t>
            </w:r>
            <w:r w:rsidRPr="00D53209">
              <w:rPr>
                <w:rFonts w:cs="Arial"/>
                <w:color w:val="000000"/>
                <w:position w:val="11"/>
                <w:sz w:val="19"/>
                <w:szCs w:val="19"/>
              </w:rPr>
              <w:t>n</w:t>
            </w:r>
            <w:r w:rsidRPr="00D53209">
              <w:rPr>
                <w:rFonts w:cs="Arial"/>
                <w:color w:val="000000"/>
                <w:spacing w:val="-4"/>
                <w:position w:val="11"/>
                <w:sz w:val="19"/>
                <w:szCs w:val="19"/>
              </w:rPr>
              <w:t>a</w:t>
            </w:r>
            <w:r w:rsidRPr="00D53209">
              <w:rPr>
                <w:rFonts w:cs="Arial"/>
                <w:color w:val="000000"/>
                <w:position w:val="11"/>
                <w:sz w:val="19"/>
                <w:szCs w:val="19"/>
              </w:rPr>
              <w:t>ger</w:t>
            </w:r>
          </w:p>
        </w:tc>
        <w:tc>
          <w:tcPr>
            <w:tcW w:w="1871" w:type="dxa"/>
            <w:tcBorders>
              <w:bottom w:val="nil"/>
            </w:tcBorders>
            <w:vAlign w:val="center"/>
          </w:tcPr>
          <w:p w14:paraId="3BDF40DB" w14:textId="4A49F13F" w:rsidR="00E76F74" w:rsidRPr="00D53209" w:rsidRDefault="00E76F74" w:rsidP="00E76F74">
            <w:pPr>
              <w:spacing w:before="148"/>
              <w:jc w:val="center"/>
              <w:rPr>
                <w:rFonts w:cs="Arial"/>
                <w:color w:val="000000"/>
                <w:position w:val="11"/>
                <w:sz w:val="19"/>
                <w:szCs w:val="19"/>
              </w:rPr>
            </w:pPr>
            <w:r w:rsidRPr="00D53209">
              <w:rPr>
                <w:rFonts w:cs="Arial"/>
                <w:color w:val="000000"/>
                <w:position w:val="11"/>
                <w:sz w:val="19"/>
                <w:szCs w:val="19"/>
              </w:rPr>
              <w:t>Duty Holder/ HSE Manager</w:t>
            </w:r>
          </w:p>
        </w:tc>
        <w:tc>
          <w:tcPr>
            <w:tcW w:w="1362" w:type="dxa"/>
            <w:gridSpan w:val="2"/>
            <w:tcBorders>
              <w:bottom w:val="nil"/>
            </w:tcBorders>
            <w:vAlign w:val="center"/>
          </w:tcPr>
          <w:p w14:paraId="7EC7F80F" w14:textId="37FE2977" w:rsidR="00E76F74" w:rsidRPr="00D53209" w:rsidRDefault="00E76F74" w:rsidP="00E76F74">
            <w:pPr>
              <w:spacing w:before="148"/>
              <w:jc w:val="center"/>
              <w:rPr>
                <w:rFonts w:cs="Arial"/>
                <w:color w:val="010302"/>
                <w:sz w:val="19"/>
                <w:szCs w:val="19"/>
              </w:rPr>
            </w:pPr>
            <w:r w:rsidRPr="00D53209">
              <w:rPr>
                <w:rFonts w:cs="Arial"/>
                <w:color w:val="000000"/>
                <w:position w:val="11"/>
                <w:sz w:val="19"/>
                <w:szCs w:val="19"/>
              </w:rPr>
              <w:t>Client/Client Representative</w:t>
            </w:r>
          </w:p>
        </w:tc>
      </w:tr>
      <w:tr w:rsidR="002056CE" w:rsidRPr="004B1A0A" w14:paraId="7DFE1F01" w14:textId="77777777" w:rsidTr="006C1489">
        <w:trPr>
          <w:trHeight w:val="247"/>
        </w:trPr>
        <w:tc>
          <w:tcPr>
            <w:tcW w:w="1555" w:type="dxa"/>
            <w:gridSpan w:val="2"/>
          </w:tcPr>
          <w:p w14:paraId="1C8EA3C4" w14:textId="342FF466" w:rsidR="002056CE" w:rsidRPr="00D53209" w:rsidRDefault="002056CE" w:rsidP="002056CE">
            <w:pPr>
              <w:spacing w:before="38"/>
              <w:jc w:val="center"/>
              <w:rPr>
                <w:rFonts w:cs="Arial"/>
                <w:color w:val="010302"/>
                <w:sz w:val="18"/>
                <w:szCs w:val="18"/>
              </w:rPr>
            </w:pPr>
            <w:r w:rsidRPr="00D53209">
              <w:rPr>
                <w:rFonts w:cs="Arial"/>
                <w:color w:val="010302"/>
                <w:sz w:val="18"/>
                <w:szCs w:val="18"/>
              </w:rPr>
              <w:t>Name</w:t>
            </w:r>
          </w:p>
        </w:tc>
        <w:tc>
          <w:tcPr>
            <w:tcW w:w="1513" w:type="dxa"/>
          </w:tcPr>
          <w:p w14:paraId="272D561E" w14:textId="01E1C7D0" w:rsidR="002056CE" w:rsidRPr="004B1A0A" w:rsidRDefault="002056CE" w:rsidP="002056CE">
            <w:pPr>
              <w:spacing w:before="38"/>
              <w:ind w:firstLine="149"/>
              <w:rPr>
                <w:rFonts w:cs="Arial"/>
                <w:color w:val="010302"/>
                <w:szCs w:val="20"/>
              </w:rPr>
            </w:pPr>
            <w:r w:rsidRPr="003F2F7B">
              <w:rPr>
                <w:color w:val="010302"/>
                <w:spacing w:val="-2"/>
              </w:rPr>
              <w:t>Mr. R Sasitharan</w:t>
            </w:r>
          </w:p>
        </w:tc>
        <w:tc>
          <w:tcPr>
            <w:tcW w:w="1605" w:type="dxa"/>
          </w:tcPr>
          <w:p w14:paraId="114D946B" w14:textId="4DBB3653" w:rsidR="002056CE" w:rsidRPr="004B1A0A" w:rsidRDefault="002056CE" w:rsidP="002056CE">
            <w:pPr>
              <w:spacing w:before="38"/>
              <w:ind w:firstLine="245"/>
              <w:rPr>
                <w:rFonts w:cs="Arial"/>
                <w:color w:val="010302"/>
                <w:szCs w:val="20"/>
              </w:rPr>
            </w:pPr>
            <w:r>
              <w:rPr>
                <w:color w:val="010302"/>
              </w:rPr>
              <w:t>Yousuf Suleiman</w:t>
            </w:r>
          </w:p>
        </w:tc>
        <w:tc>
          <w:tcPr>
            <w:tcW w:w="1674" w:type="dxa"/>
          </w:tcPr>
          <w:p w14:paraId="015D7A89" w14:textId="77777777" w:rsidR="002056CE" w:rsidRPr="004B1A0A" w:rsidRDefault="002056CE" w:rsidP="002056CE">
            <w:pPr>
              <w:spacing w:before="38"/>
              <w:ind w:firstLine="972"/>
              <w:rPr>
                <w:rFonts w:cs="Arial"/>
                <w:color w:val="000000"/>
                <w:szCs w:val="20"/>
              </w:rPr>
            </w:pPr>
          </w:p>
        </w:tc>
        <w:tc>
          <w:tcPr>
            <w:tcW w:w="1871" w:type="dxa"/>
          </w:tcPr>
          <w:p w14:paraId="68438657" w14:textId="276FA6C4" w:rsidR="002056CE" w:rsidRPr="004B1A0A" w:rsidRDefault="002056CE" w:rsidP="002056CE">
            <w:pPr>
              <w:spacing w:before="38"/>
              <w:ind w:firstLine="972"/>
              <w:rPr>
                <w:rFonts w:cs="Arial"/>
                <w:color w:val="010302"/>
                <w:szCs w:val="20"/>
              </w:rPr>
            </w:pPr>
            <w:r w:rsidRPr="004B1A0A">
              <w:rPr>
                <w:rFonts w:cs="Arial"/>
                <w:color w:val="000000"/>
                <w:szCs w:val="20"/>
              </w:rPr>
              <w:t xml:space="preserve">  </w:t>
            </w:r>
          </w:p>
        </w:tc>
        <w:tc>
          <w:tcPr>
            <w:tcW w:w="1362" w:type="dxa"/>
            <w:gridSpan w:val="2"/>
          </w:tcPr>
          <w:p w14:paraId="01859DA9" w14:textId="77777777" w:rsidR="002056CE" w:rsidRPr="004B1A0A" w:rsidRDefault="002056CE" w:rsidP="002056CE">
            <w:pPr>
              <w:spacing w:before="38"/>
              <w:ind w:firstLine="463"/>
              <w:rPr>
                <w:rFonts w:cs="Arial"/>
                <w:color w:val="010302"/>
                <w:szCs w:val="20"/>
              </w:rPr>
            </w:pPr>
          </w:p>
        </w:tc>
      </w:tr>
      <w:tr w:rsidR="002056CE" w:rsidRPr="004B1A0A" w14:paraId="7486D2EB" w14:textId="77777777" w:rsidTr="006C1489">
        <w:trPr>
          <w:trHeight w:val="247"/>
        </w:trPr>
        <w:tc>
          <w:tcPr>
            <w:tcW w:w="1555" w:type="dxa"/>
            <w:gridSpan w:val="2"/>
          </w:tcPr>
          <w:p w14:paraId="18F85590" w14:textId="12013445" w:rsidR="002056CE" w:rsidRPr="00D53209" w:rsidRDefault="002056CE" w:rsidP="002056CE">
            <w:pPr>
              <w:spacing w:before="38"/>
              <w:jc w:val="center"/>
              <w:rPr>
                <w:rFonts w:cs="Arial"/>
                <w:color w:val="010302"/>
                <w:sz w:val="18"/>
                <w:szCs w:val="18"/>
              </w:rPr>
            </w:pPr>
            <w:r w:rsidRPr="00D53209">
              <w:rPr>
                <w:rFonts w:cs="Arial"/>
                <w:color w:val="000000"/>
                <w:sz w:val="18"/>
                <w:szCs w:val="18"/>
              </w:rPr>
              <w:t>Signature /Date</w:t>
            </w:r>
          </w:p>
        </w:tc>
        <w:tc>
          <w:tcPr>
            <w:tcW w:w="1513" w:type="dxa"/>
          </w:tcPr>
          <w:p w14:paraId="09F73F6C" w14:textId="77777777" w:rsidR="002056CE" w:rsidRPr="004B1A0A" w:rsidRDefault="002056CE" w:rsidP="002056CE">
            <w:pPr>
              <w:spacing w:before="38"/>
              <w:ind w:firstLine="881"/>
              <w:rPr>
                <w:rFonts w:cs="Arial"/>
                <w:color w:val="010302"/>
                <w:szCs w:val="20"/>
              </w:rPr>
            </w:pPr>
            <w:r w:rsidRPr="004B1A0A">
              <w:rPr>
                <w:rFonts w:cs="Arial"/>
                <w:color w:val="000000"/>
                <w:szCs w:val="20"/>
              </w:rPr>
              <w:t xml:space="preserve">  </w:t>
            </w:r>
          </w:p>
        </w:tc>
        <w:tc>
          <w:tcPr>
            <w:tcW w:w="1605" w:type="dxa"/>
          </w:tcPr>
          <w:p w14:paraId="6D48B7FF" w14:textId="6C5C8CC4" w:rsidR="002056CE" w:rsidRPr="004B1A0A" w:rsidRDefault="008931FD" w:rsidP="008931FD">
            <w:pPr>
              <w:spacing w:before="38"/>
              <w:rPr>
                <w:rFonts w:cs="Arial"/>
                <w:color w:val="010302"/>
                <w:szCs w:val="20"/>
              </w:rPr>
            </w:pPr>
            <w:r>
              <w:rPr>
                <w:noProof/>
              </w:rPr>
              <w:drawing>
                <wp:inline distT="0" distB="0" distL="0" distR="0" wp14:anchorId="35912EAB" wp14:editId="3F459D54">
                  <wp:extent cx="564515" cy="192405"/>
                  <wp:effectExtent l="0" t="0" r="6985" b="0"/>
                  <wp:docPr id="661288685" name="Picture 661288685" descr="D:\Heliopolis Electric Company_most updated\Desktop Documents\HSE Interview\Yousef Sulaiman\Emirates ID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eliopolis Electric Company_most updated\Desktop Documents\HSE Interview\Yousef Sulaiman\Emirates ID_00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515" cy="192405"/>
                          </a:xfrm>
                          <a:prstGeom prst="rect">
                            <a:avLst/>
                          </a:prstGeom>
                          <a:noFill/>
                          <a:ln>
                            <a:noFill/>
                          </a:ln>
                        </pic:spPr>
                      </pic:pic>
                    </a:graphicData>
                  </a:graphic>
                </wp:inline>
              </w:drawing>
            </w:r>
            <w:r w:rsidR="002056CE" w:rsidRPr="004B1A0A">
              <w:rPr>
                <w:rFonts w:cs="Arial"/>
                <w:color w:val="000000"/>
                <w:szCs w:val="20"/>
              </w:rPr>
              <w:t xml:space="preserve">  </w:t>
            </w:r>
          </w:p>
        </w:tc>
        <w:tc>
          <w:tcPr>
            <w:tcW w:w="1674" w:type="dxa"/>
          </w:tcPr>
          <w:p w14:paraId="7D3C9FC4" w14:textId="77777777" w:rsidR="002056CE" w:rsidRPr="004B1A0A" w:rsidRDefault="002056CE" w:rsidP="002056CE">
            <w:pPr>
              <w:spacing w:before="38"/>
              <w:ind w:firstLine="1172"/>
              <w:rPr>
                <w:rFonts w:cs="Arial"/>
                <w:color w:val="000000"/>
                <w:szCs w:val="20"/>
              </w:rPr>
            </w:pPr>
          </w:p>
        </w:tc>
        <w:tc>
          <w:tcPr>
            <w:tcW w:w="1871" w:type="dxa"/>
          </w:tcPr>
          <w:p w14:paraId="19C7A075" w14:textId="7A327843" w:rsidR="002056CE" w:rsidRPr="004B1A0A" w:rsidRDefault="002056CE" w:rsidP="002056CE">
            <w:pPr>
              <w:spacing w:before="38"/>
              <w:ind w:firstLine="1172"/>
              <w:rPr>
                <w:rFonts w:cs="Arial"/>
                <w:color w:val="010302"/>
                <w:szCs w:val="20"/>
              </w:rPr>
            </w:pPr>
            <w:r w:rsidRPr="004B1A0A">
              <w:rPr>
                <w:rFonts w:cs="Arial"/>
                <w:color w:val="000000"/>
                <w:szCs w:val="20"/>
              </w:rPr>
              <w:t xml:space="preserve">  </w:t>
            </w:r>
          </w:p>
        </w:tc>
        <w:tc>
          <w:tcPr>
            <w:tcW w:w="1362" w:type="dxa"/>
            <w:gridSpan w:val="2"/>
          </w:tcPr>
          <w:p w14:paraId="1A6374DC" w14:textId="77777777" w:rsidR="002056CE" w:rsidRPr="004B1A0A" w:rsidRDefault="002056CE" w:rsidP="002056CE">
            <w:pPr>
              <w:spacing w:before="38"/>
              <w:ind w:firstLine="852"/>
              <w:rPr>
                <w:rFonts w:cs="Arial"/>
                <w:color w:val="010302"/>
                <w:szCs w:val="20"/>
              </w:rPr>
            </w:pPr>
            <w:r w:rsidRPr="004B1A0A">
              <w:rPr>
                <w:rFonts w:cs="Arial"/>
                <w:color w:val="000000"/>
                <w:szCs w:val="20"/>
              </w:rPr>
              <w:t xml:space="preserve">  </w:t>
            </w:r>
          </w:p>
        </w:tc>
      </w:tr>
      <w:tr w:rsidR="002056CE" w:rsidRPr="004B1A0A" w14:paraId="54D322E5" w14:textId="77777777" w:rsidTr="00524F7A">
        <w:trPr>
          <w:trHeight w:val="309"/>
        </w:trPr>
        <w:tc>
          <w:tcPr>
            <w:tcW w:w="562" w:type="dxa"/>
            <w:vAlign w:val="center"/>
          </w:tcPr>
          <w:p w14:paraId="7CB32936" w14:textId="0215A300" w:rsidR="002056CE" w:rsidRPr="004B1A0A" w:rsidRDefault="002056CE" w:rsidP="002056CE">
            <w:pPr>
              <w:spacing w:before="91"/>
              <w:jc w:val="center"/>
              <w:rPr>
                <w:rFonts w:cs="Arial"/>
                <w:color w:val="000000"/>
                <w:szCs w:val="20"/>
              </w:rPr>
            </w:pPr>
            <w:r w:rsidRPr="004B1A0A">
              <w:rPr>
                <w:rFonts w:cs="Arial"/>
                <w:color w:val="000000"/>
                <w:szCs w:val="20"/>
              </w:rPr>
              <w:t>1</w:t>
            </w:r>
          </w:p>
        </w:tc>
        <w:tc>
          <w:tcPr>
            <w:tcW w:w="9018" w:type="dxa"/>
            <w:gridSpan w:val="7"/>
          </w:tcPr>
          <w:p w14:paraId="38A0C0D6" w14:textId="77777777" w:rsidR="002056CE" w:rsidRPr="00863691" w:rsidRDefault="002056CE" w:rsidP="002056CE">
            <w:pPr>
              <w:spacing w:before="91"/>
              <w:ind w:left="81"/>
              <w:rPr>
                <w:rFonts w:cs="Arial"/>
                <w:color w:val="000000"/>
                <w:sz w:val="18"/>
                <w:szCs w:val="18"/>
              </w:rPr>
            </w:pPr>
            <w:r w:rsidRPr="00863691">
              <w:rPr>
                <w:rFonts w:cs="Arial"/>
                <w:color w:val="000000"/>
                <w:sz w:val="18"/>
                <w:szCs w:val="18"/>
              </w:rPr>
              <w:t>Does this document identif</w:t>
            </w:r>
            <w:r w:rsidRPr="00863691">
              <w:rPr>
                <w:rFonts w:cs="Arial"/>
                <w:color w:val="000000"/>
                <w:spacing w:val="-3"/>
                <w:sz w:val="18"/>
                <w:szCs w:val="18"/>
              </w:rPr>
              <w:t>y</w:t>
            </w:r>
            <w:r w:rsidRPr="00863691">
              <w:rPr>
                <w:rFonts w:cs="Arial"/>
                <w:color w:val="000000"/>
                <w:sz w:val="18"/>
                <w:szCs w:val="18"/>
              </w:rPr>
              <w:t xml:space="preserve"> high risk activities?   Yes / </w:t>
            </w:r>
            <w:r w:rsidRPr="00863691">
              <w:rPr>
                <w:rFonts w:cs="Arial"/>
                <w:strike/>
                <w:color w:val="000000"/>
                <w:sz w:val="18"/>
                <w:szCs w:val="18"/>
              </w:rPr>
              <w:t>No</w:t>
            </w:r>
            <w:r w:rsidRPr="00863691">
              <w:rPr>
                <w:rFonts w:cs="Arial"/>
                <w:color w:val="000000"/>
                <w:sz w:val="18"/>
                <w:szCs w:val="18"/>
              </w:rPr>
              <w:t xml:space="preserve">   </w:t>
            </w:r>
          </w:p>
          <w:p w14:paraId="735667A5" w14:textId="342B7F3C" w:rsidR="002056CE" w:rsidRPr="00863691" w:rsidRDefault="002056CE" w:rsidP="002056CE">
            <w:pPr>
              <w:spacing w:before="91"/>
              <w:ind w:left="81"/>
              <w:rPr>
                <w:rFonts w:cs="Arial"/>
                <w:color w:val="010302"/>
                <w:sz w:val="18"/>
                <w:szCs w:val="18"/>
              </w:rPr>
            </w:pPr>
            <w:r w:rsidRPr="00863691">
              <w:rPr>
                <w:rFonts w:cs="Arial"/>
                <w:color w:val="000000"/>
                <w:sz w:val="18"/>
                <w:szCs w:val="18"/>
              </w:rPr>
              <w:t>If answer is “Yes” then risk assessment for each individual high-risk element of work shall be included.</w:t>
            </w:r>
          </w:p>
        </w:tc>
      </w:tr>
      <w:tr w:rsidR="002056CE" w:rsidRPr="004B1A0A" w14:paraId="3BEDBA14" w14:textId="77777777" w:rsidTr="00524F7A">
        <w:trPr>
          <w:trHeight w:val="309"/>
        </w:trPr>
        <w:tc>
          <w:tcPr>
            <w:tcW w:w="562" w:type="dxa"/>
            <w:vAlign w:val="center"/>
          </w:tcPr>
          <w:p w14:paraId="580A77CA" w14:textId="131AF724" w:rsidR="002056CE" w:rsidRPr="004B1A0A" w:rsidRDefault="002056CE" w:rsidP="002056CE">
            <w:pPr>
              <w:spacing w:before="91"/>
              <w:jc w:val="center"/>
              <w:rPr>
                <w:rFonts w:cs="Arial"/>
                <w:color w:val="000000"/>
                <w:szCs w:val="20"/>
              </w:rPr>
            </w:pPr>
            <w:r w:rsidRPr="004B1A0A">
              <w:rPr>
                <w:rFonts w:cs="Arial"/>
                <w:color w:val="000000"/>
                <w:szCs w:val="20"/>
              </w:rPr>
              <w:t>2</w:t>
            </w:r>
          </w:p>
        </w:tc>
        <w:tc>
          <w:tcPr>
            <w:tcW w:w="9018" w:type="dxa"/>
            <w:gridSpan w:val="7"/>
          </w:tcPr>
          <w:p w14:paraId="3992F473" w14:textId="77777777" w:rsidR="002056CE" w:rsidRPr="00863691" w:rsidRDefault="002056CE" w:rsidP="002056CE">
            <w:pPr>
              <w:spacing w:before="91"/>
              <w:ind w:left="81"/>
              <w:rPr>
                <w:rFonts w:cs="Arial"/>
                <w:color w:val="000000"/>
                <w:sz w:val="18"/>
                <w:szCs w:val="18"/>
              </w:rPr>
            </w:pPr>
            <w:r w:rsidRPr="00863691">
              <w:rPr>
                <w:rFonts w:cs="Arial"/>
                <w:color w:val="000000"/>
                <w:sz w:val="18"/>
                <w:szCs w:val="18"/>
              </w:rPr>
              <w:t xml:space="preserve">Does the </w:t>
            </w:r>
            <w:r w:rsidRPr="00863691">
              <w:rPr>
                <w:rFonts w:cs="Arial"/>
                <w:color w:val="000000"/>
                <w:spacing w:val="-2"/>
                <w:sz w:val="18"/>
                <w:szCs w:val="18"/>
              </w:rPr>
              <w:t>w</w:t>
            </w:r>
            <w:r w:rsidRPr="00863691">
              <w:rPr>
                <w:rFonts w:cs="Arial"/>
                <w:color w:val="000000"/>
                <w:sz w:val="18"/>
                <w:szCs w:val="18"/>
              </w:rPr>
              <w:t>ork scope include temporar</w:t>
            </w:r>
            <w:r w:rsidRPr="00863691">
              <w:rPr>
                <w:rFonts w:cs="Arial"/>
                <w:color w:val="000000"/>
                <w:spacing w:val="-3"/>
                <w:sz w:val="18"/>
                <w:szCs w:val="18"/>
              </w:rPr>
              <w:t>y</w:t>
            </w:r>
            <w:r w:rsidRPr="00863691">
              <w:rPr>
                <w:rFonts w:cs="Arial"/>
                <w:color w:val="000000"/>
                <w:sz w:val="18"/>
                <w:szCs w:val="18"/>
              </w:rPr>
              <w:t xml:space="preserve"> </w:t>
            </w:r>
            <w:r w:rsidRPr="00863691">
              <w:rPr>
                <w:rFonts w:cs="Arial"/>
                <w:color w:val="000000"/>
                <w:spacing w:val="-2"/>
                <w:sz w:val="18"/>
                <w:szCs w:val="18"/>
              </w:rPr>
              <w:t>w</w:t>
            </w:r>
            <w:r w:rsidRPr="00863691">
              <w:rPr>
                <w:rFonts w:cs="Arial"/>
                <w:color w:val="000000"/>
                <w:sz w:val="18"/>
                <w:szCs w:val="18"/>
              </w:rPr>
              <w:t xml:space="preserve">orks?   </w:t>
            </w:r>
            <w:r w:rsidRPr="004D74C9">
              <w:rPr>
                <w:rFonts w:cs="Arial"/>
                <w:color w:val="000000"/>
                <w:spacing w:val="-3"/>
                <w:sz w:val="18"/>
                <w:szCs w:val="18"/>
              </w:rPr>
              <w:t>Y</w:t>
            </w:r>
            <w:r w:rsidRPr="004D74C9">
              <w:rPr>
                <w:rFonts w:cs="Arial"/>
                <w:color w:val="000000"/>
                <w:sz w:val="18"/>
                <w:szCs w:val="18"/>
              </w:rPr>
              <w:t>es</w:t>
            </w:r>
            <w:r w:rsidRPr="00863691">
              <w:rPr>
                <w:rFonts w:cs="Arial"/>
                <w:color w:val="000000"/>
                <w:sz w:val="18"/>
                <w:szCs w:val="18"/>
              </w:rPr>
              <w:t xml:space="preserve"> / </w:t>
            </w:r>
            <w:r w:rsidRPr="004D74C9">
              <w:rPr>
                <w:rFonts w:cs="Arial"/>
                <w:strike/>
                <w:color w:val="000000"/>
                <w:sz w:val="18"/>
                <w:szCs w:val="18"/>
              </w:rPr>
              <w:t xml:space="preserve">No </w:t>
            </w:r>
            <w:r w:rsidRPr="00863691">
              <w:rPr>
                <w:rFonts w:cs="Arial"/>
                <w:color w:val="000000"/>
                <w:sz w:val="18"/>
                <w:szCs w:val="18"/>
              </w:rPr>
              <w:t xml:space="preserve">       </w:t>
            </w:r>
          </w:p>
          <w:p w14:paraId="413F7EBC" w14:textId="7F048791" w:rsidR="002056CE" w:rsidRPr="00863691" w:rsidRDefault="002056CE" w:rsidP="002056CE">
            <w:pPr>
              <w:spacing w:before="91"/>
              <w:ind w:left="81"/>
              <w:rPr>
                <w:rFonts w:cs="Arial"/>
                <w:color w:val="000000"/>
                <w:sz w:val="18"/>
                <w:szCs w:val="18"/>
              </w:rPr>
            </w:pPr>
            <w:r w:rsidRPr="00863691">
              <w:rPr>
                <w:rFonts w:cs="Arial"/>
                <w:color w:val="000000"/>
                <w:sz w:val="18"/>
                <w:szCs w:val="18"/>
              </w:rPr>
              <w:t>If answer to above question is “Yes” then a separate risk assessment/method statement shall be submitted for temporary works in addition to the method statement risk assessment for the main works</w:t>
            </w:r>
          </w:p>
        </w:tc>
      </w:tr>
      <w:bookmarkEnd w:id="0"/>
    </w:tbl>
    <w:p w14:paraId="598CA4C2" w14:textId="77777777" w:rsidR="009766C4" w:rsidRDefault="009766C4" w:rsidP="004237D6">
      <w:pPr>
        <w:rPr>
          <w:rFonts w:ascii="Times New Roman" w:hAnsi="Times New Roman" w:cs="Times New Roman"/>
          <w:color w:val="010302"/>
        </w:rPr>
      </w:pPr>
    </w:p>
    <w:tbl>
      <w:tblPr>
        <w:tblStyle w:val="TableGrid"/>
        <w:tblpPr w:vertAnchor="text" w:horzAnchor="margin" w:tblpXSpec="center" w:tblpY="179"/>
        <w:tblOverlap w:val="never"/>
        <w:tblW w:w="9618" w:type="dxa"/>
        <w:tblLayout w:type="fixed"/>
        <w:tblLook w:val="04A0" w:firstRow="1" w:lastRow="0" w:firstColumn="1" w:lastColumn="0" w:noHBand="0" w:noVBand="1"/>
      </w:tblPr>
      <w:tblGrid>
        <w:gridCol w:w="109"/>
        <w:gridCol w:w="1969"/>
        <w:gridCol w:w="1756"/>
        <w:gridCol w:w="1756"/>
        <w:gridCol w:w="2332"/>
        <w:gridCol w:w="1593"/>
        <w:gridCol w:w="103"/>
      </w:tblGrid>
      <w:tr w:rsidR="00300468" w:rsidRPr="004B1A0A" w14:paraId="3ADFA13D" w14:textId="77777777" w:rsidTr="00B9565F">
        <w:trPr>
          <w:trHeight w:val="294"/>
        </w:trPr>
        <w:tc>
          <w:tcPr>
            <w:tcW w:w="109" w:type="dxa"/>
            <w:tcBorders>
              <w:right w:val="nil"/>
            </w:tcBorders>
            <w:shd w:val="clear" w:color="auto" w:fill="C6D9F1"/>
          </w:tcPr>
          <w:p w14:paraId="1B0F2F87" w14:textId="77777777" w:rsidR="00300468" w:rsidRPr="004B1A0A" w:rsidRDefault="00300468" w:rsidP="00300468">
            <w:pPr>
              <w:rPr>
                <w:rFonts w:ascii="Times New Roman" w:hAnsi="Times New Roman"/>
                <w:color w:val="000000" w:themeColor="text1"/>
                <w:szCs w:val="20"/>
              </w:rPr>
            </w:pPr>
          </w:p>
        </w:tc>
        <w:tc>
          <w:tcPr>
            <w:tcW w:w="9406" w:type="dxa"/>
            <w:gridSpan w:val="5"/>
            <w:tcBorders>
              <w:left w:val="nil"/>
              <w:right w:val="nil"/>
            </w:tcBorders>
            <w:shd w:val="clear" w:color="auto" w:fill="C6D9F1"/>
            <w:vAlign w:val="center"/>
          </w:tcPr>
          <w:p w14:paraId="309F1FB7" w14:textId="3E8A5C88" w:rsidR="00300468" w:rsidRPr="004B1A0A" w:rsidRDefault="00300468" w:rsidP="00FA009C">
            <w:pPr>
              <w:jc w:val="center"/>
              <w:rPr>
                <w:rFonts w:ascii="Times New Roman" w:hAnsi="Times New Roman" w:cs="Times New Roman"/>
                <w:color w:val="010302"/>
                <w:szCs w:val="20"/>
              </w:rPr>
            </w:pPr>
            <w:r w:rsidRPr="004B1A0A">
              <w:rPr>
                <w:rFonts w:cs="Arial"/>
                <w:b/>
                <w:bCs/>
                <w:color w:val="000000"/>
                <w:szCs w:val="20"/>
              </w:rPr>
              <w:t>DIS</w:t>
            </w:r>
            <w:r w:rsidRPr="004B1A0A">
              <w:rPr>
                <w:rFonts w:cs="Arial"/>
                <w:b/>
                <w:bCs/>
                <w:color w:val="000000"/>
                <w:spacing w:val="-2"/>
                <w:szCs w:val="20"/>
              </w:rPr>
              <w:t>T</w:t>
            </w:r>
            <w:r w:rsidRPr="004B1A0A">
              <w:rPr>
                <w:rFonts w:cs="Arial"/>
                <w:b/>
                <w:bCs/>
                <w:color w:val="000000"/>
                <w:szCs w:val="20"/>
              </w:rPr>
              <w:t>RIBU</w:t>
            </w:r>
            <w:r w:rsidRPr="004B1A0A">
              <w:rPr>
                <w:rFonts w:cs="Arial"/>
                <w:b/>
                <w:bCs/>
                <w:color w:val="000000"/>
                <w:spacing w:val="-2"/>
                <w:szCs w:val="20"/>
              </w:rPr>
              <w:t>T</w:t>
            </w:r>
            <w:r w:rsidRPr="004B1A0A">
              <w:rPr>
                <w:rFonts w:cs="Arial"/>
                <w:b/>
                <w:bCs/>
                <w:color w:val="000000"/>
                <w:szCs w:val="20"/>
              </w:rPr>
              <w:t>ION</w:t>
            </w:r>
          </w:p>
        </w:tc>
        <w:tc>
          <w:tcPr>
            <w:tcW w:w="103" w:type="dxa"/>
            <w:tcBorders>
              <w:left w:val="nil"/>
            </w:tcBorders>
            <w:shd w:val="clear" w:color="auto" w:fill="C6D9F1"/>
          </w:tcPr>
          <w:p w14:paraId="639088DE" w14:textId="77777777" w:rsidR="00300468" w:rsidRPr="004B1A0A" w:rsidRDefault="00300468" w:rsidP="00300468">
            <w:pPr>
              <w:rPr>
                <w:rFonts w:ascii="Times New Roman" w:hAnsi="Times New Roman"/>
                <w:color w:val="000000" w:themeColor="text1"/>
                <w:szCs w:val="20"/>
              </w:rPr>
            </w:pPr>
          </w:p>
        </w:tc>
      </w:tr>
      <w:tr w:rsidR="00300468" w:rsidRPr="004B1A0A" w14:paraId="1922EE36" w14:textId="77777777" w:rsidTr="00300468">
        <w:trPr>
          <w:trHeight w:val="282"/>
        </w:trPr>
        <w:tc>
          <w:tcPr>
            <w:tcW w:w="2078" w:type="dxa"/>
            <w:gridSpan w:val="2"/>
            <w:vMerge w:val="restart"/>
            <w:tcBorders>
              <w:bottom w:val="nil"/>
            </w:tcBorders>
          </w:tcPr>
          <w:p w14:paraId="261418FD" w14:textId="6C9F3446" w:rsidR="00300468" w:rsidRPr="004B1A0A" w:rsidRDefault="00300468" w:rsidP="006B1364">
            <w:pPr>
              <w:spacing w:before="69"/>
              <w:jc w:val="center"/>
              <w:rPr>
                <w:rFonts w:ascii="Times New Roman" w:hAnsi="Times New Roman" w:cs="Times New Roman"/>
                <w:color w:val="010302"/>
                <w:szCs w:val="20"/>
              </w:rPr>
            </w:pPr>
            <w:r w:rsidRPr="004B1A0A">
              <w:rPr>
                <w:rFonts w:cs="Arial"/>
                <w:b/>
                <w:bCs/>
                <w:color w:val="000000"/>
                <w:szCs w:val="20"/>
              </w:rPr>
              <w:t>ORG</w:t>
            </w:r>
            <w:r w:rsidRPr="004B1A0A">
              <w:rPr>
                <w:rFonts w:cs="Arial"/>
                <w:b/>
                <w:bCs/>
                <w:color w:val="000000"/>
                <w:spacing w:val="-4"/>
                <w:szCs w:val="20"/>
              </w:rPr>
              <w:t>A</w:t>
            </w:r>
            <w:r w:rsidRPr="004B1A0A">
              <w:rPr>
                <w:rFonts w:cs="Arial"/>
                <w:b/>
                <w:bCs/>
                <w:color w:val="000000"/>
                <w:szCs w:val="20"/>
              </w:rPr>
              <w:t>NIS</w:t>
            </w:r>
            <w:r w:rsidRPr="004B1A0A">
              <w:rPr>
                <w:rFonts w:cs="Arial"/>
                <w:b/>
                <w:bCs/>
                <w:color w:val="000000"/>
                <w:spacing w:val="-6"/>
                <w:szCs w:val="20"/>
              </w:rPr>
              <w:t>A</w:t>
            </w:r>
            <w:r w:rsidRPr="004B1A0A">
              <w:rPr>
                <w:rFonts w:cs="Arial"/>
                <w:b/>
                <w:bCs/>
                <w:color w:val="000000"/>
                <w:szCs w:val="20"/>
              </w:rPr>
              <w:t>TION</w:t>
            </w:r>
            <w:r w:rsidR="006B1364" w:rsidRPr="004B1A0A">
              <w:rPr>
                <w:rFonts w:cs="Arial"/>
                <w:b/>
                <w:bCs/>
                <w:color w:val="000000"/>
                <w:szCs w:val="20"/>
              </w:rPr>
              <w:t xml:space="preserve"> </w:t>
            </w:r>
            <w:r w:rsidRPr="004B1A0A">
              <w:rPr>
                <w:rFonts w:cs="Arial"/>
                <w:b/>
                <w:bCs/>
                <w:color w:val="000000"/>
                <w:szCs w:val="20"/>
              </w:rPr>
              <w:t>N</w:t>
            </w:r>
            <w:r w:rsidRPr="004B1A0A">
              <w:rPr>
                <w:rFonts w:cs="Arial"/>
                <w:b/>
                <w:bCs/>
                <w:color w:val="000000"/>
                <w:spacing w:val="-6"/>
                <w:szCs w:val="20"/>
              </w:rPr>
              <w:t>A</w:t>
            </w:r>
            <w:r w:rsidRPr="004B1A0A">
              <w:rPr>
                <w:rFonts w:cs="Arial"/>
                <w:b/>
                <w:bCs/>
                <w:color w:val="000000"/>
                <w:szCs w:val="20"/>
              </w:rPr>
              <w:t>ME</w:t>
            </w:r>
          </w:p>
        </w:tc>
        <w:tc>
          <w:tcPr>
            <w:tcW w:w="1756" w:type="dxa"/>
            <w:vMerge w:val="restart"/>
            <w:tcBorders>
              <w:bottom w:val="nil"/>
            </w:tcBorders>
          </w:tcPr>
          <w:p w14:paraId="6C0F5C6D" w14:textId="32A54D67" w:rsidR="00300468" w:rsidRPr="004B1A0A" w:rsidRDefault="00300468" w:rsidP="006B1364">
            <w:pPr>
              <w:spacing w:before="148"/>
              <w:jc w:val="center"/>
              <w:rPr>
                <w:rFonts w:ascii="Times New Roman" w:hAnsi="Times New Roman" w:cs="Times New Roman"/>
                <w:color w:val="010302"/>
                <w:szCs w:val="20"/>
              </w:rPr>
            </w:pPr>
            <w:r w:rsidRPr="004B1A0A">
              <w:rPr>
                <w:rFonts w:cs="Arial"/>
                <w:b/>
                <w:bCs/>
                <w:color w:val="000000"/>
                <w:position w:val="11"/>
                <w:szCs w:val="20"/>
              </w:rPr>
              <w:t>N</w:t>
            </w:r>
            <w:r w:rsidRPr="004B1A0A">
              <w:rPr>
                <w:rFonts w:cs="Arial"/>
                <w:b/>
                <w:bCs/>
                <w:color w:val="000000"/>
                <w:spacing w:val="-6"/>
                <w:position w:val="11"/>
                <w:szCs w:val="20"/>
              </w:rPr>
              <w:t>A</w:t>
            </w:r>
            <w:r w:rsidRPr="004B1A0A">
              <w:rPr>
                <w:rFonts w:cs="Arial"/>
                <w:b/>
                <w:bCs/>
                <w:color w:val="000000"/>
                <w:position w:val="11"/>
                <w:szCs w:val="20"/>
              </w:rPr>
              <w:t>ME</w:t>
            </w:r>
          </w:p>
        </w:tc>
        <w:tc>
          <w:tcPr>
            <w:tcW w:w="1756" w:type="dxa"/>
            <w:vMerge w:val="restart"/>
            <w:tcBorders>
              <w:bottom w:val="nil"/>
            </w:tcBorders>
          </w:tcPr>
          <w:p w14:paraId="2459BC7B" w14:textId="0A973885" w:rsidR="00300468" w:rsidRPr="004B1A0A" w:rsidRDefault="00300468" w:rsidP="006B1364">
            <w:pPr>
              <w:spacing w:before="148"/>
              <w:jc w:val="center"/>
              <w:rPr>
                <w:rFonts w:ascii="Times New Roman" w:hAnsi="Times New Roman" w:cs="Times New Roman"/>
                <w:color w:val="010302"/>
                <w:szCs w:val="20"/>
              </w:rPr>
            </w:pPr>
            <w:r w:rsidRPr="004B1A0A">
              <w:rPr>
                <w:rFonts w:cs="Arial"/>
                <w:b/>
                <w:bCs/>
                <w:color w:val="000000"/>
                <w:position w:val="11"/>
                <w:szCs w:val="20"/>
              </w:rPr>
              <w:t>POSITION</w:t>
            </w:r>
          </w:p>
        </w:tc>
        <w:tc>
          <w:tcPr>
            <w:tcW w:w="2332" w:type="dxa"/>
            <w:vMerge w:val="restart"/>
            <w:tcBorders>
              <w:bottom w:val="nil"/>
            </w:tcBorders>
          </w:tcPr>
          <w:p w14:paraId="21A09054" w14:textId="66600075" w:rsidR="00300468" w:rsidRPr="004B1A0A" w:rsidRDefault="00300468" w:rsidP="006B1364">
            <w:pPr>
              <w:spacing w:before="148"/>
              <w:jc w:val="center"/>
              <w:rPr>
                <w:rFonts w:ascii="Times New Roman" w:hAnsi="Times New Roman" w:cs="Times New Roman"/>
                <w:color w:val="010302"/>
                <w:szCs w:val="20"/>
              </w:rPr>
            </w:pPr>
            <w:r w:rsidRPr="004B1A0A">
              <w:rPr>
                <w:rFonts w:cs="Arial"/>
                <w:b/>
                <w:bCs/>
                <w:color w:val="000000"/>
                <w:position w:val="11"/>
                <w:szCs w:val="20"/>
              </w:rPr>
              <w:t>SIGN</w:t>
            </w:r>
            <w:r w:rsidRPr="004B1A0A">
              <w:rPr>
                <w:rFonts w:cs="Arial"/>
                <w:b/>
                <w:bCs/>
                <w:color w:val="000000"/>
                <w:spacing w:val="-6"/>
                <w:position w:val="11"/>
                <w:szCs w:val="20"/>
              </w:rPr>
              <w:t>A</w:t>
            </w:r>
            <w:r w:rsidRPr="004B1A0A">
              <w:rPr>
                <w:rFonts w:cs="Arial"/>
                <w:b/>
                <w:bCs/>
                <w:color w:val="000000"/>
                <w:position w:val="11"/>
                <w:szCs w:val="20"/>
              </w:rPr>
              <w:t>TURE</w:t>
            </w:r>
          </w:p>
        </w:tc>
        <w:tc>
          <w:tcPr>
            <w:tcW w:w="1696" w:type="dxa"/>
            <w:gridSpan w:val="2"/>
            <w:vMerge w:val="restart"/>
            <w:tcBorders>
              <w:bottom w:val="nil"/>
            </w:tcBorders>
          </w:tcPr>
          <w:p w14:paraId="27CDB198" w14:textId="0BFE86E9" w:rsidR="00300468" w:rsidRPr="004B1A0A" w:rsidRDefault="00300468" w:rsidP="006B1364">
            <w:pPr>
              <w:spacing w:before="148"/>
              <w:jc w:val="center"/>
              <w:rPr>
                <w:rFonts w:ascii="Times New Roman" w:hAnsi="Times New Roman" w:cs="Times New Roman"/>
                <w:color w:val="010302"/>
                <w:szCs w:val="20"/>
              </w:rPr>
            </w:pPr>
            <w:r w:rsidRPr="004B1A0A">
              <w:rPr>
                <w:rFonts w:cs="Arial"/>
                <w:b/>
                <w:bCs/>
                <w:color w:val="000000"/>
                <w:position w:val="11"/>
                <w:szCs w:val="20"/>
              </w:rPr>
              <w:t>D</w:t>
            </w:r>
            <w:r w:rsidRPr="004B1A0A">
              <w:rPr>
                <w:rFonts w:cs="Arial"/>
                <w:b/>
                <w:bCs/>
                <w:color w:val="000000"/>
                <w:spacing w:val="-6"/>
                <w:position w:val="11"/>
                <w:szCs w:val="20"/>
              </w:rPr>
              <w:t>A</w:t>
            </w:r>
            <w:r w:rsidRPr="004B1A0A">
              <w:rPr>
                <w:rFonts w:cs="Arial"/>
                <w:b/>
                <w:bCs/>
                <w:color w:val="000000"/>
                <w:position w:val="11"/>
                <w:szCs w:val="20"/>
              </w:rPr>
              <w:t>TE</w:t>
            </w:r>
          </w:p>
        </w:tc>
      </w:tr>
      <w:tr w:rsidR="00300468" w:rsidRPr="004B1A0A" w14:paraId="1CE9484D" w14:textId="77777777" w:rsidTr="00300468">
        <w:trPr>
          <w:trHeight w:val="282"/>
        </w:trPr>
        <w:tc>
          <w:tcPr>
            <w:tcW w:w="2078" w:type="dxa"/>
            <w:gridSpan w:val="2"/>
            <w:vMerge/>
            <w:tcBorders>
              <w:top w:val="nil"/>
            </w:tcBorders>
          </w:tcPr>
          <w:p w14:paraId="6C1946DC" w14:textId="77777777" w:rsidR="00300468" w:rsidRPr="004B1A0A" w:rsidRDefault="00300468" w:rsidP="00300468">
            <w:pPr>
              <w:rPr>
                <w:szCs w:val="20"/>
              </w:rPr>
            </w:pPr>
          </w:p>
        </w:tc>
        <w:tc>
          <w:tcPr>
            <w:tcW w:w="1756" w:type="dxa"/>
            <w:vMerge/>
            <w:tcBorders>
              <w:top w:val="nil"/>
            </w:tcBorders>
          </w:tcPr>
          <w:p w14:paraId="20C05D6F" w14:textId="77777777" w:rsidR="00300468" w:rsidRPr="004B1A0A" w:rsidRDefault="00300468" w:rsidP="00300468">
            <w:pPr>
              <w:rPr>
                <w:szCs w:val="20"/>
              </w:rPr>
            </w:pPr>
          </w:p>
        </w:tc>
        <w:tc>
          <w:tcPr>
            <w:tcW w:w="1756" w:type="dxa"/>
            <w:vMerge/>
            <w:tcBorders>
              <w:top w:val="nil"/>
            </w:tcBorders>
          </w:tcPr>
          <w:p w14:paraId="0ECD3A60" w14:textId="77777777" w:rsidR="00300468" w:rsidRPr="004B1A0A" w:rsidRDefault="00300468" w:rsidP="00300468">
            <w:pPr>
              <w:rPr>
                <w:szCs w:val="20"/>
              </w:rPr>
            </w:pPr>
          </w:p>
        </w:tc>
        <w:tc>
          <w:tcPr>
            <w:tcW w:w="2332" w:type="dxa"/>
            <w:vMerge/>
            <w:tcBorders>
              <w:top w:val="nil"/>
            </w:tcBorders>
          </w:tcPr>
          <w:p w14:paraId="7245408D" w14:textId="77777777" w:rsidR="00300468" w:rsidRPr="004B1A0A" w:rsidRDefault="00300468" w:rsidP="00300468">
            <w:pPr>
              <w:rPr>
                <w:szCs w:val="20"/>
              </w:rPr>
            </w:pPr>
          </w:p>
        </w:tc>
        <w:tc>
          <w:tcPr>
            <w:tcW w:w="1696" w:type="dxa"/>
            <w:gridSpan w:val="2"/>
            <w:vMerge/>
            <w:tcBorders>
              <w:top w:val="nil"/>
            </w:tcBorders>
          </w:tcPr>
          <w:p w14:paraId="65CA4C98" w14:textId="77777777" w:rsidR="00300468" w:rsidRPr="004B1A0A" w:rsidRDefault="00300468" w:rsidP="00300468">
            <w:pPr>
              <w:rPr>
                <w:szCs w:val="20"/>
              </w:rPr>
            </w:pPr>
          </w:p>
        </w:tc>
      </w:tr>
      <w:tr w:rsidR="00300468" w:rsidRPr="004B1A0A" w14:paraId="4B29C5E1" w14:textId="77777777" w:rsidTr="00300468">
        <w:trPr>
          <w:trHeight w:val="272"/>
        </w:trPr>
        <w:tc>
          <w:tcPr>
            <w:tcW w:w="2078" w:type="dxa"/>
            <w:gridSpan w:val="2"/>
          </w:tcPr>
          <w:p w14:paraId="3C8766B9" w14:textId="77777777" w:rsidR="00300468" w:rsidRPr="004B1A0A" w:rsidRDefault="00300468" w:rsidP="00300468">
            <w:pPr>
              <w:ind w:left="246" w:firstLine="122"/>
              <w:jc w:val="both"/>
              <w:rPr>
                <w:rFonts w:ascii="Times New Roman" w:hAnsi="Times New Roman" w:cs="Times New Roman"/>
                <w:color w:val="010302"/>
                <w:szCs w:val="20"/>
              </w:rPr>
            </w:pPr>
          </w:p>
        </w:tc>
        <w:tc>
          <w:tcPr>
            <w:tcW w:w="1756" w:type="dxa"/>
          </w:tcPr>
          <w:p w14:paraId="317C9C40" w14:textId="77777777" w:rsidR="00300468" w:rsidRPr="004B1A0A" w:rsidRDefault="00300468" w:rsidP="00300468">
            <w:pPr>
              <w:ind w:firstLine="492"/>
              <w:jc w:val="both"/>
              <w:rPr>
                <w:rFonts w:ascii="Times New Roman" w:hAnsi="Times New Roman" w:cs="Times New Roman"/>
                <w:color w:val="010302"/>
                <w:szCs w:val="20"/>
              </w:rPr>
            </w:pPr>
          </w:p>
        </w:tc>
        <w:tc>
          <w:tcPr>
            <w:tcW w:w="1756" w:type="dxa"/>
          </w:tcPr>
          <w:p w14:paraId="14832350" w14:textId="77777777" w:rsidR="00300468" w:rsidRPr="004B1A0A" w:rsidRDefault="00300468" w:rsidP="00300468">
            <w:pPr>
              <w:ind w:firstLine="739"/>
              <w:jc w:val="both"/>
              <w:rPr>
                <w:rFonts w:ascii="Times New Roman" w:hAnsi="Times New Roman" w:cs="Times New Roman"/>
                <w:color w:val="010302"/>
                <w:szCs w:val="20"/>
              </w:rPr>
            </w:pPr>
          </w:p>
        </w:tc>
        <w:tc>
          <w:tcPr>
            <w:tcW w:w="2332" w:type="dxa"/>
          </w:tcPr>
          <w:p w14:paraId="05EE624C" w14:textId="77777777" w:rsidR="00300468" w:rsidRPr="004B1A0A" w:rsidRDefault="00300468" w:rsidP="00300468">
            <w:pPr>
              <w:ind w:firstLine="1171"/>
              <w:jc w:val="both"/>
              <w:rPr>
                <w:rFonts w:ascii="Times New Roman" w:hAnsi="Times New Roman" w:cs="Times New Roman"/>
                <w:color w:val="010302"/>
                <w:szCs w:val="20"/>
              </w:rPr>
            </w:pPr>
          </w:p>
        </w:tc>
        <w:tc>
          <w:tcPr>
            <w:tcW w:w="1696" w:type="dxa"/>
            <w:gridSpan w:val="2"/>
          </w:tcPr>
          <w:p w14:paraId="253DB3DC" w14:textId="77777777" w:rsidR="00300468" w:rsidRPr="004B1A0A" w:rsidRDefault="00300468" w:rsidP="00300468">
            <w:pPr>
              <w:ind w:firstLine="463"/>
              <w:jc w:val="both"/>
              <w:rPr>
                <w:rFonts w:ascii="Times New Roman" w:hAnsi="Times New Roman" w:cs="Times New Roman"/>
                <w:color w:val="010302"/>
                <w:szCs w:val="20"/>
              </w:rPr>
            </w:pPr>
          </w:p>
        </w:tc>
      </w:tr>
      <w:tr w:rsidR="00300468" w:rsidRPr="004B1A0A" w14:paraId="5BE97C5D" w14:textId="77777777" w:rsidTr="00300468">
        <w:trPr>
          <w:trHeight w:val="272"/>
        </w:trPr>
        <w:tc>
          <w:tcPr>
            <w:tcW w:w="2078" w:type="dxa"/>
            <w:gridSpan w:val="2"/>
          </w:tcPr>
          <w:p w14:paraId="1C99231B" w14:textId="77777777" w:rsidR="00300468" w:rsidRPr="004B1A0A" w:rsidRDefault="00300468" w:rsidP="00300468">
            <w:pPr>
              <w:ind w:left="246" w:firstLine="216"/>
              <w:jc w:val="both"/>
              <w:rPr>
                <w:rFonts w:ascii="Times New Roman" w:hAnsi="Times New Roman" w:cs="Times New Roman"/>
                <w:color w:val="010302"/>
                <w:szCs w:val="20"/>
              </w:rPr>
            </w:pPr>
          </w:p>
        </w:tc>
        <w:tc>
          <w:tcPr>
            <w:tcW w:w="1756" w:type="dxa"/>
          </w:tcPr>
          <w:p w14:paraId="39E47888" w14:textId="77777777" w:rsidR="00300468" w:rsidRPr="004B1A0A" w:rsidRDefault="00300468" w:rsidP="00300468">
            <w:pPr>
              <w:ind w:firstLine="276"/>
              <w:jc w:val="both"/>
              <w:rPr>
                <w:rFonts w:ascii="Times New Roman" w:hAnsi="Times New Roman" w:cs="Times New Roman"/>
                <w:color w:val="010302"/>
                <w:szCs w:val="20"/>
              </w:rPr>
            </w:pPr>
          </w:p>
        </w:tc>
        <w:tc>
          <w:tcPr>
            <w:tcW w:w="1756" w:type="dxa"/>
          </w:tcPr>
          <w:p w14:paraId="0CF0DC51" w14:textId="77777777" w:rsidR="00300468" w:rsidRPr="004B1A0A" w:rsidRDefault="00300468" w:rsidP="00300468">
            <w:pPr>
              <w:ind w:firstLine="727"/>
              <w:jc w:val="both"/>
              <w:rPr>
                <w:rFonts w:ascii="Times New Roman" w:hAnsi="Times New Roman" w:cs="Times New Roman"/>
                <w:color w:val="010302"/>
                <w:szCs w:val="20"/>
              </w:rPr>
            </w:pPr>
          </w:p>
        </w:tc>
        <w:tc>
          <w:tcPr>
            <w:tcW w:w="2332" w:type="dxa"/>
          </w:tcPr>
          <w:p w14:paraId="0F40B9EA" w14:textId="77777777" w:rsidR="00300468" w:rsidRPr="004B1A0A" w:rsidRDefault="00300468" w:rsidP="00300468">
            <w:pPr>
              <w:ind w:firstLine="1171"/>
              <w:jc w:val="both"/>
              <w:rPr>
                <w:rFonts w:ascii="Times New Roman" w:hAnsi="Times New Roman" w:cs="Times New Roman"/>
                <w:color w:val="010302"/>
                <w:szCs w:val="20"/>
              </w:rPr>
            </w:pPr>
          </w:p>
        </w:tc>
        <w:tc>
          <w:tcPr>
            <w:tcW w:w="1696" w:type="dxa"/>
            <w:gridSpan w:val="2"/>
          </w:tcPr>
          <w:p w14:paraId="4128F91C" w14:textId="77777777" w:rsidR="00300468" w:rsidRPr="004B1A0A" w:rsidRDefault="00300468" w:rsidP="00300468">
            <w:pPr>
              <w:ind w:firstLine="463"/>
              <w:jc w:val="both"/>
              <w:rPr>
                <w:rFonts w:ascii="Times New Roman" w:hAnsi="Times New Roman" w:cs="Times New Roman"/>
                <w:color w:val="010302"/>
                <w:szCs w:val="20"/>
              </w:rPr>
            </w:pPr>
          </w:p>
        </w:tc>
      </w:tr>
      <w:tr w:rsidR="00300468" w:rsidRPr="004B1A0A" w14:paraId="56885BE4" w14:textId="77777777" w:rsidTr="00300468">
        <w:trPr>
          <w:trHeight w:val="272"/>
        </w:trPr>
        <w:tc>
          <w:tcPr>
            <w:tcW w:w="2078" w:type="dxa"/>
            <w:gridSpan w:val="2"/>
          </w:tcPr>
          <w:p w14:paraId="2754E9C8" w14:textId="77777777" w:rsidR="00300468" w:rsidRPr="004B1A0A" w:rsidRDefault="00300468" w:rsidP="00300468">
            <w:pPr>
              <w:ind w:left="246" w:firstLine="216"/>
              <w:jc w:val="both"/>
              <w:rPr>
                <w:rFonts w:ascii="Times New Roman" w:hAnsi="Times New Roman" w:cs="Times New Roman"/>
                <w:color w:val="010302"/>
                <w:szCs w:val="20"/>
              </w:rPr>
            </w:pPr>
          </w:p>
        </w:tc>
        <w:tc>
          <w:tcPr>
            <w:tcW w:w="1756" w:type="dxa"/>
          </w:tcPr>
          <w:p w14:paraId="7F996A01" w14:textId="77777777" w:rsidR="00300468" w:rsidRPr="004B1A0A" w:rsidRDefault="00300468" w:rsidP="00300468">
            <w:pPr>
              <w:ind w:firstLine="242"/>
              <w:jc w:val="both"/>
              <w:rPr>
                <w:rFonts w:ascii="Times New Roman" w:hAnsi="Times New Roman" w:cs="Times New Roman"/>
                <w:color w:val="010302"/>
                <w:szCs w:val="20"/>
              </w:rPr>
            </w:pPr>
          </w:p>
        </w:tc>
        <w:tc>
          <w:tcPr>
            <w:tcW w:w="1756" w:type="dxa"/>
          </w:tcPr>
          <w:p w14:paraId="3B84AC16" w14:textId="77777777" w:rsidR="00300468" w:rsidRPr="004B1A0A" w:rsidRDefault="00300468" w:rsidP="00300468">
            <w:pPr>
              <w:ind w:firstLine="735"/>
              <w:jc w:val="both"/>
              <w:rPr>
                <w:rFonts w:ascii="Times New Roman" w:hAnsi="Times New Roman" w:cs="Times New Roman"/>
                <w:color w:val="010302"/>
                <w:szCs w:val="20"/>
              </w:rPr>
            </w:pPr>
          </w:p>
        </w:tc>
        <w:tc>
          <w:tcPr>
            <w:tcW w:w="2332" w:type="dxa"/>
          </w:tcPr>
          <w:p w14:paraId="6BCAAE6B" w14:textId="77777777" w:rsidR="00300468" w:rsidRPr="004B1A0A" w:rsidRDefault="00300468" w:rsidP="00300468">
            <w:pPr>
              <w:ind w:firstLine="1171"/>
              <w:jc w:val="both"/>
              <w:rPr>
                <w:rFonts w:ascii="Times New Roman" w:hAnsi="Times New Roman" w:cs="Times New Roman"/>
                <w:color w:val="010302"/>
                <w:szCs w:val="20"/>
              </w:rPr>
            </w:pPr>
          </w:p>
        </w:tc>
        <w:tc>
          <w:tcPr>
            <w:tcW w:w="1696" w:type="dxa"/>
            <w:gridSpan w:val="2"/>
          </w:tcPr>
          <w:p w14:paraId="59922453" w14:textId="77777777" w:rsidR="00300468" w:rsidRPr="004B1A0A" w:rsidRDefault="00300468" w:rsidP="00300468">
            <w:pPr>
              <w:ind w:firstLine="463"/>
              <w:jc w:val="both"/>
              <w:rPr>
                <w:rFonts w:ascii="Times New Roman" w:hAnsi="Times New Roman" w:cs="Times New Roman"/>
                <w:color w:val="010302"/>
                <w:szCs w:val="20"/>
              </w:rPr>
            </w:pPr>
          </w:p>
        </w:tc>
      </w:tr>
    </w:tbl>
    <w:p w14:paraId="57324D8D" w14:textId="3C210278" w:rsidR="00300468" w:rsidRDefault="00300468" w:rsidP="004237D6">
      <w:pPr>
        <w:rPr>
          <w:rFonts w:ascii="Times New Roman" w:hAnsi="Times New Roman" w:cs="Times New Roman"/>
          <w:color w:val="010302"/>
        </w:rPr>
      </w:pPr>
    </w:p>
    <w:p w14:paraId="5095A709" w14:textId="6C796E32" w:rsidR="00A21F86" w:rsidRDefault="005366CE" w:rsidP="004237D6">
      <w:pPr>
        <w:rPr>
          <w:rFonts w:ascii="Times New Roman" w:hAnsi="Times New Roman" w:cs="Times New Roman"/>
          <w:color w:val="010302"/>
        </w:rPr>
      </w:pPr>
      <w:r w:rsidRPr="00A21F86">
        <w:rPr>
          <w:rFonts w:eastAsiaTheme="minorEastAsia"/>
          <w:noProof/>
          <w:lang w:val="en-GB" w:eastAsia="en-GB"/>
        </w:rPr>
        <mc:AlternateContent>
          <mc:Choice Requires="wps">
            <w:drawing>
              <wp:anchor distT="0" distB="0" distL="114300" distR="114300" simplePos="0" relativeHeight="251658240" behindDoc="0" locked="0" layoutInCell="1" allowOverlap="1" wp14:anchorId="7E99B03B" wp14:editId="6E5490BA">
                <wp:simplePos x="0" y="0"/>
                <wp:positionH relativeFrom="margin">
                  <wp:posOffset>-96520</wp:posOffset>
                </wp:positionH>
                <wp:positionV relativeFrom="paragraph">
                  <wp:posOffset>50165</wp:posOffset>
                </wp:positionV>
                <wp:extent cx="6102000" cy="355600"/>
                <wp:effectExtent l="0" t="0" r="13335" b="25400"/>
                <wp:wrapNone/>
                <wp:docPr id="2839" name="Rectangle 2839"/>
                <wp:cNvGraphicFramePr/>
                <a:graphic xmlns:a="http://schemas.openxmlformats.org/drawingml/2006/main">
                  <a:graphicData uri="http://schemas.microsoft.com/office/word/2010/wordprocessingShape">
                    <wps:wsp>
                      <wps:cNvSpPr/>
                      <wps:spPr>
                        <a:xfrm>
                          <a:off x="0" y="0"/>
                          <a:ext cx="6102000" cy="355600"/>
                        </a:xfrm>
                        <a:prstGeom prst="rect">
                          <a:avLst/>
                        </a:prstGeom>
                        <a:solidFill>
                          <a:srgbClr val="4472C4"/>
                        </a:solidFill>
                        <a:ln w="12700" cap="flat" cmpd="sng" algn="ctr">
                          <a:solidFill>
                            <a:srgbClr val="4472C4">
                              <a:shade val="50000"/>
                            </a:srgbClr>
                          </a:solidFill>
                          <a:prstDash val="solid"/>
                          <a:miter lim="800000"/>
                        </a:ln>
                        <a:effectLst/>
                      </wps:spPr>
                      <wps:txbx>
                        <w:txbxContent>
                          <w:p w14:paraId="7ED5EA18" w14:textId="77777777" w:rsidR="00A21F86" w:rsidRDefault="00A21F86" w:rsidP="00A21F86">
                            <w:pPr>
                              <w:jc w:val="center"/>
                            </w:pPr>
                            <w:r>
                              <w:t xml:space="preserve">Sub-Contractor </w:t>
                            </w:r>
                            <w:r>
                              <w:sym w:font="Wingdings" w:char="F0E0"/>
                            </w:r>
                            <w:r>
                              <w:t xml:space="preserve"> EPC Contractor </w:t>
                            </w:r>
                            <w:r>
                              <w:sym w:font="Wingdings" w:char="F0E0"/>
                            </w:r>
                            <w:r>
                              <w:t xml:space="preserve"> (OE) PM Consultant appointed by the Client </w:t>
                            </w:r>
                            <w:r>
                              <w:sym w:font="Wingdings" w:char="F0E0"/>
                            </w:r>
                            <w:r>
                              <w:t xml:space="preserve"> Client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9B03B" id="Rectangle 2839" o:spid="_x0000_s1027" style="position:absolute;margin-left:-7.6pt;margin-top:3.95pt;width:480.45pt;height:2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p8bhgIAACoFAAAOAAAAZHJzL2Uyb0RvYy54bWysVEtv2zAMvg/YfxB0X52kSR9BnSJI0WFA&#10;0RVrh54ZWbYF6DVKid39+lGy09d6GnaxSZH6SH4kdXHZG832EoNytuTTowln0gpXKduU/OfD9Zcz&#10;zkIEW4F2Vpb8SQZ+ufr86aLzSzlzrdOVREYgNiw7X/I2Rr8siiBaaSAcOS8tGWuHBiKp2BQVQkfo&#10;RhezyeSk6BxWHp2QIdDp1WDkq4xf11LE73UdZGS65JRbzF/M3236FqsLWDYIvlViTAP+IQsDylLQ&#10;Z6griMB2qP6CMkqgC66OR8KZwtW1EjLXQNVMJ++quW/By1wLkRP8M03h/8GK2/0dMlWVfHZ2fM6Z&#10;BUNd+kG8gW20ZPmUSOp8WJLvvb/DUQskpor7Gk36Uy2sz8Q+PRMr+8gEHZ5MJ9Qs4l+Q7XixOCGZ&#10;YIqX2x5D/CqdYUkoOVICmU/Y34Q4uB5cUrDgtKquldZZwWa70cj2QE2ez09nm/mI/sZNW9bRiM5O&#10;cyJAw1ZriJST8VR+sA1noBuaYhExx35zO3wQJAdvoZJD6AWVeKhrdM81vsFJVVxBaIcr2TQMoVGR&#10;NkErU/KzBHRA0jaFkXmWRy5SMwb6kxT7bZ87OE1A6WTrqifqKrph3IMX14rC3kCId4A039QJ2tn4&#10;nT61dsSKGyXOWoe/PzpP/jR2ZOWso30hxn7tACVn+pulgTyfzudpwbIyX5zOSMHXlu1ri92ZjaNu&#10;Tel18CKLyT/qg1ijM4+02usUlUxgBcUeejMqmzjsMT0OQq7X2Y2WykO8sfdeJPDEXCL8oX8E9ONs&#10;RZrKW3fYLVi+G7HBN920br2LrlZ5/l54pZ4mhRYyd3d8PNLGv9az18sTt/oDAAD//wMAUEsDBBQA&#10;BgAIAAAAIQAlszIM4QAAAAgBAAAPAAAAZHJzL2Rvd25yZXYueG1sTI/BTsMwEETvSPyDtUjcWqeF&#10;pE2IU6EiDhVSK5p+gBsvTtp4HWK3CXw95gTH0Yxm3uSr0bTsir1rLAmYTSNgSJVVDWkBh/J1sgTm&#10;vCQlW0so4AsdrIrbm1xmyg70jte91yyUkMukgNr7LuPcVTUa6aa2Qwreh+2N9EH2mqteDqHctHwe&#10;RQk3sqGwUMsO1zVW5/3FCNCn8nTu1pRsdi/x2/ZzV+rN8C3E/d34/ATM4+j/wvCLH9ChCExHeyHl&#10;WCtgMovnISpgkQILfvoYL4AdBSQPKfAi5/8PFD8AAAD//wMAUEsBAi0AFAAGAAgAAAAhALaDOJL+&#10;AAAA4QEAABMAAAAAAAAAAAAAAAAAAAAAAFtDb250ZW50X1R5cGVzXS54bWxQSwECLQAUAAYACAAA&#10;ACEAOP0h/9YAAACUAQAACwAAAAAAAAAAAAAAAAAvAQAAX3JlbHMvLnJlbHNQSwECLQAUAAYACAAA&#10;ACEAlQKfG4YCAAAqBQAADgAAAAAAAAAAAAAAAAAuAgAAZHJzL2Uyb0RvYy54bWxQSwECLQAUAAYA&#10;CAAAACEAJbMyDOEAAAAIAQAADwAAAAAAAAAAAAAAAADgBAAAZHJzL2Rvd25yZXYueG1sUEsFBgAA&#10;AAAEAAQA8wAAAO4FAAAAAA==&#10;" fillcolor="#4472c4" strokecolor="#2f528f" strokeweight="1pt">
                <v:textbox>
                  <w:txbxContent>
                    <w:p w14:paraId="7ED5EA18" w14:textId="77777777" w:rsidR="00A21F86" w:rsidRDefault="00A21F86" w:rsidP="00A21F86">
                      <w:pPr>
                        <w:jc w:val="center"/>
                      </w:pPr>
                      <w:r>
                        <w:t xml:space="preserve">Sub-Contractor </w:t>
                      </w:r>
                      <w:r>
                        <w:sym w:font="Wingdings" w:char="F0E0"/>
                      </w:r>
                      <w:r>
                        <w:t xml:space="preserve"> EPC Contractor </w:t>
                      </w:r>
                      <w:r>
                        <w:sym w:font="Wingdings" w:char="F0E0"/>
                      </w:r>
                      <w:r>
                        <w:t xml:space="preserve"> (OE) PM Consultant appointed by the Client </w:t>
                      </w:r>
                      <w:r>
                        <w:sym w:font="Wingdings" w:char="F0E0"/>
                      </w:r>
                      <w:r>
                        <w:t xml:space="preserve"> Client</w:t>
                      </w:r>
                    </w:p>
                  </w:txbxContent>
                </v:textbox>
                <w10:wrap anchorx="margin"/>
              </v:rect>
            </w:pict>
          </mc:Fallback>
        </mc:AlternateContent>
      </w:r>
    </w:p>
    <w:p w14:paraId="675CD568" w14:textId="4FC5A5E0" w:rsidR="00A21F86" w:rsidRDefault="00A21F86" w:rsidP="004237D6">
      <w:pPr>
        <w:rPr>
          <w:rFonts w:ascii="Times New Roman" w:hAnsi="Times New Roman" w:cs="Times New Roman"/>
          <w:color w:val="010302"/>
        </w:rPr>
      </w:pPr>
    </w:p>
    <w:p w14:paraId="75201360" w14:textId="1DE5B08C" w:rsidR="00300468" w:rsidRDefault="00300468" w:rsidP="004237D6">
      <w:pPr>
        <w:rPr>
          <w:rFonts w:ascii="Times New Roman" w:hAnsi="Times New Roman" w:cs="Times New Roman"/>
          <w:color w:val="010302"/>
        </w:rPr>
      </w:pPr>
    </w:p>
    <w:p w14:paraId="52333DBE" w14:textId="77777777" w:rsidR="00300468" w:rsidRDefault="00300468" w:rsidP="004237D6">
      <w:pPr>
        <w:rPr>
          <w:rFonts w:ascii="Times New Roman" w:hAnsi="Times New Roman" w:cs="Times New Roman"/>
          <w:color w:val="010302"/>
        </w:rPr>
      </w:pPr>
    </w:p>
    <w:tbl>
      <w:tblPr>
        <w:tblStyle w:val="TableGrid"/>
        <w:tblpPr w:vertAnchor="text" w:horzAnchor="margin" w:tblpXSpec="center" w:tblpY="2"/>
        <w:tblOverlap w:val="never"/>
        <w:tblW w:w="9594" w:type="dxa"/>
        <w:tblLayout w:type="fixed"/>
        <w:tblLook w:val="04A0" w:firstRow="1" w:lastRow="0" w:firstColumn="1" w:lastColumn="0" w:noHBand="0" w:noVBand="1"/>
      </w:tblPr>
      <w:tblGrid>
        <w:gridCol w:w="99"/>
        <w:gridCol w:w="1001"/>
        <w:gridCol w:w="104"/>
        <w:gridCol w:w="112"/>
        <w:gridCol w:w="1077"/>
        <w:gridCol w:w="102"/>
        <w:gridCol w:w="115"/>
        <w:gridCol w:w="6879"/>
        <w:gridCol w:w="105"/>
      </w:tblGrid>
      <w:tr w:rsidR="00300468" w:rsidRPr="00B9105B" w14:paraId="182AF1B7" w14:textId="77777777" w:rsidTr="7816BC44">
        <w:trPr>
          <w:trHeight w:val="294"/>
        </w:trPr>
        <w:tc>
          <w:tcPr>
            <w:tcW w:w="99" w:type="dxa"/>
            <w:tcBorders>
              <w:right w:val="nil"/>
            </w:tcBorders>
            <w:shd w:val="clear" w:color="auto" w:fill="C6D9F1"/>
          </w:tcPr>
          <w:p w14:paraId="506F3E89" w14:textId="77777777" w:rsidR="00300468" w:rsidRPr="00B9105B" w:rsidRDefault="00300468" w:rsidP="00300468">
            <w:pPr>
              <w:rPr>
                <w:rFonts w:cs="Arial"/>
                <w:color w:val="000000" w:themeColor="text1"/>
                <w:szCs w:val="20"/>
              </w:rPr>
            </w:pPr>
          </w:p>
        </w:tc>
        <w:tc>
          <w:tcPr>
            <w:tcW w:w="9390" w:type="dxa"/>
            <w:gridSpan w:val="7"/>
            <w:tcBorders>
              <w:left w:val="nil"/>
              <w:right w:val="nil"/>
            </w:tcBorders>
            <w:shd w:val="clear" w:color="auto" w:fill="C6D9F1"/>
            <w:vAlign w:val="center"/>
          </w:tcPr>
          <w:p w14:paraId="56BEFB3D" w14:textId="6E305C79" w:rsidR="00300468" w:rsidRPr="00B9105B" w:rsidRDefault="006B1364" w:rsidP="00FA009C">
            <w:pPr>
              <w:jc w:val="center"/>
              <w:rPr>
                <w:rFonts w:cs="Arial"/>
                <w:color w:val="010302"/>
                <w:szCs w:val="20"/>
              </w:rPr>
            </w:pPr>
            <w:r w:rsidRPr="00B9105B">
              <w:rPr>
                <w:rFonts w:cs="Arial"/>
                <w:b/>
                <w:bCs/>
                <w:color w:val="000000"/>
                <w:szCs w:val="20"/>
              </w:rPr>
              <w:t>REVISION RECORD</w:t>
            </w:r>
          </w:p>
        </w:tc>
        <w:tc>
          <w:tcPr>
            <w:tcW w:w="105" w:type="dxa"/>
            <w:tcBorders>
              <w:left w:val="nil"/>
            </w:tcBorders>
            <w:shd w:val="clear" w:color="auto" w:fill="C6D9F1"/>
          </w:tcPr>
          <w:p w14:paraId="77B93B75" w14:textId="77777777" w:rsidR="00300468" w:rsidRPr="00B9105B" w:rsidRDefault="00300468" w:rsidP="00300468">
            <w:pPr>
              <w:rPr>
                <w:rFonts w:cs="Arial"/>
                <w:color w:val="000000" w:themeColor="text1"/>
                <w:szCs w:val="20"/>
              </w:rPr>
            </w:pPr>
          </w:p>
        </w:tc>
      </w:tr>
      <w:tr w:rsidR="00300468" w:rsidRPr="00B9105B" w14:paraId="2D26B21F" w14:textId="77777777" w:rsidTr="7816BC44">
        <w:trPr>
          <w:trHeight w:val="280"/>
        </w:trPr>
        <w:tc>
          <w:tcPr>
            <w:tcW w:w="99" w:type="dxa"/>
            <w:tcBorders>
              <w:right w:val="nil"/>
            </w:tcBorders>
            <w:shd w:val="clear" w:color="auto" w:fill="C6D9F1"/>
          </w:tcPr>
          <w:p w14:paraId="4287B6D9" w14:textId="77777777" w:rsidR="00300468" w:rsidRPr="00B9105B" w:rsidRDefault="00300468" w:rsidP="00300468">
            <w:pPr>
              <w:rPr>
                <w:rFonts w:cs="Arial"/>
                <w:color w:val="000000" w:themeColor="text1"/>
                <w:szCs w:val="20"/>
              </w:rPr>
            </w:pPr>
          </w:p>
        </w:tc>
        <w:tc>
          <w:tcPr>
            <w:tcW w:w="1001" w:type="dxa"/>
            <w:tcBorders>
              <w:left w:val="nil"/>
              <w:right w:val="nil"/>
            </w:tcBorders>
            <w:shd w:val="clear" w:color="auto" w:fill="C6D9F1"/>
            <w:vAlign w:val="center"/>
          </w:tcPr>
          <w:p w14:paraId="6B7E739A" w14:textId="2A29ACC5" w:rsidR="00300468" w:rsidRPr="00B9105B" w:rsidRDefault="00300468" w:rsidP="000C64F4">
            <w:pPr>
              <w:spacing w:before="2"/>
              <w:jc w:val="center"/>
              <w:rPr>
                <w:rFonts w:cs="Arial"/>
                <w:color w:val="010302"/>
                <w:szCs w:val="20"/>
              </w:rPr>
            </w:pPr>
            <w:r w:rsidRPr="00B9105B">
              <w:rPr>
                <w:rFonts w:cs="Arial"/>
                <w:b/>
                <w:bCs/>
                <w:color w:val="000000"/>
                <w:szCs w:val="20"/>
              </w:rPr>
              <w:t>Revision</w:t>
            </w:r>
          </w:p>
        </w:tc>
        <w:tc>
          <w:tcPr>
            <w:tcW w:w="104" w:type="dxa"/>
            <w:tcBorders>
              <w:left w:val="nil"/>
            </w:tcBorders>
            <w:shd w:val="clear" w:color="auto" w:fill="C6D9F1"/>
            <w:vAlign w:val="center"/>
          </w:tcPr>
          <w:p w14:paraId="6D25D3CD" w14:textId="77777777" w:rsidR="00300468" w:rsidRPr="00B9105B" w:rsidRDefault="00300468" w:rsidP="000C64F4">
            <w:pPr>
              <w:jc w:val="center"/>
              <w:rPr>
                <w:rFonts w:cs="Arial"/>
                <w:color w:val="000000" w:themeColor="text1"/>
                <w:szCs w:val="20"/>
              </w:rPr>
            </w:pPr>
          </w:p>
        </w:tc>
        <w:tc>
          <w:tcPr>
            <w:tcW w:w="112" w:type="dxa"/>
            <w:tcBorders>
              <w:right w:val="nil"/>
            </w:tcBorders>
            <w:shd w:val="clear" w:color="auto" w:fill="C6D9F1"/>
            <w:vAlign w:val="center"/>
          </w:tcPr>
          <w:p w14:paraId="5F3B5F39" w14:textId="77777777" w:rsidR="00300468" w:rsidRPr="00B9105B" w:rsidRDefault="00300468" w:rsidP="000C64F4">
            <w:pPr>
              <w:jc w:val="center"/>
              <w:rPr>
                <w:rFonts w:cs="Arial"/>
                <w:color w:val="000000" w:themeColor="text1"/>
                <w:szCs w:val="20"/>
              </w:rPr>
            </w:pPr>
          </w:p>
        </w:tc>
        <w:tc>
          <w:tcPr>
            <w:tcW w:w="1077" w:type="dxa"/>
            <w:tcBorders>
              <w:left w:val="nil"/>
              <w:right w:val="nil"/>
            </w:tcBorders>
            <w:shd w:val="clear" w:color="auto" w:fill="C6D9F1"/>
            <w:vAlign w:val="center"/>
          </w:tcPr>
          <w:p w14:paraId="03C10260" w14:textId="1BD5C4A1" w:rsidR="00300468" w:rsidRPr="00B9105B" w:rsidRDefault="00300468" w:rsidP="000C64F4">
            <w:pPr>
              <w:spacing w:before="2"/>
              <w:jc w:val="center"/>
              <w:rPr>
                <w:rFonts w:cs="Arial"/>
                <w:color w:val="010302"/>
                <w:szCs w:val="20"/>
              </w:rPr>
            </w:pPr>
            <w:r w:rsidRPr="00B9105B">
              <w:rPr>
                <w:rFonts w:cs="Arial"/>
                <w:b/>
                <w:bCs/>
                <w:color w:val="000000"/>
                <w:szCs w:val="20"/>
              </w:rPr>
              <w:t>Date</w:t>
            </w:r>
          </w:p>
        </w:tc>
        <w:tc>
          <w:tcPr>
            <w:tcW w:w="102" w:type="dxa"/>
            <w:tcBorders>
              <w:left w:val="nil"/>
            </w:tcBorders>
            <w:shd w:val="clear" w:color="auto" w:fill="C6D9F1"/>
            <w:vAlign w:val="center"/>
          </w:tcPr>
          <w:p w14:paraId="1E84C93C" w14:textId="77777777" w:rsidR="00300468" w:rsidRPr="00B9105B" w:rsidRDefault="00300468" w:rsidP="000C64F4">
            <w:pPr>
              <w:jc w:val="center"/>
              <w:rPr>
                <w:rFonts w:cs="Arial"/>
                <w:color w:val="000000" w:themeColor="text1"/>
                <w:szCs w:val="20"/>
              </w:rPr>
            </w:pPr>
          </w:p>
        </w:tc>
        <w:tc>
          <w:tcPr>
            <w:tcW w:w="115" w:type="dxa"/>
            <w:tcBorders>
              <w:right w:val="nil"/>
            </w:tcBorders>
            <w:shd w:val="clear" w:color="auto" w:fill="C6D9F1"/>
            <w:vAlign w:val="center"/>
          </w:tcPr>
          <w:p w14:paraId="6728CAA7" w14:textId="77777777" w:rsidR="00300468" w:rsidRPr="00B9105B" w:rsidRDefault="00300468" w:rsidP="000C64F4">
            <w:pPr>
              <w:jc w:val="center"/>
              <w:rPr>
                <w:rFonts w:cs="Arial"/>
                <w:color w:val="000000" w:themeColor="text1"/>
                <w:szCs w:val="20"/>
              </w:rPr>
            </w:pPr>
          </w:p>
        </w:tc>
        <w:tc>
          <w:tcPr>
            <w:tcW w:w="6879" w:type="dxa"/>
            <w:tcBorders>
              <w:left w:val="nil"/>
              <w:right w:val="nil"/>
            </w:tcBorders>
            <w:shd w:val="clear" w:color="auto" w:fill="C6D9F1"/>
            <w:vAlign w:val="center"/>
          </w:tcPr>
          <w:p w14:paraId="22F349ED" w14:textId="48C12421" w:rsidR="00300468" w:rsidRPr="00B9105B" w:rsidRDefault="00300468" w:rsidP="000C64F4">
            <w:pPr>
              <w:spacing w:before="2"/>
              <w:jc w:val="center"/>
              <w:rPr>
                <w:rFonts w:cs="Arial"/>
                <w:color w:val="010302"/>
                <w:szCs w:val="20"/>
              </w:rPr>
            </w:pPr>
            <w:r w:rsidRPr="00B9105B">
              <w:rPr>
                <w:rFonts w:cs="Arial"/>
                <w:b/>
                <w:bCs/>
                <w:color w:val="000000"/>
                <w:szCs w:val="20"/>
              </w:rPr>
              <w:t>Comments / Changes</w:t>
            </w:r>
          </w:p>
        </w:tc>
        <w:tc>
          <w:tcPr>
            <w:tcW w:w="105" w:type="dxa"/>
            <w:tcBorders>
              <w:left w:val="nil"/>
            </w:tcBorders>
            <w:shd w:val="clear" w:color="auto" w:fill="C6D9F1"/>
          </w:tcPr>
          <w:p w14:paraId="6A67DA18" w14:textId="77777777" w:rsidR="00300468" w:rsidRPr="00B9105B" w:rsidRDefault="00300468" w:rsidP="00300468">
            <w:pPr>
              <w:rPr>
                <w:rFonts w:cs="Arial"/>
                <w:color w:val="000000" w:themeColor="text1"/>
                <w:szCs w:val="20"/>
              </w:rPr>
            </w:pPr>
          </w:p>
        </w:tc>
      </w:tr>
      <w:tr w:rsidR="00300468" w:rsidRPr="00B9105B" w14:paraId="7A2E763B" w14:textId="77777777" w:rsidTr="7816BC44">
        <w:trPr>
          <w:trHeight w:val="280"/>
        </w:trPr>
        <w:tc>
          <w:tcPr>
            <w:tcW w:w="1204" w:type="dxa"/>
            <w:gridSpan w:val="3"/>
            <w:vAlign w:val="center"/>
          </w:tcPr>
          <w:p w14:paraId="408C1C37" w14:textId="4F11AAAB" w:rsidR="00300468" w:rsidRPr="00B9105B" w:rsidRDefault="00134EB6" w:rsidP="001524D0">
            <w:pPr>
              <w:jc w:val="center"/>
              <w:rPr>
                <w:rFonts w:cs="Arial"/>
                <w:color w:val="010302"/>
                <w:szCs w:val="20"/>
              </w:rPr>
            </w:pPr>
            <w:r w:rsidRPr="00B9105B">
              <w:rPr>
                <w:rFonts w:cs="Arial"/>
                <w:color w:val="010302"/>
                <w:szCs w:val="20"/>
              </w:rPr>
              <w:t>0</w:t>
            </w:r>
          </w:p>
        </w:tc>
        <w:tc>
          <w:tcPr>
            <w:tcW w:w="1291" w:type="dxa"/>
            <w:gridSpan w:val="3"/>
            <w:vAlign w:val="center"/>
          </w:tcPr>
          <w:p w14:paraId="5A23325C" w14:textId="19FA5378" w:rsidR="00300468" w:rsidRPr="00B9105B" w:rsidRDefault="002056CE" w:rsidP="7816BC44">
            <w:pPr>
              <w:jc w:val="center"/>
              <w:rPr>
                <w:rFonts w:cs="Arial"/>
                <w:color w:val="010302"/>
              </w:rPr>
            </w:pPr>
            <w:r>
              <w:rPr>
                <w:rFonts w:cs="Arial"/>
                <w:color w:val="010302"/>
              </w:rPr>
              <w:t>01</w:t>
            </w:r>
            <w:r w:rsidR="00134EB6" w:rsidRPr="7816BC44">
              <w:rPr>
                <w:rFonts w:cs="Arial"/>
                <w:color w:val="010302"/>
              </w:rPr>
              <w:t>/</w:t>
            </w:r>
            <w:r>
              <w:rPr>
                <w:rFonts w:cs="Arial"/>
                <w:color w:val="010302"/>
              </w:rPr>
              <w:t>05</w:t>
            </w:r>
            <w:r w:rsidR="00134EB6" w:rsidRPr="7816BC44">
              <w:rPr>
                <w:rFonts w:cs="Arial"/>
                <w:color w:val="010302"/>
              </w:rPr>
              <w:t>/202</w:t>
            </w:r>
            <w:r>
              <w:rPr>
                <w:rFonts w:cs="Arial"/>
                <w:color w:val="010302"/>
              </w:rPr>
              <w:t>4</w:t>
            </w:r>
          </w:p>
        </w:tc>
        <w:tc>
          <w:tcPr>
            <w:tcW w:w="7099" w:type="dxa"/>
            <w:gridSpan w:val="3"/>
            <w:vAlign w:val="center"/>
          </w:tcPr>
          <w:p w14:paraId="134FDF19" w14:textId="3E3095F8" w:rsidR="00300468" w:rsidRPr="00B9105B" w:rsidRDefault="00134EB6" w:rsidP="001524D0">
            <w:pPr>
              <w:ind w:firstLine="115"/>
              <w:jc w:val="center"/>
              <w:rPr>
                <w:rFonts w:cs="Arial"/>
                <w:color w:val="010302"/>
                <w:szCs w:val="20"/>
              </w:rPr>
            </w:pPr>
            <w:r w:rsidRPr="00B9105B">
              <w:rPr>
                <w:rFonts w:cs="Arial"/>
                <w:color w:val="010302"/>
                <w:szCs w:val="20"/>
              </w:rPr>
              <w:t>First issue</w:t>
            </w:r>
          </w:p>
        </w:tc>
      </w:tr>
      <w:tr w:rsidR="00300468" w:rsidRPr="00B9105B" w14:paraId="1CDCCDCF" w14:textId="77777777" w:rsidTr="7816BC44">
        <w:trPr>
          <w:trHeight w:val="280"/>
        </w:trPr>
        <w:tc>
          <w:tcPr>
            <w:tcW w:w="1204" w:type="dxa"/>
            <w:gridSpan w:val="3"/>
          </w:tcPr>
          <w:p w14:paraId="637A9F75" w14:textId="03F0B9E5" w:rsidR="00300468" w:rsidRPr="00B9105B" w:rsidRDefault="00300468" w:rsidP="00882E5A">
            <w:pPr>
              <w:spacing w:before="53"/>
              <w:jc w:val="center"/>
              <w:rPr>
                <w:rFonts w:cs="Arial"/>
                <w:color w:val="010302"/>
                <w:szCs w:val="20"/>
              </w:rPr>
            </w:pPr>
          </w:p>
        </w:tc>
        <w:tc>
          <w:tcPr>
            <w:tcW w:w="1291" w:type="dxa"/>
            <w:gridSpan w:val="3"/>
          </w:tcPr>
          <w:p w14:paraId="7244263D" w14:textId="70A1A2D5" w:rsidR="00300468" w:rsidRPr="00B9105B" w:rsidRDefault="00300468" w:rsidP="00903308">
            <w:pPr>
              <w:spacing w:before="53"/>
              <w:jc w:val="center"/>
              <w:rPr>
                <w:rFonts w:cs="Arial"/>
                <w:color w:val="010302"/>
                <w:szCs w:val="20"/>
              </w:rPr>
            </w:pPr>
          </w:p>
        </w:tc>
        <w:tc>
          <w:tcPr>
            <w:tcW w:w="7099" w:type="dxa"/>
            <w:gridSpan w:val="3"/>
          </w:tcPr>
          <w:p w14:paraId="3B7BF117" w14:textId="3954432B" w:rsidR="00300468" w:rsidRPr="00B9105B" w:rsidRDefault="00300468" w:rsidP="00903308">
            <w:pPr>
              <w:spacing w:before="53"/>
              <w:ind w:firstLine="115"/>
              <w:jc w:val="center"/>
              <w:rPr>
                <w:rFonts w:cs="Arial"/>
                <w:color w:val="010302"/>
                <w:szCs w:val="20"/>
              </w:rPr>
            </w:pPr>
          </w:p>
        </w:tc>
      </w:tr>
      <w:tr w:rsidR="00300468" w:rsidRPr="00B9105B" w14:paraId="0BC4DE6F" w14:textId="77777777" w:rsidTr="7816BC44">
        <w:trPr>
          <w:trHeight w:val="280"/>
        </w:trPr>
        <w:tc>
          <w:tcPr>
            <w:tcW w:w="1204" w:type="dxa"/>
            <w:gridSpan w:val="3"/>
          </w:tcPr>
          <w:p w14:paraId="5DD0387E" w14:textId="77777777" w:rsidR="00300468" w:rsidRPr="00B9105B" w:rsidRDefault="00300468" w:rsidP="00300468">
            <w:pPr>
              <w:spacing w:before="53"/>
              <w:ind w:left="165" w:firstLine="415"/>
              <w:rPr>
                <w:rFonts w:cs="Arial"/>
                <w:color w:val="010302"/>
                <w:szCs w:val="20"/>
              </w:rPr>
            </w:pPr>
          </w:p>
        </w:tc>
        <w:tc>
          <w:tcPr>
            <w:tcW w:w="1291" w:type="dxa"/>
            <w:gridSpan w:val="3"/>
          </w:tcPr>
          <w:p w14:paraId="18141FC1" w14:textId="77777777" w:rsidR="00300468" w:rsidRPr="00B9105B" w:rsidRDefault="00300468" w:rsidP="00300468">
            <w:pPr>
              <w:spacing w:before="53"/>
              <w:ind w:firstLine="652"/>
              <w:rPr>
                <w:rFonts w:cs="Arial"/>
                <w:color w:val="010302"/>
                <w:szCs w:val="20"/>
              </w:rPr>
            </w:pPr>
          </w:p>
        </w:tc>
        <w:tc>
          <w:tcPr>
            <w:tcW w:w="7099" w:type="dxa"/>
            <w:gridSpan w:val="3"/>
          </w:tcPr>
          <w:p w14:paraId="5712EAC1" w14:textId="77777777" w:rsidR="00300468" w:rsidRPr="00B9105B" w:rsidRDefault="00300468" w:rsidP="00300468">
            <w:pPr>
              <w:spacing w:before="53"/>
              <w:ind w:firstLine="115"/>
              <w:rPr>
                <w:rFonts w:cs="Arial"/>
                <w:color w:val="010302"/>
                <w:szCs w:val="20"/>
              </w:rPr>
            </w:pPr>
          </w:p>
        </w:tc>
      </w:tr>
      <w:tr w:rsidR="00684C5E" w:rsidRPr="00B9105B" w14:paraId="056B1B9B" w14:textId="77777777" w:rsidTr="7816BC44">
        <w:trPr>
          <w:trHeight w:val="301"/>
        </w:trPr>
        <w:tc>
          <w:tcPr>
            <w:tcW w:w="99" w:type="dxa"/>
            <w:tcBorders>
              <w:right w:val="nil"/>
            </w:tcBorders>
            <w:shd w:val="clear" w:color="auto" w:fill="C6D9F1"/>
          </w:tcPr>
          <w:p w14:paraId="1A960684" w14:textId="77777777" w:rsidR="00684C5E" w:rsidRPr="00B9105B" w:rsidRDefault="00684C5E" w:rsidP="00300468">
            <w:pPr>
              <w:rPr>
                <w:rFonts w:cs="Arial"/>
                <w:color w:val="000000" w:themeColor="text1"/>
                <w:szCs w:val="20"/>
              </w:rPr>
            </w:pPr>
          </w:p>
        </w:tc>
        <w:tc>
          <w:tcPr>
            <w:tcW w:w="9390" w:type="dxa"/>
            <w:gridSpan w:val="7"/>
            <w:tcBorders>
              <w:left w:val="nil"/>
              <w:right w:val="nil"/>
            </w:tcBorders>
            <w:shd w:val="clear" w:color="auto" w:fill="C6D9F1"/>
            <w:vAlign w:val="center"/>
          </w:tcPr>
          <w:p w14:paraId="0884C6A8" w14:textId="20261FEA" w:rsidR="00684C5E" w:rsidRPr="00B9105B" w:rsidRDefault="00684C5E" w:rsidP="000C64F4">
            <w:pPr>
              <w:spacing w:before="50"/>
              <w:jc w:val="center"/>
              <w:rPr>
                <w:rFonts w:cs="Arial"/>
                <w:color w:val="010302"/>
                <w:szCs w:val="20"/>
              </w:rPr>
            </w:pPr>
            <w:r w:rsidRPr="00B9105B">
              <w:rPr>
                <w:rFonts w:cs="Arial"/>
                <w:b/>
                <w:bCs/>
                <w:color w:val="000000"/>
                <w:szCs w:val="20"/>
              </w:rPr>
              <w:t xml:space="preserve">                                              Fiel</w:t>
            </w:r>
            <w:r w:rsidRPr="00B9105B">
              <w:rPr>
                <w:rFonts w:cs="Arial"/>
                <w:b/>
                <w:bCs/>
                <w:color w:val="000000"/>
                <w:spacing w:val="-2"/>
                <w:szCs w:val="20"/>
              </w:rPr>
              <w:t>d</w:t>
            </w:r>
            <w:r w:rsidRPr="00B9105B">
              <w:rPr>
                <w:rFonts w:cs="Arial"/>
                <w:b/>
                <w:bCs/>
                <w:color w:val="000000"/>
                <w:szCs w:val="20"/>
              </w:rPr>
              <w:t xml:space="preserve"> Change Notice</w:t>
            </w:r>
            <w:r w:rsidRPr="00B9105B">
              <w:rPr>
                <w:rFonts w:cs="Arial"/>
                <w:b/>
                <w:bCs/>
                <w:color w:val="000000"/>
                <w:spacing w:val="-2"/>
                <w:szCs w:val="20"/>
              </w:rPr>
              <w:t>s</w:t>
            </w:r>
          </w:p>
        </w:tc>
        <w:tc>
          <w:tcPr>
            <w:tcW w:w="105" w:type="dxa"/>
            <w:tcBorders>
              <w:left w:val="nil"/>
            </w:tcBorders>
            <w:shd w:val="clear" w:color="auto" w:fill="C6D9F1"/>
          </w:tcPr>
          <w:p w14:paraId="68C5C032" w14:textId="77777777" w:rsidR="00684C5E" w:rsidRPr="00B9105B" w:rsidRDefault="00684C5E" w:rsidP="00300468">
            <w:pPr>
              <w:rPr>
                <w:rFonts w:cs="Arial"/>
                <w:color w:val="000000" w:themeColor="text1"/>
                <w:szCs w:val="20"/>
              </w:rPr>
            </w:pPr>
          </w:p>
        </w:tc>
      </w:tr>
      <w:tr w:rsidR="00300468" w:rsidRPr="00B9105B" w14:paraId="7A369018" w14:textId="77777777" w:rsidTr="7816BC44">
        <w:trPr>
          <w:trHeight w:val="280"/>
        </w:trPr>
        <w:tc>
          <w:tcPr>
            <w:tcW w:w="1204" w:type="dxa"/>
            <w:gridSpan w:val="3"/>
          </w:tcPr>
          <w:p w14:paraId="790EA9D3" w14:textId="256BB110" w:rsidR="00300468" w:rsidRPr="00B9105B" w:rsidRDefault="00300468" w:rsidP="00300468">
            <w:pPr>
              <w:spacing w:before="53"/>
              <w:ind w:left="165" w:firstLine="415"/>
              <w:rPr>
                <w:rFonts w:cs="Arial"/>
                <w:color w:val="010302"/>
                <w:szCs w:val="20"/>
              </w:rPr>
            </w:pPr>
            <w:r w:rsidRPr="00B9105B">
              <w:rPr>
                <w:rFonts w:cs="Arial"/>
                <w:color w:val="000000"/>
                <w:szCs w:val="20"/>
              </w:rPr>
              <w:t xml:space="preserve">  </w:t>
            </w:r>
          </w:p>
        </w:tc>
        <w:tc>
          <w:tcPr>
            <w:tcW w:w="1291" w:type="dxa"/>
            <w:gridSpan w:val="3"/>
          </w:tcPr>
          <w:p w14:paraId="4295FD69" w14:textId="2F747F04" w:rsidR="00300468" w:rsidRPr="00B9105B" w:rsidRDefault="00300468" w:rsidP="00300468">
            <w:pPr>
              <w:spacing w:before="53"/>
              <w:ind w:firstLine="652"/>
              <w:rPr>
                <w:rFonts w:cs="Arial"/>
                <w:color w:val="010302"/>
                <w:szCs w:val="20"/>
              </w:rPr>
            </w:pPr>
            <w:r w:rsidRPr="00B9105B">
              <w:rPr>
                <w:rFonts w:cs="Arial"/>
                <w:color w:val="000000"/>
                <w:szCs w:val="20"/>
                <w:u w:val="single"/>
              </w:rPr>
              <w:t xml:space="preserve">  </w:t>
            </w:r>
          </w:p>
        </w:tc>
        <w:tc>
          <w:tcPr>
            <w:tcW w:w="7099" w:type="dxa"/>
            <w:gridSpan w:val="3"/>
          </w:tcPr>
          <w:p w14:paraId="0F27856E" w14:textId="23398BE1" w:rsidR="00300468" w:rsidRPr="00B9105B" w:rsidRDefault="00300468" w:rsidP="00300468">
            <w:pPr>
              <w:spacing w:before="53"/>
              <w:ind w:firstLine="115"/>
              <w:rPr>
                <w:rFonts w:cs="Arial"/>
                <w:color w:val="010302"/>
                <w:szCs w:val="20"/>
              </w:rPr>
            </w:pPr>
            <w:r w:rsidRPr="00B9105B">
              <w:rPr>
                <w:rFonts w:cs="Arial"/>
                <w:color w:val="000000"/>
                <w:szCs w:val="20"/>
              </w:rPr>
              <w:t xml:space="preserve">  </w:t>
            </w:r>
          </w:p>
        </w:tc>
      </w:tr>
      <w:tr w:rsidR="00F921EA" w:rsidRPr="00B9105B" w14:paraId="4BE110BD" w14:textId="77777777" w:rsidTr="7816BC44">
        <w:trPr>
          <w:trHeight w:val="280"/>
        </w:trPr>
        <w:tc>
          <w:tcPr>
            <w:tcW w:w="1204" w:type="dxa"/>
            <w:gridSpan w:val="3"/>
          </w:tcPr>
          <w:p w14:paraId="42DD61B5" w14:textId="77777777" w:rsidR="00F921EA" w:rsidRPr="00B9105B" w:rsidRDefault="00F921EA" w:rsidP="00300468">
            <w:pPr>
              <w:spacing w:before="53"/>
              <w:ind w:left="165" w:firstLine="415"/>
              <w:rPr>
                <w:rFonts w:cs="Arial"/>
                <w:color w:val="000000"/>
                <w:szCs w:val="20"/>
              </w:rPr>
            </w:pPr>
          </w:p>
        </w:tc>
        <w:tc>
          <w:tcPr>
            <w:tcW w:w="1291" w:type="dxa"/>
            <w:gridSpan w:val="3"/>
          </w:tcPr>
          <w:p w14:paraId="41FA3E76" w14:textId="77777777" w:rsidR="00F921EA" w:rsidRPr="00B9105B" w:rsidRDefault="00F921EA" w:rsidP="00300468">
            <w:pPr>
              <w:spacing w:before="53"/>
              <w:ind w:firstLine="652"/>
              <w:rPr>
                <w:rFonts w:cs="Arial"/>
                <w:color w:val="000000"/>
                <w:szCs w:val="20"/>
                <w:u w:val="single"/>
              </w:rPr>
            </w:pPr>
          </w:p>
        </w:tc>
        <w:tc>
          <w:tcPr>
            <w:tcW w:w="7099" w:type="dxa"/>
            <w:gridSpan w:val="3"/>
          </w:tcPr>
          <w:p w14:paraId="383B0950" w14:textId="77777777" w:rsidR="00F921EA" w:rsidRPr="00B9105B" w:rsidRDefault="00F921EA" w:rsidP="00300468">
            <w:pPr>
              <w:spacing w:before="53"/>
              <w:ind w:firstLine="115"/>
              <w:rPr>
                <w:rFonts w:cs="Arial"/>
                <w:color w:val="000000"/>
                <w:szCs w:val="20"/>
              </w:rPr>
            </w:pPr>
          </w:p>
        </w:tc>
      </w:tr>
    </w:tbl>
    <w:p w14:paraId="7FC29ADF" w14:textId="77777777" w:rsidR="00300468" w:rsidRDefault="00300468" w:rsidP="004237D6">
      <w:pPr>
        <w:rPr>
          <w:rFonts w:ascii="Times New Roman" w:hAnsi="Times New Roman" w:cs="Times New Roman"/>
          <w:color w:val="010302"/>
        </w:rPr>
      </w:pPr>
    </w:p>
    <w:p w14:paraId="0BB1D781" w14:textId="77777777" w:rsidR="00300468" w:rsidRDefault="00300468" w:rsidP="004237D6">
      <w:pPr>
        <w:rPr>
          <w:rFonts w:ascii="Times New Roman" w:hAnsi="Times New Roman" w:cs="Times New Roman"/>
          <w:color w:val="010302"/>
        </w:rPr>
      </w:pPr>
    </w:p>
    <w:p w14:paraId="192CFF15" w14:textId="77777777" w:rsidR="00300468" w:rsidRDefault="00300468" w:rsidP="004237D6">
      <w:pPr>
        <w:rPr>
          <w:rFonts w:ascii="Times New Roman" w:hAnsi="Times New Roman" w:cs="Times New Roman"/>
          <w:color w:val="010302"/>
        </w:rPr>
      </w:pPr>
    </w:p>
    <w:p w14:paraId="0B34E03B" w14:textId="77777777" w:rsidR="00300468" w:rsidRDefault="00300468" w:rsidP="004237D6">
      <w:pPr>
        <w:rPr>
          <w:rFonts w:ascii="Times New Roman" w:hAnsi="Times New Roman" w:cs="Times New Roman"/>
          <w:color w:val="010302"/>
        </w:rPr>
      </w:pPr>
    </w:p>
    <w:p w14:paraId="18CA90AF" w14:textId="77777777" w:rsidR="00300468" w:rsidRDefault="00300468" w:rsidP="004237D6">
      <w:pPr>
        <w:rPr>
          <w:rFonts w:ascii="Times New Roman" w:hAnsi="Times New Roman" w:cs="Times New Roman"/>
          <w:color w:val="010302"/>
        </w:rPr>
      </w:pPr>
    </w:p>
    <w:p w14:paraId="64A16E70" w14:textId="77777777" w:rsidR="00300468" w:rsidRDefault="00300468" w:rsidP="004237D6">
      <w:pPr>
        <w:rPr>
          <w:rFonts w:ascii="Times New Roman" w:hAnsi="Times New Roman" w:cs="Times New Roman"/>
          <w:color w:val="010302"/>
        </w:rPr>
      </w:pPr>
    </w:p>
    <w:p w14:paraId="78E4F255" w14:textId="7DB76FCC" w:rsidR="004237D6" w:rsidRDefault="004237D6" w:rsidP="00DA751C">
      <w:pPr>
        <w:jc w:val="center"/>
        <w:rPr>
          <w:rFonts w:ascii="Times New Roman" w:hAnsi="Times New Roman" w:cs="Times New Roman"/>
          <w:color w:val="010302"/>
        </w:rPr>
      </w:pPr>
      <w:r>
        <w:rPr>
          <w:rFonts w:cs="Arial"/>
          <w:b/>
          <w:bCs/>
          <w:color w:val="000000"/>
          <w:sz w:val="24"/>
          <w:szCs w:val="24"/>
          <w:u w:val="single"/>
        </w:rPr>
        <w:t>Contents</w:t>
      </w:r>
    </w:p>
    <w:p w14:paraId="02319B8C" w14:textId="77777777" w:rsidR="004237D6" w:rsidRDefault="004237D6" w:rsidP="004237D6">
      <w:pPr>
        <w:rPr>
          <w:rFonts w:ascii="Times New Roman" w:hAnsi="Times New Roman"/>
          <w:color w:val="000000" w:themeColor="text1"/>
          <w:sz w:val="24"/>
          <w:szCs w:val="24"/>
        </w:rPr>
      </w:pPr>
    </w:p>
    <w:p w14:paraId="4428F64B" w14:textId="77777777" w:rsidR="004237D6" w:rsidRDefault="004237D6" w:rsidP="004237D6">
      <w:pPr>
        <w:spacing w:after="27"/>
        <w:rPr>
          <w:rFonts w:ascii="Times New Roman" w:hAnsi="Times New Roman"/>
          <w:color w:val="000000" w:themeColor="text1"/>
          <w:sz w:val="24"/>
          <w:szCs w:val="24"/>
        </w:rPr>
      </w:pPr>
    </w:p>
    <w:sdt>
      <w:sdtPr>
        <w:rPr>
          <w:rFonts w:ascii="Arial" w:eastAsiaTheme="minorHAnsi" w:hAnsi="Arial" w:cstheme="minorBidi"/>
          <w:color w:val="auto"/>
          <w:sz w:val="20"/>
          <w:szCs w:val="22"/>
        </w:rPr>
        <w:id w:val="1082580210"/>
        <w:docPartObj>
          <w:docPartGallery w:val="Table of Contents"/>
          <w:docPartUnique/>
        </w:docPartObj>
      </w:sdtPr>
      <w:sdtEndPr/>
      <w:sdtContent>
        <w:p w14:paraId="2CEABA02" w14:textId="53A3255D" w:rsidR="005366CE" w:rsidRDefault="005366CE">
          <w:pPr>
            <w:pStyle w:val="TOCHeading"/>
          </w:pPr>
          <w:r>
            <w:t>Contents</w:t>
          </w:r>
        </w:p>
        <w:p w14:paraId="67CC74E9" w14:textId="77694A37" w:rsidR="00D1601E" w:rsidRDefault="001846AD">
          <w:pPr>
            <w:pStyle w:val="TOC1"/>
            <w:tabs>
              <w:tab w:val="right" w:leader="dot" w:pos="9348"/>
            </w:tabs>
            <w:rPr>
              <w:rFonts w:asciiTheme="minorHAnsi" w:eastAsiaTheme="minorEastAsia" w:hAnsiTheme="minorHAnsi"/>
              <w:noProof/>
              <w:sz w:val="22"/>
            </w:rPr>
          </w:pPr>
          <w:r>
            <w:fldChar w:fldCharType="begin"/>
          </w:r>
          <w:r w:rsidR="005366CE">
            <w:instrText>TOC \o "1-3" \h \z \u</w:instrText>
          </w:r>
          <w:r>
            <w:fldChar w:fldCharType="separate"/>
          </w:r>
          <w:hyperlink w:anchor="_Toc215050821" w:history="1">
            <w:r w:rsidR="00D1601E" w:rsidRPr="009F1AE9">
              <w:rPr>
                <w:rStyle w:val="Hyperlink"/>
                <w:rFonts w:cs="Arial"/>
                <w:noProof/>
              </w:rPr>
              <w:t>Abbreviations Used</w:t>
            </w:r>
            <w:r w:rsidR="00D1601E">
              <w:rPr>
                <w:noProof/>
                <w:webHidden/>
              </w:rPr>
              <w:tab/>
            </w:r>
            <w:r w:rsidR="00D1601E">
              <w:rPr>
                <w:noProof/>
                <w:webHidden/>
              </w:rPr>
              <w:fldChar w:fldCharType="begin"/>
            </w:r>
            <w:r w:rsidR="00D1601E">
              <w:rPr>
                <w:noProof/>
                <w:webHidden/>
              </w:rPr>
              <w:instrText xml:space="preserve"> PAGEREF _Toc215050821 \h </w:instrText>
            </w:r>
            <w:r w:rsidR="00D1601E">
              <w:rPr>
                <w:noProof/>
                <w:webHidden/>
              </w:rPr>
            </w:r>
            <w:r w:rsidR="00D1601E">
              <w:rPr>
                <w:noProof/>
                <w:webHidden/>
              </w:rPr>
              <w:fldChar w:fldCharType="separate"/>
            </w:r>
            <w:r w:rsidR="00D1601E">
              <w:rPr>
                <w:noProof/>
                <w:webHidden/>
              </w:rPr>
              <w:t>3</w:t>
            </w:r>
            <w:r w:rsidR="00D1601E">
              <w:rPr>
                <w:noProof/>
                <w:webHidden/>
              </w:rPr>
              <w:fldChar w:fldCharType="end"/>
            </w:r>
          </w:hyperlink>
        </w:p>
        <w:p w14:paraId="29AE0C00" w14:textId="1BC83B37" w:rsidR="00D1601E" w:rsidRDefault="00D1601E">
          <w:pPr>
            <w:pStyle w:val="TOC1"/>
            <w:tabs>
              <w:tab w:val="right" w:leader="dot" w:pos="9348"/>
            </w:tabs>
            <w:rPr>
              <w:rFonts w:asciiTheme="minorHAnsi" w:eastAsiaTheme="minorEastAsia" w:hAnsiTheme="minorHAnsi"/>
              <w:noProof/>
              <w:sz w:val="22"/>
            </w:rPr>
          </w:pPr>
          <w:hyperlink w:anchor="_Toc215050822" w:history="1">
            <w:r w:rsidRPr="009F1AE9">
              <w:rPr>
                <w:rStyle w:val="Hyperlink"/>
                <w:rFonts w:ascii="Times New Roman" w:hAnsi="Times New Roman" w:cs="Times New Roman"/>
                <w:noProof/>
              </w:rPr>
              <w:t>1.</w:t>
            </w:r>
            <w:r w:rsidRPr="009F1AE9">
              <w:rPr>
                <w:rStyle w:val="Hyperlink"/>
                <w:rFonts w:cs="Arial"/>
                <w:noProof/>
              </w:rPr>
              <w:t xml:space="preserve"> Purpose and Scop</w:t>
            </w:r>
            <w:r w:rsidRPr="009F1AE9">
              <w:rPr>
                <w:rStyle w:val="Hyperlink"/>
                <w:rFonts w:cs="Arial"/>
                <w:noProof/>
                <w:spacing w:val="-2"/>
              </w:rPr>
              <w:t>e</w:t>
            </w:r>
            <w:r w:rsidRPr="009F1AE9">
              <w:rPr>
                <w:rStyle w:val="Hyperlink"/>
                <w:rFonts w:cs="Arial"/>
                <w:noProof/>
              </w:rPr>
              <w:t xml:space="preserve"> of W</w:t>
            </w:r>
            <w:r w:rsidRPr="009F1AE9">
              <w:rPr>
                <w:rStyle w:val="Hyperlink"/>
                <w:rFonts w:cs="Arial"/>
                <w:noProof/>
                <w:spacing w:val="-2"/>
              </w:rPr>
              <w:t>o</w:t>
            </w:r>
            <w:r w:rsidRPr="009F1AE9">
              <w:rPr>
                <w:rStyle w:val="Hyperlink"/>
                <w:rFonts w:cs="Arial"/>
                <w:noProof/>
              </w:rPr>
              <w:t>rk</w:t>
            </w:r>
            <w:r w:rsidRPr="009F1AE9">
              <w:rPr>
                <w:rStyle w:val="Hyperlink"/>
                <w:rFonts w:cs="Arial"/>
                <w:noProof/>
                <w:spacing w:val="-2"/>
              </w:rPr>
              <w:t>s</w:t>
            </w:r>
            <w:r>
              <w:rPr>
                <w:noProof/>
                <w:webHidden/>
              </w:rPr>
              <w:tab/>
            </w:r>
            <w:r>
              <w:rPr>
                <w:noProof/>
                <w:webHidden/>
              </w:rPr>
              <w:fldChar w:fldCharType="begin"/>
            </w:r>
            <w:r>
              <w:rPr>
                <w:noProof/>
                <w:webHidden/>
              </w:rPr>
              <w:instrText xml:space="preserve"> PAGEREF _Toc215050822 \h </w:instrText>
            </w:r>
            <w:r>
              <w:rPr>
                <w:noProof/>
                <w:webHidden/>
              </w:rPr>
            </w:r>
            <w:r>
              <w:rPr>
                <w:noProof/>
                <w:webHidden/>
              </w:rPr>
              <w:fldChar w:fldCharType="separate"/>
            </w:r>
            <w:r>
              <w:rPr>
                <w:noProof/>
                <w:webHidden/>
              </w:rPr>
              <w:t>4</w:t>
            </w:r>
            <w:r>
              <w:rPr>
                <w:noProof/>
                <w:webHidden/>
              </w:rPr>
              <w:fldChar w:fldCharType="end"/>
            </w:r>
          </w:hyperlink>
        </w:p>
        <w:p w14:paraId="150F316C" w14:textId="0278B34C" w:rsidR="00D1601E" w:rsidRDefault="00D1601E">
          <w:pPr>
            <w:pStyle w:val="TOC1"/>
            <w:tabs>
              <w:tab w:val="right" w:leader="dot" w:pos="9348"/>
            </w:tabs>
            <w:rPr>
              <w:rFonts w:asciiTheme="minorHAnsi" w:eastAsiaTheme="minorEastAsia" w:hAnsiTheme="minorHAnsi"/>
              <w:noProof/>
              <w:sz w:val="22"/>
            </w:rPr>
          </w:pPr>
          <w:hyperlink w:anchor="_Toc215050823" w:history="1">
            <w:r w:rsidRPr="009F1AE9">
              <w:rPr>
                <w:rStyle w:val="Hyperlink"/>
                <w:rFonts w:ascii="Times New Roman" w:hAnsi="Times New Roman" w:cs="Times New Roman"/>
                <w:noProof/>
              </w:rPr>
              <w:t>2.</w:t>
            </w:r>
            <w:r w:rsidRPr="009F1AE9">
              <w:rPr>
                <w:rStyle w:val="Hyperlink"/>
                <w:rFonts w:cs="Arial"/>
                <w:noProof/>
              </w:rPr>
              <w:t xml:space="preserve"> Programme and Constraints</w:t>
            </w:r>
            <w:r>
              <w:rPr>
                <w:noProof/>
                <w:webHidden/>
              </w:rPr>
              <w:tab/>
            </w:r>
            <w:r>
              <w:rPr>
                <w:noProof/>
                <w:webHidden/>
              </w:rPr>
              <w:fldChar w:fldCharType="begin"/>
            </w:r>
            <w:r>
              <w:rPr>
                <w:noProof/>
                <w:webHidden/>
              </w:rPr>
              <w:instrText xml:space="preserve"> PAGEREF _Toc215050823 \h </w:instrText>
            </w:r>
            <w:r>
              <w:rPr>
                <w:noProof/>
                <w:webHidden/>
              </w:rPr>
            </w:r>
            <w:r>
              <w:rPr>
                <w:noProof/>
                <w:webHidden/>
              </w:rPr>
              <w:fldChar w:fldCharType="separate"/>
            </w:r>
            <w:r>
              <w:rPr>
                <w:noProof/>
                <w:webHidden/>
              </w:rPr>
              <w:t>5</w:t>
            </w:r>
            <w:r>
              <w:rPr>
                <w:noProof/>
                <w:webHidden/>
              </w:rPr>
              <w:fldChar w:fldCharType="end"/>
            </w:r>
          </w:hyperlink>
        </w:p>
        <w:p w14:paraId="02E7B269" w14:textId="06B1C092" w:rsidR="00D1601E" w:rsidRDefault="00D1601E">
          <w:pPr>
            <w:pStyle w:val="TOC1"/>
            <w:tabs>
              <w:tab w:val="right" w:leader="dot" w:pos="9348"/>
            </w:tabs>
            <w:rPr>
              <w:rFonts w:asciiTheme="minorHAnsi" w:eastAsiaTheme="minorEastAsia" w:hAnsiTheme="minorHAnsi"/>
              <w:noProof/>
              <w:sz w:val="22"/>
            </w:rPr>
          </w:pPr>
          <w:hyperlink w:anchor="_Toc215050824" w:history="1">
            <w:r w:rsidRPr="009F1AE9">
              <w:rPr>
                <w:rStyle w:val="Hyperlink"/>
                <w:rFonts w:ascii="Times New Roman" w:hAnsi="Times New Roman" w:cs="Times New Roman"/>
                <w:noProof/>
              </w:rPr>
              <w:t>3.</w:t>
            </w:r>
            <w:r w:rsidRPr="009F1AE9">
              <w:rPr>
                <w:rStyle w:val="Hyperlink"/>
                <w:rFonts w:cs="Arial"/>
                <w:noProof/>
              </w:rPr>
              <w:t xml:space="preserve"> Surveys and Engineering Design</w:t>
            </w:r>
            <w:r>
              <w:rPr>
                <w:noProof/>
                <w:webHidden/>
              </w:rPr>
              <w:tab/>
            </w:r>
            <w:r>
              <w:rPr>
                <w:noProof/>
                <w:webHidden/>
              </w:rPr>
              <w:fldChar w:fldCharType="begin"/>
            </w:r>
            <w:r>
              <w:rPr>
                <w:noProof/>
                <w:webHidden/>
              </w:rPr>
              <w:instrText xml:space="preserve"> PAGEREF _Toc215050824 \h </w:instrText>
            </w:r>
            <w:r>
              <w:rPr>
                <w:noProof/>
                <w:webHidden/>
              </w:rPr>
            </w:r>
            <w:r>
              <w:rPr>
                <w:noProof/>
                <w:webHidden/>
              </w:rPr>
              <w:fldChar w:fldCharType="separate"/>
            </w:r>
            <w:r>
              <w:rPr>
                <w:noProof/>
                <w:webHidden/>
              </w:rPr>
              <w:t>6</w:t>
            </w:r>
            <w:r>
              <w:rPr>
                <w:noProof/>
                <w:webHidden/>
              </w:rPr>
              <w:fldChar w:fldCharType="end"/>
            </w:r>
          </w:hyperlink>
        </w:p>
        <w:p w14:paraId="0DB42623" w14:textId="1866B3B4" w:rsidR="00D1601E" w:rsidRDefault="00D1601E">
          <w:pPr>
            <w:pStyle w:val="TOC1"/>
            <w:tabs>
              <w:tab w:val="right" w:leader="dot" w:pos="9348"/>
            </w:tabs>
            <w:rPr>
              <w:rFonts w:asciiTheme="minorHAnsi" w:eastAsiaTheme="minorEastAsia" w:hAnsiTheme="minorHAnsi"/>
              <w:noProof/>
              <w:sz w:val="22"/>
            </w:rPr>
          </w:pPr>
          <w:hyperlink w:anchor="_Toc215050825" w:history="1">
            <w:r w:rsidRPr="009F1AE9">
              <w:rPr>
                <w:rStyle w:val="Hyperlink"/>
                <w:rFonts w:ascii="Times New Roman" w:hAnsi="Times New Roman" w:cs="Times New Roman"/>
                <w:noProof/>
              </w:rPr>
              <w:t>4.</w:t>
            </w:r>
            <w:r w:rsidRPr="009F1AE9">
              <w:rPr>
                <w:rStyle w:val="Hyperlink"/>
                <w:rFonts w:cs="Arial"/>
                <w:noProof/>
              </w:rPr>
              <w:t xml:space="preserve"> 4.Specifications &amp; Standards</w:t>
            </w:r>
            <w:r>
              <w:rPr>
                <w:noProof/>
                <w:webHidden/>
              </w:rPr>
              <w:tab/>
            </w:r>
            <w:r>
              <w:rPr>
                <w:noProof/>
                <w:webHidden/>
              </w:rPr>
              <w:fldChar w:fldCharType="begin"/>
            </w:r>
            <w:r>
              <w:rPr>
                <w:noProof/>
                <w:webHidden/>
              </w:rPr>
              <w:instrText xml:space="preserve"> PAGEREF _Toc215050825 \h </w:instrText>
            </w:r>
            <w:r>
              <w:rPr>
                <w:noProof/>
                <w:webHidden/>
              </w:rPr>
            </w:r>
            <w:r>
              <w:rPr>
                <w:noProof/>
                <w:webHidden/>
              </w:rPr>
              <w:fldChar w:fldCharType="separate"/>
            </w:r>
            <w:r>
              <w:rPr>
                <w:noProof/>
                <w:webHidden/>
              </w:rPr>
              <w:t>8</w:t>
            </w:r>
            <w:r>
              <w:rPr>
                <w:noProof/>
                <w:webHidden/>
              </w:rPr>
              <w:fldChar w:fldCharType="end"/>
            </w:r>
          </w:hyperlink>
        </w:p>
        <w:p w14:paraId="5327C4D6" w14:textId="39EEEFD5" w:rsidR="00D1601E" w:rsidRDefault="00D1601E">
          <w:pPr>
            <w:pStyle w:val="TOC1"/>
            <w:tabs>
              <w:tab w:val="right" w:leader="dot" w:pos="9348"/>
            </w:tabs>
            <w:rPr>
              <w:rFonts w:asciiTheme="minorHAnsi" w:eastAsiaTheme="minorEastAsia" w:hAnsiTheme="minorHAnsi"/>
              <w:noProof/>
              <w:sz w:val="22"/>
            </w:rPr>
          </w:pPr>
          <w:hyperlink w:anchor="_Toc215050826" w:history="1">
            <w:r w:rsidRPr="009F1AE9">
              <w:rPr>
                <w:rStyle w:val="Hyperlink"/>
                <w:rFonts w:ascii="Times New Roman" w:hAnsi="Times New Roman" w:cs="Times New Roman"/>
                <w:noProof/>
              </w:rPr>
              <w:t>5.</w:t>
            </w:r>
            <w:r w:rsidRPr="009F1AE9">
              <w:rPr>
                <w:rStyle w:val="Hyperlink"/>
                <w:rFonts w:cs="Arial"/>
                <w:noProof/>
              </w:rPr>
              <w:t xml:space="preserve"> 5. Permits and Permissions</w:t>
            </w:r>
            <w:r>
              <w:rPr>
                <w:noProof/>
                <w:webHidden/>
              </w:rPr>
              <w:tab/>
            </w:r>
            <w:r>
              <w:rPr>
                <w:noProof/>
                <w:webHidden/>
              </w:rPr>
              <w:fldChar w:fldCharType="begin"/>
            </w:r>
            <w:r>
              <w:rPr>
                <w:noProof/>
                <w:webHidden/>
              </w:rPr>
              <w:instrText xml:space="preserve"> PAGEREF _Toc215050826 \h </w:instrText>
            </w:r>
            <w:r>
              <w:rPr>
                <w:noProof/>
                <w:webHidden/>
              </w:rPr>
            </w:r>
            <w:r>
              <w:rPr>
                <w:noProof/>
                <w:webHidden/>
              </w:rPr>
              <w:fldChar w:fldCharType="separate"/>
            </w:r>
            <w:r>
              <w:rPr>
                <w:noProof/>
                <w:webHidden/>
              </w:rPr>
              <w:t>9</w:t>
            </w:r>
            <w:r>
              <w:rPr>
                <w:noProof/>
                <w:webHidden/>
              </w:rPr>
              <w:fldChar w:fldCharType="end"/>
            </w:r>
          </w:hyperlink>
        </w:p>
        <w:p w14:paraId="37B73875" w14:textId="514E077C" w:rsidR="00D1601E" w:rsidRDefault="00D1601E">
          <w:pPr>
            <w:pStyle w:val="TOC1"/>
            <w:tabs>
              <w:tab w:val="right" w:leader="dot" w:pos="9348"/>
            </w:tabs>
            <w:rPr>
              <w:rFonts w:asciiTheme="minorHAnsi" w:eastAsiaTheme="minorEastAsia" w:hAnsiTheme="minorHAnsi"/>
              <w:noProof/>
              <w:sz w:val="22"/>
            </w:rPr>
          </w:pPr>
          <w:hyperlink w:anchor="_Toc215050827" w:history="1">
            <w:r w:rsidRPr="009F1AE9">
              <w:rPr>
                <w:rStyle w:val="Hyperlink"/>
                <w:rFonts w:ascii="Times New Roman" w:hAnsi="Times New Roman" w:cs="Times New Roman"/>
                <w:noProof/>
              </w:rPr>
              <w:t>6.</w:t>
            </w:r>
            <w:r w:rsidRPr="009F1AE9">
              <w:rPr>
                <w:rStyle w:val="Hyperlink"/>
                <w:rFonts w:cs="Arial"/>
                <w:noProof/>
              </w:rPr>
              <w:t xml:space="preserve"> Specific Legal Compliance</w:t>
            </w:r>
            <w:r>
              <w:rPr>
                <w:noProof/>
                <w:webHidden/>
              </w:rPr>
              <w:tab/>
            </w:r>
            <w:r>
              <w:rPr>
                <w:noProof/>
                <w:webHidden/>
              </w:rPr>
              <w:fldChar w:fldCharType="begin"/>
            </w:r>
            <w:r>
              <w:rPr>
                <w:noProof/>
                <w:webHidden/>
              </w:rPr>
              <w:instrText xml:space="preserve"> PAGEREF _Toc215050827 \h </w:instrText>
            </w:r>
            <w:r>
              <w:rPr>
                <w:noProof/>
                <w:webHidden/>
              </w:rPr>
            </w:r>
            <w:r>
              <w:rPr>
                <w:noProof/>
                <w:webHidden/>
              </w:rPr>
              <w:fldChar w:fldCharType="separate"/>
            </w:r>
            <w:r>
              <w:rPr>
                <w:noProof/>
                <w:webHidden/>
              </w:rPr>
              <w:t>10</w:t>
            </w:r>
            <w:r>
              <w:rPr>
                <w:noProof/>
                <w:webHidden/>
              </w:rPr>
              <w:fldChar w:fldCharType="end"/>
            </w:r>
          </w:hyperlink>
        </w:p>
        <w:p w14:paraId="0AFDBDDE" w14:textId="5D8C8161" w:rsidR="00D1601E" w:rsidRDefault="00D1601E">
          <w:pPr>
            <w:pStyle w:val="TOC1"/>
            <w:tabs>
              <w:tab w:val="right" w:leader="dot" w:pos="9348"/>
            </w:tabs>
            <w:rPr>
              <w:rFonts w:asciiTheme="minorHAnsi" w:eastAsiaTheme="minorEastAsia" w:hAnsiTheme="minorHAnsi"/>
              <w:noProof/>
              <w:sz w:val="22"/>
            </w:rPr>
          </w:pPr>
          <w:hyperlink w:anchor="_Toc215050828" w:history="1">
            <w:r w:rsidRPr="009F1AE9">
              <w:rPr>
                <w:rStyle w:val="Hyperlink"/>
                <w:rFonts w:ascii="Times New Roman" w:hAnsi="Times New Roman" w:cs="Times New Roman"/>
                <w:noProof/>
              </w:rPr>
              <w:t>7.</w:t>
            </w:r>
            <w:r w:rsidRPr="009F1AE9">
              <w:rPr>
                <w:rStyle w:val="Hyperlink"/>
                <w:rFonts w:cs="Arial"/>
                <w:noProof/>
              </w:rPr>
              <w:t xml:space="preserve"> Resources &amp; Competency</w:t>
            </w:r>
            <w:r>
              <w:rPr>
                <w:noProof/>
                <w:webHidden/>
              </w:rPr>
              <w:tab/>
            </w:r>
            <w:r>
              <w:rPr>
                <w:noProof/>
                <w:webHidden/>
              </w:rPr>
              <w:fldChar w:fldCharType="begin"/>
            </w:r>
            <w:r>
              <w:rPr>
                <w:noProof/>
                <w:webHidden/>
              </w:rPr>
              <w:instrText xml:space="preserve"> PAGEREF _Toc215050828 \h </w:instrText>
            </w:r>
            <w:r>
              <w:rPr>
                <w:noProof/>
                <w:webHidden/>
              </w:rPr>
            </w:r>
            <w:r>
              <w:rPr>
                <w:noProof/>
                <w:webHidden/>
              </w:rPr>
              <w:fldChar w:fldCharType="separate"/>
            </w:r>
            <w:r>
              <w:rPr>
                <w:noProof/>
                <w:webHidden/>
              </w:rPr>
              <w:t>11</w:t>
            </w:r>
            <w:r>
              <w:rPr>
                <w:noProof/>
                <w:webHidden/>
              </w:rPr>
              <w:fldChar w:fldCharType="end"/>
            </w:r>
          </w:hyperlink>
        </w:p>
        <w:p w14:paraId="4369AD90" w14:textId="09CA09B9" w:rsidR="00D1601E" w:rsidRDefault="00D1601E">
          <w:pPr>
            <w:pStyle w:val="TOC1"/>
            <w:tabs>
              <w:tab w:val="right" w:leader="dot" w:pos="9348"/>
            </w:tabs>
            <w:rPr>
              <w:rFonts w:asciiTheme="minorHAnsi" w:eastAsiaTheme="minorEastAsia" w:hAnsiTheme="minorHAnsi"/>
              <w:noProof/>
              <w:sz w:val="22"/>
            </w:rPr>
          </w:pPr>
          <w:hyperlink w:anchor="_Toc215050829" w:history="1">
            <w:r w:rsidRPr="009F1AE9">
              <w:rPr>
                <w:rStyle w:val="Hyperlink"/>
                <w:rFonts w:ascii="Times New Roman" w:hAnsi="Times New Roman" w:cs="Times New Roman"/>
                <w:noProof/>
              </w:rPr>
              <w:t>8.</w:t>
            </w:r>
            <w:r w:rsidRPr="009F1AE9">
              <w:rPr>
                <w:rStyle w:val="Hyperlink"/>
                <w:rFonts w:cs="Arial"/>
                <w:noProof/>
              </w:rPr>
              <w:t xml:space="preserve"> Communication</w:t>
            </w:r>
            <w:r>
              <w:rPr>
                <w:noProof/>
                <w:webHidden/>
              </w:rPr>
              <w:tab/>
            </w:r>
            <w:r>
              <w:rPr>
                <w:noProof/>
                <w:webHidden/>
              </w:rPr>
              <w:fldChar w:fldCharType="begin"/>
            </w:r>
            <w:r>
              <w:rPr>
                <w:noProof/>
                <w:webHidden/>
              </w:rPr>
              <w:instrText xml:space="preserve"> PAGEREF _Toc215050829 \h </w:instrText>
            </w:r>
            <w:r>
              <w:rPr>
                <w:noProof/>
                <w:webHidden/>
              </w:rPr>
            </w:r>
            <w:r>
              <w:rPr>
                <w:noProof/>
                <w:webHidden/>
              </w:rPr>
              <w:fldChar w:fldCharType="separate"/>
            </w:r>
            <w:r>
              <w:rPr>
                <w:noProof/>
                <w:webHidden/>
              </w:rPr>
              <w:t>13</w:t>
            </w:r>
            <w:r>
              <w:rPr>
                <w:noProof/>
                <w:webHidden/>
              </w:rPr>
              <w:fldChar w:fldCharType="end"/>
            </w:r>
          </w:hyperlink>
        </w:p>
        <w:p w14:paraId="483444D4" w14:textId="4B325228" w:rsidR="00D1601E" w:rsidRDefault="00D1601E">
          <w:pPr>
            <w:pStyle w:val="TOC1"/>
            <w:tabs>
              <w:tab w:val="right" w:leader="dot" w:pos="9348"/>
            </w:tabs>
            <w:rPr>
              <w:rFonts w:asciiTheme="minorHAnsi" w:eastAsiaTheme="minorEastAsia" w:hAnsiTheme="minorHAnsi"/>
              <w:noProof/>
              <w:sz w:val="22"/>
            </w:rPr>
          </w:pPr>
          <w:hyperlink w:anchor="_Toc215050830" w:history="1">
            <w:r w:rsidRPr="009F1AE9">
              <w:rPr>
                <w:rStyle w:val="Hyperlink"/>
                <w:rFonts w:ascii="Times New Roman" w:hAnsi="Times New Roman" w:cs="Times New Roman"/>
                <w:noProof/>
              </w:rPr>
              <w:t>9.</w:t>
            </w:r>
            <w:r w:rsidRPr="009F1AE9">
              <w:rPr>
                <w:rStyle w:val="Hyperlink"/>
                <w:rFonts w:cs="Arial"/>
                <w:noProof/>
              </w:rPr>
              <w:t xml:space="preserve"> Supervision and Responsibilities</w:t>
            </w:r>
            <w:r>
              <w:rPr>
                <w:noProof/>
                <w:webHidden/>
              </w:rPr>
              <w:tab/>
            </w:r>
            <w:r>
              <w:rPr>
                <w:noProof/>
                <w:webHidden/>
              </w:rPr>
              <w:fldChar w:fldCharType="begin"/>
            </w:r>
            <w:r>
              <w:rPr>
                <w:noProof/>
                <w:webHidden/>
              </w:rPr>
              <w:instrText xml:space="preserve"> PAGEREF _Toc215050830 \h </w:instrText>
            </w:r>
            <w:r>
              <w:rPr>
                <w:noProof/>
                <w:webHidden/>
              </w:rPr>
            </w:r>
            <w:r>
              <w:rPr>
                <w:noProof/>
                <w:webHidden/>
              </w:rPr>
              <w:fldChar w:fldCharType="separate"/>
            </w:r>
            <w:r>
              <w:rPr>
                <w:noProof/>
                <w:webHidden/>
              </w:rPr>
              <w:t>14</w:t>
            </w:r>
            <w:r>
              <w:rPr>
                <w:noProof/>
                <w:webHidden/>
              </w:rPr>
              <w:fldChar w:fldCharType="end"/>
            </w:r>
          </w:hyperlink>
        </w:p>
        <w:p w14:paraId="184158DA" w14:textId="2202DB7F" w:rsidR="00D1601E" w:rsidRDefault="00D1601E">
          <w:pPr>
            <w:pStyle w:val="TOC1"/>
            <w:tabs>
              <w:tab w:val="right" w:leader="dot" w:pos="9348"/>
            </w:tabs>
            <w:rPr>
              <w:rFonts w:asciiTheme="minorHAnsi" w:eastAsiaTheme="minorEastAsia" w:hAnsiTheme="minorHAnsi"/>
              <w:noProof/>
              <w:sz w:val="22"/>
            </w:rPr>
          </w:pPr>
          <w:hyperlink w:anchor="_Toc215050831" w:history="1">
            <w:r w:rsidRPr="009F1AE9">
              <w:rPr>
                <w:rStyle w:val="Hyperlink"/>
                <w:rFonts w:ascii="Times New Roman" w:hAnsi="Times New Roman" w:cs="Times New Roman"/>
                <w:noProof/>
              </w:rPr>
              <w:t>10.</w:t>
            </w:r>
            <w:r w:rsidRPr="009F1AE9">
              <w:rPr>
                <w:rStyle w:val="Hyperlink"/>
                <w:rFonts w:cs="Arial"/>
                <w:noProof/>
              </w:rPr>
              <w:t xml:space="preserve"> Health Impacts</w:t>
            </w:r>
            <w:r>
              <w:rPr>
                <w:noProof/>
                <w:webHidden/>
              </w:rPr>
              <w:tab/>
            </w:r>
            <w:r>
              <w:rPr>
                <w:noProof/>
                <w:webHidden/>
              </w:rPr>
              <w:fldChar w:fldCharType="begin"/>
            </w:r>
            <w:r>
              <w:rPr>
                <w:noProof/>
                <w:webHidden/>
              </w:rPr>
              <w:instrText xml:space="preserve"> PAGEREF _Toc215050831 \h </w:instrText>
            </w:r>
            <w:r>
              <w:rPr>
                <w:noProof/>
                <w:webHidden/>
              </w:rPr>
            </w:r>
            <w:r>
              <w:rPr>
                <w:noProof/>
                <w:webHidden/>
              </w:rPr>
              <w:fldChar w:fldCharType="separate"/>
            </w:r>
            <w:r>
              <w:rPr>
                <w:noProof/>
                <w:webHidden/>
              </w:rPr>
              <w:t>15</w:t>
            </w:r>
            <w:r>
              <w:rPr>
                <w:noProof/>
                <w:webHidden/>
              </w:rPr>
              <w:fldChar w:fldCharType="end"/>
            </w:r>
          </w:hyperlink>
        </w:p>
        <w:p w14:paraId="1DFA62E3" w14:textId="5752C2D4" w:rsidR="00D1601E" w:rsidRDefault="00D1601E">
          <w:pPr>
            <w:pStyle w:val="TOC1"/>
            <w:tabs>
              <w:tab w:val="right" w:leader="dot" w:pos="9348"/>
            </w:tabs>
            <w:rPr>
              <w:rFonts w:asciiTheme="minorHAnsi" w:eastAsiaTheme="minorEastAsia" w:hAnsiTheme="minorHAnsi"/>
              <w:noProof/>
              <w:sz w:val="22"/>
            </w:rPr>
          </w:pPr>
          <w:hyperlink w:anchor="_Toc215050832" w:history="1">
            <w:r w:rsidRPr="009F1AE9">
              <w:rPr>
                <w:rStyle w:val="Hyperlink"/>
                <w:rFonts w:ascii="Times New Roman" w:hAnsi="Times New Roman" w:cs="Times New Roman"/>
                <w:noProof/>
              </w:rPr>
              <w:t>11.</w:t>
            </w:r>
            <w:r w:rsidRPr="009F1AE9">
              <w:rPr>
                <w:rStyle w:val="Hyperlink"/>
                <w:rFonts w:cs="Arial"/>
                <w:noProof/>
              </w:rPr>
              <w:t xml:space="preserve"> Quality Control</w:t>
            </w:r>
            <w:r>
              <w:rPr>
                <w:noProof/>
                <w:webHidden/>
              </w:rPr>
              <w:tab/>
            </w:r>
            <w:r>
              <w:rPr>
                <w:noProof/>
                <w:webHidden/>
              </w:rPr>
              <w:fldChar w:fldCharType="begin"/>
            </w:r>
            <w:r>
              <w:rPr>
                <w:noProof/>
                <w:webHidden/>
              </w:rPr>
              <w:instrText xml:space="preserve"> PAGEREF _Toc215050832 \h </w:instrText>
            </w:r>
            <w:r>
              <w:rPr>
                <w:noProof/>
                <w:webHidden/>
              </w:rPr>
            </w:r>
            <w:r>
              <w:rPr>
                <w:noProof/>
                <w:webHidden/>
              </w:rPr>
              <w:fldChar w:fldCharType="separate"/>
            </w:r>
            <w:r>
              <w:rPr>
                <w:noProof/>
                <w:webHidden/>
              </w:rPr>
              <w:t>16</w:t>
            </w:r>
            <w:r>
              <w:rPr>
                <w:noProof/>
                <w:webHidden/>
              </w:rPr>
              <w:fldChar w:fldCharType="end"/>
            </w:r>
          </w:hyperlink>
        </w:p>
        <w:p w14:paraId="29B06114" w14:textId="318918F2" w:rsidR="00D1601E" w:rsidRDefault="00D1601E">
          <w:pPr>
            <w:pStyle w:val="TOC1"/>
            <w:tabs>
              <w:tab w:val="right" w:leader="dot" w:pos="9348"/>
            </w:tabs>
            <w:rPr>
              <w:rFonts w:asciiTheme="minorHAnsi" w:eastAsiaTheme="minorEastAsia" w:hAnsiTheme="minorHAnsi"/>
              <w:noProof/>
              <w:sz w:val="22"/>
            </w:rPr>
          </w:pPr>
          <w:hyperlink w:anchor="_Toc215050833" w:history="1">
            <w:r w:rsidRPr="009F1AE9">
              <w:rPr>
                <w:rStyle w:val="Hyperlink"/>
                <w:rFonts w:ascii="Times New Roman" w:hAnsi="Times New Roman" w:cs="Times New Roman"/>
                <w:noProof/>
              </w:rPr>
              <w:t>12.</w:t>
            </w:r>
            <w:r w:rsidRPr="009F1AE9">
              <w:rPr>
                <w:rStyle w:val="Hyperlink"/>
                <w:rFonts w:cs="Arial"/>
                <w:noProof/>
              </w:rPr>
              <w:t xml:space="preserve"> Environmental Impacts</w:t>
            </w:r>
            <w:r>
              <w:rPr>
                <w:noProof/>
                <w:webHidden/>
              </w:rPr>
              <w:tab/>
            </w:r>
            <w:r>
              <w:rPr>
                <w:noProof/>
                <w:webHidden/>
              </w:rPr>
              <w:fldChar w:fldCharType="begin"/>
            </w:r>
            <w:r>
              <w:rPr>
                <w:noProof/>
                <w:webHidden/>
              </w:rPr>
              <w:instrText xml:space="preserve"> PAGEREF _Toc215050833 \h </w:instrText>
            </w:r>
            <w:r>
              <w:rPr>
                <w:noProof/>
                <w:webHidden/>
              </w:rPr>
            </w:r>
            <w:r>
              <w:rPr>
                <w:noProof/>
                <w:webHidden/>
              </w:rPr>
              <w:fldChar w:fldCharType="separate"/>
            </w:r>
            <w:r>
              <w:rPr>
                <w:noProof/>
                <w:webHidden/>
              </w:rPr>
              <w:t>18</w:t>
            </w:r>
            <w:r>
              <w:rPr>
                <w:noProof/>
                <w:webHidden/>
              </w:rPr>
              <w:fldChar w:fldCharType="end"/>
            </w:r>
          </w:hyperlink>
        </w:p>
        <w:p w14:paraId="6E890219" w14:textId="4A03A010" w:rsidR="00D1601E" w:rsidRDefault="00D1601E">
          <w:pPr>
            <w:pStyle w:val="TOC1"/>
            <w:tabs>
              <w:tab w:val="right" w:leader="dot" w:pos="9348"/>
            </w:tabs>
            <w:rPr>
              <w:rFonts w:asciiTheme="minorHAnsi" w:eastAsiaTheme="minorEastAsia" w:hAnsiTheme="minorHAnsi"/>
              <w:noProof/>
              <w:sz w:val="22"/>
            </w:rPr>
          </w:pPr>
          <w:hyperlink w:anchor="_Toc215050834" w:history="1">
            <w:r w:rsidRPr="009F1AE9">
              <w:rPr>
                <w:rStyle w:val="Hyperlink"/>
                <w:rFonts w:ascii="Times New Roman" w:hAnsi="Times New Roman" w:cs="Times New Roman"/>
                <w:noProof/>
              </w:rPr>
              <w:t>13.</w:t>
            </w:r>
            <w:r w:rsidRPr="009F1AE9">
              <w:rPr>
                <w:rStyle w:val="Hyperlink"/>
                <w:rFonts w:cs="Arial"/>
                <w:noProof/>
              </w:rPr>
              <w:t xml:space="preserve"> Methodology and Sequence of Works</w:t>
            </w:r>
            <w:r>
              <w:rPr>
                <w:noProof/>
                <w:webHidden/>
              </w:rPr>
              <w:tab/>
            </w:r>
            <w:r>
              <w:rPr>
                <w:noProof/>
                <w:webHidden/>
              </w:rPr>
              <w:fldChar w:fldCharType="begin"/>
            </w:r>
            <w:r>
              <w:rPr>
                <w:noProof/>
                <w:webHidden/>
              </w:rPr>
              <w:instrText xml:space="preserve"> PAGEREF _Toc215050834 \h </w:instrText>
            </w:r>
            <w:r>
              <w:rPr>
                <w:noProof/>
                <w:webHidden/>
              </w:rPr>
            </w:r>
            <w:r>
              <w:rPr>
                <w:noProof/>
                <w:webHidden/>
              </w:rPr>
              <w:fldChar w:fldCharType="separate"/>
            </w:r>
            <w:r>
              <w:rPr>
                <w:noProof/>
                <w:webHidden/>
              </w:rPr>
              <w:t>20</w:t>
            </w:r>
            <w:r>
              <w:rPr>
                <w:noProof/>
                <w:webHidden/>
              </w:rPr>
              <w:fldChar w:fldCharType="end"/>
            </w:r>
          </w:hyperlink>
        </w:p>
        <w:p w14:paraId="19225E03" w14:textId="68754605" w:rsidR="00D1601E" w:rsidRDefault="00D1601E">
          <w:pPr>
            <w:pStyle w:val="TOC1"/>
            <w:tabs>
              <w:tab w:val="right" w:leader="dot" w:pos="9348"/>
            </w:tabs>
            <w:rPr>
              <w:rFonts w:asciiTheme="minorHAnsi" w:eastAsiaTheme="minorEastAsia" w:hAnsiTheme="minorHAnsi"/>
              <w:noProof/>
              <w:sz w:val="22"/>
            </w:rPr>
          </w:pPr>
          <w:hyperlink w:anchor="_Toc215050835" w:history="1">
            <w:r w:rsidRPr="009F1AE9">
              <w:rPr>
                <w:rStyle w:val="Hyperlink"/>
                <w:rFonts w:ascii="Times New Roman" w:hAnsi="Times New Roman" w:cs="Times New Roman"/>
                <w:noProof/>
              </w:rPr>
              <w:t>14.</w:t>
            </w:r>
            <w:r w:rsidRPr="009F1AE9">
              <w:rPr>
                <w:rStyle w:val="Hyperlink"/>
                <w:rFonts w:cs="Arial"/>
                <w:noProof/>
              </w:rPr>
              <w:t xml:space="preserve"> Emergency Procedures</w:t>
            </w:r>
            <w:r>
              <w:rPr>
                <w:noProof/>
                <w:webHidden/>
              </w:rPr>
              <w:tab/>
            </w:r>
            <w:r>
              <w:rPr>
                <w:noProof/>
                <w:webHidden/>
              </w:rPr>
              <w:fldChar w:fldCharType="begin"/>
            </w:r>
            <w:r>
              <w:rPr>
                <w:noProof/>
                <w:webHidden/>
              </w:rPr>
              <w:instrText xml:space="preserve"> PAGEREF _Toc215050835 \h </w:instrText>
            </w:r>
            <w:r>
              <w:rPr>
                <w:noProof/>
                <w:webHidden/>
              </w:rPr>
            </w:r>
            <w:r>
              <w:rPr>
                <w:noProof/>
                <w:webHidden/>
              </w:rPr>
              <w:fldChar w:fldCharType="separate"/>
            </w:r>
            <w:r>
              <w:rPr>
                <w:noProof/>
                <w:webHidden/>
              </w:rPr>
              <w:t>23</w:t>
            </w:r>
            <w:r>
              <w:rPr>
                <w:noProof/>
                <w:webHidden/>
              </w:rPr>
              <w:fldChar w:fldCharType="end"/>
            </w:r>
          </w:hyperlink>
        </w:p>
        <w:p w14:paraId="567D6657" w14:textId="5E80EFE6" w:rsidR="00D1601E" w:rsidRDefault="00D1601E">
          <w:pPr>
            <w:pStyle w:val="TOC1"/>
            <w:tabs>
              <w:tab w:val="right" w:leader="dot" w:pos="9348"/>
            </w:tabs>
            <w:rPr>
              <w:rFonts w:asciiTheme="minorHAnsi" w:eastAsiaTheme="minorEastAsia" w:hAnsiTheme="minorHAnsi"/>
              <w:noProof/>
              <w:sz w:val="22"/>
            </w:rPr>
          </w:pPr>
          <w:hyperlink w:anchor="_Toc215050836" w:history="1">
            <w:r w:rsidRPr="009F1AE9">
              <w:rPr>
                <w:rStyle w:val="Hyperlink"/>
                <w:rFonts w:ascii="Times New Roman" w:hAnsi="Times New Roman" w:cs="Times New Roman"/>
                <w:noProof/>
              </w:rPr>
              <w:t>15.</w:t>
            </w:r>
            <w:r w:rsidRPr="009F1AE9">
              <w:rPr>
                <w:rStyle w:val="Hyperlink"/>
                <w:rFonts w:cs="Arial"/>
                <w:noProof/>
              </w:rPr>
              <w:t xml:space="preserve"> Appendices</w:t>
            </w:r>
            <w:r>
              <w:rPr>
                <w:noProof/>
                <w:webHidden/>
              </w:rPr>
              <w:tab/>
            </w:r>
            <w:r>
              <w:rPr>
                <w:noProof/>
                <w:webHidden/>
              </w:rPr>
              <w:fldChar w:fldCharType="begin"/>
            </w:r>
            <w:r>
              <w:rPr>
                <w:noProof/>
                <w:webHidden/>
              </w:rPr>
              <w:instrText xml:space="preserve"> PAGEREF _Toc215050836 \h </w:instrText>
            </w:r>
            <w:r>
              <w:rPr>
                <w:noProof/>
                <w:webHidden/>
              </w:rPr>
            </w:r>
            <w:r>
              <w:rPr>
                <w:noProof/>
                <w:webHidden/>
              </w:rPr>
              <w:fldChar w:fldCharType="separate"/>
            </w:r>
            <w:r>
              <w:rPr>
                <w:noProof/>
                <w:webHidden/>
              </w:rPr>
              <w:t>24</w:t>
            </w:r>
            <w:r>
              <w:rPr>
                <w:noProof/>
                <w:webHidden/>
              </w:rPr>
              <w:fldChar w:fldCharType="end"/>
            </w:r>
          </w:hyperlink>
        </w:p>
        <w:p w14:paraId="23CBFBDD" w14:textId="22464C68" w:rsidR="00D1601E" w:rsidRDefault="00D1601E">
          <w:pPr>
            <w:pStyle w:val="TOC1"/>
            <w:tabs>
              <w:tab w:val="right" w:leader="dot" w:pos="9348"/>
            </w:tabs>
            <w:rPr>
              <w:rFonts w:asciiTheme="minorHAnsi" w:eastAsiaTheme="minorEastAsia" w:hAnsiTheme="minorHAnsi"/>
              <w:noProof/>
              <w:sz w:val="22"/>
            </w:rPr>
          </w:pPr>
          <w:hyperlink w:anchor="_Toc215050837" w:history="1">
            <w:r w:rsidRPr="009F1AE9">
              <w:rPr>
                <w:rStyle w:val="Hyperlink"/>
                <w:rFonts w:ascii="Times New Roman" w:hAnsi="Times New Roman" w:cs="Times New Roman"/>
                <w:noProof/>
              </w:rPr>
              <w:t>16.</w:t>
            </w:r>
            <w:r w:rsidRPr="009F1AE9">
              <w:rPr>
                <w:rStyle w:val="Hyperlink"/>
                <w:rFonts w:cs="Arial"/>
                <w:noProof/>
              </w:rPr>
              <w:t xml:space="preserve"> Risk Assessments</w:t>
            </w:r>
            <w:r>
              <w:rPr>
                <w:noProof/>
                <w:webHidden/>
              </w:rPr>
              <w:tab/>
            </w:r>
            <w:r>
              <w:rPr>
                <w:noProof/>
                <w:webHidden/>
              </w:rPr>
              <w:fldChar w:fldCharType="begin"/>
            </w:r>
            <w:r>
              <w:rPr>
                <w:noProof/>
                <w:webHidden/>
              </w:rPr>
              <w:instrText xml:space="preserve"> PAGEREF _Toc215050837 \h </w:instrText>
            </w:r>
            <w:r>
              <w:rPr>
                <w:noProof/>
                <w:webHidden/>
              </w:rPr>
            </w:r>
            <w:r>
              <w:rPr>
                <w:noProof/>
                <w:webHidden/>
              </w:rPr>
              <w:fldChar w:fldCharType="separate"/>
            </w:r>
            <w:r>
              <w:rPr>
                <w:noProof/>
                <w:webHidden/>
              </w:rPr>
              <w:t>25</w:t>
            </w:r>
            <w:r>
              <w:rPr>
                <w:noProof/>
                <w:webHidden/>
              </w:rPr>
              <w:fldChar w:fldCharType="end"/>
            </w:r>
          </w:hyperlink>
        </w:p>
        <w:p w14:paraId="638A021C" w14:textId="3523F1AE" w:rsidR="00D1601E" w:rsidRDefault="00D1601E">
          <w:pPr>
            <w:pStyle w:val="TOC1"/>
            <w:tabs>
              <w:tab w:val="right" w:leader="dot" w:pos="9348"/>
            </w:tabs>
            <w:rPr>
              <w:rFonts w:asciiTheme="minorHAnsi" w:eastAsiaTheme="minorEastAsia" w:hAnsiTheme="minorHAnsi"/>
              <w:noProof/>
              <w:sz w:val="22"/>
            </w:rPr>
          </w:pPr>
          <w:hyperlink w:anchor="_Toc215050838" w:history="1">
            <w:r w:rsidRPr="009F1AE9">
              <w:rPr>
                <w:rStyle w:val="Hyperlink"/>
                <w:rFonts w:ascii="Times New Roman" w:hAnsi="Times New Roman" w:cs="Times New Roman"/>
                <w:noProof/>
              </w:rPr>
              <w:t>17.</w:t>
            </w:r>
            <w:r w:rsidRPr="009F1AE9">
              <w:rPr>
                <w:rStyle w:val="Hyperlink"/>
                <w:rFonts w:cs="Arial"/>
                <w:noProof/>
              </w:rPr>
              <w:t xml:space="preserve"> Sign Off Sheet</w:t>
            </w:r>
            <w:r>
              <w:rPr>
                <w:noProof/>
                <w:webHidden/>
              </w:rPr>
              <w:tab/>
            </w:r>
            <w:r>
              <w:rPr>
                <w:noProof/>
                <w:webHidden/>
              </w:rPr>
              <w:fldChar w:fldCharType="begin"/>
            </w:r>
            <w:r>
              <w:rPr>
                <w:noProof/>
                <w:webHidden/>
              </w:rPr>
              <w:instrText xml:space="preserve"> PAGEREF _Toc215050838 \h </w:instrText>
            </w:r>
            <w:r>
              <w:rPr>
                <w:noProof/>
                <w:webHidden/>
              </w:rPr>
            </w:r>
            <w:r>
              <w:rPr>
                <w:noProof/>
                <w:webHidden/>
              </w:rPr>
              <w:fldChar w:fldCharType="separate"/>
            </w:r>
            <w:r>
              <w:rPr>
                <w:noProof/>
                <w:webHidden/>
              </w:rPr>
              <w:t>26</w:t>
            </w:r>
            <w:r>
              <w:rPr>
                <w:noProof/>
                <w:webHidden/>
              </w:rPr>
              <w:fldChar w:fldCharType="end"/>
            </w:r>
          </w:hyperlink>
        </w:p>
        <w:p w14:paraId="11B5B677" w14:textId="407FC82F" w:rsidR="00A62E7E" w:rsidRDefault="001846AD" w:rsidP="7816BC44">
          <w:pPr>
            <w:pStyle w:val="TOC1"/>
            <w:tabs>
              <w:tab w:val="left" w:pos="390"/>
              <w:tab w:val="right" w:leader="dot" w:pos="9345"/>
            </w:tabs>
            <w:rPr>
              <w:rStyle w:val="Hyperlink"/>
              <w:noProof/>
              <w:lang w:val="en-GB" w:eastAsia="en-GB"/>
            </w:rPr>
          </w:pPr>
          <w:r>
            <w:fldChar w:fldCharType="end"/>
          </w:r>
        </w:p>
      </w:sdtContent>
    </w:sdt>
    <w:p w14:paraId="43EEB378" w14:textId="0325BA7E" w:rsidR="005366CE" w:rsidRDefault="005366CE"/>
    <w:p w14:paraId="7029F6DE" w14:textId="7F2406CB" w:rsidR="00AF0A26" w:rsidRDefault="00AF0A26" w:rsidP="00DA751C">
      <w:pPr>
        <w:tabs>
          <w:tab w:val="left" w:pos="5217"/>
        </w:tabs>
        <w:rPr>
          <w:rFonts w:ascii="Times New Roman" w:hAnsi="Times New Roman" w:cs="Times New Roman"/>
          <w:color w:val="010302"/>
        </w:rPr>
      </w:pPr>
    </w:p>
    <w:p w14:paraId="04BCBF39" w14:textId="77777777" w:rsidR="004237D6" w:rsidRDefault="004237D6" w:rsidP="004237D6">
      <w:pPr>
        <w:rPr>
          <w:rFonts w:ascii="Times New Roman" w:hAnsi="Times New Roman"/>
          <w:color w:val="000000" w:themeColor="text1"/>
          <w:sz w:val="24"/>
          <w:szCs w:val="24"/>
        </w:rPr>
      </w:pPr>
    </w:p>
    <w:p w14:paraId="6FF6159E" w14:textId="4EA84C34" w:rsidR="00A41008" w:rsidRDefault="00A41008" w:rsidP="004237D6">
      <w:pPr>
        <w:rPr>
          <w:rFonts w:ascii="Times New Roman" w:hAnsi="Times New Roman"/>
          <w:color w:val="000000" w:themeColor="text1"/>
          <w:sz w:val="24"/>
          <w:szCs w:val="24"/>
        </w:rPr>
      </w:pPr>
    </w:p>
    <w:p w14:paraId="29803FD5" w14:textId="381D9928" w:rsidR="00A41008" w:rsidRDefault="00A41008" w:rsidP="004237D6">
      <w:pPr>
        <w:rPr>
          <w:rFonts w:ascii="Times New Roman" w:hAnsi="Times New Roman"/>
          <w:color w:val="000000" w:themeColor="text1"/>
          <w:sz w:val="24"/>
          <w:szCs w:val="24"/>
        </w:rPr>
      </w:pPr>
    </w:p>
    <w:p w14:paraId="62897802" w14:textId="4ECDD4D2" w:rsidR="00A41008" w:rsidRDefault="00A41008" w:rsidP="004237D6">
      <w:pPr>
        <w:rPr>
          <w:rFonts w:ascii="Times New Roman" w:hAnsi="Times New Roman"/>
          <w:color w:val="000000" w:themeColor="text1"/>
          <w:sz w:val="24"/>
          <w:szCs w:val="24"/>
        </w:rPr>
      </w:pPr>
    </w:p>
    <w:p w14:paraId="45425323" w14:textId="77777777" w:rsidR="00A328A0" w:rsidRDefault="00A328A0" w:rsidP="004237D6">
      <w:pPr>
        <w:rPr>
          <w:rFonts w:ascii="Times New Roman" w:hAnsi="Times New Roman"/>
          <w:color w:val="000000" w:themeColor="text1"/>
          <w:sz w:val="24"/>
          <w:szCs w:val="24"/>
        </w:rPr>
      </w:pPr>
    </w:p>
    <w:p w14:paraId="652081F2" w14:textId="77777777" w:rsidR="00A328A0" w:rsidRDefault="00A328A0" w:rsidP="004237D6">
      <w:pPr>
        <w:rPr>
          <w:rFonts w:ascii="Times New Roman" w:hAnsi="Times New Roman"/>
          <w:color w:val="000000" w:themeColor="text1"/>
          <w:sz w:val="24"/>
          <w:szCs w:val="24"/>
        </w:rPr>
      </w:pPr>
    </w:p>
    <w:p w14:paraId="6F2DA073" w14:textId="77777777" w:rsidR="00A328A0" w:rsidRDefault="00A328A0" w:rsidP="004237D6">
      <w:pPr>
        <w:rPr>
          <w:rFonts w:ascii="Times New Roman" w:hAnsi="Times New Roman"/>
          <w:color w:val="000000" w:themeColor="text1"/>
          <w:sz w:val="24"/>
          <w:szCs w:val="24"/>
        </w:rPr>
      </w:pPr>
    </w:p>
    <w:p w14:paraId="49FF93A8" w14:textId="77777777" w:rsidR="00A328A0" w:rsidRDefault="00A328A0" w:rsidP="004237D6">
      <w:pPr>
        <w:rPr>
          <w:rFonts w:ascii="Times New Roman" w:hAnsi="Times New Roman"/>
          <w:color w:val="000000" w:themeColor="text1"/>
          <w:sz w:val="24"/>
          <w:szCs w:val="24"/>
        </w:rPr>
      </w:pPr>
    </w:p>
    <w:p w14:paraId="1452E755" w14:textId="77777777" w:rsidR="00A328A0" w:rsidRDefault="00A328A0" w:rsidP="004237D6">
      <w:pPr>
        <w:rPr>
          <w:rFonts w:ascii="Times New Roman" w:hAnsi="Times New Roman"/>
          <w:color w:val="000000" w:themeColor="text1"/>
          <w:sz w:val="24"/>
          <w:szCs w:val="24"/>
        </w:rPr>
      </w:pPr>
    </w:p>
    <w:p w14:paraId="3CFC3F55" w14:textId="77777777" w:rsidR="00A328A0" w:rsidRDefault="00A328A0" w:rsidP="004237D6">
      <w:pPr>
        <w:rPr>
          <w:rFonts w:ascii="Times New Roman" w:hAnsi="Times New Roman"/>
          <w:color w:val="000000" w:themeColor="text1"/>
          <w:sz w:val="24"/>
          <w:szCs w:val="24"/>
        </w:rPr>
      </w:pPr>
    </w:p>
    <w:p w14:paraId="5F36C345" w14:textId="77777777" w:rsidR="00A328A0" w:rsidRDefault="00A328A0" w:rsidP="004237D6">
      <w:pPr>
        <w:rPr>
          <w:rFonts w:ascii="Times New Roman" w:hAnsi="Times New Roman"/>
          <w:color w:val="000000" w:themeColor="text1"/>
          <w:sz w:val="24"/>
          <w:szCs w:val="24"/>
        </w:rPr>
      </w:pPr>
    </w:p>
    <w:p w14:paraId="13A33F13" w14:textId="77777777" w:rsidR="00A328A0" w:rsidRDefault="00A328A0" w:rsidP="004237D6">
      <w:pPr>
        <w:rPr>
          <w:rFonts w:ascii="Times New Roman" w:hAnsi="Times New Roman"/>
          <w:color w:val="000000" w:themeColor="text1"/>
          <w:sz w:val="24"/>
          <w:szCs w:val="24"/>
        </w:rPr>
      </w:pPr>
    </w:p>
    <w:p w14:paraId="2F52B842" w14:textId="77777777" w:rsidR="00A328A0" w:rsidRDefault="00A328A0" w:rsidP="004237D6">
      <w:pPr>
        <w:rPr>
          <w:rFonts w:ascii="Times New Roman" w:hAnsi="Times New Roman"/>
          <w:color w:val="000000" w:themeColor="text1"/>
          <w:sz w:val="24"/>
          <w:szCs w:val="24"/>
        </w:rPr>
      </w:pPr>
    </w:p>
    <w:p w14:paraId="51E5E004" w14:textId="77777777" w:rsidR="00A328A0" w:rsidRDefault="00A328A0" w:rsidP="004237D6">
      <w:pPr>
        <w:rPr>
          <w:rFonts w:ascii="Times New Roman" w:hAnsi="Times New Roman"/>
          <w:color w:val="000000" w:themeColor="text1"/>
          <w:sz w:val="24"/>
          <w:szCs w:val="24"/>
        </w:rPr>
      </w:pPr>
    </w:p>
    <w:p w14:paraId="108B05B3" w14:textId="77777777" w:rsidR="00A328A0" w:rsidRDefault="00A328A0" w:rsidP="004237D6">
      <w:pPr>
        <w:rPr>
          <w:rFonts w:ascii="Times New Roman" w:hAnsi="Times New Roman"/>
          <w:color w:val="000000" w:themeColor="text1"/>
          <w:sz w:val="24"/>
          <w:szCs w:val="24"/>
        </w:rPr>
      </w:pPr>
    </w:p>
    <w:p w14:paraId="31C1BB54" w14:textId="77777777" w:rsidR="00A328A0" w:rsidRDefault="00A328A0" w:rsidP="004237D6">
      <w:pPr>
        <w:rPr>
          <w:rFonts w:ascii="Times New Roman" w:hAnsi="Times New Roman"/>
          <w:color w:val="000000" w:themeColor="text1"/>
          <w:sz w:val="24"/>
          <w:szCs w:val="24"/>
        </w:rPr>
      </w:pPr>
    </w:p>
    <w:p w14:paraId="562BC2DA" w14:textId="77777777" w:rsidR="00A328A0" w:rsidRDefault="00A328A0" w:rsidP="004237D6">
      <w:pPr>
        <w:rPr>
          <w:rFonts w:ascii="Times New Roman" w:hAnsi="Times New Roman"/>
          <w:color w:val="000000" w:themeColor="text1"/>
          <w:sz w:val="24"/>
          <w:szCs w:val="24"/>
        </w:rPr>
      </w:pPr>
    </w:p>
    <w:p w14:paraId="72383EF0" w14:textId="77777777" w:rsidR="00A328A0" w:rsidRDefault="00A328A0" w:rsidP="004237D6">
      <w:pPr>
        <w:rPr>
          <w:rFonts w:ascii="Times New Roman" w:hAnsi="Times New Roman"/>
          <w:color w:val="000000" w:themeColor="text1"/>
          <w:sz w:val="24"/>
          <w:szCs w:val="24"/>
        </w:rPr>
      </w:pPr>
    </w:p>
    <w:p w14:paraId="33C6965F" w14:textId="77777777" w:rsidR="00A328A0" w:rsidRDefault="00A328A0" w:rsidP="004237D6">
      <w:pPr>
        <w:rPr>
          <w:rFonts w:ascii="Times New Roman" w:hAnsi="Times New Roman"/>
          <w:color w:val="000000" w:themeColor="text1"/>
          <w:sz w:val="24"/>
          <w:szCs w:val="24"/>
        </w:rPr>
      </w:pPr>
    </w:p>
    <w:p w14:paraId="27D6473F" w14:textId="77777777" w:rsidR="00A328A0" w:rsidRDefault="00A328A0" w:rsidP="004237D6">
      <w:pPr>
        <w:rPr>
          <w:rFonts w:ascii="Times New Roman" w:hAnsi="Times New Roman"/>
          <w:color w:val="000000" w:themeColor="text1"/>
          <w:sz w:val="24"/>
          <w:szCs w:val="24"/>
        </w:rPr>
      </w:pPr>
    </w:p>
    <w:p w14:paraId="327662CC" w14:textId="77777777" w:rsidR="00A328A0" w:rsidRDefault="00A328A0" w:rsidP="004237D6">
      <w:pPr>
        <w:rPr>
          <w:rFonts w:ascii="Times New Roman" w:hAnsi="Times New Roman"/>
          <w:color w:val="000000" w:themeColor="text1"/>
          <w:sz w:val="24"/>
          <w:szCs w:val="24"/>
        </w:rPr>
      </w:pPr>
    </w:p>
    <w:p w14:paraId="496A4BF0" w14:textId="58337CE6" w:rsidR="00A41008" w:rsidRPr="002A6ABA" w:rsidRDefault="009637E7" w:rsidP="00ED0793">
      <w:pPr>
        <w:pStyle w:val="Heading1"/>
        <w:rPr>
          <w:rFonts w:ascii="Arial" w:hAnsi="Arial" w:cs="Arial"/>
        </w:rPr>
      </w:pPr>
      <w:bookmarkStart w:id="1" w:name="_Toc215050821"/>
      <w:r w:rsidRPr="7816BC44">
        <w:rPr>
          <w:rFonts w:ascii="Arial" w:hAnsi="Arial" w:cs="Arial"/>
        </w:rPr>
        <w:t>Abbreviations Used</w:t>
      </w:r>
      <w:bookmarkEnd w:id="1"/>
    </w:p>
    <w:p w14:paraId="56E6CDB9" w14:textId="77777777" w:rsidR="004237D6" w:rsidRDefault="004237D6" w:rsidP="004237D6">
      <w:pPr>
        <w:rPr>
          <w:rFonts w:ascii="Times New Roman" w:hAnsi="Times New Roman"/>
          <w:color w:val="000000" w:themeColor="text1"/>
          <w:sz w:val="24"/>
          <w:szCs w:val="24"/>
        </w:rPr>
      </w:pPr>
    </w:p>
    <w:tbl>
      <w:tblPr>
        <w:tblStyle w:val="TableGrid"/>
        <w:tblW w:w="8910" w:type="dxa"/>
        <w:jc w:val="center"/>
        <w:tblLayout w:type="fixed"/>
        <w:tblLook w:val="04A0" w:firstRow="1" w:lastRow="0" w:firstColumn="1" w:lastColumn="0" w:noHBand="0" w:noVBand="1"/>
      </w:tblPr>
      <w:tblGrid>
        <w:gridCol w:w="2405"/>
        <w:gridCol w:w="6505"/>
      </w:tblGrid>
      <w:tr w:rsidR="00A41008" w:rsidRPr="00C0425A" w14:paraId="29EAB6B6" w14:textId="77777777" w:rsidTr="00085DC3">
        <w:trPr>
          <w:trHeight w:val="263"/>
          <w:jc w:val="center"/>
        </w:trPr>
        <w:tc>
          <w:tcPr>
            <w:tcW w:w="2405" w:type="dxa"/>
            <w:shd w:val="clear" w:color="auto" w:fill="C6D9F1"/>
            <w:vAlign w:val="center"/>
          </w:tcPr>
          <w:p w14:paraId="76E3BE46" w14:textId="7E787407" w:rsidR="00A41008" w:rsidRPr="00C0425A" w:rsidRDefault="00A41008" w:rsidP="00085DC3">
            <w:pPr>
              <w:jc w:val="center"/>
              <w:rPr>
                <w:rFonts w:cs="Arial"/>
                <w:b/>
                <w:bCs/>
                <w:color w:val="010302"/>
                <w:szCs w:val="20"/>
              </w:rPr>
            </w:pPr>
            <w:r w:rsidRPr="00C0425A">
              <w:rPr>
                <w:rFonts w:cs="Arial"/>
                <w:b/>
                <w:bCs/>
                <w:color w:val="010302"/>
                <w:szCs w:val="20"/>
              </w:rPr>
              <w:t>Abbreviations Used</w:t>
            </w:r>
          </w:p>
        </w:tc>
        <w:tc>
          <w:tcPr>
            <w:tcW w:w="6505" w:type="dxa"/>
            <w:shd w:val="clear" w:color="auto" w:fill="C6D9F1"/>
            <w:vAlign w:val="center"/>
          </w:tcPr>
          <w:p w14:paraId="1A076CEE" w14:textId="05FD4351" w:rsidR="00A41008" w:rsidRPr="00C0425A" w:rsidRDefault="00A41008" w:rsidP="00085DC3">
            <w:pPr>
              <w:jc w:val="center"/>
              <w:rPr>
                <w:rFonts w:cs="Arial"/>
                <w:b/>
                <w:bCs/>
                <w:color w:val="010302"/>
                <w:szCs w:val="20"/>
              </w:rPr>
            </w:pPr>
            <w:r w:rsidRPr="00C0425A">
              <w:rPr>
                <w:rFonts w:cs="Arial"/>
                <w:b/>
                <w:bCs/>
                <w:color w:val="010302"/>
                <w:szCs w:val="20"/>
              </w:rPr>
              <w:t>Definition</w:t>
            </w:r>
          </w:p>
        </w:tc>
      </w:tr>
      <w:tr w:rsidR="00A41008" w:rsidRPr="00C0425A" w14:paraId="034E0B27" w14:textId="77777777" w:rsidTr="00085DC3">
        <w:trPr>
          <w:trHeight w:val="272"/>
          <w:jc w:val="center"/>
        </w:trPr>
        <w:tc>
          <w:tcPr>
            <w:tcW w:w="2405" w:type="dxa"/>
            <w:vAlign w:val="center"/>
          </w:tcPr>
          <w:p w14:paraId="2C702C33" w14:textId="45BE6C1F" w:rsidR="00A41008" w:rsidRPr="00C0425A" w:rsidRDefault="00C0425A" w:rsidP="00085DC3">
            <w:pPr>
              <w:ind w:firstLine="112"/>
              <w:jc w:val="center"/>
              <w:rPr>
                <w:rFonts w:cs="Arial"/>
                <w:color w:val="010302"/>
                <w:szCs w:val="20"/>
              </w:rPr>
            </w:pPr>
            <w:r w:rsidRPr="00C0425A">
              <w:rPr>
                <w:rFonts w:cs="Arial"/>
                <w:color w:val="010302"/>
                <w:szCs w:val="20"/>
              </w:rPr>
              <w:t>ILO R164</w:t>
            </w:r>
          </w:p>
        </w:tc>
        <w:tc>
          <w:tcPr>
            <w:tcW w:w="6505" w:type="dxa"/>
            <w:vAlign w:val="center"/>
          </w:tcPr>
          <w:p w14:paraId="665C7053" w14:textId="3B1ABCA8" w:rsidR="00A41008" w:rsidRPr="00C0425A" w:rsidRDefault="00C0425A" w:rsidP="00085DC3">
            <w:pPr>
              <w:ind w:firstLine="113"/>
              <w:jc w:val="center"/>
              <w:rPr>
                <w:rFonts w:cs="Arial"/>
                <w:color w:val="010302"/>
                <w:szCs w:val="20"/>
              </w:rPr>
            </w:pPr>
            <w:r w:rsidRPr="00C0425A">
              <w:rPr>
                <w:rFonts w:cs="Arial"/>
                <w:color w:val="010302"/>
                <w:szCs w:val="20"/>
              </w:rPr>
              <w:t>Occupational Safety and Heath Recommendation</w:t>
            </w:r>
          </w:p>
        </w:tc>
      </w:tr>
      <w:tr w:rsidR="00A41008" w:rsidRPr="00C0425A" w14:paraId="399F6300" w14:textId="77777777" w:rsidTr="00085DC3">
        <w:trPr>
          <w:trHeight w:val="272"/>
          <w:jc w:val="center"/>
        </w:trPr>
        <w:tc>
          <w:tcPr>
            <w:tcW w:w="2405" w:type="dxa"/>
            <w:vAlign w:val="center"/>
          </w:tcPr>
          <w:p w14:paraId="640E9954" w14:textId="05F065B5" w:rsidR="00A41008" w:rsidRPr="00C0425A" w:rsidRDefault="00C0425A" w:rsidP="00085DC3">
            <w:pPr>
              <w:spacing w:before="39"/>
              <w:ind w:firstLine="112"/>
              <w:jc w:val="center"/>
              <w:rPr>
                <w:rFonts w:cs="Arial"/>
                <w:color w:val="010302"/>
                <w:szCs w:val="20"/>
              </w:rPr>
            </w:pPr>
            <w:r>
              <w:rPr>
                <w:rFonts w:cs="Arial"/>
                <w:color w:val="010302"/>
                <w:szCs w:val="20"/>
              </w:rPr>
              <w:t>ILO R175</w:t>
            </w:r>
          </w:p>
        </w:tc>
        <w:tc>
          <w:tcPr>
            <w:tcW w:w="6505" w:type="dxa"/>
            <w:vAlign w:val="center"/>
          </w:tcPr>
          <w:p w14:paraId="1F1D1445" w14:textId="5AA7C8F4" w:rsidR="00A41008" w:rsidRPr="00C0425A" w:rsidRDefault="00C0425A" w:rsidP="00085DC3">
            <w:pPr>
              <w:spacing w:before="39"/>
              <w:ind w:firstLine="113"/>
              <w:jc w:val="center"/>
              <w:rPr>
                <w:rFonts w:cs="Arial"/>
                <w:color w:val="010302"/>
                <w:szCs w:val="20"/>
              </w:rPr>
            </w:pPr>
            <w:r>
              <w:rPr>
                <w:rFonts w:cs="Arial"/>
                <w:color w:val="010302"/>
                <w:szCs w:val="20"/>
              </w:rPr>
              <w:t>Safety and Heath in Construction</w:t>
            </w:r>
          </w:p>
        </w:tc>
      </w:tr>
      <w:tr w:rsidR="00DF72F5" w:rsidRPr="00C0425A" w14:paraId="3098E3AC" w14:textId="77777777" w:rsidTr="00085DC3">
        <w:trPr>
          <w:trHeight w:val="275"/>
          <w:jc w:val="center"/>
        </w:trPr>
        <w:tc>
          <w:tcPr>
            <w:tcW w:w="2405" w:type="dxa"/>
            <w:vAlign w:val="center"/>
          </w:tcPr>
          <w:p w14:paraId="32A5B8DD" w14:textId="1BF4225C" w:rsidR="00DF72F5" w:rsidRPr="008A253C" w:rsidRDefault="00DF72F5" w:rsidP="00085DC3">
            <w:pPr>
              <w:spacing w:before="39"/>
              <w:ind w:firstLine="112"/>
              <w:jc w:val="center"/>
              <w:rPr>
                <w:rFonts w:cs="Arial"/>
                <w:color w:val="010302"/>
                <w:szCs w:val="20"/>
                <w:highlight w:val="yellow"/>
              </w:rPr>
            </w:pPr>
            <w:r>
              <w:rPr>
                <w:rFonts w:cs="Arial"/>
                <w:color w:val="010302"/>
                <w:szCs w:val="20"/>
              </w:rPr>
              <w:t>PPE</w:t>
            </w:r>
          </w:p>
        </w:tc>
        <w:tc>
          <w:tcPr>
            <w:tcW w:w="6505" w:type="dxa"/>
            <w:vAlign w:val="center"/>
          </w:tcPr>
          <w:p w14:paraId="1AB1C32A" w14:textId="7FD6ECB3" w:rsidR="00DF72F5" w:rsidRPr="008A253C" w:rsidRDefault="00DF72F5" w:rsidP="00085DC3">
            <w:pPr>
              <w:spacing w:before="39"/>
              <w:ind w:firstLine="113"/>
              <w:jc w:val="center"/>
              <w:rPr>
                <w:rFonts w:cs="Arial"/>
                <w:color w:val="010302"/>
                <w:szCs w:val="20"/>
                <w:highlight w:val="yellow"/>
              </w:rPr>
            </w:pPr>
            <w:r>
              <w:rPr>
                <w:rFonts w:cs="Arial"/>
                <w:color w:val="010302"/>
                <w:szCs w:val="20"/>
              </w:rPr>
              <w:t>Personal protective equipment</w:t>
            </w:r>
          </w:p>
        </w:tc>
      </w:tr>
      <w:tr w:rsidR="00DF72F5" w:rsidRPr="00C0425A" w14:paraId="63749489" w14:textId="77777777" w:rsidTr="00085DC3">
        <w:trPr>
          <w:trHeight w:val="272"/>
          <w:jc w:val="center"/>
        </w:trPr>
        <w:tc>
          <w:tcPr>
            <w:tcW w:w="2405" w:type="dxa"/>
            <w:vAlign w:val="center"/>
          </w:tcPr>
          <w:p w14:paraId="5178CBAF" w14:textId="73438D17" w:rsidR="00DF72F5" w:rsidRPr="00C0425A" w:rsidRDefault="00DF72F5" w:rsidP="00085DC3">
            <w:pPr>
              <w:ind w:firstLine="112"/>
              <w:jc w:val="center"/>
              <w:rPr>
                <w:rFonts w:cs="Arial"/>
                <w:color w:val="010302"/>
                <w:szCs w:val="20"/>
              </w:rPr>
            </w:pPr>
            <w:r>
              <w:rPr>
                <w:rFonts w:cs="Arial"/>
                <w:color w:val="010302"/>
                <w:szCs w:val="20"/>
              </w:rPr>
              <w:t>COSHH</w:t>
            </w:r>
          </w:p>
        </w:tc>
        <w:tc>
          <w:tcPr>
            <w:tcW w:w="6505" w:type="dxa"/>
            <w:vAlign w:val="center"/>
          </w:tcPr>
          <w:p w14:paraId="222AEA8B" w14:textId="0188AFE8" w:rsidR="00DF72F5" w:rsidRPr="00C0425A" w:rsidRDefault="00DF72F5" w:rsidP="00085DC3">
            <w:pPr>
              <w:ind w:firstLine="113"/>
              <w:jc w:val="center"/>
              <w:rPr>
                <w:rFonts w:cs="Arial"/>
                <w:color w:val="010302"/>
                <w:szCs w:val="20"/>
              </w:rPr>
            </w:pPr>
            <w:r>
              <w:rPr>
                <w:rFonts w:cs="Arial"/>
                <w:color w:val="010302"/>
                <w:szCs w:val="20"/>
              </w:rPr>
              <w:t>Control of Substances Hazardous to Health</w:t>
            </w:r>
          </w:p>
        </w:tc>
      </w:tr>
      <w:tr w:rsidR="00345356" w:rsidRPr="00C0425A" w14:paraId="0881A20F" w14:textId="77777777" w:rsidTr="00085DC3">
        <w:trPr>
          <w:trHeight w:val="272"/>
          <w:jc w:val="center"/>
        </w:trPr>
        <w:tc>
          <w:tcPr>
            <w:tcW w:w="2405" w:type="dxa"/>
            <w:vAlign w:val="center"/>
          </w:tcPr>
          <w:p w14:paraId="0A7334E6" w14:textId="694E75F9" w:rsidR="00345356" w:rsidRPr="00C0425A" w:rsidRDefault="00345356" w:rsidP="00345356">
            <w:pPr>
              <w:spacing w:before="39"/>
              <w:ind w:firstLine="112"/>
              <w:jc w:val="center"/>
              <w:rPr>
                <w:rFonts w:cs="Arial"/>
                <w:color w:val="010302"/>
                <w:szCs w:val="20"/>
              </w:rPr>
            </w:pPr>
          </w:p>
        </w:tc>
        <w:tc>
          <w:tcPr>
            <w:tcW w:w="6505" w:type="dxa"/>
            <w:vAlign w:val="center"/>
          </w:tcPr>
          <w:p w14:paraId="00C108F7" w14:textId="058812BB" w:rsidR="00345356" w:rsidRPr="00C0425A" w:rsidRDefault="00345356" w:rsidP="00345356">
            <w:pPr>
              <w:spacing w:before="39"/>
              <w:ind w:firstLine="113"/>
              <w:jc w:val="center"/>
              <w:rPr>
                <w:rFonts w:cs="Arial"/>
                <w:color w:val="010302"/>
                <w:szCs w:val="20"/>
              </w:rPr>
            </w:pPr>
          </w:p>
        </w:tc>
      </w:tr>
      <w:tr w:rsidR="00345356" w:rsidRPr="00C0425A" w14:paraId="78D2E399" w14:textId="77777777" w:rsidTr="00085DC3">
        <w:trPr>
          <w:trHeight w:val="275"/>
          <w:jc w:val="center"/>
        </w:trPr>
        <w:tc>
          <w:tcPr>
            <w:tcW w:w="2405" w:type="dxa"/>
            <w:vAlign w:val="center"/>
          </w:tcPr>
          <w:p w14:paraId="7032C103" w14:textId="31C49872" w:rsidR="00345356" w:rsidRPr="00C0425A" w:rsidRDefault="00345356" w:rsidP="00345356">
            <w:pPr>
              <w:spacing w:before="39"/>
              <w:ind w:firstLine="112"/>
              <w:jc w:val="center"/>
              <w:rPr>
                <w:rFonts w:cs="Arial"/>
                <w:color w:val="010302"/>
                <w:szCs w:val="20"/>
              </w:rPr>
            </w:pPr>
          </w:p>
        </w:tc>
        <w:tc>
          <w:tcPr>
            <w:tcW w:w="6505" w:type="dxa"/>
            <w:vAlign w:val="center"/>
          </w:tcPr>
          <w:p w14:paraId="662371D5" w14:textId="66FA776E" w:rsidR="00345356" w:rsidRPr="00C0425A" w:rsidRDefault="00345356" w:rsidP="00345356">
            <w:pPr>
              <w:spacing w:before="39"/>
              <w:ind w:firstLine="113"/>
              <w:jc w:val="center"/>
              <w:rPr>
                <w:rFonts w:cs="Arial"/>
                <w:color w:val="010302"/>
                <w:szCs w:val="20"/>
              </w:rPr>
            </w:pPr>
          </w:p>
        </w:tc>
      </w:tr>
      <w:tr w:rsidR="00345356" w:rsidRPr="00C0425A" w14:paraId="699B8415" w14:textId="77777777" w:rsidTr="00085DC3">
        <w:trPr>
          <w:trHeight w:val="275"/>
          <w:jc w:val="center"/>
        </w:trPr>
        <w:tc>
          <w:tcPr>
            <w:tcW w:w="2405" w:type="dxa"/>
            <w:vAlign w:val="center"/>
          </w:tcPr>
          <w:p w14:paraId="5917CAEE" w14:textId="77777777" w:rsidR="00345356" w:rsidRPr="00C0425A" w:rsidRDefault="00345356" w:rsidP="00345356">
            <w:pPr>
              <w:spacing w:before="39"/>
              <w:ind w:firstLine="112"/>
              <w:jc w:val="center"/>
              <w:rPr>
                <w:rFonts w:cs="Arial"/>
                <w:color w:val="010302"/>
                <w:szCs w:val="20"/>
              </w:rPr>
            </w:pPr>
          </w:p>
        </w:tc>
        <w:tc>
          <w:tcPr>
            <w:tcW w:w="6505" w:type="dxa"/>
            <w:vAlign w:val="center"/>
          </w:tcPr>
          <w:p w14:paraId="00D0E987" w14:textId="77777777" w:rsidR="00345356" w:rsidRPr="00C0425A" w:rsidRDefault="00345356" w:rsidP="00345356">
            <w:pPr>
              <w:spacing w:before="39"/>
              <w:ind w:firstLine="113"/>
              <w:jc w:val="center"/>
              <w:rPr>
                <w:rFonts w:cs="Arial"/>
                <w:color w:val="010302"/>
                <w:szCs w:val="20"/>
              </w:rPr>
            </w:pPr>
          </w:p>
        </w:tc>
      </w:tr>
      <w:tr w:rsidR="00345356" w:rsidRPr="00C0425A" w14:paraId="1E6547A5" w14:textId="77777777" w:rsidTr="00085DC3">
        <w:trPr>
          <w:trHeight w:val="275"/>
          <w:jc w:val="center"/>
        </w:trPr>
        <w:tc>
          <w:tcPr>
            <w:tcW w:w="2405" w:type="dxa"/>
            <w:vAlign w:val="center"/>
          </w:tcPr>
          <w:p w14:paraId="0E2701A2" w14:textId="77777777" w:rsidR="00345356" w:rsidRPr="00C0425A" w:rsidRDefault="00345356" w:rsidP="00345356">
            <w:pPr>
              <w:spacing w:before="39"/>
              <w:ind w:firstLine="112"/>
              <w:jc w:val="center"/>
              <w:rPr>
                <w:rFonts w:cs="Arial"/>
                <w:color w:val="010302"/>
                <w:szCs w:val="20"/>
              </w:rPr>
            </w:pPr>
          </w:p>
        </w:tc>
        <w:tc>
          <w:tcPr>
            <w:tcW w:w="6505" w:type="dxa"/>
            <w:vAlign w:val="center"/>
          </w:tcPr>
          <w:p w14:paraId="0976674A" w14:textId="77777777" w:rsidR="00345356" w:rsidRPr="00C0425A" w:rsidRDefault="00345356" w:rsidP="00345356">
            <w:pPr>
              <w:spacing w:before="39"/>
              <w:ind w:firstLine="113"/>
              <w:jc w:val="center"/>
              <w:rPr>
                <w:rFonts w:cs="Arial"/>
                <w:color w:val="010302"/>
                <w:szCs w:val="20"/>
              </w:rPr>
            </w:pPr>
          </w:p>
        </w:tc>
      </w:tr>
      <w:tr w:rsidR="00345356" w:rsidRPr="00C0425A" w14:paraId="6F6797DF" w14:textId="77777777" w:rsidTr="00085DC3">
        <w:trPr>
          <w:trHeight w:val="275"/>
          <w:jc w:val="center"/>
        </w:trPr>
        <w:tc>
          <w:tcPr>
            <w:tcW w:w="2405" w:type="dxa"/>
            <w:vAlign w:val="center"/>
          </w:tcPr>
          <w:p w14:paraId="2E7A3C8A" w14:textId="77777777" w:rsidR="00345356" w:rsidRPr="00C0425A" w:rsidRDefault="00345356" w:rsidP="00345356">
            <w:pPr>
              <w:spacing w:before="39"/>
              <w:ind w:firstLine="112"/>
              <w:jc w:val="center"/>
              <w:rPr>
                <w:rFonts w:cs="Arial"/>
                <w:color w:val="010302"/>
                <w:szCs w:val="20"/>
              </w:rPr>
            </w:pPr>
          </w:p>
        </w:tc>
        <w:tc>
          <w:tcPr>
            <w:tcW w:w="6505" w:type="dxa"/>
            <w:vAlign w:val="center"/>
          </w:tcPr>
          <w:p w14:paraId="22714B6F" w14:textId="77777777" w:rsidR="00345356" w:rsidRPr="00C0425A" w:rsidRDefault="00345356" w:rsidP="00345356">
            <w:pPr>
              <w:spacing w:before="39"/>
              <w:ind w:firstLine="113"/>
              <w:jc w:val="center"/>
              <w:rPr>
                <w:rFonts w:cs="Arial"/>
                <w:color w:val="010302"/>
                <w:szCs w:val="20"/>
              </w:rPr>
            </w:pPr>
          </w:p>
        </w:tc>
      </w:tr>
    </w:tbl>
    <w:p w14:paraId="6F6F0620" w14:textId="77777777" w:rsidR="004237D6" w:rsidRDefault="004237D6" w:rsidP="004237D6">
      <w:pPr>
        <w:rPr>
          <w:rFonts w:ascii="Times New Roman" w:hAnsi="Times New Roman"/>
          <w:color w:val="000000" w:themeColor="text1"/>
          <w:sz w:val="24"/>
          <w:szCs w:val="24"/>
        </w:rPr>
      </w:pPr>
    </w:p>
    <w:p w14:paraId="0B5B1ED4" w14:textId="77777777" w:rsidR="004237D6" w:rsidRDefault="004237D6" w:rsidP="00DA751C">
      <w:pPr>
        <w:rPr>
          <w:rFonts w:ascii="Times New Roman" w:hAnsi="Times New Roman" w:cs="Times New Roman"/>
          <w:color w:val="010302"/>
        </w:rPr>
      </w:pPr>
    </w:p>
    <w:p w14:paraId="25E49827" w14:textId="77777777" w:rsidR="00DD07F1" w:rsidRDefault="00DD07F1" w:rsidP="00DA751C">
      <w:pPr>
        <w:rPr>
          <w:rFonts w:ascii="Times New Roman" w:hAnsi="Times New Roman" w:cs="Times New Roman"/>
          <w:color w:val="010302"/>
        </w:rPr>
      </w:pPr>
    </w:p>
    <w:p w14:paraId="17F4A1F0" w14:textId="0148EC22" w:rsidR="00DD07F1" w:rsidRDefault="00DD07F1" w:rsidP="00DA751C">
      <w:pPr>
        <w:rPr>
          <w:rFonts w:ascii="Times New Roman" w:hAnsi="Times New Roman" w:cs="Times New Roman"/>
          <w:color w:val="010302"/>
        </w:rPr>
        <w:sectPr w:rsidR="00DD07F1" w:rsidSect="00472688">
          <w:headerReference w:type="default" r:id="rId12"/>
          <w:footerReference w:type="default" r:id="rId13"/>
          <w:headerReference w:type="first" r:id="rId14"/>
          <w:footerReference w:type="first" r:id="rId15"/>
          <w:type w:val="continuous"/>
          <w:pgSz w:w="11910" w:h="16850"/>
          <w:pgMar w:top="196" w:right="1134" w:bottom="397" w:left="1418" w:header="225" w:footer="709" w:gutter="0"/>
          <w:cols w:space="720"/>
          <w:docGrid w:linePitch="360"/>
        </w:sectPr>
      </w:pPr>
    </w:p>
    <w:p w14:paraId="3E6F9163" w14:textId="7277A278" w:rsidR="004237D6" w:rsidRPr="00575676" w:rsidRDefault="004237D6" w:rsidP="007B54CB">
      <w:pPr>
        <w:pStyle w:val="Heading1"/>
        <w:pageBreakBefore/>
        <w:widowControl/>
        <w:numPr>
          <w:ilvl w:val="0"/>
          <w:numId w:val="11"/>
        </w:numPr>
        <w:spacing w:before="0" w:after="120"/>
        <w:ind w:firstLine="23"/>
        <w:rPr>
          <w:rFonts w:ascii="Arial" w:hAnsi="Arial" w:cs="Arial"/>
          <w:color w:val="010302"/>
        </w:rPr>
      </w:pPr>
      <w:bookmarkStart w:id="2" w:name="_Toc215050822"/>
      <w:r w:rsidRPr="00575676">
        <w:rPr>
          <w:rFonts w:ascii="Arial" w:hAnsi="Arial" w:cs="Arial"/>
        </w:rPr>
        <w:lastRenderedPageBreak/>
        <w:t xml:space="preserve">Purpose and </w:t>
      </w:r>
      <w:r w:rsidR="000F4502">
        <w:rPr>
          <w:rFonts w:ascii="Arial" w:hAnsi="Arial" w:cs="Arial"/>
        </w:rPr>
        <w:t>S</w:t>
      </w:r>
      <w:r w:rsidRPr="00575676">
        <w:rPr>
          <w:rFonts w:ascii="Arial" w:hAnsi="Arial" w:cs="Arial"/>
        </w:rPr>
        <w:t>cop</w:t>
      </w:r>
      <w:r w:rsidRPr="00575676">
        <w:rPr>
          <w:rFonts w:ascii="Arial" w:hAnsi="Arial" w:cs="Arial"/>
          <w:spacing w:val="-2"/>
        </w:rPr>
        <w:t>e</w:t>
      </w:r>
      <w:r w:rsidRPr="00575676">
        <w:rPr>
          <w:rFonts w:ascii="Arial" w:hAnsi="Arial" w:cs="Arial"/>
        </w:rPr>
        <w:t xml:space="preserve"> of </w:t>
      </w:r>
      <w:r w:rsidR="000F4502">
        <w:rPr>
          <w:rFonts w:ascii="Arial" w:hAnsi="Arial" w:cs="Arial"/>
        </w:rPr>
        <w:t>W</w:t>
      </w:r>
      <w:r w:rsidRPr="00575676">
        <w:rPr>
          <w:rFonts w:ascii="Arial" w:hAnsi="Arial" w:cs="Arial"/>
          <w:spacing w:val="-2"/>
        </w:rPr>
        <w:t>o</w:t>
      </w:r>
      <w:r w:rsidRPr="00575676">
        <w:rPr>
          <w:rFonts w:ascii="Arial" w:hAnsi="Arial" w:cs="Arial"/>
        </w:rPr>
        <w:t>rk</w:t>
      </w:r>
      <w:r w:rsidRPr="00575676">
        <w:rPr>
          <w:rFonts w:ascii="Arial" w:hAnsi="Arial" w:cs="Arial"/>
          <w:spacing w:val="-2"/>
        </w:rPr>
        <w:t>s</w:t>
      </w:r>
      <w:bookmarkEnd w:id="2"/>
    </w:p>
    <w:p w14:paraId="59295516" w14:textId="762C7EBA" w:rsidR="004237D6" w:rsidRPr="00FB3050" w:rsidRDefault="00FB3050" w:rsidP="006B6644">
      <w:pPr>
        <w:spacing w:after="18"/>
        <w:ind w:left="340"/>
        <w:rPr>
          <w:rFonts w:cs="Arial"/>
          <w:color w:val="000000" w:themeColor="text1"/>
          <w:szCs w:val="20"/>
        </w:rPr>
      </w:pPr>
      <w:r>
        <w:rPr>
          <w:rFonts w:cs="Arial"/>
          <w:color w:val="000000" w:themeColor="text1"/>
          <w:szCs w:val="20"/>
        </w:rPr>
        <w:tab/>
      </w:r>
    </w:p>
    <w:p w14:paraId="03F062A4" w14:textId="77777777" w:rsidR="0050342D" w:rsidRDefault="0050342D" w:rsidP="0050342D">
      <w:pPr>
        <w:pStyle w:val="paragraph"/>
        <w:spacing w:before="0" w:beforeAutospacing="0" w:after="0" w:afterAutospacing="0" w:line="276" w:lineRule="auto"/>
        <w:ind w:left="-142" w:firstLine="862"/>
        <w:jc w:val="both"/>
        <w:textAlignment w:val="baseline"/>
        <w:rPr>
          <w:rFonts w:ascii="Arial" w:hAnsi="Arial" w:cs="Arial"/>
          <w:color w:val="000000"/>
          <w:sz w:val="20"/>
          <w:szCs w:val="20"/>
        </w:rPr>
      </w:pPr>
      <w:r w:rsidRPr="008F187A">
        <w:rPr>
          <w:rStyle w:val="normaltextrun"/>
          <w:rFonts w:ascii="Arial" w:hAnsi="Arial"/>
          <w:color w:val="010302"/>
          <w:sz w:val="20"/>
          <w:lang w:val="en-US"/>
        </w:rPr>
        <w:t xml:space="preserve">This Method Statement covers all works associated with the </w:t>
      </w:r>
      <w:r>
        <w:rPr>
          <w:rFonts w:ascii="Arial" w:hAnsi="Arial" w:cs="Arial"/>
          <w:color w:val="000000"/>
          <w:sz w:val="20"/>
          <w:szCs w:val="20"/>
        </w:rPr>
        <w:t>followings:</w:t>
      </w:r>
    </w:p>
    <w:p w14:paraId="3804E8B3" w14:textId="77777777" w:rsidR="0050342D" w:rsidRDefault="0050342D" w:rsidP="0050342D">
      <w:pPr>
        <w:pStyle w:val="paragraph"/>
        <w:numPr>
          <w:ilvl w:val="0"/>
          <w:numId w:val="14"/>
        </w:numPr>
        <w:spacing w:before="0" w:beforeAutospacing="0" w:after="0" w:afterAutospacing="0" w:line="276" w:lineRule="auto"/>
        <w:jc w:val="both"/>
        <w:textAlignment w:val="baseline"/>
        <w:rPr>
          <w:rFonts w:ascii="Arial" w:hAnsi="Arial" w:cs="Arial"/>
          <w:color w:val="000000"/>
          <w:sz w:val="20"/>
          <w:szCs w:val="20"/>
        </w:rPr>
      </w:pPr>
      <w:r>
        <w:rPr>
          <w:rStyle w:val="normaltextrun"/>
          <w:rFonts w:ascii="Arial" w:hAnsi="Arial"/>
          <w:color w:val="010302"/>
          <w:sz w:val="20"/>
          <w:lang w:val="en-US"/>
        </w:rPr>
        <w:t>Installing Route Markers and Crash Poles</w:t>
      </w:r>
    </w:p>
    <w:p w14:paraId="2F5FDA91" w14:textId="77777777" w:rsidR="0050342D" w:rsidRDefault="0050342D" w:rsidP="0050342D">
      <w:pPr>
        <w:spacing w:line="230" w:lineRule="exact"/>
        <w:ind w:right="898"/>
        <w:rPr>
          <w:rFonts w:cs="Arial"/>
          <w:color w:val="000000"/>
          <w:szCs w:val="20"/>
        </w:rPr>
      </w:pPr>
    </w:p>
    <w:p w14:paraId="0B50C7B8" w14:textId="77777777" w:rsidR="0050342D" w:rsidRDefault="0050342D" w:rsidP="0050342D">
      <w:pPr>
        <w:spacing w:line="230" w:lineRule="exact"/>
        <w:ind w:left="720" w:right="898"/>
        <w:rPr>
          <w:rFonts w:cs="Arial"/>
          <w:color w:val="000000"/>
          <w:szCs w:val="20"/>
        </w:rPr>
      </w:pPr>
      <w:r>
        <w:rPr>
          <w:rFonts w:cs="Arial"/>
          <w:color w:val="000000"/>
          <w:szCs w:val="20"/>
        </w:rPr>
        <w:t>Contractor to include their details below:</w:t>
      </w:r>
    </w:p>
    <w:p w14:paraId="5CA8B347" w14:textId="43C2AD3D" w:rsidR="00546454" w:rsidRDefault="00546454" w:rsidP="00546454">
      <w:pPr>
        <w:spacing w:line="230" w:lineRule="exact"/>
        <w:ind w:right="898"/>
        <w:rPr>
          <w:rFonts w:cs="Arial"/>
          <w:color w:val="000000"/>
          <w:szCs w:val="20"/>
        </w:rPr>
      </w:pPr>
    </w:p>
    <w:tbl>
      <w:tblPr>
        <w:tblStyle w:val="TableGrid"/>
        <w:tblW w:w="0" w:type="auto"/>
        <w:tblInd w:w="993" w:type="dxa"/>
        <w:tblLook w:val="04A0" w:firstRow="1" w:lastRow="0" w:firstColumn="1" w:lastColumn="0" w:noHBand="0" w:noVBand="1"/>
      </w:tblPr>
      <w:tblGrid>
        <w:gridCol w:w="9634"/>
      </w:tblGrid>
      <w:tr w:rsidR="00FF4D57" w14:paraId="67EEF1EE" w14:textId="77777777" w:rsidTr="00B94E6C">
        <w:trPr>
          <w:trHeight w:val="272"/>
        </w:trPr>
        <w:tc>
          <w:tcPr>
            <w:tcW w:w="9634" w:type="dxa"/>
            <w:shd w:val="clear" w:color="auto" w:fill="B4C6E7" w:themeFill="accent1" w:themeFillTint="66"/>
            <w:vAlign w:val="center"/>
          </w:tcPr>
          <w:p w14:paraId="70C59B97" w14:textId="77777777" w:rsidR="00FF4D57" w:rsidRDefault="00FF4D57" w:rsidP="00B94E6C">
            <w:pPr>
              <w:jc w:val="center"/>
            </w:pPr>
            <w:r w:rsidRPr="00285858">
              <w:rPr>
                <w:rFonts w:cs="Arial"/>
                <w:b/>
                <w:bCs/>
                <w:color w:val="000000"/>
                <w:szCs w:val="20"/>
              </w:rPr>
              <w:t>Purpose</w:t>
            </w:r>
          </w:p>
        </w:tc>
      </w:tr>
      <w:tr w:rsidR="00FF4D57" w14:paraId="6C3478F6" w14:textId="77777777" w:rsidTr="00B94E6C">
        <w:tc>
          <w:tcPr>
            <w:tcW w:w="9634" w:type="dxa"/>
          </w:tcPr>
          <w:p w14:paraId="02BB72EC" w14:textId="1B8C20A6" w:rsidR="00FF4D57" w:rsidRDefault="00987531" w:rsidP="00FF4D57">
            <w:pPr>
              <w:spacing w:before="240" w:after="240" w:line="276" w:lineRule="auto"/>
              <w:ind w:left="1" w:right="164"/>
            </w:pPr>
            <w:r w:rsidRPr="00987531">
              <w:rPr>
                <w:color w:val="0070C0"/>
              </w:rPr>
              <w:t>This method statement describes the procedure, responsibilities, materials, tools, and safety measures to be followed for the installation of route markers and crash poles along the 132kV underground cable route, in compliance with the project specifications, drawings, and TRANSCO standards.</w:t>
            </w:r>
          </w:p>
        </w:tc>
      </w:tr>
      <w:tr w:rsidR="00FF4D57" w14:paraId="1909D6A2" w14:textId="77777777" w:rsidTr="00B94E6C">
        <w:trPr>
          <w:trHeight w:val="272"/>
        </w:trPr>
        <w:tc>
          <w:tcPr>
            <w:tcW w:w="9634" w:type="dxa"/>
            <w:shd w:val="clear" w:color="auto" w:fill="B4C6E7" w:themeFill="accent1" w:themeFillTint="66"/>
            <w:vAlign w:val="center"/>
          </w:tcPr>
          <w:p w14:paraId="34115C2C" w14:textId="77777777" w:rsidR="00FF4D57" w:rsidRDefault="00FF4D57" w:rsidP="00B94E6C">
            <w:pPr>
              <w:jc w:val="center"/>
            </w:pPr>
            <w:r>
              <w:rPr>
                <w:rFonts w:cs="Arial"/>
                <w:b/>
                <w:bCs/>
                <w:color w:val="000000"/>
                <w:szCs w:val="20"/>
              </w:rPr>
              <w:t>Scope</w:t>
            </w:r>
          </w:p>
        </w:tc>
      </w:tr>
      <w:tr w:rsidR="00FF4D57" w14:paraId="7C762E53" w14:textId="77777777" w:rsidTr="00B94E6C">
        <w:trPr>
          <w:trHeight w:val="1480"/>
        </w:trPr>
        <w:tc>
          <w:tcPr>
            <w:tcW w:w="9634" w:type="dxa"/>
          </w:tcPr>
          <w:p w14:paraId="7DFC6B63" w14:textId="77777777" w:rsidR="00987531" w:rsidRPr="00987531" w:rsidRDefault="00987531" w:rsidP="00987531">
            <w:pPr>
              <w:pStyle w:val="ListParagraph"/>
              <w:spacing w:line="320" w:lineRule="exact"/>
              <w:jc w:val="both"/>
              <w:rPr>
                <w:rFonts w:cs="Arial"/>
                <w:color w:val="0070C0"/>
                <w:szCs w:val="20"/>
              </w:rPr>
            </w:pPr>
            <w:r w:rsidRPr="00987531">
              <w:rPr>
                <w:rFonts w:cs="Arial"/>
                <w:color w:val="0070C0"/>
                <w:szCs w:val="20"/>
              </w:rPr>
              <w:t>This procedure covers:</w:t>
            </w:r>
          </w:p>
          <w:p w14:paraId="3208FA06" w14:textId="77777777" w:rsidR="00987531" w:rsidRPr="00987531" w:rsidRDefault="00987531" w:rsidP="00987531">
            <w:pPr>
              <w:pStyle w:val="ListParagraph"/>
              <w:numPr>
                <w:ilvl w:val="0"/>
                <w:numId w:val="48"/>
              </w:numPr>
              <w:spacing w:line="320" w:lineRule="exact"/>
              <w:jc w:val="both"/>
              <w:rPr>
                <w:rFonts w:cs="Arial"/>
                <w:color w:val="0070C0"/>
                <w:szCs w:val="20"/>
              </w:rPr>
            </w:pPr>
            <w:r w:rsidRPr="00987531">
              <w:rPr>
                <w:rFonts w:cs="Arial"/>
                <w:color w:val="0070C0"/>
                <w:szCs w:val="20"/>
              </w:rPr>
              <w:t>Installation of 132kV route markers along the cable route at specified intervals and at each change in direction, joint bay, and road crossing.</w:t>
            </w:r>
          </w:p>
          <w:p w14:paraId="66BAD78D" w14:textId="77777777" w:rsidR="00987531" w:rsidRPr="00987531" w:rsidRDefault="00987531" w:rsidP="00987531">
            <w:pPr>
              <w:pStyle w:val="ListParagraph"/>
              <w:numPr>
                <w:ilvl w:val="0"/>
                <w:numId w:val="48"/>
              </w:numPr>
              <w:spacing w:line="320" w:lineRule="exact"/>
              <w:jc w:val="both"/>
              <w:rPr>
                <w:rFonts w:cs="Arial"/>
                <w:color w:val="0070C0"/>
                <w:szCs w:val="20"/>
              </w:rPr>
            </w:pPr>
            <w:r w:rsidRPr="00987531">
              <w:rPr>
                <w:rFonts w:cs="Arial"/>
                <w:color w:val="0070C0"/>
                <w:szCs w:val="20"/>
              </w:rPr>
              <w:t>Installation of crash poles to protect route markers and joint bay markers in road shoulders or exposed areas.</w:t>
            </w:r>
          </w:p>
          <w:p w14:paraId="79318988" w14:textId="05CF01B4" w:rsidR="00FF4D57" w:rsidRDefault="00987531" w:rsidP="00987531">
            <w:pPr>
              <w:pStyle w:val="ListParagraph"/>
              <w:numPr>
                <w:ilvl w:val="0"/>
                <w:numId w:val="48"/>
              </w:numPr>
              <w:spacing w:line="276" w:lineRule="auto"/>
              <w:ind w:right="164"/>
            </w:pPr>
            <w:r w:rsidRPr="00987531">
              <w:rPr>
                <w:rFonts w:cs="Arial"/>
                <w:color w:val="0070C0"/>
                <w:szCs w:val="20"/>
              </w:rPr>
              <w:t>Ensuring all markers and poles are properly aligned, levelled, and concreted as per approved construction drawings.</w:t>
            </w:r>
          </w:p>
        </w:tc>
      </w:tr>
    </w:tbl>
    <w:p w14:paraId="49BC3A52" w14:textId="77777777" w:rsidR="00546454" w:rsidRDefault="00546454" w:rsidP="00546454">
      <w:pPr>
        <w:spacing w:line="230" w:lineRule="exact"/>
        <w:ind w:right="898"/>
        <w:rPr>
          <w:rFonts w:cs="Arial"/>
          <w:color w:val="000000"/>
          <w:szCs w:val="20"/>
        </w:rPr>
      </w:pPr>
    </w:p>
    <w:p w14:paraId="52D75358" w14:textId="77777777" w:rsidR="00546454" w:rsidRDefault="00546454" w:rsidP="00546454">
      <w:pPr>
        <w:spacing w:line="230" w:lineRule="exact"/>
        <w:ind w:right="898"/>
        <w:rPr>
          <w:rFonts w:cs="Arial"/>
          <w:color w:val="000000"/>
          <w:szCs w:val="20"/>
        </w:rPr>
      </w:pPr>
    </w:p>
    <w:p w14:paraId="448A21A0" w14:textId="77777777" w:rsidR="00546454" w:rsidRDefault="00546454" w:rsidP="00546454">
      <w:pPr>
        <w:spacing w:line="230" w:lineRule="exact"/>
        <w:ind w:right="898"/>
        <w:rPr>
          <w:rFonts w:cs="Arial"/>
          <w:color w:val="000000"/>
          <w:szCs w:val="20"/>
        </w:rPr>
      </w:pPr>
    </w:p>
    <w:p w14:paraId="5900220A" w14:textId="77777777" w:rsidR="00546454" w:rsidRDefault="00546454" w:rsidP="00546454">
      <w:pPr>
        <w:spacing w:line="230" w:lineRule="exact"/>
        <w:ind w:right="898"/>
        <w:rPr>
          <w:rFonts w:cs="Arial"/>
          <w:color w:val="000000"/>
          <w:szCs w:val="20"/>
        </w:rPr>
      </w:pPr>
    </w:p>
    <w:p w14:paraId="69DF84B2" w14:textId="77777777" w:rsidR="00546454" w:rsidRDefault="00546454" w:rsidP="00546454">
      <w:pPr>
        <w:spacing w:line="230" w:lineRule="exact"/>
        <w:ind w:right="898"/>
        <w:rPr>
          <w:rFonts w:cs="Arial"/>
          <w:color w:val="000000"/>
          <w:szCs w:val="20"/>
        </w:rPr>
      </w:pPr>
    </w:p>
    <w:p w14:paraId="7D23758A" w14:textId="77777777" w:rsidR="00546454" w:rsidRDefault="00546454" w:rsidP="00546454">
      <w:pPr>
        <w:spacing w:line="230" w:lineRule="exact"/>
        <w:ind w:right="898"/>
        <w:rPr>
          <w:rFonts w:cs="Arial"/>
          <w:color w:val="000000"/>
          <w:szCs w:val="20"/>
        </w:rPr>
      </w:pPr>
    </w:p>
    <w:p w14:paraId="5557EF0E" w14:textId="77777777" w:rsidR="00546454" w:rsidRDefault="00546454" w:rsidP="00546454">
      <w:pPr>
        <w:spacing w:line="230" w:lineRule="exact"/>
        <w:ind w:right="898"/>
        <w:rPr>
          <w:rFonts w:cs="Arial"/>
          <w:color w:val="000000"/>
          <w:szCs w:val="20"/>
        </w:rPr>
      </w:pPr>
    </w:p>
    <w:p w14:paraId="661EE5BC" w14:textId="77777777" w:rsidR="00546454" w:rsidRDefault="00546454" w:rsidP="00546454">
      <w:pPr>
        <w:spacing w:line="230" w:lineRule="exact"/>
        <w:ind w:right="898"/>
        <w:rPr>
          <w:rFonts w:cs="Arial"/>
          <w:color w:val="000000"/>
          <w:szCs w:val="20"/>
        </w:rPr>
      </w:pPr>
    </w:p>
    <w:p w14:paraId="66D3600F" w14:textId="77777777" w:rsidR="00546454" w:rsidRDefault="00546454" w:rsidP="00546454">
      <w:pPr>
        <w:spacing w:line="230" w:lineRule="exact"/>
        <w:ind w:right="898"/>
        <w:rPr>
          <w:rFonts w:cs="Arial"/>
          <w:color w:val="000000"/>
          <w:szCs w:val="20"/>
        </w:rPr>
      </w:pPr>
    </w:p>
    <w:p w14:paraId="1C3F2296" w14:textId="77777777" w:rsidR="00546454" w:rsidRDefault="00546454" w:rsidP="00546454">
      <w:pPr>
        <w:spacing w:line="230" w:lineRule="exact"/>
        <w:ind w:right="898"/>
        <w:rPr>
          <w:rFonts w:cs="Arial"/>
          <w:color w:val="000000"/>
          <w:szCs w:val="20"/>
        </w:rPr>
      </w:pPr>
    </w:p>
    <w:p w14:paraId="5758C681" w14:textId="77777777" w:rsidR="00546454" w:rsidRDefault="00546454" w:rsidP="00546454">
      <w:pPr>
        <w:spacing w:line="230" w:lineRule="exact"/>
        <w:ind w:right="898"/>
        <w:rPr>
          <w:rFonts w:cs="Arial"/>
          <w:color w:val="000000"/>
          <w:szCs w:val="20"/>
        </w:rPr>
      </w:pPr>
    </w:p>
    <w:p w14:paraId="1A0043DA" w14:textId="77777777" w:rsidR="00546454" w:rsidRDefault="00546454" w:rsidP="00546454">
      <w:pPr>
        <w:spacing w:line="230" w:lineRule="exact"/>
        <w:ind w:right="898"/>
        <w:rPr>
          <w:rFonts w:cs="Arial"/>
          <w:color w:val="000000"/>
          <w:szCs w:val="20"/>
        </w:rPr>
      </w:pPr>
    </w:p>
    <w:p w14:paraId="51D67B69" w14:textId="77777777" w:rsidR="00546454" w:rsidRDefault="00546454" w:rsidP="00546454">
      <w:pPr>
        <w:spacing w:line="230" w:lineRule="exact"/>
        <w:ind w:right="898"/>
        <w:rPr>
          <w:rFonts w:cs="Arial"/>
          <w:color w:val="000000"/>
          <w:szCs w:val="20"/>
        </w:rPr>
      </w:pPr>
    </w:p>
    <w:p w14:paraId="68EDC2D9" w14:textId="77777777" w:rsidR="00546454" w:rsidRDefault="00546454" w:rsidP="00546454">
      <w:pPr>
        <w:spacing w:line="230" w:lineRule="exact"/>
        <w:ind w:right="898"/>
        <w:rPr>
          <w:rFonts w:cs="Arial"/>
          <w:color w:val="000000"/>
          <w:szCs w:val="20"/>
        </w:rPr>
      </w:pPr>
    </w:p>
    <w:p w14:paraId="64A754AA" w14:textId="77777777" w:rsidR="00546454" w:rsidRDefault="00546454" w:rsidP="00546454">
      <w:pPr>
        <w:spacing w:line="230" w:lineRule="exact"/>
        <w:ind w:right="898"/>
        <w:rPr>
          <w:rFonts w:cs="Arial"/>
          <w:color w:val="000000"/>
          <w:szCs w:val="20"/>
        </w:rPr>
      </w:pPr>
    </w:p>
    <w:p w14:paraId="608D64DC" w14:textId="77777777" w:rsidR="00546454" w:rsidRDefault="00546454" w:rsidP="00546454">
      <w:pPr>
        <w:spacing w:line="230" w:lineRule="exact"/>
        <w:ind w:right="898"/>
        <w:rPr>
          <w:rFonts w:cs="Arial"/>
          <w:color w:val="000000"/>
          <w:szCs w:val="20"/>
        </w:rPr>
      </w:pPr>
    </w:p>
    <w:p w14:paraId="16A3B064" w14:textId="77777777" w:rsidR="00546454" w:rsidRPr="00546454" w:rsidRDefault="00546454" w:rsidP="00546454">
      <w:pPr>
        <w:spacing w:line="230" w:lineRule="exact"/>
        <w:ind w:right="898"/>
        <w:rPr>
          <w:rFonts w:cs="Arial"/>
          <w:color w:val="000000"/>
          <w:szCs w:val="20"/>
        </w:rPr>
      </w:pPr>
    </w:p>
    <w:p w14:paraId="6338C561" w14:textId="4169002D" w:rsidR="00444E30" w:rsidRPr="00104E21" w:rsidRDefault="00444E30" w:rsidP="00104E21">
      <w:pPr>
        <w:pStyle w:val="Heading1"/>
        <w:pageBreakBefore/>
        <w:widowControl/>
        <w:numPr>
          <w:ilvl w:val="0"/>
          <w:numId w:val="11"/>
        </w:numPr>
        <w:spacing w:before="0" w:after="120"/>
        <w:ind w:firstLine="23"/>
        <w:rPr>
          <w:rFonts w:ascii="Arial" w:hAnsi="Arial" w:cs="Arial"/>
        </w:rPr>
      </w:pPr>
      <w:bookmarkStart w:id="3" w:name="_Toc215050823"/>
      <w:proofErr w:type="spellStart"/>
      <w:r w:rsidRPr="7816BC44">
        <w:rPr>
          <w:rFonts w:ascii="Arial" w:hAnsi="Arial" w:cs="Arial"/>
        </w:rPr>
        <w:lastRenderedPageBreak/>
        <w:t>Programme</w:t>
      </w:r>
      <w:proofErr w:type="spellEnd"/>
      <w:r w:rsidRPr="7816BC44">
        <w:rPr>
          <w:rFonts w:ascii="Arial" w:hAnsi="Arial" w:cs="Arial"/>
        </w:rPr>
        <w:t xml:space="preserve"> and Constraints</w:t>
      </w:r>
      <w:bookmarkEnd w:id="3"/>
    </w:p>
    <w:p w14:paraId="7E680867" w14:textId="77777777" w:rsidR="004237D6" w:rsidRDefault="004237D6" w:rsidP="004237D6">
      <w:pPr>
        <w:rPr>
          <w:rFonts w:cs="Arial"/>
          <w:b/>
          <w:bCs/>
          <w:color w:val="000000"/>
          <w:spacing w:val="116"/>
        </w:rPr>
      </w:pPr>
    </w:p>
    <w:tbl>
      <w:tblPr>
        <w:tblStyle w:val="TableGrid"/>
        <w:tblW w:w="8929" w:type="dxa"/>
        <w:jc w:val="center"/>
        <w:tblLayout w:type="fixed"/>
        <w:tblLook w:val="04A0" w:firstRow="1" w:lastRow="0" w:firstColumn="1" w:lastColumn="0" w:noHBand="0" w:noVBand="1"/>
      </w:tblPr>
      <w:tblGrid>
        <w:gridCol w:w="1546"/>
        <w:gridCol w:w="1698"/>
        <w:gridCol w:w="2120"/>
        <w:gridCol w:w="1556"/>
        <w:gridCol w:w="2009"/>
      </w:tblGrid>
      <w:tr w:rsidR="009176E6" w14:paraId="1A3EC386" w14:textId="77777777" w:rsidTr="00E3458E">
        <w:trPr>
          <w:trHeight w:val="270"/>
          <w:jc w:val="center"/>
        </w:trPr>
        <w:tc>
          <w:tcPr>
            <w:tcW w:w="8929" w:type="dxa"/>
            <w:gridSpan w:val="5"/>
            <w:shd w:val="clear" w:color="auto" w:fill="C6D9F1"/>
            <w:vAlign w:val="center"/>
          </w:tcPr>
          <w:p w14:paraId="4307B886" w14:textId="3BB77B52" w:rsidR="009176E6" w:rsidRDefault="009176E6" w:rsidP="00E3458E">
            <w:pPr>
              <w:jc w:val="center"/>
              <w:rPr>
                <w:rFonts w:ascii="Times New Roman" w:hAnsi="Times New Roman"/>
                <w:color w:val="000000" w:themeColor="text1"/>
                <w:sz w:val="1"/>
                <w:szCs w:val="1"/>
              </w:rPr>
            </w:pPr>
            <w:r>
              <w:rPr>
                <w:rFonts w:cs="Arial"/>
                <w:b/>
                <w:bCs/>
                <w:color w:val="000000"/>
                <w:szCs w:val="20"/>
              </w:rPr>
              <w:t>Duration of Works</w:t>
            </w:r>
          </w:p>
        </w:tc>
      </w:tr>
      <w:tr w:rsidR="004B718D" w14:paraId="51751D64" w14:textId="77777777" w:rsidTr="00E3458E">
        <w:trPr>
          <w:trHeight w:val="280"/>
          <w:jc w:val="center"/>
        </w:trPr>
        <w:tc>
          <w:tcPr>
            <w:tcW w:w="3244" w:type="dxa"/>
            <w:gridSpan w:val="2"/>
            <w:vAlign w:val="center"/>
          </w:tcPr>
          <w:p w14:paraId="74DFB329" w14:textId="601DCB67" w:rsidR="004B718D" w:rsidRPr="00AE5F9C" w:rsidRDefault="004B718D" w:rsidP="00E3458E">
            <w:pPr>
              <w:spacing w:before="2"/>
              <w:ind w:firstLine="103"/>
              <w:rPr>
                <w:rFonts w:ascii="Times New Roman" w:hAnsi="Times New Roman" w:cs="Times New Roman"/>
                <w:color w:val="010302"/>
              </w:rPr>
            </w:pPr>
            <w:r w:rsidRPr="00AE5F9C">
              <w:rPr>
                <w:rFonts w:cs="Arial"/>
                <w:color w:val="000000"/>
                <w:spacing w:val="-4"/>
                <w:szCs w:val="20"/>
              </w:rPr>
              <w:t>A</w:t>
            </w:r>
            <w:r w:rsidRPr="00AE5F9C">
              <w:rPr>
                <w:rFonts w:cs="Arial"/>
                <w:color w:val="000000"/>
                <w:szCs w:val="20"/>
              </w:rPr>
              <w:t>nticipated start date:</w:t>
            </w:r>
            <w:r w:rsidR="00245776" w:rsidRPr="00AE5F9C">
              <w:rPr>
                <w:rFonts w:cs="Arial"/>
                <w:color w:val="000000"/>
                <w:szCs w:val="20"/>
              </w:rPr>
              <w:t xml:space="preserve"> </w:t>
            </w:r>
            <w:r w:rsidR="00537B81">
              <w:rPr>
                <w:rFonts w:cs="Arial"/>
                <w:color w:val="000000"/>
                <w:szCs w:val="20"/>
              </w:rPr>
              <w:t>13</w:t>
            </w:r>
            <w:r w:rsidR="005E08B0">
              <w:rPr>
                <w:rFonts w:cs="Arial"/>
                <w:color w:val="000000"/>
                <w:szCs w:val="20"/>
              </w:rPr>
              <w:t xml:space="preserve"> </w:t>
            </w:r>
            <w:r w:rsidR="00537B81">
              <w:rPr>
                <w:rFonts w:cs="Arial"/>
                <w:color w:val="000000"/>
                <w:szCs w:val="20"/>
              </w:rPr>
              <w:t xml:space="preserve">Feb </w:t>
            </w:r>
            <w:r w:rsidR="005E08B0">
              <w:rPr>
                <w:rFonts w:cs="Arial"/>
                <w:color w:val="000000"/>
                <w:szCs w:val="20"/>
              </w:rPr>
              <w:t>2026</w:t>
            </w:r>
          </w:p>
        </w:tc>
        <w:tc>
          <w:tcPr>
            <w:tcW w:w="3676" w:type="dxa"/>
            <w:gridSpan w:val="2"/>
            <w:vAlign w:val="center"/>
          </w:tcPr>
          <w:p w14:paraId="44E910AC" w14:textId="5BC45649" w:rsidR="004B718D" w:rsidRPr="00AE5F9C" w:rsidRDefault="004B718D" w:rsidP="00E3458E">
            <w:pPr>
              <w:spacing w:before="2"/>
              <w:ind w:firstLine="153"/>
              <w:rPr>
                <w:rFonts w:ascii="Times New Roman" w:hAnsi="Times New Roman" w:cs="Times New Roman"/>
                <w:color w:val="010302"/>
              </w:rPr>
            </w:pPr>
            <w:r w:rsidRPr="00AE5F9C">
              <w:rPr>
                <w:rFonts w:cs="Arial"/>
                <w:color w:val="000000"/>
                <w:spacing w:val="-4"/>
                <w:szCs w:val="20"/>
              </w:rPr>
              <w:t>A</w:t>
            </w:r>
            <w:r w:rsidRPr="00AE5F9C">
              <w:rPr>
                <w:rFonts w:cs="Arial"/>
                <w:color w:val="000000"/>
                <w:szCs w:val="20"/>
              </w:rPr>
              <w:t>nticipated finish date:</w:t>
            </w:r>
            <w:r w:rsidR="00245776" w:rsidRPr="00AE5F9C">
              <w:rPr>
                <w:rFonts w:cs="Arial"/>
                <w:color w:val="000000"/>
                <w:szCs w:val="20"/>
              </w:rPr>
              <w:t xml:space="preserve"> </w:t>
            </w:r>
            <w:r w:rsidR="00924505">
              <w:rPr>
                <w:rFonts w:cs="Arial"/>
                <w:color w:val="000000"/>
                <w:szCs w:val="20"/>
              </w:rPr>
              <w:t>07 Aug 20</w:t>
            </w:r>
            <w:r w:rsidR="00245776" w:rsidRPr="00AE5F9C">
              <w:rPr>
                <w:rFonts w:cs="Arial"/>
                <w:color w:val="000000"/>
                <w:szCs w:val="20"/>
              </w:rPr>
              <w:t>26</w:t>
            </w:r>
          </w:p>
        </w:tc>
        <w:tc>
          <w:tcPr>
            <w:tcW w:w="2009" w:type="dxa"/>
            <w:vAlign w:val="center"/>
          </w:tcPr>
          <w:p w14:paraId="3C317C2A" w14:textId="61AC5127" w:rsidR="004B718D" w:rsidRPr="00AE5F9C" w:rsidRDefault="004B718D" w:rsidP="00E3458E">
            <w:pPr>
              <w:spacing w:before="2"/>
              <w:ind w:firstLine="122"/>
              <w:rPr>
                <w:rFonts w:ascii="Times New Roman" w:hAnsi="Times New Roman" w:cs="Times New Roman"/>
                <w:color w:val="010302"/>
              </w:rPr>
            </w:pPr>
            <w:r w:rsidRPr="00AE5F9C">
              <w:rPr>
                <w:rFonts w:cs="Arial"/>
                <w:color w:val="000000"/>
                <w:szCs w:val="20"/>
              </w:rPr>
              <w:t>Duration:</w:t>
            </w:r>
            <w:r w:rsidR="00245776" w:rsidRPr="00AE5F9C">
              <w:rPr>
                <w:rFonts w:cs="Arial"/>
                <w:color w:val="000000"/>
                <w:szCs w:val="20"/>
              </w:rPr>
              <w:t xml:space="preserve"> </w:t>
            </w:r>
            <w:r w:rsidR="00683FFF">
              <w:rPr>
                <w:rFonts w:cs="Arial"/>
                <w:color w:val="000000"/>
                <w:szCs w:val="20"/>
              </w:rPr>
              <w:t>6</w:t>
            </w:r>
            <w:r w:rsidR="00245776" w:rsidRPr="00AE5F9C">
              <w:rPr>
                <w:rFonts w:cs="Arial"/>
                <w:color w:val="000000"/>
                <w:szCs w:val="20"/>
              </w:rPr>
              <w:t xml:space="preserve"> Months</w:t>
            </w:r>
          </w:p>
        </w:tc>
      </w:tr>
      <w:tr w:rsidR="009176E6" w14:paraId="00253111" w14:textId="77777777" w:rsidTr="00E3458E">
        <w:trPr>
          <w:trHeight w:val="280"/>
          <w:jc w:val="center"/>
        </w:trPr>
        <w:tc>
          <w:tcPr>
            <w:tcW w:w="8929" w:type="dxa"/>
            <w:gridSpan w:val="5"/>
            <w:shd w:val="clear" w:color="auto" w:fill="C6D9F1"/>
            <w:vAlign w:val="center"/>
          </w:tcPr>
          <w:p w14:paraId="3C0753C3" w14:textId="1EF0AC57" w:rsidR="009176E6" w:rsidRPr="00AE5F9C" w:rsidRDefault="009176E6" w:rsidP="00E3458E">
            <w:pPr>
              <w:jc w:val="center"/>
              <w:rPr>
                <w:rFonts w:ascii="Times New Roman" w:hAnsi="Times New Roman"/>
                <w:color w:val="000000" w:themeColor="text1"/>
                <w:sz w:val="1"/>
                <w:szCs w:val="1"/>
              </w:rPr>
            </w:pPr>
            <w:r w:rsidRPr="00AE5F9C">
              <w:rPr>
                <w:rFonts w:cs="Arial"/>
                <w:b/>
                <w:bCs/>
                <w:color w:val="000000"/>
                <w:szCs w:val="20"/>
              </w:rPr>
              <w:t>Working Hours</w:t>
            </w:r>
          </w:p>
        </w:tc>
      </w:tr>
      <w:tr w:rsidR="004B718D" w14:paraId="1D948F7D" w14:textId="77777777" w:rsidTr="00E3458E">
        <w:trPr>
          <w:trHeight w:val="280"/>
          <w:jc w:val="center"/>
        </w:trPr>
        <w:tc>
          <w:tcPr>
            <w:tcW w:w="1546" w:type="dxa"/>
            <w:vAlign w:val="center"/>
          </w:tcPr>
          <w:p w14:paraId="2DD808C2" w14:textId="0802E72B" w:rsidR="004B718D" w:rsidRDefault="004B718D" w:rsidP="00E3458E">
            <w:pPr>
              <w:ind w:firstLine="341"/>
              <w:rPr>
                <w:rFonts w:ascii="Times New Roman" w:hAnsi="Times New Roman" w:cs="Times New Roman"/>
                <w:color w:val="010302"/>
              </w:rPr>
            </w:pPr>
            <w:r>
              <w:rPr>
                <w:rFonts w:cs="Arial"/>
                <w:b/>
                <w:bCs/>
                <w:color w:val="000000"/>
                <w:szCs w:val="20"/>
              </w:rPr>
              <w:t>Weekday</w:t>
            </w:r>
          </w:p>
        </w:tc>
        <w:tc>
          <w:tcPr>
            <w:tcW w:w="3818" w:type="dxa"/>
            <w:gridSpan w:val="2"/>
            <w:vAlign w:val="center"/>
          </w:tcPr>
          <w:p w14:paraId="53D4BB11" w14:textId="4A028743" w:rsidR="004B718D" w:rsidRPr="00A21F86" w:rsidRDefault="004B718D" w:rsidP="00E3458E">
            <w:pPr>
              <w:ind w:firstLine="113"/>
              <w:rPr>
                <w:rFonts w:ascii="Times New Roman" w:hAnsi="Times New Roman" w:cs="Times New Roman"/>
                <w:color w:val="010302"/>
              </w:rPr>
            </w:pPr>
            <w:r w:rsidRPr="00A21F86">
              <w:rPr>
                <w:rFonts w:cs="Arial"/>
                <w:color w:val="000000"/>
                <w:szCs w:val="20"/>
              </w:rPr>
              <w:t xml:space="preserve">Start time: </w:t>
            </w:r>
            <w:r w:rsidR="002056CE">
              <w:rPr>
                <w:rFonts w:cs="Arial"/>
                <w:color w:val="000000"/>
                <w:szCs w:val="20"/>
              </w:rPr>
              <w:t xml:space="preserve">7.00 </w:t>
            </w:r>
            <w:proofErr w:type="spellStart"/>
            <w:r w:rsidR="002056CE">
              <w:rPr>
                <w:rFonts w:cs="Arial"/>
                <w:color w:val="000000"/>
                <w:szCs w:val="20"/>
              </w:rPr>
              <w:t>a.m</w:t>
            </w:r>
            <w:proofErr w:type="spellEnd"/>
          </w:p>
        </w:tc>
        <w:tc>
          <w:tcPr>
            <w:tcW w:w="3565" w:type="dxa"/>
            <w:gridSpan w:val="2"/>
            <w:vAlign w:val="center"/>
          </w:tcPr>
          <w:p w14:paraId="23195312" w14:textId="2C1FD120" w:rsidR="004B718D" w:rsidRPr="00A21F86" w:rsidRDefault="004B718D" w:rsidP="00E3458E">
            <w:pPr>
              <w:ind w:firstLine="111"/>
              <w:rPr>
                <w:rFonts w:ascii="Times New Roman" w:hAnsi="Times New Roman" w:cs="Times New Roman"/>
                <w:color w:val="010302"/>
              </w:rPr>
            </w:pPr>
            <w:r w:rsidRPr="00A21F86">
              <w:rPr>
                <w:rFonts w:cs="Arial"/>
                <w:color w:val="000000"/>
                <w:szCs w:val="20"/>
              </w:rPr>
              <w:t xml:space="preserve">Finish time: </w:t>
            </w:r>
            <w:r w:rsidR="002056CE">
              <w:rPr>
                <w:rFonts w:cs="Arial"/>
                <w:color w:val="000000"/>
                <w:szCs w:val="20"/>
              </w:rPr>
              <w:t xml:space="preserve">5.00 </w:t>
            </w:r>
            <w:proofErr w:type="spellStart"/>
            <w:r w:rsidR="002056CE">
              <w:rPr>
                <w:rFonts w:cs="Arial"/>
                <w:color w:val="000000"/>
                <w:szCs w:val="20"/>
              </w:rPr>
              <w:t>p.m</w:t>
            </w:r>
            <w:proofErr w:type="spellEnd"/>
          </w:p>
        </w:tc>
      </w:tr>
      <w:tr w:rsidR="00A21F86" w14:paraId="6893CE23" w14:textId="77777777" w:rsidTr="00E3458E">
        <w:trPr>
          <w:trHeight w:val="280"/>
          <w:jc w:val="center"/>
        </w:trPr>
        <w:tc>
          <w:tcPr>
            <w:tcW w:w="1546" w:type="dxa"/>
            <w:vAlign w:val="center"/>
          </w:tcPr>
          <w:p w14:paraId="67517FDB" w14:textId="726B10EB" w:rsidR="00A21F86" w:rsidRDefault="00A21F86" w:rsidP="00E3458E">
            <w:pPr>
              <w:ind w:firstLine="336"/>
              <w:rPr>
                <w:rFonts w:ascii="Times New Roman" w:hAnsi="Times New Roman" w:cs="Times New Roman"/>
                <w:color w:val="010302"/>
              </w:rPr>
            </w:pPr>
            <w:r>
              <w:rPr>
                <w:rFonts w:cs="Arial"/>
                <w:b/>
                <w:bCs/>
                <w:color w:val="000000"/>
                <w:szCs w:val="20"/>
              </w:rPr>
              <w:t>Weekend</w:t>
            </w:r>
          </w:p>
        </w:tc>
        <w:tc>
          <w:tcPr>
            <w:tcW w:w="3818" w:type="dxa"/>
            <w:gridSpan w:val="2"/>
            <w:vAlign w:val="center"/>
          </w:tcPr>
          <w:p w14:paraId="3CA2DF68" w14:textId="3E162027" w:rsidR="00A21F86" w:rsidRPr="00A21F86" w:rsidRDefault="00A21F86" w:rsidP="00E3458E">
            <w:pPr>
              <w:ind w:firstLine="113"/>
              <w:rPr>
                <w:rFonts w:ascii="Times New Roman" w:hAnsi="Times New Roman" w:cs="Times New Roman"/>
                <w:color w:val="010302"/>
              </w:rPr>
            </w:pPr>
            <w:r w:rsidRPr="00A21F86">
              <w:rPr>
                <w:rFonts w:cs="Arial"/>
                <w:color w:val="000000"/>
                <w:szCs w:val="20"/>
              </w:rPr>
              <w:t xml:space="preserve">Start time: </w:t>
            </w:r>
          </w:p>
        </w:tc>
        <w:tc>
          <w:tcPr>
            <w:tcW w:w="3565" w:type="dxa"/>
            <w:gridSpan w:val="2"/>
            <w:vAlign w:val="center"/>
          </w:tcPr>
          <w:p w14:paraId="4F61735E" w14:textId="71DC5C32" w:rsidR="00A21F86" w:rsidRPr="00A21F86" w:rsidRDefault="00A21F86" w:rsidP="00E3458E">
            <w:pPr>
              <w:ind w:firstLine="111"/>
              <w:rPr>
                <w:rFonts w:ascii="Times New Roman" w:hAnsi="Times New Roman" w:cs="Times New Roman"/>
                <w:color w:val="010302"/>
              </w:rPr>
            </w:pPr>
            <w:r w:rsidRPr="00A21F86">
              <w:rPr>
                <w:rFonts w:cs="Arial"/>
                <w:color w:val="000000"/>
                <w:szCs w:val="20"/>
              </w:rPr>
              <w:t xml:space="preserve">Finish time: </w:t>
            </w:r>
          </w:p>
        </w:tc>
      </w:tr>
      <w:tr w:rsidR="009176E6" w14:paraId="05D07346" w14:textId="77777777" w:rsidTr="00E3458E">
        <w:trPr>
          <w:trHeight w:val="280"/>
          <w:jc w:val="center"/>
        </w:trPr>
        <w:tc>
          <w:tcPr>
            <w:tcW w:w="8929" w:type="dxa"/>
            <w:gridSpan w:val="5"/>
            <w:shd w:val="clear" w:color="auto" w:fill="C6D9F1"/>
            <w:vAlign w:val="center"/>
          </w:tcPr>
          <w:p w14:paraId="71A94532" w14:textId="55AEF6FF" w:rsidR="009176E6" w:rsidRDefault="009176E6" w:rsidP="00E3458E">
            <w:pPr>
              <w:jc w:val="center"/>
              <w:rPr>
                <w:rFonts w:ascii="Times New Roman" w:hAnsi="Times New Roman"/>
                <w:color w:val="000000" w:themeColor="text1"/>
                <w:sz w:val="1"/>
                <w:szCs w:val="1"/>
              </w:rPr>
            </w:pPr>
            <w:r>
              <w:rPr>
                <w:rFonts w:cs="Arial"/>
                <w:b/>
                <w:bCs/>
                <w:color w:val="000000"/>
                <w:szCs w:val="20"/>
              </w:rPr>
              <w:t>Generic Constraints</w:t>
            </w:r>
          </w:p>
        </w:tc>
      </w:tr>
      <w:tr w:rsidR="00A21F86" w14:paraId="246A66AF" w14:textId="77777777" w:rsidTr="00E3458E">
        <w:trPr>
          <w:trHeight w:val="280"/>
          <w:jc w:val="center"/>
        </w:trPr>
        <w:tc>
          <w:tcPr>
            <w:tcW w:w="8929" w:type="dxa"/>
            <w:gridSpan w:val="5"/>
            <w:vAlign w:val="center"/>
          </w:tcPr>
          <w:p w14:paraId="28E2EB52" w14:textId="4E78C097" w:rsidR="00A21F86" w:rsidRPr="00077F9A" w:rsidRDefault="004624D6" w:rsidP="00E3458E">
            <w:pPr>
              <w:ind w:firstLine="103"/>
              <w:rPr>
                <w:rFonts w:cs="Arial"/>
                <w:color w:val="010302"/>
                <w:szCs w:val="20"/>
              </w:rPr>
            </w:pPr>
            <w:r w:rsidRPr="00077F9A">
              <w:rPr>
                <w:rFonts w:cs="Arial"/>
                <w:color w:val="000000"/>
                <w:szCs w:val="20"/>
              </w:rPr>
              <w:t>Environmental:</w:t>
            </w:r>
            <w:r w:rsidR="0039775D">
              <w:rPr>
                <w:rFonts w:cs="Arial"/>
                <w:color w:val="000000"/>
                <w:szCs w:val="20"/>
              </w:rPr>
              <w:t xml:space="preserve"> Spilling of </w:t>
            </w:r>
            <w:r w:rsidR="00C33389">
              <w:rPr>
                <w:rFonts w:cs="Arial"/>
                <w:color w:val="000000"/>
                <w:szCs w:val="20"/>
              </w:rPr>
              <w:t>fuel</w:t>
            </w:r>
            <w:r w:rsidR="0039775D">
              <w:rPr>
                <w:rFonts w:cs="Arial"/>
                <w:color w:val="000000"/>
                <w:szCs w:val="20"/>
              </w:rPr>
              <w:t xml:space="preserve"> or hydraulic oil on site</w:t>
            </w:r>
          </w:p>
        </w:tc>
      </w:tr>
      <w:tr w:rsidR="00A21F86" w14:paraId="7E6CB110" w14:textId="77777777" w:rsidTr="00E3458E">
        <w:trPr>
          <w:trHeight w:val="280"/>
          <w:jc w:val="center"/>
        </w:trPr>
        <w:tc>
          <w:tcPr>
            <w:tcW w:w="8929" w:type="dxa"/>
            <w:gridSpan w:val="5"/>
            <w:vAlign w:val="center"/>
          </w:tcPr>
          <w:p w14:paraId="20F1FC67" w14:textId="4D82DBE1" w:rsidR="006911DD" w:rsidRPr="006911DD" w:rsidRDefault="004624D6" w:rsidP="006911DD">
            <w:pPr>
              <w:ind w:firstLine="103"/>
              <w:rPr>
                <w:rFonts w:cs="Arial"/>
                <w:color w:val="000000"/>
                <w:szCs w:val="20"/>
              </w:rPr>
            </w:pPr>
            <w:r w:rsidRPr="00077F9A">
              <w:rPr>
                <w:rFonts w:cs="Arial"/>
                <w:color w:val="000000"/>
                <w:szCs w:val="20"/>
              </w:rPr>
              <w:t>Equipment/Plant/Machinery:</w:t>
            </w:r>
            <w:r w:rsidR="00A21F86" w:rsidRPr="00077F9A">
              <w:rPr>
                <w:rFonts w:cs="Arial"/>
                <w:color w:val="000000"/>
                <w:szCs w:val="20"/>
              </w:rPr>
              <w:t xml:space="preserve"> </w:t>
            </w:r>
            <w:r w:rsidR="00A62E7E">
              <w:rPr>
                <w:rFonts w:cs="Arial"/>
                <w:color w:val="000000"/>
                <w:szCs w:val="20"/>
              </w:rPr>
              <w:t>Excavator</w:t>
            </w:r>
          </w:p>
        </w:tc>
      </w:tr>
      <w:tr w:rsidR="00E3458E" w14:paraId="4B2242AF" w14:textId="77777777" w:rsidTr="00E3458E">
        <w:trPr>
          <w:trHeight w:val="280"/>
          <w:jc w:val="center"/>
        </w:trPr>
        <w:tc>
          <w:tcPr>
            <w:tcW w:w="8929" w:type="dxa"/>
            <w:gridSpan w:val="5"/>
            <w:vAlign w:val="center"/>
          </w:tcPr>
          <w:p w14:paraId="79AF0A12" w14:textId="77777777" w:rsidR="00E3458E" w:rsidRPr="00077F9A" w:rsidRDefault="00E3458E" w:rsidP="00E3458E">
            <w:pPr>
              <w:ind w:firstLine="103"/>
              <w:rPr>
                <w:rFonts w:cs="Arial"/>
                <w:color w:val="000000"/>
                <w:szCs w:val="20"/>
              </w:rPr>
            </w:pPr>
          </w:p>
        </w:tc>
      </w:tr>
      <w:tr w:rsidR="00E3458E" w14:paraId="5350261B" w14:textId="77777777" w:rsidTr="00E3458E">
        <w:trPr>
          <w:trHeight w:val="280"/>
          <w:jc w:val="center"/>
        </w:trPr>
        <w:tc>
          <w:tcPr>
            <w:tcW w:w="8929" w:type="dxa"/>
            <w:gridSpan w:val="5"/>
            <w:vAlign w:val="center"/>
          </w:tcPr>
          <w:p w14:paraId="0BB25413" w14:textId="77777777" w:rsidR="00E3458E" w:rsidRPr="00077F9A" w:rsidRDefault="00E3458E" w:rsidP="00E3458E">
            <w:pPr>
              <w:ind w:firstLine="103"/>
              <w:rPr>
                <w:rFonts w:cs="Arial"/>
                <w:color w:val="000000"/>
                <w:szCs w:val="20"/>
              </w:rPr>
            </w:pPr>
          </w:p>
        </w:tc>
      </w:tr>
      <w:tr w:rsidR="00E3458E" w14:paraId="4BEF304C" w14:textId="77777777" w:rsidTr="00E3458E">
        <w:trPr>
          <w:trHeight w:val="280"/>
          <w:jc w:val="center"/>
        </w:trPr>
        <w:tc>
          <w:tcPr>
            <w:tcW w:w="8929" w:type="dxa"/>
            <w:gridSpan w:val="5"/>
            <w:vAlign w:val="center"/>
          </w:tcPr>
          <w:p w14:paraId="64EBFA53" w14:textId="77777777" w:rsidR="00E3458E" w:rsidRPr="00077F9A" w:rsidRDefault="00E3458E" w:rsidP="00E3458E">
            <w:pPr>
              <w:ind w:firstLine="103"/>
              <w:rPr>
                <w:rFonts w:cs="Arial"/>
                <w:color w:val="000000"/>
                <w:szCs w:val="20"/>
              </w:rPr>
            </w:pPr>
          </w:p>
        </w:tc>
      </w:tr>
      <w:tr w:rsidR="00E3458E" w14:paraId="225CA661" w14:textId="77777777" w:rsidTr="00E3458E">
        <w:trPr>
          <w:trHeight w:val="280"/>
          <w:jc w:val="center"/>
        </w:trPr>
        <w:tc>
          <w:tcPr>
            <w:tcW w:w="8929" w:type="dxa"/>
            <w:gridSpan w:val="5"/>
            <w:vAlign w:val="center"/>
          </w:tcPr>
          <w:p w14:paraId="4BD76C25" w14:textId="77777777" w:rsidR="00E3458E" w:rsidRPr="00077F9A" w:rsidRDefault="00E3458E" w:rsidP="00E3458E">
            <w:pPr>
              <w:ind w:firstLine="103"/>
              <w:rPr>
                <w:rFonts w:cs="Arial"/>
                <w:color w:val="000000"/>
                <w:szCs w:val="20"/>
              </w:rPr>
            </w:pPr>
          </w:p>
        </w:tc>
      </w:tr>
      <w:tr w:rsidR="00C33389" w14:paraId="4C3AB328" w14:textId="77777777" w:rsidTr="00E3458E">
        <w:trPr>
          <w:trHeight w:val="280"/>
          <w:jc w:val="center"/>
        </w:trPr>
        <w:tc>
          <w:tcPr>
            <w:tcW w:w="8929" w:type="dxa"/>
            <w:gridSpan w:val="5"/>
            <w:shd w:val="clear" w:color="auto" w:fill="C6D9F1"/>
            <w:vAlign w:val="center"/>
          </w:tcPr>
          <w:p w14:paraId="5BEDC8BC" w14:textId="05320FC1" w:rsidR="00C33389" w:rsidRPr="00700A74" w:rsidRDefault="00C33389" w:rsidP="00E3458E">
            <w:pPr>
              <w:ind w:firstLine="103"/>
              <w:jc w:val="center"/>
              <w:rPr>
                <w:rFonts w:cs="Arial"/>
                <w:b/>
                <w:bCs/>
                <w:color w:val="000000"/>
                <w:szCs w:val="20"/>
              </w:rPr>
            </w:pPr>
            <w:r w:rsidRPr="00700A74">
              <w:rPr>
                <w:rFonts w:cs="Arial"/>
                <w:b/>
                <w:bCs/>
                <w:color w:val="000000"/>
                <w:szCs w:val="20"/>
              </w:rPr>
              <w:t>Site Specific Constraints (</w:t>
            </w:r>
            <w:r w:rsidRPr="00700A74">
              <w:rPr>
                <w:rFonts w:cs="Arial"/>
                <w:b/>
                <w:bCs/>
                <w:i/>
                <w:iCs/>
                <w:color w:val="000000"/>
                <w:szCs w:val="20"/>
              </w:rPr>
              <w:t>to be identified by the Contractor</w:t>
            </w:r>
            <w:r w:rsidRPr="00700A74">
              <w:rPr>
                <w:rFonts w:cs="Arial"/>
                <w:b/>
                <w:bCs/>
                <w:color w:val="000000"/>
                <w:szCs w:val="20"/>
              </w:rPr>
              <w:t>)</w:t>
            </w:r>
          </w:p>
        </w:tc>
      </w:tr>
      <w:tr w:rsidR="002056CE" w14:paraId="7A01D407" w14:textId="77777777" w:rsidTr="00E3458E">
        <w:trPr>
          <w:trHeight w:val="280"/>
          <w:jc w:val="center"/>
        </w:trPr>
        <w:tc>
          <w:tcPr>
            <w:tcW w:w="8929" w:type="dxa"/>
            <w:gridSpan w:val="5"/>
            <w:vAlign w:val="center"/>
          </w:tcPr>
          <w:p w14:paraId="0130193F" w14:textId="77777777" w:rsidR="002056CE" w:rsidRDefault="002056CE" w:rsidP="002056CE">
            <w:pPr>
              <w:pStyle w:val="TableParagraph"/>
              <w:spacing w:line="229" w:lineRule="exact"/>
              <w:ind w:left="105"/>
            </w:pPr>
            <w:r>
              <w:rPr>
                <w:spacing w:val="-2"/>
              </w:rPr>
              <w:t>Environmental:</w:t>
            </w:r>
          </w:p>
          <w:p w14:paraId="2D452CDA" w14:textId="77777777" w:rsidR="002056CE" w:rsidRDefault="002056CE" w:rsidP="002056CE">
            <w:pPr>
              <w:pStyle w:val="TableParagraph"/>
            </w:pPr>
          </w:p>
          <w:p w14:paraId="51D66C0E" w14:textId="77777777" w:rsidR="002056CE" w:rsidRDefault="002056CE" w:rsidP="002056CE">
            <w:pPr>
              <w:pStyle w:val="TableParagraph"/>
              <w:spacing w:before="1"/>
              <w:ind w:left="95"/>
            </w:pPr>
            <w:r>
              <w:rPr>
                <w:b/>
                <w:color w:val="1C1C1C"/>
              </w:rPr>
              <w:t>Identify</w:t>
            </w:r>
            <w:r>
              <w:rPr>
                <w:b/>
                <w:color w:val="1C1C1C"/>
                <w:spacing w:val="-5"/>
              </w:rPr>
              <w:t xml:space="preserve"> </w:t>
            </w:r>
            <w:r>
              <w:rPr>
                <w:b/>
                <w:color w:val="1C1C1C"/>
              </w:rPr>
              <w:t>Potential</w:t>
            </w:r>
            <w:r>
              <w:rPr>
                <w:b/>
                <w:color w:val="1C1C1C"/>
                <w:spacing w:val="-12"/>
              </w:rPr>
              <w:t xml:space="preserve"> </w:t>
            </w:r>
            <w:r>
              <w:rPr>
                <w:b/>
                <w:color w:val="1C1C1C"/>
              </w:rPr>
              <w:t>Sources</w:t>
            </w:r>
            <w:r>
              <w:rPr>
                <w:b/>
                <w:color w:val="1C1C1C"/>
                <w:spacing w:val="-9"/>
              </w:rPr>
              <w:t xml:space="preserve"> </w:t>
            </w:r>
            <w:r>
              <w:rPr>
                <w:b/>
                <w:color w:val="1C1C1C"/>
              </w:rPr>
              <w:t>of</w:t>
            </w:r>
            <w:r>
              <w:rPr>
                <w:b/>
                <w:color w:val="1C1C1C"/>
                <w:spacing w:val="-9"/>
              </w:rPr>
              <w:t xml:space="preserve"> </w:t>
            </w:r>
            <w:r>
              <w:rPr>
                <w:b/>
                <w:color w:val="1C1C1C"/>
              </w:rPr>
              <w:t>Waste</w:t>
            </w:r>
            <w:r>
              <w:rPr>
                <w:color w:val="1C1C1C"/>
              </w:rPr>
              <w:t>:</w:t>
            </w:r>
            <w:r>
              <w:rPr>
                <w:color w:val="1C1C1C"/>
                <w:spacing w:val="-6"/>
              </w:rPr>
              <w:t xml:space="preserve"> </w:t>
            </w:r>
            <w:r>
              <w:rPr>
                <w:color w:val="1C1C1C"/>
              </w:rPr>
              <w:t>Wood,</w:t>
            </w:r>
            <w:r>
              <w:rPr>
                <w:color w:val="1C1C1C"/>
                <w:spacing w:val="-6"/>
              </w:rPr>
              <w:t xml:space="preserve"> </w:t>
            </w:r>
            <w:r>
              <w:rPr>
                <w:color w:val="1C1C1C"/>
                <w:spacing w:val="-2"/>
              </w:rPr>
              <w:t>paper.</w:t>
            </w:r>
          </w:p>
          <w:p w14:paraId="29FC37A8" w14:textId="77777777" w:rsidR="002056CE" w:rsidRDefault="002056CE" w:rsidP="002056CE">
            <w:pPr>
              <w:pStyle w:val="TableParagraph"/>
            </w:pPr>
          </w:p>
          <w:p w14:paraId="4BEFECAA" w14:textId="77777777" w:rsidR="002056CE" w:rsidRDefault="002056CE" w:rsidP="002056CE">
            <w:pPr>
              <w:pStyle w:val="TableParagraph"/>
              <w:ind w:left="95" w:right="-6"/>
            </w:pPr>
            <w:r>
              <w:rPr>
                <w:b/>
                <w:color w:val="1C1C1C"/>
              </w:rPr>
              <w:t>Waste</w:t>
            </w:r>
            <w:r>
              <w:rPr>
                <w:b/>
                <w:color w:val="1C1C1C"/>
                <w:spacing w:val="-6"/>
              </w:rPr>
              <w:t xml:space="preserve"> </w:t>
            </w:r>
            <w:r>
              <w:rPr>
                <w:b/>
                <w:color w:val="1C1C1C"/>
              </w:rPr>
              <w:t>Segregation</w:t>
            </w:r>
            <w:r>
              <w:rPr>
                <w:b/>
                <w:color w:val="1C1C1C"/>
                <w:spacing w:val="-1"/>
              </w:rPr>
              <w:t xml:space="preserve"> </w:t>
            </w:r>
            <w:r>
              <w:rPr>
                <w:b/>
                <w:color w:val="1C1C1C"/>
              </w:rPr>
              <w:t xml:space="preserve">and Storage: </w:t>
            </w:r>
            <w:r>
              <w:rPr>
                <w:color w:val="1C1C1C"/>
              </w:rPr>
              <w:t>Establish</w:t>
            </w:r>
            <w:r>
              <w:rPr>
                <w:color w:val="1C1C1C"/>
                <w:spacing w:val="-6"/>
              </w:rPr>
              <w:t xml:space="preserve"> </w:t>
            </w:r>
            <w:r>
              <w:rPr>
                <w:color w:val="1C1C1C"/>
              </w:rPr>
              <w:t>clearly</w:t>
            </w:r>
            <w:r>
              <w:rPr>
                <w:color w:val="1C1C1C"/>
                <w:spacing w:val="-3"/>
              </w:rPr>
              <w:t xml:space="preserve"> </w:t>
            </w:r>
            <w:r>
              <w:rPr>
                <w:color w:val="1C1C1C"/>
              </w:rPr>
              <w:t>labelled</w:t>
            </w:r>
            <w:r>
              <w:rPr>
                <w:color w:val="1C1C1C"/>
                <w:spacing w:val="-6"/>
              </w:rPr>
              <w:t xml:space="preserve"> </w:t>
            </w:r>
            <w:r>
              <w:rPr>
                <w:color w:val="1C1C1C"/>
              </w:rPr>
              <w:t>waste collection</w:t>
            </w:r>
            <w:r>
              <w:rPr>
                <w:color w:val="1C1C1C"/>
                <w:spacing w:val="-7"/>
              </w:rPr>
              <w:t xml:space="preserve"> </w:t>
            </w:r>
            <w:r>
              <w:rPr>
                <w:color w:val="1C1C1C"/>
              </w:rPr>
              <w:t>bins</w:t>
            </w:r>
            <w:r>
              <w:rPr>
                <w:color w:val="1C1C1C"/>
                <w:spacing w:val="-3"/>
              </w:rPr>
              <w:t xml:space="preserve"> </w:t>
            </w:r>
            <w:r>
              <w:rPr>
                <w:color w:val="1C1C1C"/>
              </w:rPr>
              <w:t>for different types of waste, such as recyclables, hazardous materials, and general waste.</w:t>
            </w:r>
          </w:p>
          <w:p w14:paraId="4E571E48" w14:textId="77777777" w:rsidR="002056CE" w:rsidRDefault="002056CE" w:rsidP="002056CE">
            <w:pPr>
              <w:pStyle w:val="TableParagraph"/>
              <w:spacing w:before="1"/>
              <w:ind w:left="95"/>
            </w:pPr>
            <w:r>
              <w:rPr>
                <w:color w:val="1C1C1C"/>
              </w:rPr>
              <w:t>Ensure</w:t>
            </w:r>
            <w:r>
              <w:rPr>
                <w:color w:val="1C1C1C"/>
                <w:spacing w:val="28"/>
              </w:rPr>
              <w:t xml:space="preserve"> </w:t>
            </w:r>
            <w:r>
              <w:rPr>
                <w:color w:val="1C1C1C"/>
              </w:rPr>
              <w:t>proper</w:t>
            </w:r>
            <w:r>
              <w:rPr>
                <w:color w:val="1C1C1C"/>
                <w:spacing w:val="29"/>
              </w:rPr>
              <w:t xml:space="preserve"> </w:t>
            </w:r>
            <w:r>
              <w:rPr>
                <w:color w:val="1C1C1C"/>
              </w:rPr>
              <w:t>storage</w:t>
            </w:r>
            <w:r>
              <w:rPr>
                <w:color w:val="1C1C1C"/>
                <w:spacing w:val="28"/>
              </w:rPr>
              <w:t xml:space="preserve"> </w:t>
            </w:r>
            <w:r>
              <w:rPr>
                <w:color w:val="1C1C1C"/>
              </w:rPr>
              <w:t>of</w:t>
            </w:r>
            <w:r>
              <w:rPr>
                <w:color w:val="1C1C1C"/>
                <w:spacing w:val="26"/>
              </w:rPr>
              <w:t xml:space="preserve"> </w:t>
            </w:r>
            <w:r>
              <w:rPr>
                <w:color w:val="1C1C1C"/>
              </w:rPr>
              <w:t>hazardous</w:t>
            </w:r>
            <w:r>
              <w:rPr>
                <w:color w:val="1C1C1C"/>
                <w:spacing w:val="29"/>
              </w:rPr>
              <w:t xml:space="preserve"> </w:t>
            </w:r>
            <w:r>
              <w:rPr>
                <w:color w:val="1C1C1C"/>
              </w:rPr>
              <w:t>materials</w:t>
            </w:r>
            <w:r>
              <w:rPr>
                <w:color w:val="1C1C1C"/>
                <w:spacing w:val="25"/>
              </w:rPr>
              <w:t xml:space="preserve"> </w:t>
            </w:r>
            <w:r>
              <w:rPr>
                <w:color w:val="1C1C1C"/>
              </w:rPr>
              <w:t>in designated areas</w:t>
            </w:r>
            <w:r>
              <w:rPr>
                <w:color w:val="1C1C1C"/>
                <w:spacing w:val="27"/>
              </w:rPr>
              <w:t xml:space="preserve"> </w:t>
            </w:r>
            <w:r>
              <w:rPr>
                <w:color w:val="1C1C1C"/>
              </w:rPr>
              <w:t>with appropriate containment measures to prevent spills or leaks.</w:t>
            </w:r>
          </w:p>
          <w:p w14:paraId="7F3198E7" w14:textId="77777777" w:rsidR="002056CE" w:rsidRDefault="002056CE" w:rsidP="002056CE">
            <w:pPr>
              <w:pStyle w:val="TableParagraph"/>
              <w:spacing w:before="3"/>
            </w:pPr>
          </w:p>
          <w:p w14:paraId="2CC3D393" w14:textId="77777777" w:rsidR="002056CE" w:rsidRDefault="002056CE" w:rsidP="002056CE">
            <w:pPr>
              <w:pStyle w:val="TableParagraph"/>
              <w:spacing w:line="237" w:lineRule="auto"/>
              <w:ind w:left="95" w:right="-15"/>
              <w:jc w:val="both"/>
            </w:pPr>
            <w:r>
              <w:rPr>
                <w:b/>
                <w:color w:val="1C1C1C"/>
              </w:rPr>
              <w:t>Waste</w:t>
            </w:r>
            <w:r>
              <w:rPr>
                <w:b/>
                <w:color w:val="1C1C1C"/>
                <w:spacing w:val="-7"/>
              </w:rPr>
              <w:t xml:space="preserve"> </w:t>
            </w:r>
            <w:r>
              <w:rPr>
                <w:b/>
                <w:color w:val="1C1C1C"/>
              </w:rPr>
              <w:t>Disposal</w:t>
            </w:r>
            <w:r>
              <w:rPr>
                <w:b/>
                <w:color w:val="1C1C1C"/>
                <w:spacing w:val="-12"/>
              </w:rPr>
              <w:t xml:space="preserve"> </w:t>
            </w:r>
            <w:r>
              <w:rPr>
                <w:b/>
                <w:color w:val="1C1C1C"/>
              </w:rPr>
              <w:t>and</w:t>
            </w:r>
            <w:r>
              <w:rPr>
                <w:b/>
                <w:color w:val="1C1C1C"/>
                <w:spacing w:val="-11"/>
              </w:rPr>
              <w:t xml:space="preserve"> </w:t>
            </w:r>
            <w:r>
              <w:rPr>
                <w:b/>
                <w:color w:val="1C1C1C"/>
              </w:rPr>
              <w:t>Recycling:</w:t>
            </w:r>
            <w:r>
              <w:rPr>
                <w:b/>
                <w:color w:val="1C1C1C"/>
                <w:spacing w:val="-12"/>
              </w:rPr>
              <w:t xml:space="preserve"> </w:t>
            </w:r>
            <w:r>
              <w:rPr>
                <w:color w:val="1C1C1C"/>
              </w:rPr>
              <w:t>Identify</w:t>
            </w:r>
            <w:r>
              <w:rPr>
                <w:color w:val="1C1C1C"/>
                <w:spacing w:val="-9"/>
              </w:rPr>
              <w:t xml:space="preserve"> </w:t>
            </w:r>
            <w:r>
              <w:rPr>
                <w:color w:val="1C1C1C"/>
              </w:rPr>
              <w:t>local</w:t>
            </w:r>
            <w:r>
              <w:rPr>
                <w:color w:val="1C1C1C"/>
                <w:spacing w:val="-9"/>
              </w:rPr>
              <w:t xml:space="preserve"> </w:t>
            </w:r>
            <w:r>
              <w:rPr>
                <w:color w:val="1C1C1C"/>
              </w:rPr>
              <w:t>regulations</w:t>
            </w:r>
            <w:r>
              <w:rPr>
                <w:color w:val="1C1C1C"/>
                <w:spacing w:val="-9"/>
              </w:rPr>
              <w:t xml:space="preserve"> </w:t>
            </w:r>
            <w:r>
              <w:rPr>
                <w:color w:val="1C1C1C"/>
              </w:rPr>
              <w:t>and</w:t>
            </w:r>
            <w:r>
              <w:rPr>
                <w:color w:val="1C1C1C"/>
                <w:spacing w:val="-7"/>
              </w:rPr>
              <w:t xml:space="preserve"> </w:t>
            </w:r>
            <w:r>
              <w:rPr>
                <w:color w:val="1C1C1C"/>
              </w:rPr>
              <w:t>guidelines</w:t>
            </w:r>
            <w:r>
              <w:rPr>
                <w:color w:val="1C1C1C"/>
                <w:spacing w:val="-9"/>
              </w:rPr>
              <w:t xml:space="preserve"> </w:t>
            </w:r>
            <w:r>
              <w:rPr>
                <w:color w:val="1C1C1C"/>
              </w:rPr>
              <w:t>for</w:t>
            </w:r>
            <w:r>
              <w:rPr>
                <w:color w:val="1C1C1C"/>
                <w:spacing w:val="-11"/>
              </w:rPr>
              <w:t xml:space="preserve"> </w:t>
            </w:r>
            <w:r>
              <w:rPr>
                <w:color w:val="1C1C1C"/>
              </w:rPr>
              <w:t>the</w:t>
            </w:r>
            <w:r>
              <w:rPr>
                <w:color w:val="1C1C1C"/>
                <w:spacing w:val="-13"/>
              </w:rPr>
              <w:t xml:space="preserve"> </w:t>
            </w:r>
            <w:r>
              <w:rPr>
                <w:color w:val="1C1C1C"/>
              </w:rPr>
              <w:t>disposal</w:t>
            </w:r>
            <w:r>
              <w:rPr>
                <w:color w:val="1C1C1C"/>
                <w:spacing w:val="-9"/>
              </w:rPr>
              <w:t xml:space="preserve"> </w:t>
            </w:r>
            <w:r>
              <w:rPr>
                <w:color w:val="1C1C1C"/>
              </w:rPr>
              <w:t>of</w:t>
            </w:r>
            <w:r>
              <w:rPr>
                <w:color w:val="1C1C1C"/>
                <w:spacing w:val="-7"/>
              </w:rPr>
              <w:t xml:space="preserve"> </w:t>
            </w:r>
            <w:r>
              <w:rPr>
                <w:color w:val="1C1C1C"/>
              </w:rPr>
              <w:t>different types</w:t>
            </w:r>
            <w:r>
              <w:rPr>
                <w:color w:val="1C1C1C"/>
                <w:spacing w:val="-13"/>
              </w:rPr>
              <w:t xml:space="preserve"> </w:t>
            </w:r>
            <w:r>
              <w:rPr>
                <w:color w:val="1C1C1C"/>
              </w:rPr>
              <w:t>of</w:t>
            </w:r>
            <w:r>
              <w:rPr>
                <w:color w:val="1C1C1C"/>
                <w:spacing w:val="-11"/>
              </w:rPr>
              <w:t xml:space="preserve"> </w:t>
            </w:r>
            <w:r>
              <w:rPr>
                <w:color w:val="1C1C1C"/>
              </w:rPr>
              <w:t>waste,</w:t>
            </w:r>
            <w:r>
              <w:rPr>
                <w:color w:val="1C1C1C"/>
                <w:spacing w:val="-12"/>
              </w:rPr>
              <w:t xml:space="preserve"> </w:t>
            </w:r>
            <w:r>
              <w:rPr>
                <w:color w:val="1C1C1C"/>
              </w:rPr>
              <w:t>including</w:t>
            </w:r>
            <w:r>
              <w:rPr>
                <w:color w:val="1C1C1C"/>
                <w:spacing w:val="-8"/>
              </w:rPr>
              <w:t xml:space="preserve"> </w:t>
            </w:r>
            <w:r>
              <w:rPr>
                <w:color w:val="1C1C1C"/>
              </w:rPr>
              <w:t>hazardous</w:t>
            </w:r>
            <w:r>
              <w:rPr>
                <w:color w:val="1C1C1C"/>
                <w:spacing w:val="-14"/>
              </w:rPr>
              <w:t xml:space="preserve"> </w:t>
            </w:r>
            <w:r>
              <w:rPr>
                <w:color w:val="1C1C1C"/>
              </w:rPr>
              <w:t>materials.</w:t>
            </w:r>
            <w:r>
              <w:rPr>
                <w:color w:val="1C1C1C"/>
                <w:spacing w:val="-7"/>
              </w:rPr>
              <w:t xml:space="preserve"> </w:t>
            </w:r>
            <w:r>
              <w:rPr>
                <w:color w:val="1C1C1C"/>
              </w:rPr>
              <w:t>Contract</w:t>
            </w:r>
            <w:r>
              <w:rPr>
                <w:color w:val="1C1C1C"/>
                <w:spacing w:val="-14"/>
              </w:rPr>
              <w:t xml:space="preserve"> </w:t>
            </w:r>
            <w:r>
              <w:rPr>
                <w:color w:val="1C1C1C"/>
              </w:rPr>
              <w:t>with</w:t>
            </w:r>
            <w:r>
              <w:rPr>
                <w:color w:val="1C1C1C"/>
                <w:spacing w:val="-14"/>
              </w:rPr>
              <w:t xml:space="preserve"> </w:t>
            </w:r>
            <w:r>
              <w:rPr>
                <w:color w:val="1C1C1C"/>
              </w:rPr>
              <w:t>licensed</w:t>
            </w:r>
            <w:r>
              <w:rPr>
                <w:color w:val="1C1C1C"/>
                <w:spacing w:val="-14"/>
              </w:rPr>
              <w:t xml:space="preserve"> </w:t>
            </w:r>
            <w:r>
              <w:rPr>
                <w:color w:val="1C1C1C"/>
              </w:rPr>
              <w:t>waste</w:t>
            </w:r>
            <w:r>
              <w:rPr>
                <w:color w:val="1C1C1C"/>
                <w:spacing w:val="-14"/>
              </w:rPr>
              <w:t xml:space="preserve"> </w:t>
            </w:r>
            <w:r>
              <w:rPr>
                <w:color w:val="1C1C1C"/>
              </w:rPr>
              <w:t>management</w:t>
            </w:r>
            <w:r>
              <w:rPr>
                <w:color w:val="1C1C1C"/>
                <w:spacing w:val="-11"/>
              </w:rPr>
              <w:t xml:space="preserve"> </w:t>
            </w:r>
            <w:r>
              <w:rPr>
                <w:color w:val="1C1C1C"/>
              </w:rPr>
              <w:t>companies for the proper disposal of hazardous materials and recycling of recyclable materials. Implement procedures for the safe transportation of hazardous materials to disposal facilities.</w:t>
            </w:r>
          </w:p>
          <w:p w14:paraId="6F987967" w14:textId="77777777" w:rsidR="002056CE" w:rsidRDefault="002056CE" w:rsidP="002056CE">
            <w:pPr>
              <w:pStyle w:val="TableParagraph"/>
            </w:pPr>
          </w:p>
          <w:p w14:paraId="47765DCD" w14:textId="77777777" w:rsidR="002056CE" w:rsidRDefault="002056CE" w:rsidP="002056CE">
            <w:pPr>
              <w:pStyle w:val="TableParagraph"/>
              <w:ind w:left="95"/>
            </w:pPr>
            <w:r>
              <w:rPr>
                <w:b/>
                <w:color w:val="1C1C1C"/>
              </w:rPr>
              <w:t>Monitoring</w:t>
            </w:r>
            <w:r>
              <w:rPr>
                <w:b/>
                <w:color w:val="1C1C1C"/>
                <w:spacing w:val="-4"/>
              </w:rPr>
              <w:t xml:space="preserve"> </w:t>
            </w:r>
            <w:r>
              <w:rPr>
                <w:b/>
                <w:color w:val="1C1C1C"/>
              </w:rPr>
              <w:t>and Evaluation:</w:t>
            </w:r>
            <w:r>
              <w:rPr>
                <w:b/>
                <w:color w:val="1C1C1C"/>
                <w:spacing w:val="-10"/>
              </w:rPr>
              <w:t xml:space="preserve"> </w:t>
            </w:r>
            <w:r>
              <w:rPr>
                <w:color w:val="1C1C1C"/>
              </w:rPr>
              <w:t>Regularly</w:t>
            </w:r>
            <w:r>
              <w:rPr>
                <w:color w:val="1C1C1C"/>
                <w:spacing w:val="-6"/>
              </w:rPr>
              <w:t xml:space="preserve"> </w:t>
            </w:r>
            <w:r>
              <w:rPr>
                <w:color w:val="1C1C1C"/>
              </w:rPr>
              <w:t>monitor</w:t>
            </w:r>
            <w:r>
              <w:rPr>
                <w:color w:val="1C1C1C"/>
                <w:spacing w:val="-3"/>
              </w:rPr>
              <w:t xml:space="preserve"> </w:t>
            </w:r>
            <w:r>
              <w:rPr>
                <w:color w:val="1C1C1C"/>
              </w:rPr>
              <w:t>waste</w:t>
            </w:r>
            <w:r>
              <w:rPr>
                <w:color w:val="1C1C1C"/>
                <w:spacing w:val="-8"/>
              </w:rPr>
              <w:t xml:space="preserve"> </w:t>
            </w:r>
            <w:r>
              <w:rPr>
                <w:color w:val="1C1C1C"/>
              </w:rPr>
              <w:t>generation</w:t>
            </w:r>
            <w:r>
              <w:rPr>
                <w:color w:val="1C1C1C"/>
                <w:spacing w:val="-3"/>
              </w:rPr>
              <w:t xml:space="preserve"> </w:t>
            </w:r>
            <w:r>
              <w:rPr>
                <w:color w:val="1C1C1C"/>
              </w:rPr>
              <w:t>and</w:t>
            </w:r>
            <w:r>
              <w:rPr>
                <w:color w:val="1C1C1C"/>
                <w:spacing w:val="-3"/>
              </w:rPr>
              <w:t xml:space="preserve"> </w:t>
            </w:r>
            <w:r>
              <w:rPr>
                <w:color w:val="1C1C1C"/>
              </w:rPr>
              <w:t>disposal</w:t>
            </w:r>
            <w:r>
              <w:rPr>
                <w:color w:val="1C1C1C"/>
                <w:spacing w:val="-9"/>
              </w:rPr>
              <w:t xml:space="preserve"> </w:t>
            </w:r>
            <w:r>
              <w:rPr>
                <w:color w:val="1C1C1C"/>
              </w:rPr>
              <w:t>practices</w:t>
            </w:r>
            <w:r>
              <w:rPr>
                <w:color w:val="1C1C1C"/>
                <w:spacing w:val="-3"/>
              </w:rPr>
              <w:t xml:space="preserve"> </w:t>
            </w:r>
            <w:r>
              <w:rPr>
                <w:color w:val="1C1C1C"/>
              </w:rPr>
              <w:t>to</w:t>
            </w:r>
            <w:r>
              <w:rPr>
                <w:color w:val="1C1C1C"/>
                <w:spacing w:val="-3"/>
              </w:rPr>
              <w:t xml:space="preserve"> </w:t>
            </w:r>
            <w:r>
              <w:rPr>
                <w:color w:val="1C1C1C"/>
              </w:rPr>
              <w:t>identify areas for improvement. Conduct periodic audits to ensure compliance with waste management procedures and regulations.</w:t>
            </w:r>
          </w:p>
          <w:p w14:paraId="22F96534" w14:textId="77777777" w:rsidR="002056CE" w:rsidRDefault="002056CE" w:rsidP="002056CE">
            <w:pPr>
              <w:ind w:firstLine="103"/>
              <w:rPr>
                <w:color w:val="1C1C1C"/>
              </w:rPr>
            </w:pPr>
            <w:r>
              <w:rPr>
                <w:b/>
                <w:color w:val="1C1C1C"/>
              </w:rPr>
              <w:t>Dust</w:t>
            </w:r>
            <w:r>
              <w:rPr>
                <w:b/>
                <w:color w:val="1C1C1C"/>
                <w:spacing w:val="-4"/>
              </w:rPr>
              <w:t xml:space="preserve"> </w:t>
            </w:r>
            <w:r>
              <w:rPr>
                <w:color w:val="1C1C1C"/>
              </w:rPr>
              <w:t>can be</w:t>
            </w:r>
            <w:r>
              <w:rPr>
                <w:color w:val="1C1C1C"/>
                <w:spacing w:val="-4"/>
              </w:rPr>
              <w:t xml:space="preserve"> </w:t>
            </w:r>
            <w:r>
              <w:rPr>
                <w:color w:val="1C1C1C"/>
              </w:rPr>
              <w:t>produced</w:t>
            </w:r>
            <w:r>
              <w:rPr>
                <w:color w:val="1C1C1C"/>
                <w:spacing w:val="-4"/>
              </w:rPr>
              <w:t xml:space="preserve"> </w:t>
            </w:r>
            <w:r>
              <w:rPr>
                <w:color w:val="1C1C1C"/>
              </w:rPr>
              <w:t>in</w:t>
            </w:r>
            <w:r>
              <w:rPr>
                <w:color w:val="1C1C1C"/>
                <w:spacing w:val="-4"/>
              </w:rPr>
              <w:t xml:space="preserve"> </w:t>
            </w:r>
            <w:r>
              <w:rPr>
                <w:color w:val="1C1C1C"/>
              </w:rPr>
              <w:t>dry</w:t>
            </w:r>
            <w:r>
              <w:rPr>
                <w:color w:val="1C1C1C"/>
                <w:spacing w:val="-2"/>
              </w:rPr>
              <w:t xml:space="preserve"> </w:t>
            </w:r>
            <w:r>
              <w:rPr>
                <w:color w:val="1C1C1C"/>
              </w:rPr>
              <w:t>condition;</w:t>
            </w:r>
            <w:r>
              <w:rPr>
                <w:color w:val="1C1C1C"/>
                <w:spacing w:val="-4"/>
              </w:rPr>
              <w:t xml:space="preserve"> </w:t>
            </w:r>
            <w:r>
              <w:rPr>
                <w:color w:val="1C1C1C"/>
              </w:rPr>
              <w:t>as</w:t>
            </w:r>
            <w:r>
              <w:rPr>
                <w:color w:val="1C1C1C"/>
                <w:spacing w:val="-4"/>
              </w:rPr>
              <w:t xml:space="preserve"> </w:t>
            </w:r>
            <w:r>
              <w:rPr>
                <w:color w:val="1C1C1C"/>
              </w:rPr>
              <w:t>a</w:t>
            </w:r>
            <w:r>
              <w:rPr>
                <w:color w:val="1C1C1C"/>
                <w:spacing w:val="-3"/>
              </w:rPr>
              <w:t xml:space="preserve"> </w:t>
            </w:r>
            <w:proofErr w:type="gramStart"/>
            <w:r>
              <w:rPr>
                <w:color w:val="1C1C1C"/>
              </w:rPr>
              <w:t>result</w:t>
            </w:r>
            <w:proofErr w:type="gramEnd"/>
            <w:r>
              <w:rPr>
                <w:color w:val="1C1C1C"/>
                <w:spacing w:val="-2"/>
              </w:rPr>
              <w:t xml:space="preserve"> </w:t>
            </w:r>
            <w:r>
              <w:rPr>
                <w:color w:val="1C1C1C"/>
              </w:rPr>
              <w:t>dust</w:t>
            </w:r>
            <w:r>
              <w:rPr>
                <w:color w:val="1C1C1C"/>
                <w:spacing w:val="-4"/>
              </w:rPr>
              <w:t xml:space="preserve"> </w:t>
            </w:r>
            <w:r>
              <w:rPr>
                <w:color w:val="1C1C1C"/>
              </w:rPr>
              <w:t>mask</w:t>
            </w:r>
            <w:r>
              <w:rPr>
                <w:color w:val="1C1C1C"/>
                <w:spacing w:val="-1"/>
              </w:rPr>
              <w:t xml:space="preserve"> </w:t>
            </w:r>
            <w:r>
              <w:rPr>
                <w:color w:val="1C1C1C"/>
              </w:rPr>
              <w:t>may</w:t>
            </w:r>
            <w:r>
              <w:rPr>
                <w:color w:val="1C1C1C"/>
                <w:spacing w:val="-2"/>
              </w:rPr>
              <w:t xml:space="preserve"> </w:t>
            </w:r>
            <w:r>
              <w:rPr>
                <w:color w:val="1C1C1C"/>
              </w:rPr>
              <w:t>be</w:t>
            </w:r>
            <w:r>
              <w:rPr>
                <w:color w:val="1C1C1C"/>
                <w:spacing w:val="-4"/>
              </w:rPr>
              <w:t xml:space="preserve"> </w:t>
            </w:r>
            <w:r>
              <w:rPr>
                <w:color w:val="1C1C1C"/>
              </w:rPr>
              <w:t>required.</w:t>
            </w:r>
            <w:r>
              <w:rPr>
                <w:color w:val="1C1C1C"/>
                <w:spacing w:val="-2"/>
              </w:rPr>
              <w:t xml:space="preserve"> </w:t>
            </w:r>
            <w:r>
              <w:rPr>
                <w:color w:val="1C1C1C"/>
              </w:rPr>
              <w:t>If</w:t>
            </w:r>
            <w:r>
              <w:rPr>
                <w:color w:val="1C1C1C"/>
                <w:spacing w:val="-2"/>
              </w:rPr>
              <w:t xml:space="preserve"> </w:t>
            </w:r>
            <w:r>
              <w:rPr>
                <w:color w:val="1C1C1C"/>
              </w:rPr>
              <w:t xml:space="preserve">required, water  </w:t>
            </w:r>
          </w:p>
          <w:p w14:paraId="02F7DDBA" w14:textId="54AC4CAA" w:rsidR="002056CE" w:rsidRPr="00C33389" w:rsidRDefault="002056CE" w:rsidP="002056CE">
            <w:pPr>
              <w:ind w:firstLine="103"/>
              <w:rPr>
                <w:rFonts w:cs="Arial"/>
                <w:color w:val="000000"/>
                <w:szCs w:val="20"/>
              </w:rPr>
            </w:pPr>
            <w:r>
              <w:rPr>
                <w:color w:val="1C1C1C"/>
              </w:rPr>
              <w:t>spray will be used to suppress dust.</w:t>
            </w:r>
          </w:p>
        </w:tc>
      </w:tr>
      <w:tr w:rsidR="002056CE" w14:paraId="524502FF" w14:textId="77777777" w:rsidTr="00E3458E">
        <w:trPr>
          <w:trHeight w:val="280"/>
          <w:jc w:val="center"/>
        </w:trPr>
        <w:tc>
          <w:tcPr>
            <w:tcW w:w="8929" w:type="dxa"/>
            <w:gridSpan w:val="5"/>
            <w:vAlign w:val="center"/>
          </w:tcPr>
          <w:p w14:paraId="332FF7DF" w14:textId="0AABDEEE" w:rsidR="002056CE" w:rsidRPr="00C33389" w:rsidRDefault="002056CE" w:rsidP="002056CE">
            <w:pPr>
              <w:ind w:firstLine="103"/>
              <w:rPr>
                <w:rFonts w:cs="Arial"/>
                <w:color w:val="000000"/>
                <w:szCs w:val="20"/>
              </w:rPr>
            </w:pPr>
            <w:r w:rsidRPr="00C33389">
              <w:rPr>
                <w:rFonts w:cs="Arial"/>
                <w:szCs w:val="20"/>
              </w:rPr>
              <w:t xml:space="preserve">Equipment/Plant/Machinery:   </w:t>
            </w:r>
          </w:p>
        </w:tc>
      </w:tr>
      <w:tr w:rsidR="002056CE" w14:paraId="1C18C073" w14:textId="77777777" w:rsidTr="00E3458E">
        <w:trPr>
          <w:trHeight w:val="280"/>
          <w:jc w:val="center"/>
        </w:trPr>
        <w:tc>
          <w:tcPr>
            <w:tcW w:w="8929" w:type="dxa"/>
            <w:gridSpan w:val="5"/>
            <w:vAlign w:val="center"/>
          </w:tcPr>
          <w:p w14:paraId="3C90DA70" w14:textId="125EBDB8" w:rsidR="002056CE" w:rsidRPr="00C33389" w:rsidRDefault="002056CE" w:rsidP="002056CE">
            <w:pPr>
              <w:ind w:firstLine="103"/>
              <w:rPr>
                <w:rFonts w:cs="Arial"/>
                <w:color w:val="000000"/>
                <w:szCs w:val="20"/>
              </w:rPr>
            </w:pPr>
            <w:r w:rsidRPr="00C33389">
              <w:rPr>
                <w:rFonts w:cs="Arial"/>
                <w:szCs w:val="20"/>
              </w:rPr>
              <w:t xml:space="preserve">Existing Infrastructure: </w:t>
            </w:r>
            <w:r w:rsidRPr="003F2F7B">
              <w:rPr>
                <w:rFonts w:cs="Arial"/>
                <w:szCs w:val="20"/>
              </w:rPr>
              <w:t>The presence of any existing structures or underground elements</w:t>
            </w:r>
          </w:p>
        </w:tc>
      </w:tr>
      <w:tr w:rsidR="002056CE" w14:paraId="7C3D3B2B" w14:textId="77777777" w:rsidTr="00E3458E">
        <w:trPr>
          <w:trHeight w:val="280"/>
          <w:jc w:val="center"/>
        </w:trPr>
        <w:tc>
          <w:tcPr>
            <w:tcW w:w="8929" w:type="dxa"/>
            <w:gridSpan w:val="5"/>
            <w:vAlign w:val="center"/>
          </w:tcPr>
          <w:p w14:paraId="57AD448F" w14:textId="77777777" w:rsidR="002056CE" w:rsidRDefault="002056CE" w:rsidP="002056CE">
            <w:pPr>
              <w:ind w:firstLine="103"/>
              <w:rPr>
                <w:rFonts w:cs="Arial"/>
                <w:szCs w:val="20"/>
              </w:rPr>
            </w:pPr>
            <w:r w:rsidRPr="00C33389">
              <w:rPr>
                <w:rFonts w:cs="Arial"/>
                <w:szCs w:val="20"/>
              </w:rPr>
              <w:t xml:space="preserve">Utilities: </w:t>
            </w:r>
          </w:p>
          <w:p w14:paraId="2D2C02D5" w14:textId="77777777" w:rsidR="002056CE" w:rsidRDefault="002056CE" w:rsidP="002056CE">
            <w:pPr>
              <w:ind w:firstLine="103"/>
              <w:rPr>
                <w:color w:val="1C1C1C"/>
              </w:rPr>
            </w:pPr>
            <w:r>
              <w:rPr>
                <w:color w:val="1C1C1C"/>
              </w:rPr>
              <w:t>Before</w:t>
            </w:r>
            <w:r>
              <w:rPr>
                <w:color w:val="1C1C1C"/>
                <w:spacing w:val="-2"/>
              </w:rPr>
              <w:t xml:space="preserve"> </w:t>
            </w:r>
            <w:r>
              <w:rPr>
                <w:color w:val="1C1C1C"/>
              </w:rPr>
              <w:t>starting</w:t>
            </w:r>
            <w:r>
              <w:rPr>
                <w:color w:val="1C1C1C"/>
                <w:spacing w:val="-2"/>
              </w:rPr>
              <w:t xml:space="preserve"> </w:t>
            </w:r>
            <w:r>
              <w:rPr>
                <w:color w:val="1C1C1C"/>
              </w:rPr>
              <w:t>excavation, refer the</w:t>
            </w:r>
            <w:r>
              <w:rPr>
                <w:color w:val="1C1C1C"/>
                <w:spacing w:val="-5"/>
              </w:rPr>
              <w:t xml:space="preserve"> </w:t>
            </w:r>
            <w:r>
              <w:rPr>
                <w:color w:val="1C1C1C"/>
              </w:rPr>
              <w:t>GIS drawings, as</w:t>
            </w:r>
            <w:r>
              <w:rPr>
                <w:color w:val="1C1C1C"/>
                <w:spacing w:val="-8"/>
              </w:rPr>
              <w:t xml:space="preserve"> </w:t>
            </w:r>
            <w:r>
              <w:rPr>
                <w:color w:val="1C1C1C"/>
              </w:rPr>
              <w:t xml:space="preserve">built drawings, inspect each trial pit location  </w:t>
            </w:r>
          </w:p>
          <w:p w14:paraId="0C7579E7" w14:textId="77777777" w:rsidR="002056CE" w:rsidRDefault="002056CE" w:rsidP="002056CE">
            <w:pPr>
              <w:ind w:firstLine="103"/>
              <w:rPr>
                <w:color w:val="1C1C1C"/>
              </w:rPr>
            </w:pPr>
            <w:r>
              <w:rPr>
                <w:color w:val="1C1C1C"/>
              </w:rPr>
              <w:t>and</w:t>
            </w:r>
            <w:r>
              <w:rPr>
                <w:color w:val="1C1C1C"/>
                <w:spacing w:val="-2"/>
              </w:rPr>
              <w:t xml:space="preserve"> </w:t>
            </w:r>
            <w:r>
              <w:rPr>
                <w:color w:val="1C1C1C"/>
              </w:rPr>
              <w:t>identify existing</w:t>
            </w:r>
            <w:r>
              <w:rPr>
                <w:color w:val="1C1C1C"/>
                <w:spacing w:val="-5"/>
              </w:rPr>
              <w:t xml:space="preserve"> </w:t>
            </w:r>
            <w:r>
              <w:rPr>
                <w:color w:val="1C1C1C"/>
              </w:rPr>
              <w:t>underground</w:t>
            </w:r>
            <w:r>
              <w:rPr>
                <w:color w:val="1C1C1C"/>
                <w:spacing w:val="-5"/>
              </w:rPr>
              <w:t xml:space="preserve"> </w:t>
            </w:r>
            <w:r>
              <w:rPr>
                <w:color w:val="1C1C1C"/>
              </w:rPr>
              <w:t>utilities</w:t>
            </w:r>
            <w:r>
              <w:rPr>
                <w:color w:val="1C1C1C"/>
                <w:spacing w:val="-5"/>
              </w:rPr>
              <w:t xml:space="preserve"> </w:t>
            </w:r>
            <w:r>
              <w:rPr>
                <w:color w:val="1C1C1C"/>
              </w:rPr>
              <w:t>using</w:t>
            </w:r>
            <w:r>
              <w:rPr>
                <w:color w:val="1C1C1C"/>
                <w:spacing w:val="-5"/>
              </w:rPr>
              <w:t xml:space="preserve"> </w:t>
            </w:r>
            <w:r>
              <w:rPr>
                <w:color w:val="1C1C1C"/>
              </w:rPr>
              <w:t>a</w:t>
            </w:r>
            <w:r>
              <w:rPr>
                <w:color w:val="1C1C1C"/>
                <w:spacing w:val="-5"/>
              </w:rPr>
              <w:t xml:space="preserve"> </w:t>
            </w:r>
            <w:r>
              <w:rPr>
                <w:color w:val="1C1C1C"/>
              </w:rPr>
              <w:t>valid</w:t>
            </w:r>
            <w:r>
              <w:rPr>
                <w:color w:val="1C1C1C"/>
                <w:spacing w:val="-1"/>
              </w:rPr>
              <w:t xml:space="preserve"> </w:t>
            </w:r>
            <w:r>
              <w:rPr>
                <w:color w:val="1C1C1C"/>
              </w:rPr>
              <w:t>calibrated</w:t>
            </w:r>
            <w:r>
              <w:rPr>
                <w:color w:val="1C1C1C"/>
                <w:spacing w:val="-7"/>
              </w:rPr>
              <w:t xml:space="preserve"> </w:t>
            </w:r>
            <w:r>
              <w:rPr>
                <w:color w:val="1C1C1C"/>
              </w:rPr>
              <w:t>cable</w:t>
            </w:r>
            <w:r>
              <w:rPr>
                <w:color w:val="1C1C1C"/>
                <w:spacing w:val="-1"/>
              </w:rPr>
              <w:t xml:space="preserve"> </w:t>
            </w:r>
            <w:r>
              <w:rPr>
                <w:color w:val="1C1C1C"/>
              </w:rPr>
              <w:t>detector and</w:t>
            </w:r>
            <w:r>
              <w:rPr>
                <w:color w:val="1C1C1C"/>
                <w:spacing w:val="-7"/>
              </w:rPr>
              <w:t xml:space="preserve"> </w:t>
            </w:r>
            <w:r>
              <w:rPr>
                <w:color w:val="1C1C1C"/>
              </w:rPr>
              <w:t>GPR</w:t>
            </w:r>
            <w:r>
              <w:rPr>
                <w:color w:val="1C1C1C"/>
                <w:spacing w:val="-5"/>
              </w:rPr>
              <w:t xml:space="preserve"> </w:t>
            </w:r>
            <w:r>
              <w:rPr>
                <w:color w:val="1C1C1C"/>
              </w:rPr>
              <w:t xml:space="preserve">detection </w:t>
            </w:r>
          </w:p>
          <w:p w14:paraId="7C9BB35F" w14:textId="11D24233" w:rsidR="002056CE" w:rsidRPr="00C33389" w:rsidRDefault="002056CE" w:rsidP="002056CE">
            <w:pPr>
              <w:ind w:firstLine="103"/>
              <w:rPr>
                <w:rFonts w:cs="Arial"/>
                <w:color w:val="000000"/>
                <w:szCs w:val="20"/>
              </w:rPr>
            </w:pPr>
            <w:r>
              <w:rPr>
                <w:color w:val="1C1C1C"/>
              </w:rPr>
              <w:t>methods and maintain a proper record to avoid damaging live utilities</w:t>
            </w:r>
          </w:p>
        </w:tc>
      </w:tr>
      <w:tr w:rsidR="002056CE" w14:paraId="1A1D8AF8" w14:textId="77777777" w:rsidTr="00E3458E">
        <w:trPr>
          <w:trHeight w:val="280"/>
          <w:jc w:val="center"/>
        </w:trPr>
        <w:tc>
          <w:tcPr>
            <w:tcW w:w="8929" w:type="dxa"/>
            <w:gridSpan w:val="5"/>
            <w:vAlign w:val="center"/>
          </w:tcPr>
          <w:p w14:paraId="70DA394B" w14:textId="77777777" w:rsidR="002056CE" w:rsidRDefault="002056CE" w:rsidP="002056CE">
            <w:pPr>
              <w:ind w:firstLine="103"/>
              <w:rPr>
                <w:rFonts w:cs="Arial"/>
                <w:szCs w:val="20"/>
              </w:rPr>
            </w:pPr>
            <w:r w:rsidRPr="00C33389">
              <w:rPr>
                <w:rFonts w:cs="Arial"/>
                <w:szCs w:val="20"/>
              </w:rPr>
              <w:t xml:space="preserve">Access/Egress etc.:  </w:t>
            </w:r>
          </w:p>
          <w:p w14:paraId="7ED4F837" w14:textId="77777777" w:rsidR="002056CE" w:rsidRDefault="002056CE" w:rsidP="002056CE">
            <w:pPr>
              <w:pStyle w:val="TableParagraph"/>
              <w:ind w:left="95"/>
            </w:pPr>
            <w:r>
              <w:t>Only</w:t>
            </w:r>
            <w:r>
              <w:rPr>
                <w:spacing w:val="-6"/>
              </w:rPr>
              <w:t xml:space="preserve"> </w:t>
            </w:r>
            <w:r>
              <w:t>operatives</w:t>
            </w:r>
            <w:r>
              <w:rPr>
                <w:spacing w:val="-5"/>
              </w:rPr>
              <w:t xml:space="preserve"> </w:t>
            </w:r>
            <w:r>
              <w:t>with</w:t>
            </w:r>
            <w:r>
              <w:rPr>
                <w:spacing w:val="-7"/>
              </w:rPr>
              <w:t xml:space="preserve"> </w:t>
            </w:r>
            <w:r>
              <w:t>valid</w:t>
            </w:r>
            <w:r>
              <w:rPr>
                <w:spacing w:val="-8"/>
              </w:rPr>
              <w:t xml:space="preserve"> </w:t>
            </w:r>
            <w:r>
              <w:t>third-party</w:t>
            </w:r>
            <w:r>
              <w:rPr>
                <w:spacing w:val="-10"/>
              </w:rPr>
              <w:t xml:space="preserve"> </w:t>
            </w:r>
            <w:r>
              <w:t>training</w:t>
            </w:r>
            <w:r>
              <w:rPr>
                <w:spacing w:val="-3"/>
              </w:rPr>
              <w:t xml:space="preserve"> </w:t>
            </w:r>
            <w:r>
              <w:t>certificates</w:t>
            </w:r>
            <w:r>
              <w:rPr>
                <w:spacing w:val="-5"/>
              </w:rPr>
              <w:t xml:space="preserve"> </w:t>
            </w:r>
            <w:r>
              <w:t>will</w:t>
            </w:r>
            <w:r>
              <w:rPr>
                <w:spacing w:val="-7"/>
              </w:rPr>
              <w:t xml:space="preserve"> </w:t>
            </w:r>
            <w:r>
              <w:t>be</w:t>
            </w:r>
            <w:r>
              <w:rPr>
                <w:spacing w:val="-11"/>
              </w:rPr>
              <w:t xml:space="preserve"> </w:t>
            </w:r>
            <w:r>
              <w:t>allowed</w:t>
            </w:r>
            <w:r>
              <w:rPr>
                <w:spacing w:val="-12"/>
              </w:rPr>
              <w:t xml:space="preserve"> </w:t>
            </w:r>
            <w:r>
              <w:t>on</w:t>
            </w:r>
            <w:r>
              <w:rPr>
                <w:spacing w:val="-6"/>
              </w:rPr>
              <w:t xml:space="preserve"> </w:t>
            </w:r>
            <w:r>
              <w:rPr>
                <w:spacing w:val="-2"/>
              </w:rPr>
              <w:t>site.</w:t>
            </w:r>
          </w:p>
          <w:p w14:paraId="4B434D7E" w14:textId="77777777" w:rsidR="002056CE" w:rsidRDefault="002056CE" w:rsidP="002056CE">
            <w:pPr>
              <w:pStyle w:val="TableParagraph"/>
              <w:spacing w:before="1"/>
              <w:ind w:left="95" w:right="-6"/>
            </w:pPr>
            <w:r>
              <w:t>The</w:t>
            </w:r>
            <w:r>
              <w:rPr>
                <w:spacing w:val="-2"/>
              </w:rPr>
              <w:t xml:space="preserve"> </w:t>
            </w:r>
            <w:r>
              <w:t>site</w:t>
            </w:r>
            <w:r>
              <w:rPr>
                <w:spacing w:val="-2"/>
              </w:rPr>
              <w:t xml:space="preserve"> </w:t>
            </w:r>
            <w:r>
              <w:t>will</w:t>
            </w:r>
            <w:r>
              <w:rPr>
                <w:spacing w:val="-5"/>
              </w:rPr>
              <w:t xml:space="preserve"> </w:t>
            </w:r>
            <w:r>
              <w:t>have</w:t>
            </w:r>
            <w:r>
              <w:rPr>
                <w:spacing w:val="-5"/>
              </w:rPr>
              <w:t xml:space="preserve"> </w:t>
            </w:r>
            <w:r>
              <w:t>designated</w:t>
            </w:r>
            <w:r>
              <w:rPr>
                <w:spacing w:val="-5"/>
              </w:rPr>
              <w:t xml:space="preserve"> </w:t>
            </w:r>
            <w:r>
              <w:t>walkways/walking</w:t>
            </w:r>
            <w:r>
              <w:rPr>
                <w:spacing w:val="-1"/>
              </w:rPr>
              <w:t xml:space="preserve"> </w:t>
            </w:r>
            <w:r>
              <w:t>routes</w:t>
            </w:r>
            <w:r>
              <w:rPr>
                <w:spacing w:val="-8"/>
              </w:rPr>
              <w:t xml:space="preserve"> </w:t>
            </w:r>
            <w:r>
              <w:t>for pedestrians</w:t>
            </w:r>
            <w:r>
              <w:rPr>
                <w:spacing w:val="-5"/>
              </w:rPr>
              <w:t xml:space="preserve"> </w:t>
            </w:r>
            <w:r>
              <w:t>and</w:t>
            </w:r>
            <w:r>
              <w:rPr>
                <w:spacing w:val="-1"/>
              </w:rPr>
              <w:t xml:space="preserve"> </w:t>
            </w:r>
            <w:r>
              <w:t>roads</w:t>
            </w:r>
            <w:r>
              <w:rPr>
                <w:spacing w:val="-10"/>
              </w:rPr>
              <w:t xml:space="preserve"> </w:t>
            </w:r>
            <w:r>
              <w:t>for</w:t>
            </w:r>
            <w:r>
              <w:rPr>
                <w:spacing w:val="-5"/>
              </w:rPr>
              <w:t xml:space="preserve"> </w:t>
            </w:r>
            <w:r>
              <w:t>vehicles, with</w:t>
            </w:r>
            <w:r>
              <w:rPr>
                <w:spacing w:val="-1"/>
              </w:rPr>
              <w:t xml:space="preserve"> </w:t>
            </w:r>
            <w:r>
              <w:t>a speed limit of 20 km/hr.</w:t>
            </w:r>
          </w:p>
          <w:p w14:paraId="7000A9D2" w14:textId="77777777" w:rsidR="002056CE" w:rsidRDefault="002056CE" w:rsidP="002056CE">
            <w:pPr>
              <w:pStyle w:val="TableParagraph"/>
              <w:ind w:left="95"/>
            </w:pPr>
            <w:r>
              <w:t>Parking</w:t>
            </w:r>
            <w:r>
              <w:rPr>
                <w:spacing w:val="-7"/>
              </w:rPr>
              <w:t xml:space="preserve"> </w:t>
            </w:r>
            <w:r>
              <w:t>will</w:t>
            </w:r>
            <w:r>
              <w:rPr>
                <w:spacing w:val="-4"/>
              </w:rPr>
              <w:t xml:space="preserve"> </w:t>
            </w:r>
            <w:r>
              <w:t>be</w:t>
            </w:r>
            <w:r>
              <w:rPr>
                <w:spacing w:val="-6"/>
              </w:rPr>
              <w:t xml:space="preserve"> </w:t>
            </w:r>
            <w:r>
              <w:t>available</w:t>
            </w:r>
            <w:r>
              <w:rPr>
                <w:spacing w:val="-1"/>
              </w:rPr>
              <w:t xml:space="preserve"> </w:t>
            </w:r>
            <w:r>
              <w:t>on</w:t>
            </w:r>
            <w:r>
              <w:rPr>
                <w:spacing w:val="-4"/>
              </w:rPr>
              <w:t xml:space="preserve"> </w:t>
            </w:r>
            <w:r>
              <w:t>site</w:t>
            </w:r>
            <w:r>
              <w:rPr>
                <w:spacing w:val="-4"/>
              </w:rPr>
              <w:t xml:space="preserve"> </w:t>
            </w:r>
            <w:r>
              <w:t>for</w:t>
            </w:r>
            <w:r>
              <w:rPr>
                <w:spacing w:val="-6"/>
              </w:rPr>
              <w:t xml:space="preserve"> </w:t>
            </w:r>
            <w:r>
              <w:rPr>
                <w:spacing w:val="-2"/>
              </w:rPr>
              <w:t>personnel.</w:t>
            </w:r>
          </w:p>
          <w:p w14:paraId="5413E3F8" w14:textId="647FCF54" w:rsidR="002056CE" w:rsidRPr="00C33389" w:rsidRDefault="002056CE" w:rsidP="002056CE">
            <w:pPr>
              <w:ind w:firstLine="103"/>
              <w:rPr>
                <w:rFonts w:cs="Arial"/>
                <w:color w:val="000000"/>
                <w:szCs w:val="20"/>
              </w:rPr>
            </w:pPr>
            <w:r>
              <w:t>The</w:t>
            </w:r>
            <w:r>
              <w:rPr>
                <w:spacing w:val="-7"/>
              </w:rPr>
              <w:t xml:space="preserve"> </w:t>
            </w:r>
            <w:r>
              <w:t>work</w:t>
            </w:r>
            <w:r>
              <w:rPr>
                <w:spacing w:val="-7"/>
              </w:rPr>
              <w:t xml:space="preserve"> </w:t>
            </w:r>
            <w:r>
              <w:t>area</w:t>
            </w:r>
            <w:r>
              <w:rPr>
                <w:spacing w:val="-11"/>
              </w:rPr>
              <w:t xml:space="preserve"> </w:t>
            </w:r>
            <w:r>
              <w:t>will</w:t>
            </w:r>
            <w:r>
              <w:rPr>
                <w:spacing w:val="-4"/>
              </w:rPr>
              <w:t xml:space="preserve"> </w:t>
            </w:r>
            <w:r>
              <w:t>be</w:t>
            </w:r>
            <w:r>
              <w:rPr>
                <w:spacing w:val="-11"/>
              </w:rPr>
              <w:t xml:space="preserve"> </w:t>
            </w:r>
            <w:r>
              <w:t>clearly</w:t>
            </w:r>
            <w:r>
              <w:rPr>
                <w:spacing w:val="-4"/>
              </w:rPr>
              <w:t xml:space="preserve"> </w:t>
            </w:r>
            <w:r>
              <w:t>demarcated</w:t>
            </w:r>
            <w:r>
              <w:rPr>
                <w:spacing w:val="-4"/>
              </w:rPr>
              <w:t xml:space="preserve"> </w:t>
            </w:r>
            <w:r>
              <w:t>to</w:t>
            </w:r>
            <w:r>
              <w:rPr>
                <w:spacing w:val="-5"/>
              </w:rPr>
              <w:t xml:space="preserve"> </w:t>
            </w:r>
            <w:r>
              <w:t>restrict</w:t>
            </w:r>
            <w:r>
              <w:rPr>
                <w:spacing w:val="-4"/>
              </w:rPr>
              <w:t xml:space="preserve"> </w:t>
            </w:r>
            <w:r>
              <w:t>access</w:t>
            </w:r>
            <w:r>
              <w:rPr>
                <w:spacing w:val="-7"/>
              </w:rPr>
              <w:t xml:space="preserve"> </w:t>
            </w:r>
            <w:r>
              <w:t>and</w:t>
            </w:r>
            <w:r>
              <w:rPr>
                <w:spacing w:val="-4"/>
              </w:rPr>
              <w:t xml:space="preserve"> </w:t>
            </w:r>
            <w:r>
              <w:t>mitigate</w:t>
            </w:r>
            <w:r>
              <w:rPr>
                <w:spacing w:val="-5"/>
              </w:rPr>
              <w:t xml:space="preserve"> </w:t>
            </w:r>
            <w:r>
              <w:t>unauthorized</w:t>
            </w:r>
            <w:r>
              <w:rPr>
                <w:spacing w:val="-9"/>
              </w:rPr>
              <w:t xml:space="preserve"> </w:t>
            </w:r>
            <w:r>
              <w:rPr>
                <w:spacing w:val="-2"/>
              </w:rPr>
              <w:t>entry.</w:t>
            </w:r>
          </w:p>
        </w:tc>
      </w:tr>
      <w:tr w:rsidR="002056CE" w14:paraId="0E99EFCC" w14:textId="77777777" w:rsidTr="00E3458E">
        <w:trPr>
          <w:trHeight w:val="280"/>
          <w:jc w:val="center"/>
        </w:trPr>
        <w:tc>
          <w:tcPr>
            <w:tcW w:w="8929" w:type="dxa"/>
            <w:gridSpan w:val="5"/>
            <w:vAlign w:val="center"/>
          </w:tcPr>
          <w:p w14:paraId="3B0D76F9" w14:textId="71F86608" w:rsidR="002056CE" w:rsidRPr="00C33389" w:rsidRDefault="002056CE" w:rsidP="002056CE">
            <w:pPr>
              <w:ind w:firstLine="103"/>
              <w:rPr>
                <w:rFonts w:cs="Arial"/>
                <w:szCs w:val="20"/>
              </w:rPr>
            </w:pPr>
          </w:p>
        </w:tc>
      </w:tr>
    </w:tbl>
    <w:p w14:paraId="59D65B4E" w14:textId="77777777" w:rsidR="004A5746" w:rsidRDefault="004A5746" w:rsidP="004237D6">
      <w:pPr>
        <w:rPr>
          <w:rFonts w:cs="Arial"/>
          <w:b/>
          <w:bCs/>
          <w:color w:val="000000"/>
          <w:spacing w:val="116"/>
        </w:rPr>
      </w:pPr>
    </w:p>
    <w:p w14:paraId="5C78CE0B" w14:textId="77777777" w:rsidR="001D47C1" w:rsidRPr="004E152C" w:rsidRDefault="001D47C1" w:rsidP="001D47C1">
      <w:pPr>
        <w:ind w:firstLine="720"/>
        <w:rPr>
          <w:rStyle w:val="eop"/>
          <w:rFonts w:cs="Arial"/>
          <w:i/>
          <w:iCs/>
          <w:szCs w:val="20"/>
        </w:rPr>
      </w:pPr>
      <w:r w:rsidRPr="004E152C">
        <w:rPr>
          <w:rStyle w:val="eop"/>
          <w:rFonts w:cs="Arial"/>
          <w:i/>
          <w:iCs/>
          <w:szCs w:val="20"/>
        </w:rPr>
        <w:t>NOTE</w:t>
      </w:r>
      <w:r>
        <w:rPr>
          <w:rStyle w:val="eop"/>
          <w:rFonts w:cs="Arial"/>
          <w:i/>
          <w:iCs/>
          <w:szCs w:val="20"/>
        </w:rPr>
        <w:t>:</w:t>
      </w:r>
    </w:p>
    <w:p w14:paraId="2185674C" w14:textId="45D9E6C5" w:rsidR="001D47C1" w:rsidRPr="00A1145C" w:rsidRDefault="001D47C1" w:rsidP="001D47C1">
      <w:pPr>
        <w:pStyle w:val="ListParagraph"/>
        <w:numPr>
          <w:ilvl w:val="0"/>
          <w:numId w:val="14"/>
        </w:numPr>
        <w:rPr>
          <w:rStyle w:val="eop"/>
          <w:rFonts w:cs="Arial"/>
          <w:i/>
          <w:iCs/>
          <w:szCs w:val="20"/>
        </w:rPr>
      </w:pPr>
      <w:r w:rsidRPr="00A1145C">
        <w:rPr>
          <w:rStyle w:val="eop"/>
          <w:rFonts w:cs="Arial"/>
          <w:i/>
          <w:iCs/>
          <w:szCs w:val="20"/>
        </w:rPr>
        <w:t xml:space="preserve">Working days/times subject to </w:t>
      </w:r>
      <w:r w:rsidR="00245776">
        <w:rPr>
          <w:rStyle w:val="eop"/>
          <w:rFonts w:cs="Arial"/>
          <w:i/>
          <w:iCs/>
          <w:szCs w:val="20"/>
        </w:rPr>
        <w:t>TAQA</w:t>
      </w:r>
      <w:r w:rsidRPr="00A1145C">
        <w:rPr>
          <w:rStyle w:val="eop"/>
          <w:rFonts w:cs="Arial"/>
          <w:i/>
          <w:iCs/>
          <w:szCs w:val="20"/>
        </w:rPr>
        <w:t>/Local authority approval</w:t>
      </w:r>
    </w:p>
    <w:p w14:paraId="15D88649" w14:textId="145C0202" w:rsidR="001D47C1" w:rsidRPr="00A1145C" w:rsidRDefault="001D47C1" w:rsidP="001D47C1">
      <w:pPr>
        <w:pStyle w:val="ListParagraph"/>
        <w:numPr>
          <w:ilvl w:val="0"/>
          <w:numId w:val="14"/>
        </w:numPr>
        <w:rPr>
          <w:rStyle w:val="eop"/>
          <w:rFonts w:cs="Arial"/>
          <w:i/>
          <w:iCs/>
          <w:szCs w:val="20"/>
        </w:rPr>
      </w:pPr>
      <w:r w:rsidRPr="00A1145C">
        <w:rPr>
          <w:rStyle w:val="eop"/>
          <w:rFonts w:cs="Arial"/>
          <w:i/>
          <w:iCs/>
          <w:szCs w:val="20"/>
        </w:rPr>
        <w:t xml:space="preserve">Night shift working hours subject to </w:t>
      </w:r>
      <w:r w:rsidR="00245776">
        <w:rPr>
          <w:rStyle w:val="eop"/>
          <w:rFonts w:cs="Arial"/>
          <w:i/>
          <w:iCs/>
          <w:szCs w:val="20"/>
        </w:rPr>
        <w:t>TAQA</w:t>
      </w:r>
      <w:r w:rsidRPr="00A1145C">
        <w:rPr>
          <w:rStyle w:val="eop"/>
          <w:rFonts w:cs="Arial"/>
          <w:i/>
          <w:iCs/>
          <w:szCs w:val="20"/>
        </w:rPr>
        <w:t>/Local authority approval</w:t>
      </w:r>
    </w:p>
    <w:p w14:paraId="2EA4506C" w14:textId="58B2FB68" w:rsidR="001D47C1" w:rsidRPr="00A1145C" w:rsidRDefault="001D47C1" w:rsidP="001D47C1">
      <w:pPr>
        <w:pStyle w:val="ListParagraph"/>
        <w:numPr>
          <w:ilvl w:val="0"/>
          <w:numId w:val="14"/>
        </w:numPr>
        <w:rPr>
          <w:rStyle w:val="eop"/>
          <w:rFonts w:cs="Arial"/>
          <w:i/>
          <w:iCs/>
          <w:szCs w:val="20"/>
        </w:rPr>
      </w:pPr>
      <w:r w:rsidRPr="00A1145C">
        <w:rPr>
          <w:rStyle w:val="eop"/>
          <w:rFonts w:cs="Arial"/>
          <w:i/>
          <w:iCs/>
          <w:szCs w:val="20"/>
        </w:rPr>
        <w:t xml:space="preserve">Working near live </w:t>
      </w:r>
      <w:r w:rsidR="00245776">
        <w:rPr>
          <w:rStyle w:val="eop"/>
          <w:rFonts w:cs="Arial"/>
          <w:i/>
          <w:iCs/>
          <w:szCs w:val="20"/>
        </w:rPr>
        <w:t>TAQA</w:t>
      </w:r>
      <w:r w:rsidRPr="00A1145C">
        <w:rPr>
          <w:rStyle w:val="eop"/>
          <w:rFonts w:cs="Arial"/>
          <w:i/>
          <w:iCs/>
          <w:szCs w:val="20"/>
        </w:rPr>
        <w:t xml:space="preserve"> asset subject to </w:t>
      </w:r>
      <w:r w:rsidR="00245776">
        <w:rPr>
          <w:rStyle w:val="eop"/>
          <w:rFonts w:cs="Arial"/>
          <w:i/>
          <w:iCs/>
          <w:szCs w:val="20"/>
        </w:rPr>
        <w:t>TAQA</w:t>
      </w:r>
      <w:r w:rsidRPr="00A1145C">
        <w:rPr>
          <w:rStyle w:val="eop"/>
          <w:rFonts w:cs="Arial"/>
          <w:i/>
          <w:iCs/>
          <w:szCs w:val="20"/>
        </w:rPr>
        <w:t xml:space="preserve"> systems safety rules (SSR)</w:t>
      </w:r>
    </w:p>
    <w:p w14:paraId="6987AC10" w14:textId="08217B76" w:rsidR="002056CE" w:rsidRPr="00104E21" w:rsidRDefault="002056CE" w:rsidP="00104E21">
      <w:pPr>
        <w:pStyle w:val="Heading1"/>
        <w:pageBreakBefore/>
        <w:widowControl/>
        <w:numPr>
          <w:ilvl w:val="0"/>
          <w:numId w:val="11"/>
        </w:numPr>
        <w:spacing w:before="0" w:after="120"/>
        <w:ind w:firstLine="23"/>
        <w:rPr>
          <w:rFonts w:ascii="Arial" w:hAnsi="Arial" w:cs="Arial"/>
        </w:rPr>
      </w:pPr>
      <w:bookmarkStart w:id="4" w:name="_Toc215050824"/>
      <w:r w:rsidRPr="002056CE">
        <w:rPr>
          <w:rFonts w:ascii="Arial" w:hAnsi="Arial" w:cs="Arial"/>
        </w:rPr>
        <w:lastRenderedPageBreak/>
        <w:t>Surveys and Engineering Design</w:t>
      </w:r>
      <w:bookmarkEnd w:id="4"/>
      <w:r w:rsidRPr="002056CE">
        <w:rPr>
          <w:rFonts w:ascii="Arial" w:hAnsi="Arial" w:cs="Arial"/>
        </w:rPr>
        <w:t xml:space="preserve"> </w:t>
      </w:r>
    </w:p>
    <w:p w14:paraId="14E0E23E" w14:textId="77777777" w:rsidR="002056CE" w:rsidRDefault="002056CE" w:rsidP="002056CE">
      <w:pPr>
        <w:pStyle w:val="ListParagraph"/>
        <w:ind w:left="720"/>
        <w:rPr>
          <w:rFonts w:cs="Arial"/>
          <w:color w:val="000000"/>
          <w:szCs w:val="20"/>
        </w:rPr>
      </w:pPr>
      <w:r w:rsidRPr="006A46C0">
        <w:rPr>
          <w:rFonts w:cs="Arial"/>
          <w:color w:val="000000"/>
          <w:szCs w:val="20"/>
        </w:rPr>
        <w:t xml:space="preserve">The Contractor shall provide necessary data survey support from site in order to identify the risk implication based on actual site conditions such as </w:t>
      </w:r>
      <w:r w:rsidRPr="00B87005">
        <w:rPr>
          <w:rFonts w:cs="Arial"/>
          <w:color w:val="000000"/>
          <w:szCs w:val="20"/>
        </w:rPr>
        <w:t>congested areas, underground services</w:t>
      </w:r>
      <w:r w:rsidRPr="006A46C0">
        <w:rPr>
          <w:rFonts w:cs="Arial"/>
          <w:color w:val="000000"/>
          <w:szCs w:val="20"/>
        </w:rPr>
        <w:t>, etc.</w:t>
      </w:r>
    </w:p>
    <w:p w14:paraId="125424BD" w14:textId="77777777" w:rsidR="002056CE" w:rsidRPr="006A46C0" w:rsidRDefault="002056CE" w:rsidP="002056CE">
      <w:pPr>
        <w:pStyle w:val="ListParagraph"/>
        <w:ind w:left="720"/>
        <w:rPr>
          <w:rFonts w:cs="Arial"/>
          <w:color w:val="000000"/>
          <w:szCs w:val="20"/>
        </w:rPr>
      </w:pPr>
    </w:p>
    <w:p w14:paraId="411233B0" w14:textId="77777777" w:rsidR="002056CE" w:rsidRPr="006A46C0" w:rsidRDefault="002056CE" w:rsidP="002056CE">
      <w:pPr>
        <w:pStyle w:val="ListParagraph"/>
        <w:ind w:left="720"/>
        <w:rPr>
          <w:rFonts w:cs="Arial"/>
          <w:szCs w:val="20"/>
        </w:rPr>
      </w:pPr>
      <w:r>
        <w:rPr>
          <w:rFonts w:cs="Arial"/>
          <w:szCs w:val="20"/>
        </w:rPr>
        <w:t>The following factors can influence the selection of construction method and equipment:</w:t>
      </w:r>
    </w:p>
    <w:p w14:paraId="7255B649" w14:textId="77777777" w:rsidR="002056CE" w:rsidRDefault="002056CE" w:rsidP="002056CE">
      <w:pPr>
        <w:pStyle w:val="ListParagraph"/>
        <w:numPr>
          <w:ilvl w:val="0"/>
          <w:numId w:val="26"/>
        </w:numPr>
        <w:rPr>
          <w:rFonts w:cs="Arial"/>
          <w:szCs w:val="20"/>
        </w:rPr>
      </w:pPr>
      <w:r>
        <w:rPr>
          <w:rFonts w:cs="Arial"/>
          <w:szCs w:val="20"/>
        </w:rPr>
        <w:t>Terrain</w:t>
      </w:r>
    </w:p>
    <w:p w14:paraId="5D3EF612" w14:textId="77777777" w:rsidR="002056CE" w:rsidRPr="006A46C0" w:rsidRDefault="002056CE" w:rsidP="002056CE">
      <w:pPr>
        <w:pStyle w:val="ListParagraph"/>
        <w:numPr>
          <w:ilvl w:val="0"/>
          <w:numId w:val="26"/>
        </w:numPr>
        <w:rPr>
          <w:rFonts w:cs="Arial"/>
          <w:szCs w:val="20"/>
        </w:rPr>
      </w:pPr>
      <w:r>
        <w:rPr>
          <w:rFonts w:cs="Arial"/>
          <w:szCs w:val="20"/>
        </w:rPr>
        <w:t>Soil condition</w:t>
      </w:r>
    </w:p>
    <w:p w14:paraId="5372EB93" w14:textId="77777777" w:rsidR="002056CE" w:rsidRDefault="002056CE" w:rsidP="002056CE">
      <w:pPr>
        <w:pStyle w:val="ListParagraph"/>
        <w:numPr>
          <w:ilvl w:val="0"/>
          <w:numId w:val="26"/>
        </w:numPr>
        <w:rPr>
          <w:rFonts w:cs="Arial"/>
          <w:szCs w:val="20"/>
        </w:rPr>
      </w:pPr>
      <w:r>
        <w:rPr>
          <w:rFonts w:cs="Arial"/>
          <w:szCs w:val="20"/>
        </w:rPr>
        <w:t>Environmental and public constraints</w:t>
      </w:r>
    </w:p>
    <w:p w14:paraId="7AC45AD6" w14:textId="77777777" w:rsidR="002056CE" w:rsidRDefault="002056CE" w:rsidP="002056CE">
      <w:pPr>
        <w:pStyle w:val="ListParagraph"/>
        <w:numPr>
          <w:ilvl w:val="0"/>
          <w:numId w:val="26"/>
        </w:numPr>
        <w:rPr>
          <w:rFonts w:cs="Arial"/>
          <w:szCs w:val="20"/>
        </w:rPr>
      </w:pPr>
      <w:r>
        <w:rPr>
          <w:rFonts w:cs="Arial"/>
          <w:szCs w:val="20"/>
        </w:rPr>
        <w:t>Accessibility to the location and limitation of the equipment</w:t>
      </w:r>
    </w:p>
    <w:p w14:paraId="59DDCE49" w14:textId="77777777" w:rsidR="002056CE" w:rsidRPr="00B87005" w:rsidRDefault="002056CE" w:rsidP="002056CE">
      <w:pPr>
        <w:pStyle w:val="ListParagraph"/>
        <w:numPr>
          <w:ilvl w:val="0"/>
          <w:numId w:val="26"/>
        </w:numPr>
        <w:rPr>
          <w:rFonts w:cs="Arial"/>
          <w:szCs w:val="20"/>
        </w:rPr>
      </w:pPr>
      <w:r>
        <w:rPr>
          <w:rFonts w:cs="Arial"/>
          <w:szCs w:val="20"/>
        </w:rPr>
        <w:t>Flooding</w:t>
      </w:r>
    </w:p>
    <w:p w14:paraId="2D3F9AD1" w14:textId="77777777" w:rsidR="002056CE" w:rsidRDefault="002056CE" w:rsidP="002056CE">
      <w:pPr>
        <w:pStyle w:val="ListParagraph"/>
        <w:ind w:left="720"/>
        <w:rPr>
          <w:rFonts w:cs="Arial"/>
          <w:color w:val="000000"/>
          <w:szCs w:val="20"/>
        </w:rPr>
      </w:pPr>
    </w:p>
    <w:p w14:paraId="7C2304A9" w14:textId="77777777" w:rsidR="002056CE" w:rsidRDefault="002056CE" w:rsidP="002056CE">
      <w:pPr>
        <w:ind w:left="720"/>
        <w:rPr>
          <w:rStyle w:val="eop"/>
          <w:rFonts w:cs="Arial"/>
          <w:i/>
          <w:iCs/>
          <w:szCs w:val="20"/>
        </w:rPr>
      </w:pPr>
      <w:r w:rsidRPr="0089595D">
        <w:rPr>
          <w:rStyle w:val="eop"/>
          <w:rFonts w:cs="Arial"/>
          <w:i/>
          <w:iCs/>
          <w:szCs w:val="20"/>
        </w:rPr>
        <w:t xml:space="preserve">The table below shall be completed by the </w:t>
      </w:r>
      <w:r>
        <w:rPr>
          <w:rStyle w:val="eop"/>
          <w:rFonts w:cs="Arial"/>
          <w:i/>
          <w:iCs/>
          <w:szCs w:val="20"/>
        </w:rPr>
        <w:t>C</w:t>
      </w:r>
      <w:r w:rsidRPr="0089595D">
        <w:rPr>
          <w:rStyle w:val="eop"/>
          <w:rFonts w:cs="Arial"/>
          <w:i/>
          <w:iCs/>
          <w:szCs w:val="20"/>
        </w:rPr>
        <w:t>ontractor</w:t>
      </w:r>
      <w:r>
        <w:rPr>
          <w:rStyle w:val="eop"/>
          <w:rFonts w:cs="Arial"/>
          <w:i/>
          <w:iCs/>
          <w:szCs w:val="20"/>
        </w:rPr>
        <w:t>.</w:t>
      </w:r>
    </w:p>
    <w:p w14:paraId="6676C532" w14:textId="77777777" w:rsidR="002056CE" w:rsidRPr="0089595D" w:rsidRDefault="002056CE" w:rsidP="002056CE">
      <w:pPr>
        <w:ind w:left="720"/>
        <w:rPr>
          <w:rStyle w:val="eop"/>
          <w:rFonts w:cs="Arial"/>
          <w:i/>
          <w:iCs/>
          <w:szCs w:val="20"/>
        </w:rPr>
      </w:pPr>
    </w:p>
    <w:tbl>
      <w:tblPr>
        <w:tblStyle w:val="TableGrid"/>
        <w:tblW w:w="8910" w:type="dxa"/>
        <w:jc w:val="center"/>
        <w:tblLayout w:type="fixed"/>
        <w:tblLook w:val="04A0" w:firstRow="1" w:lastRow="0" w:firstColumn="1" w:lastColumn="0" w:noHBand="0" w:noVBand="1"/>
      </w:tblPr>
      <w:tblGrid>
        <w:gridCol w:w="4667"/>
        <w:gridCol w:w="4243"/>
      </w:tblGrid>
      <w:tr w:rsidR="002056CE" w:rsidRPr="00B9105B" w14:paraId="56460D24" w14:textId="77777777" w:rsidTr="00FB64ED">
        <w:trPr>
          <w:trHeight w:val="263"/>
          <w:jc w:val="center"/>
        </w:trPr>
        <w:tc>
          <w:tcPr>
            <w:tcW w:w="4667" w:type="dxa"/>
            <w:shd w:val="clear" w:color="auto" w:fill="C6D9F1"/>
            <w:vAlign w:val="center"/>
          </w:tcPr>
          <w:p w14:paraId="75780E77" w14:textId="77777777" w:rsidR="002056CE" w:rsidRPr="00B9105B" w:rsidRDefault="002056CE" w:rsidP="00FB64ED">
            <w:pPr>
              <w:jc w:val="center"/>
              <w:rPr>
                <w:rFonts w:cs="Arial"/>
                <w:color w:val="010302"/>
                <w:szCs w:val="20"/>
              </w:rPr>
            </w:pPr>
            <w:r w:rsidRPr="00B9105B">
              <w:rPr>
                <w:rFonts w:cs="Arial"/>
                <w:b/>
                <w:bCs/>
                <w:color w:val="000000"/>
                <w:szCs w:val="20"/>
              </w:rPr>
              <w:t>Surveys</w:t>
            </w:r>
          </w:p>
        </w:tc>
        <w:tc>
          <w:tcPr>
            <w:tcW w:w="4243" w:type="dxa"/>
            <w:shd w:val="clear" w:color="auto" w:fill="C6D9F1"/>
            <w:vAlign w:val="center"/>
          </w:tcPr>
          <w:p w14:paraId="19CFDC60" w14:textId="77777777" w:rsidR="002056CE" w:rsidRPr="00B9105B" w:rsidRDefault="002056CE" w:rsidP="00FB64ED">
            <w:pPr>
              <w:jc w:val="center"/>
              <w:rPr>
                <w:rFonts w:cs="Arial"/>
                <w:color w:val="010302"/>
                <w:szCs w:val="20"/>
              </w:rPr>
            </w:pPr>
            <w:r w:rsidRPr="00B9105B">
              <w:rPr>
                <w:rFonts w:cs="Arial"/>
                <w:b/>
                <w:bCs/>
                <w:color w:val="000000"/>
                <w:szCs w:val="20"/>
              </w:rPr>
              <w:t>Document Reference</w:t>
            </w:r>
          </w:p>
        </w:tc>
      </w:tr>
      <w:tr w:rsidR="002056CE" w:rsidRPr="00B9105B" w14:paraId="3A7CB48F" w14:textId="77777777" w:rsidTr="00FB64ED">
        <w:trPr>
          <w:trHeight w:val="272"/>
          <w:jc w:val="center"/>
        </w:trPr>
        <w:tc>
          <w:tcPr>
            <w:tcW w:w="4667" w:type="dxa"/>
            <w:vAlign w:val="center"/>
          </w:tcPr>
          <w:p w14:paraId="5872F5BE" w14:textId="4ECBEDB1" w:rsidR="002056CE" w:rsidRPr="00C123FE" w:rsidRDefault="002A2FE8" w:rsidP="00FB64ED">
            <w:pPr>
              <w:ind w:firstLine="112"/>
              <w:jc w:val="center"/>
              <w:rPr>
                <w:rFonts w:cs="Arial"/>
                <w:color w:val="010302"/>
                <w:szCs w:val="20"/>
              </w:rPr>
            </w:pPr>
            <w:r w:rsidRPr="00BA4C07">
              <w:rPr>
                <w:rFonts w:ascii="Times New Roman" w:hAnsi="Times New Roman" w:cs="Times New Roman"/>
                <w:color w:val="002060"/>
              </w:rPr>
              <w:t>Topography Survey Report</w:t>
            </w:r>
          </w:p>
        </w:tc>
        <w:tc>
          <w:tcPr>
            <w:tcW w:w="4243" w:type="dxa"/>
            <w:vAlign w:val="center"/>
          </w:tcPr>
          <w:p w14:paraId="4D4A67CB" w14:textId="033C840D" w:rsidR="002056CE" w:rsidRPr="00C123FE" w:rsidRDefault="0075406E" w:rsidP="00FB64ED">
            <w:pPr>
              <w:ind w:firstLine="113"/>
              <w:jc w:val="center"/>
              <w:rPr>
                <w:rFonts w:cs="Arial"/>
                <w:color w:val="010302"/>
                <w:szCs w:val="20"/>
              </w:rPr>
            </w:pPr>
            <w:r w:rsidRPr="00BA4C07">
              <w:rPr>
                <w:rFonts w:ascii="Times New Roman" w:hAnsi="Times New Roman" w:cs="Times New Roman"/>
                <w:color w:val="002060"/>
              </w:rPr>
              <w:t>N-19084-EM-5000-V-2001</w:t>
            </w:r>
          </w:p>
        </w:tc>
      </w:tr>
      <w:tr w:rsidR="002056CE" w:rsidRPr="00B9105B" w14:paraId="27007947" w14:textId="77777777" w:rsidTr="00FB64ED">
        <w:trPr>
          <w:trHeight w:val="272"/>
          <w:jc w:val="center"/>
        </w:trPr>
        <w:tc>
          <w:tcPr>
            <w:tcW w:w="4667" w:type="dxa"/>
            <w:vAlign w:val="center"/>
          </w:tcPr>
          <w:p w14:paraId="5D27954F" w14:textId="77777777" w:rsidR="002056CE" w:rsidRPr="00B9105B" w:rsidRDefault="002056CE" w:rsidP="00FB64ED">
            <w:pPr>
              <w:spacing w:before="39"/>
              <w:ind w:firstLine="112"/>
              <w:jc w:val="center"/>
              <w:rPr>
                <w:rFonts w:cs="Arial"/>
                <w:color w:val="010302"/>
                <w:szCs w:val="20"/>
              </w:rPr>
            </w:pPr>
          </w:p>
        </w:tc>
        <w:tc>
          <w:tcPr>
            <w:tcW w:w="4243" w:type="dxa"/>
            <w:vAlign w:val="center"/>
          </w:tcPr>
          <w:p w14:paraId="5297DCDA" w14:textId="77777777" w:rsidR="002056CE" w:rsidRPr="00B9105B" w:rsidRDefault="002056CE" w:rsidP="00FB64ED">
            <w:pPr>
              <w:spacing w:before="39"/>
              <w:ind w:firstLine="113"/>
              <w:jc w:val="center"/>
              <w:rPr>
                <w:rFonts w:cs="Arial"/>
                <w:color w:val="010302"/>
                <w:szCs w:val="20"/>
              </w:rPr>
            </w:pPr>
          </w:p>
        </w:tc>
      </w:tr>
      <w:tr w:rsidR="002056CE" w:rsidRPr="00B9105B" w14:paraId="72B3EF14" w14:textId="77777777" w:rsidTr="00FB64ED">
        <w:trPr>
          <w:trHeight w:val="272"/>
          <w:jc w:val="center"/>
        </w:trPr>
        <w:tc>
          <w:tcPr>
            <w:tcW w:w="4667" w:type="dxa"/>
            <w:vAlign w:val="center"/>
          </w:tcPr>
          <w:p w14:paraId="583969B7" w14:textId="77777777" w:rsidR="002056CE" w:rsidRPr="00B9105B" w:rsidRDefault="002056CE" w:rsidP="00FB64ED">
            <w:pPr>
              <w:spacing w:before="39"/>
              <w:ind w:firstLine="112"/>
              <w:jc w:val="center"/>
              <w:rPr>
                <w:rFonts w:cs="Arial"/>
                <w:color w:val="010302"/>
                <w:szCs w:val="20"/>
              </w:rPr>
            </w:pPr>
          </w:p>
        </w:tc>
        <w:tc>
          <w:tcPr>
            <w:tcW w:w="4243" w:type="dxa"/>
            <w:vAlign w:val="center"/>
          </w:tcPr>
          <w:p w14:paraId="2D9971EA" w14:textId="77777777" w:rsidR="002056CE" w:rsidRPr="00B9105B" w:rsidRDefault="002056CE" w:rsidP="00FB64ED">
            <w:pPr>
              <w:spacing w:before="39"/>
              <w:ind w:firstLine="113"/>
              <w:jc w:val="center"/>
              <w:rPr>
                <w:rFonts w:cs="Arial"/>
                <w:color w:val="010302"/>
                <w:szCs w:val="20"/>
              </w:rPr>
            </w:pPr>
          </w:p>
        </w:tc>
      </w:tr>
      <w:tr w:rsidR="002056CE" w:rsidRPr="00B9105B" w14:paraId="1F4FD310" w14:textId="77777777" w:rsidTr="00FB64ED">
        <w:trPr>
          <w:trHeight w:val="272"/>
          <w:jc w:val="center"/>
        </w:trPr>
        <w:tc>
          <w:tcPr>
            <w:tcW w:w="4667" w:type="dxa"/>
            <w:vAlign w:val="center"/>
          </w:tcPr>
          <w:p w14:paraId="7BE7C0A2" w14:textId="77777777" w:rsidR="002056CE" w:rsidRPr="00B9105B" w:rsidRDefault="002056CE" w:rsidP="00FB64ED">
            <w:pPr>
              <w:spacing w:before="39"/>
              <w:ind w:firstLine="112"/>
              <w:jc w:val="center"/>
              <w:rPr>
                <w:rFonts w:cs="Arial"/>
                <w:color w:val="010302"/>
                <w:szCs w:val="20"/>
              </w:rPr>
            </w:pPr>
          </w:p>
        </w:tc>
        <w:tc>
          <w:tcPr>
            <w:tcW w:w="4243" w:type="dxa"/>
            <w:vAlign w:val="center"/>
          </w:tcPr>
          <w:p w14:paraId="04D5F620" w14:textId="77777777" w:rsidR="002056CE" w:rsidRPr="00B9105B" w:rsidRDefault="002056CE" w:rsidP="00FB64ED">
            <w:pPr>
              <w:spacing w:before="39"/>
              <w:ind w:firstLine="113"/>
              <w:jc w:val="center"/>
              <w:rPr>
                <w:rFonts w:cs="Arial"/>
                <w:color w:val="010302"/>
                <w:szCs w:val="20"/>
              </w:rPr>
            </w:pPr>
          </w:p>
        </w:tc>
      </w:tr>
      <w:tr w:rsidR="002056CE" w:rsidRPr="00B9105B" w14:paraId="11F4E1F1" w14:textId="77777777" w:rsidTr="00FB64ED">
        <w:trPr>
          <w:trHeight w:val="275"/>
          <w:jc w:val="center"/>
        </w:trPr>
        <w:tc>
          <w:tcPr>
            <w:tcW w:w="4667" w:type="dxa"/>
            <w:vAlign w:val="center"/>
          </w:tcPr>
          <w:p w14:paraId="5460D172" w14:textId="77777777" w:rsidR="002056CE" w:rsidRPr="00B9105B" w:rsidRDefault="002056CE" w:rsidP="00FB64ED">
            <w:pPr>
              <w:spacing w:before="39"/>
              <w:ind w:firstLine="112"/>
              <w:jc w:val="center"/>
              <w:rPr>
                <w:rFonts w:cs="Arial"/>
                <w:color w:val="010302"/>
                <w:szCs w:val="20"/>
              </w:rPr>
            </w:pPr>
          </w:p>
        </w:tc>
        <w:tc>
          <w:tcPr>
            <w:tcW w:w="4243" w:type="dxa"/>
            <w:vAlign w:val="center"/>
          </w:tcPr>
          <w:p w14:paraId="214FEAF1" w14:textId="77777777" w:rsidR="002056CE" w:rsidRPr="00B9105B" w:rsidRDefault="002056CE" w:rsidP="00FB64ED">
            <w:pPr>
              <w:spacing w:before="39"/>
              <w:ind w:firstLine="113"/>
              <w:jc w:val="center"/>
              <w:rPr>
                <w:rFonts w:cs="Arial"/>
                <w:color w:val="010302"/>
                <w:szCs w:val="20"/>
              </w:rPr>
            </w:pPr>
          </w:p>
        </w:tc>
      </w:tr>
    </w:tbl>
    <w:p w14:paraId="7A8C8B7A" w14:textId="77777777" w:rsidR="002056CE" w:rsidRDefault="002056CE" w:rsidP="002056CE">
      <w:pPr>
        <w:pStyle w:val="ListParagraph"/>
        <w:ind w:left="720"/>
        <w:rPr>
          <w:rFonts w:cs="Arial"/>
          <w:color w:val="000000"/>
          <w:szCs w:val="20"/>
        </w:rPr>
      </w:pPr>
    </w:p>
    <w:p w14:paraId="7CCFB89C" w14:textId="77777777" w:rsidR="002056CE" w:rsidRDefault="002056CE" w:rsidP="002056CE">
      <w:pPr>
        <w:pStyle w:val="ListParagraph"/>
        <w:ind w:left="720"/>
        <w:rPr>
          <w:rFonts w:cs="Arial"/>
          <w:i/>
          <w:iCs/>
          <w:color w:val="000000"/>
          <w:szCs w:val="20"/>
        </w:rPr>
      </w:pPr>
      <w:r w:rsidRPr="006F7C39">
        <w:rPr>
          <w:rFonts w:cs="Arial"/>
          <w:i/>
          <w:iCs/>
          <w:color w:val="000000"/>
          <w:szCs w:val="20"/>
        </w:rPr>
        <w:t>The Contractor must obtain all relevant engineering designs and drawings before completing the method statements and risk assessment for the works. The Contractor shall complete the table below.</w:t>
      </w:r>
    </w:p>
    <w:p w14:paraId="47EA2B16" w14:textId="77777777" w:rsidR="002056CE" w:rsidRPr="006F7C39" w:rsidRDefault="002056CE" w:rsidP="002056CE">
      <w:pPr>
        <w:pStyle w:val="ListParagraph"/>
        <w:ind w:left="720"/>
        <w:rPr>
          <w:rFonts w:cs="Arial"/>
          <w:i/>
          <w:iCs/>
          <w:color w:val="000000"/>
          <w:szCs w:val="20"/>
        </w:rPr>
      </w:pPr>
    </w:p>
    <w:tbl>
      <w:tblPr>
        <w:tblStyle w:val="TableGrid"/>
        <w:tblW w:w="8910" w:type="dxa"/>
        <w:jc w:val="center"/>
        <w:tblLayout w:type="fixed"/>
        <w:tblLook w:val="04A0" w:firstRow="1" w:lastRow="0" w:firstColumn="1" w:lastColumn="0" w:noHBand="0" w:noVBand="1"/>
      </w:tblPr>
      <w:tblGrid>
        <w:gridCol w:w="4667"/>
        <w:gridCol w:w="4243"/>
      </w:tblGrid>
      <w:tr w:rsidR="002056CE" w14:paraId="2A3C1CB5" w14:textId="77777777" w:rsidTr="00FB64ED">
        <w:trPr>
          <w:trHeight w:val="263"/>
          <w:jc w:val="center"/>
        </w:trPr>
        <w:tc>
          <w:tcPr>
            <w:tcW w:w="4667" w:type="dxa"/>
            <w:shd w:val="clear" w:color="auto" w:fill="C6D9F1"/>
            <w:vAlign w:val="center"/>
          </w:tcPr>
          <w:p w14:paraId="7D83D2EA" w14:textId="77777777" w:rsidR="002056CE" w:rsidRDefault="002056CE" w:rsidP="00FB64ED">
            <w:pPr>
              <w:jc w:val="center"/>
              <w:rPr>
                <w:rFonts w:ascii="Times New Roman" w:hAnsi="Times New Roman" w:cs="Times New Roman"/>
                <w:color w:val="010302"/>
              </w:rPr>
            </w:pPr>
            <w:r>
              <w:rPr>
                <w:rFonts w:cs="Arial"/>
                <w:b/>
                <w:bCs/>
                <w:color w:val="000000"/>
                <w:szCs w:val="20"/>
              </w:rPr>
              <w:t>Design Reports/Drawings</w:t>
            </w:r>
          </w:p>
        </w:tc>
        <w:tc>
          <w:tcPr>
            <w:tcW w:w="4243" w:type="dxa"/>
            <w:shd w:val="clear" w:color="auto" w:fill="C6D9F1"/>
            <w:vAlign w:val="center"/>
          </w:tcPr>
          <w:p w14:paraId="453F58BD" w14:textId="77777777" w:rsidR="002056CE" w:rsidRDefault="002056CE" w:rsidP="00FB64ED">
            <w:pPr>
              <w:jc w:val="center"/>
              <w:rPr>
                <w:rFonts w:ascii="Times New Roman" w:hAnsi="Times New Roman" w:cs="Times New Roman"/>
                <w:color w:val="010302"/>
              </w:rPr>
            </w:pPr>
            <w:r>
              <w:rPr>
                <w:rFonts w:cs="Arial"/>
                <w:b/>
                <w:bCs/>
                <w:color w:val="000000"/>
                <w:szCs w:val="20"/>
              </w:rPr>
              <w:t>Document Reference</w:t>
            </w:r>
          </w:p>
        </w:tc>
      </w:tr>
      <w:tr w:rsidR="002056CE" w14:paraId="645D5D03" w14:textId="77777777" w:rsidTr="008F190E">
        <w:trPr>
          <w:trHeight w:val="272"/>
          <w:jc w:val="center"/>
        </w:trPr>
        <w:tc>
          <w:tcPr>
            <w:tcW w:w="4667" w:type="dxa"/>
            <w:vAlign w:val="center"/>
          </w:tcPr>
          <w:p w14:paraId="5F26219F" w14:textId="6C47ADFB" w:rsidR="002056CE" w:rsidRDefault="002056CE" w:rsidP="002056CE">
            <w:pPr>
              <w:ind w:firstLine="112"/>
              <w:jc w:val="center"/>
              <w:rPr>
                <w:rFonts w:ascii="Times New Roman" w:hAnsi="Times New Roman" w:cs="Times New Roman"/>
                <w:color w:val="010302"/>
              </w:rPr>
            </w:pPr>
            <w:r w:rsidRPr="00756FE8">
              <w:rPr>
                <w:rFonts w:ascii="Times New Roman" w:hAnsi="Times New Roman" w:cs="Times New Roman"/>
                <w:color w:val="002060"/>
              </w:rPr>
              <w:t>PROPOSED 132kV CABLES BETWEEN BHYG G/S – YAS I S/S</w:t>
            </w:r>
          </w:p>
        </w:tc>
        <w:tc>
          <w:tcPr>
            <w:tcW w:w="4243" w:type="dxa"/>
          </w:tcPr>
          <w:p w14:paraId="54E4B0BE" w14:textId="14EA62D5" w:rsidR="002056CE" w:rsidRDefault="002056CE" w:rsidP="002056CE">
            <w:pPr>
              <w:ind w:firstLine="113"/>
              <w:jc w:val="center"/>
              <w:rPr>
                <w:rFonts w:ascii="Times New Roman" w:hAnsi="Times New Roman" w:cs="Times New Roman"/>
                <w:color w:val="010302"/>
              </w:rPr>
            </w:pPr>
            <w:r w:rsidRPr="00756FE8">
              <w:rPr>
                <w:rFonts w:ascii="Times New Roman" w:hAnsi="Times New Roman" w:cs="Times New Roman"/>
                <w:color w:val="002060"/>
              </w:rPr>
              <w:t>N-19083.1 GG | 7500 | U | 0001</w:t>
            </w:r>
          </w:p>
        </w:tc>
      </w:tr>
      <w:tr w:rsidR="002056CE" w14:paraId="1F6C88D6" w14:textId="77777777" w:rsidTr="008F190E">
        <w:trPr>
          <w:trHeight w:val="272"/>
          <w:jc w:val="center"/>
        </w:trPr>
        <w:tc>
          <w:tcPr>
            <w:tcW w:w="4667" w:type="dxa"/>
            <w:vAlign w:val="center"/>
          </w:tcPr>
          <w:p w14:paraId="6CC61CD2" w14:textId="7EDE4789" w:rsidR="002056CE" w:rsidRDefault="002056CE" w:rsidP="002056CE">
            <w:pPr>
              <w:spacing w:before="39"/>
              <w:ind w:firstLine="112"/>
              <w:jc w:val="center"/>
              <w:rPr>
                <w:rFonts w:ascii="Times New Roman" w:hAnsi="Times New Roman" w:cs="Times New Roman"/>
                <w:color w:val="010302"/>
              </w:rPr>
            </w:pPr>
            <w:r w:rsidRPr="00756FE8">
              <w:rPr>
                <w:rFonts w:ascii="Times New Roman" w:hAnsi="Times New Roman" w:cs="Times New Roman"/>
                <w:color w:val="002060"/>
              </w:rPr>
              <w:t>PROPOSED 132kV CABLES BETWEEN BHYG G/S – YAS I S/S</w:t>
            </w:r>
            <w:r>
              <w:rPr>
                <w:rFonts w:ascii="Times New Roman" w:hAnsi="Times New Roman" w:cs="Times New Roman"/>
                <w:color w:val="002060"/>
              </w:rPr>
              <w:t xml:space="preserve"> Trail Pit</w:t>
            </w:r>
          </w:p>
        </w:tc>
        <w:tc>
          <w:tcPr>
            <w:tcW w:w="4243" w:type="dxa"/>
          </w:tcPr>
          <w:p w14:paraId="074C913D" w14:textId="306B61E2" w:rsidR="002056CE" w:rsidRDefault="002056CE" w:rsidP="002056CE">
            <w:pPr>
              <w:spacing w:before="39"/>
              <w:ind w:firstLine="113"/>
              <w:jc w:val="center"/>
              <w:rPr>
                <w:rFonts w:ascii="Times New Roman" w:hAnsi="Times New Roman" w:cs="Times New Roman"/>
                <w:color w:val="010302"/>
              </w:rPr>
            </w:pPr>
            <w:r w:rsidRPr="00756FE8">
              <w:rPr>
                <w:rFonts w:ascii="Times New Roman" w:hAnsi="Times New Roman" w:cs="Times New Roman"/>
                <w:color w:val="002060"/>
              </w:rPr>
              <w:t xml:space="preserve">N-19083.1 </w:t>
            </w:r>
            <w:r>
              <w:rPr>
                <w:rFonts w:ascii="Times New Roman" w:hAnsi="Times New Roman" w:cs="Times New Roman"/>
                <w:color w:val="002060"/>
              </w:rPr>
              <w:t>GE</w:t>
            </w:r>
            <w:r w:rsidRPr="00756FE8">
              <w:rPr>
                <w:rFonts w:ascii="Times New Roman" w:hAnsi="Times New Roman" w:cs="Times New Roman"/>
                <w:color w:val="002060"/>
              </w:rPr>
              <w:t xml:space="preserve"> | </w:t>
            </w:r>
            <w:r>
              <w:rPr>
                <w:rFonts w:ascii="Times New Roman" w:hAnsi="Times New Roman" w:cs="Times New Roman"/>
                <w:color w:val="002060"/>
              </w:rPr>
              <w:t>ADTP</w:t>
            </w:r>
            <w:r w:rsidRPr="00756FE8">
              <w:rPr>
                <w:rFonts w:ascii="Times New Roman" w:hAnsi="Times New Roman" w:cs="Times New Roman"/>
                <w:color w:val="002060"/>
              </w:rPr>
              <w:t xml:space="preserve"> | </w:t>
            </w:r>
            <w:r>
              <w:rPr>
                <w:rFonts w:ascii="Times New Roman" w:hAnsi="Times New Roman" w:cs="Times New Roman"/>
                <w:color w:val="002060"/>
              </w:rPr>
              <w:t>N</w:t>
            </w:r>
            <w:r w:rsidRPr="00756FE8">
              <w:rPr>
                <w:rFonts w:ascii="Times New Roman" w:hAnsi="Times New Roman" w:cs="Times New Roman"/>
                <w:color w:val="002060"/>
              </w:rPr>
              <w:t xml:space="preserve"> | 0001</w:t>
            </w:r>
          </w:p>
        </w:tc>
      </w:tr>
      <w:tr w:rsidR="002056CE" w14:paraId="69F5B623" w14:textId="77777777" w:rsidTr="00FB64ED">
        <w:trPr>
          <w:trHeight w:val="272"/>
          <w:jc w:val="center"/>
        </w:trPr>
        <w:tc>
          <w:tcPr>
            <w:tcW w:w="4667" w:type="dxa"/>
            <w:vAlign w:val="center"/>
          </w:tcPr>
          <w:p w14:paraId="21CA2BA6" w14:textId="77777777" w:rsidR="002056CE" w:rsidRDefault="002056CE" w:rsidP="002056CE">
            <w:pPr>
              <w:spacing w:before="39"/>
              <w:ind w:firstLine="112"/>
              <w:jc w:val="center"/>
              <w:rPr>
                <w:rFonts w:ascii="Times New Roman" w:hAnsi="Times New Roman" w:cs="Times New Roman"/>
                <w:color w:val="010302"/>
              </w:rPr>
            </w:pPr>
          </w:p>
        </w:tc>
        <w:tc>
          <w:tcPr>
            <w:tcW w:w="4243" w:type="dxa"/>
            <w:vAlign w:val="center"/>
          </w:tcPr>
          <w:p w14:paraId="63F931BB" w14:textId="77777777" w:rsidR="002056CE" w:rsidRDefault="002056CE" w:rsidP="002056CE">
            <w:pPr>
              <w:spacing w:before="39"/>
              <w:ind w:firstLine="113"/>
              <w:jc w:val="center"/>
              <w:rPr>
                <w:rFonts w:ascii="Times New Roman" w:hAnsi="Times New Roman" w:cs="Times New Roman"/>
                <w:color w:val="010302"/>
              </w:rPr>
            </w:pPr>
          </w:p>
        </w:tc>
      </w:tr>
      <w:tr w:rsidR="002056CE" w14:paraId="226974D1" w14:textId="77777777" w:rsidTr="00FB64ED">
        <w:trPr>
          <w:trHeight w:val="272"/>
          <w:jc w:val="center"/>
        </w:trPr>
        <w:tc>
          <w:tcPr>
            <w:tcW w:w="4667" w:type="dxa"/>
            <w:vAlign w:val="center"/>
          </w:tcPr>
          <w:p w14:paraId="12594970" w14:textId="77777777" w:rsidR="002056CE" w:rsidRDefault="002056CE" w:rsidP="002056CE">
            <w:pPr>
              <w:spacing w:before="39"/>
              <w:ind w:firstLine="112"/>
              <w:jc w:val="center"/>
              <w:rPr>
                <w:rFonts w:ascii="Times New Roman" w:hAnsi="Times New Roman" w:cs="Times New Roman"/>
                <w:color w:val="010302"/>
              </w:rPr>
            </w:pPr>
          </w:p>
        </w:tc>
        <w:tc>
          <w:tcPr>
            <w:tcW w:w="4243" w:type="dxa"/>
            <w:vAlign w:val="center"/>
          </w:tcPr>
          <w:p w14:paraId="066316AC" w14:textId="77777777" w:rsidR="002056CE" w:rsidRDefault="002056CE" w:rsidP="002056CE">
            <w:pPr>
              <w:spacing w:before="39"/>
              <w:ind w:firstLine="113"/>
              <w:jc w:val="center"/>
              <w:rPr>
                <w:rFonts w:ascii="Times New Roman" w:hAnsi="Times New Roman" w:cs="Times New Roman"/>
                <w:color w:val="010302"/>
              </w:rPr>
            </w:pPr>
          </w:p>
        </w:tc>
      </w:tr>
      <w:tr w:rsidR="002056CE" w14:paraId="45319AE3" w14:textId="77777777" w:rsidTr="00FB64ED">
        <w:trPr>
          <w:trHeight w:val="275"/>
          <w:jc w:val="center"/>
        </w:trPr>
        <w:tc>
          <w:tcPr>
            <w:tcW w:w="4667" w:type="dxa"/>
            <w:vAlign w:val="center"/>
          </w:tcPr>
          <w:p w14:paraId="42B32F79" w14:textId="77777777" w:rsidR="002056CE" w:rsidRDefault="002056CE" w:rsidP="002056CE">
            <w:pPr>
              <w:spacing w:before="39"/>
              <w:ind w:firstLine="112"/>
              <w:jc w:val="center"/>
              <w:rPr>
                <w:rFonts w:ascii="Times New Roman" w:hAnsi="Times New Roman" w:cs="Times New Roman"/>
                <w:color w:val="010302"/>
              </w:rPr>
            </w:pPr>
          </w:p>
        </w:tc>
        <w:tc>
          <w:tcPr>
            <w:tcW w:w="4243" w:type="dxa"/>
            <w:vAlign w:val="center"/>
          </w:tcPr>
          <w:p w14:paraId="6F30FB9D" w14:textId="77777777" w:rsidR="002056CE" w:rsidRDefault="002056CE" w:rsidP="002056CE">
            <w:pPr>
              <w:spacing w:before="39"/>
              <w:ind w:firstLine="113"/>
              <w:jc w:val="center"/>
              <w:rPr>
                <w:rFonts w:ascii="Times New Roman" w:hAnsi="Times New Roman" w:cs="Times New Roman"/>
                <w:color w:val="010302"/>
              </w:rPr>
            </w:pPr>
          </w:p>
        </w:tc>
      </w:tr>
    </w:tbl>
    <w:p w14:paraId="1B0FE330" w14:textId="77777777" w:rsidR="002056CE" w:rsidRDefault="002056CE" w:rsidP="002056CE">
      <w:pPr>
        <w:spacing w:after="99"/>
        <w:rPr>
          <w:rFonts w:cs="Arial"/>
          <w:b/>
          <w:bCs/>
          <w:color w:val="000000"/>
          <w:spacing w:val="116"/>
        </w:rPr>
      </w:pPr>
    </w:p>
    <w:p w14:paraId="3F8AEC90" w14:textId="77777777" w:rsidR="002056CE" w:rsidRDefault="002056CE" w:rsidP="002056CE">
      <w:pPr>
        <w:ind w:left="720"/>
        <w:rPr>
          <w:i/>
          <w:iCs/>
        </w:rPr>
      </w:pPr>
    </w:p>
    <w:p w14:paraId="7BF28E6C" w14:textId="77777777" w:rsidR="002056CE" w:rsidRPr="00A047B2" w:rsidRDefault="002056CE" w:rsidP="002056CE">
      <w:pPr>
        <w:rPr>
          <w:i/>
          <w:iCs/>
        </w:rPr>
      </w:pPr>
    </w:p>
    <w:tbl>
      <w:tblPr>
        <w:tblStyle w:val="TableGrid"/>
        <w:tblW w:w="8217" w:type="dxa"/>
        <w:jc w:val="center"/>
        <w:tblLayout w:type="fixed"/>
        <w:tblLook w:val="04A0" w:firstRow="1" w:lastRow="0" w:firstColumn="1" w:lastColumn="0" w:noHBand="0" w:noVBand="1"/>
      </w:tblPr>
      <w:tblGrid>
        <w:gridCol w:w="8217"/>
      </w:tblGrid>
      <w:tr w:rsidR="002056CE" w14:paraId="20BCA2A4" w14:textId="77777777" w:rsidTr="00FB64ED">
        <w:trPr>
          <w:trHeight w:val="263"/>
          <w:jc w:val="center"/>
        </w:trPr>
        <w:tc>
          <w:tcPr>
            <w:tcW w:w="8217" w:type="dxa"/>
            <w:shd w:val="clear" w:color="auto" w:fill="C6D9F1"/>
            <w:vAlign w:val="center"/>
          </w:tcPr>
          <w:p w14:paraId="234ECA89" w14:textId="77777777" w:rsidR="002056CE" w:rsidRDefault="002056CE" w:rsidP="00FB64ED">
            <w:pPr>
              <w:jc w:val="center"/>
              <w:rPr>
                <w:rFonts w:ascii="Times New Roman" w:hAnsi="Times New Roman" w:cs="Times New Roman"/>
                <w:color w:val="010302"/>
              </w:rPr>
            </w:pPr>
            <w:r>
              <w:rPr>
                <w:rFonts w:cs="Arial"/>
                <w:b/>
                <w:bCs/>
                <w:color w:val="000000"/>
                <w:szCs w:val="20"/>
              </w:rPr>
              <w:t>HSE Plan</w:t>
            </w:r>
          </w:p>
        </w:tc>
      </w:tr>
      <w:tr w:rsidR="002056CE" w14:paraId="0B2B4C0C" w14:textId="77777777" w:rsidTr="00FB3D20">
        <w:trPr>
          <w:trHeight w:val="916"/>
          <w:jc w:val="center"/>
        </w:trPr>
        <w:tc>
          <w:tcPr>
            <w:tcW w:w="8217" w:type="dxa"/>
          </w:tcPr>
          <w:p w14:paraId="7FB8423E" w14:textId="77777777" w:rsidR="002056CE" w:rsidRDefault="002056CE" w:rsidP="00FB64ED">
            <w:pPr>
              <w:ind w:firstLine="112"/>
              <w:rPr>
                <w:rFonts w:cs="Arial"/>
                <w:color w:val="010302"/>
              </w:rPr>
            </w:pPr>
          </w:p>
          <w:p w14:paraId="13E3975D" w14:textId="77777777" w:rsidR="002056CE" w:rsidRDefault="002056CE" w:rsidP="002056CE">
            <w:pPr>
              <w:ind w:firstLine="112"/>
              <w:rPr>
                <w:rFonts w:cs="Arial"/>
                <w:color w:val="010302"/>
              </w:rPr>
            </w:pPr>
            <w:r w:rsidRPr="003F2F7B">
              <w:rPr>
                <w:rFonts w:cs="Arial"/>
                <w:color w:val="010302"/>
              </w:rPr>
              <w:t>Project Approved HSE Plan will be followed – HSE Plan No. ESPEC-HSE-D15</w:t>
            </w:r>
          </w:p>
          <w:p w14:paraId="706FC6D2" w14:textId="77777777" w:rsidR="002056CE" w:rsidRPr="00A047B2" w:rsidRDefault="002056CE" w:rsidP="00FB64ED">
            <w:pPr>
              <w:ind w:firstLine="112"/>
              <w:rPr>
                <w:rFonts w:cs="Arial"/>
                <w:color w:val="010302"/>
              </w:rPr>
            </w:pPr>
          </w:p>
        </w:tc>
      </w:tr>
    </w:tbl>
    <w:p w14:paraId="17110F40" w14:textId="77777777" w:rsidR="002056CE" w:rsidRDefault="002056CE" w:rsidP="002056CE"/>
    <w:p w14:paraId="1A43845C" w14:textId="77777777" w:rsidR="004237D6" w:rsidRDefault="004237D6" w:rsidP="004237D6">
      <w:pPr>
        <w:rPr>
          <w:rFonts w:cs="Arial"/>
          <w:b/>
          <w:bCs/>
          <w:color w:val="000000"/>
          <w:spacing w:val="116"/>
        </w:rPr>
      </w:pPr>
    </w:p>
    <w:p w14:paraId="55624817" w14:textId="77777777" w:rsidR="004237D6" w:rsidRDefault="004237D6" w:rsidP="004237D6">
      <w:pPr>
        <w:rPr>
          <w:rFonts w:cs="Arial"/>
          <w:b/>
          <w:bCs/>
          <w:color w:val="000000"/>
          <w:spacing w:val="116"/>
        </w:rPr>
      </w:pPr>
    </w:p>
    <w:p w14:paraId="5D89F1A6" w14:textId="100856BB" w:rsidR="004B718D" w:rsidRDefault="004B718D" w:rsidP="004237D6">
      <w:pPr>
        <w:rPr>
          <w:rFonts w:cs="Arial"/>
          <w:b/>
          <w:bCs/>
          <w:color w:val="000000"/>
          <w:spacing w:val="116"/>
        </w:rPr>
      </w:pPr>
    </w:p>
    <w:p w14:paraId="65C4849C" w14:textId="77777777" w:rsidR="00C123FE" w:rsidRDefault="00C123FE" w:rsidP="00C123FE">
      <w:pPr>
        <w:ind w:left="720"/>
        <w:rPr>
          <w:i/>
          <w:iCs/>
        </w:rPr>
      </w:pPr>
    </w:p>
    <w:tbl>
      <w:tblPr>
        <w:tblStyle w:val="TableGrid"/>
        <w:tblW w:w="8789" w:type="dxa"/>
        <w:jc w:val="center"/>
        <w:tblLayout w:type="fixed"/>
        <w:tblLook w:val="04A0" w:firstRow="1" w:lastRow="0" w:firstColumn="1" w:lastColumn="0" w:noHBand="0" w:noVBand="1"/>
      </w:tblPr>
      <w:tblGrid>
        <w:gridCol w:w="8789"/>
      </w:tblGrid>
      <w:tr w:rsidR="00FB3D20" w:rsidRPr="00EB0D1D" w14:paraId="4A084F8F" w14:textId="77777777" w:rsidTr="005337F3">
        <w:trPr>
          <w:trHeight w:val="263"/>
          <w:jc w:val="center"/>
        </w:trPr>
        <w:tc>
          <w:tcPr>
            <w:tcW w:w="8789" w:type="dxa"/>
            <w:shd w:val="clear" w:color="auto" w:fill="C6D9F1"/>
            <w:vAlign w:val="center"/>
          </w:tcPr>
          <w:p w14:paraId="3D859DED" w14:textId="77777777" w:rsidR="00FB3D20" w:rsidRPr="00EB0D1D" w:rsidRDefault="00FB3D20" w:rsidP="005337F3">
            <w:pPr>
              <w:jc w:val="center"/>
              <w:rPr>
                <w:rFonts w:ascii="Times New Roman" w:hAnsi="Times New Roman" w:cs="Times New Roman"/>
                <w:color w:val="010302"/>
                <w:highlight w:val="yellow"/>
              </w:rPr>
            </w:pPr>
            <w:r w:rsidRPr="00EB0D1D">
              <w:rPr>
                <w:rFonts w:cs="Arial"/>
                <w:b/>
                <w:bCs/>
                <w:color w:val="000000"/>
                <w:szCs w:val="20"/>
                <w:highlight w:val="yellow"/>
              </w:rPr>
              <w:t>QA/QC Plan</w:t>
            </w:r>
          </w:p>
        </w:tc>
      </w:tr>
      <w:tr w:rsidR="00FB3D20" w:rsidRPr="002140D9" w14:paraId="68FEB06B" w14:textId="77777777" w:rsidTr="005337F3">
        <w:trPr>
          <w:trHeight w:val="1026"/>
          <w:jc w:val="center"/>
        </w:trPr>
        <w:tc>
          <w:tcPr>
            <w:tcW w:w="8789" w:type="dxa"/>
          </w:tcPr>
          <w:p w14:paraId="3BE0FF36" w14:textId="77777777" w:rsidR="00FB3D20" w:rsidRPr="00EB0D1D" w:rsidRDefault="00FB3D20" w:rsidP="005337F3">
            <w:pPr>
              <w:ind w:firstLine="112"/>
              <w:rPr>
                <w:rFonts w:asciiTheme="minorBidi" w:hAnsiTheme="minorBidi"/>
                <w:color w:val="010302"/>
                <w:highlight w:val="yellow"/>
              </w:rPr>
            </w:pPr>
          </w:p>
          <w:p w14:paraId="41AB816D" w14:textId="77777777" w:rsidR="00FB3D20" w:rsidRPr="00EB0D1D" w:rsidRDefault="00FB3D20" w:rsidP="00FB3D20">
            <w:pPr>
              <w:pStyle w:val="NormalWeb"/>
              <w:widowControl w:val="0"/>
              <w:numPr>
                <w:ilvl w:val="0"/>
                <w:numId w:val="46"/>
              </w:numPr>
              <w:spacing w:before="0" w:beforeAutospacing="0" w:after="0"/>
              <w:rPr>
                <w:rFonts w:asciiTheme="minorBidi" w:hAnsiTheme="minorBidi" w:cstheme="minorBidi"/>
                <w:color w:val="000000" w:themeColor="text1"/>
                <w:sz w:val="20"/>
                <w:szCs w:val="22"/>
                <w:highlight w:val="yellow"/>
              </w:rPr>
            </w:pPr>
            <w:r w:rsidRPr="00EB0D1D">
              <w:rPr>
                <w:rFonts w:asciiTheme="minorBidi" w:hAnsiTheme="minorBidi" w:cstheme="minorBidi"/>
                <w:b/>
                <w:color w:val="000000" w:themeColor="text1"/>
                <w:sz w:val="20"/>
                <w:szCs w:val="22"/>
                <w:highlight w:val="yellow"/>
              </w:rPr>
              <w:t>Quality Assurance Procedures</w:t>
            </w:r>
            <w:r w:rsidRPr="00EB0D1D">
              <w:rPr>
                <w:rFonts w:asciiTheme="minorBidi" w:hAnsiTheme="minorBidi" w:cstheme="minorBidi"/>
                <w:color w:val="000000" w:themeColor="text1"/>
                <w:sz w:val="20"/>
                <w:szCs w:val="22"/>
                <w:highlight w:val="yellow"/>
              </w:rPr>
              <w:t xml:space="preserve"> - EPEC/TRANSCO_QCP_REV00</w:t>
            </w:r>
          </w:p>
          <w:p w14:paraId="6B90FF06" w14:textId="77777777" w:rsidR="00FB3D20" w:rsidRPr="00EB0D1D" w:rsidRDefault="00FB3D20" w:rsidP="005337F3">
            <w:pPr>
              <w:pStyle w:val="NormalWeb"/>
              <w:jc w:val="both"/>
              <w:rPr>
                <w:rFonts w:asciiTheme="minorBidi" w:hAnsiTheme="minorBidi" w:cstheme="minorBidi"/>
                <w:color w:val="000000" w:themeColor="text1"/>
                <w:sz w:val="20"/>
                <w:szCs w:val="22"/>
                <w:highlight w:val="yellow"/>
              </w:rPr>
            </w:pPr>
            <w:r w:rsidRPr="00EB0D1D">
              <w:rPr>
                <w:rFonts w:asciiTheme="minorBidi" w:hAnsiTheme="minorBidi" w:cstheme="minorBidi"/>
                <w:color w:val="000000" w:themeColor="text1"/>
                <w:sz w:val="20"/>
                <w:szCs w:val="22"/>
                <w:highlight w:val="yellow"/>
              </w:rPr>
              <w:t>The QA procedure ensures that all construction activities for the duct bank road crossings comply with TRANSCO specifications and project requirements.</w:t>
            </w:r>
          </w:p>
          <w:p w14:paraId="34946D82" w14:textId="77777777" w:rsidR="00FB3D20" w:rsidRPr="00EB0D1D" w:rsidRDefault="00FB3D20" w:rsidP="00FB3D20">
            <w:pPr>
              <w:pStyle w:val="NormalWeb"/>
              <w:numPr>
                <w:ilvl w:val="1"/>
                <w:numId w:val="46"/>
              </w:numPr>
              <w:jc w:val="both"/>
              <w:rPr>
                <w:rFonts w:asciiTheme="minorBidi" w:hAnsiTheme="minorBidi" w:cstheme="minorBidi"/>
                <w:color w:val="000000" w:themeColor="text1"/>
                <w:sz w:val="20"/>
                <w:szCs w:val="22"/>
                <w:highlight w:val="yellow"/>
              </w:rPr>
            </w:pPr>
            <w:r w:rsidRPr="00EB0D1D">
              <w:rPr>
                <w:rFonts w:asciiTheme="minorBidi" w:hAnsiTheme="minorBidi" w:cstheme="minorBidi"/>
                <w:b/>
                <w:color w:val="000000" w:themeColor="text1"/>
                <w:sz w:val="20"/>
                <w:szCs w:val="22"/>
                <w:highlight w:val="yellow"/>
              </w:rPr>
              <w:t>Planning &amp; Documentation:</w:t>
            </w:r>
            <w:r w:rsidRPr="00EB0D1D">
              <w:rPr>
                <w:rFonts w:asciiTheme="minorBidi" w:hAnsiTheme="minorBidi" w:cstheme="minorBidi"/>
                <w:color w:val="000000" w:themeColor="text1"/>
                <w:sz w:val="20"/>
                <w:szCs w:val="22"/>
                <w:highlight w:val="yellow"/>
              </w:rPr>
              <w:t xml:space="preserve"> All method statements, ITPs, material submittals, and drawings shall be submitted for approval before commencement.</w:t>
            </w:r>
          </w:p>
          <w:p w14:paraId="3D39F675" w14:textId="77777777" w:rsidR="00FB3D20" w:rsidRPr="00EB0D1D" w:rsidRDefault="00FB3D20" w:rsidP="00FB3D20">
            <w:pPr>
              <w:pStyle w:val="NormalWeb"/>
              <w:numPr>
                <w:ilvl w:val="1"/>
                <w:numId w:val="46"/>
              </w:numPr>
              <w:jc w:val="both"/>
              <w:rPr>
                <w:rFonts w:asciiTheme="minorBidi" w:hAnsiTheme="minorBidi" w:cstheme="minorBidi"/>
                <w:color w:val="000000" w:themeColor="text1"/>
                <w:sz w:val="20"/>
                <w:szCs w:val="22"/>
                <w:highlight w:val="yellow"/>
              </w:rPr>
            </w:pPr>
            <w:r w:rsidRPr="00EB0D1D">
              <w:rPr>
                <w:rFonts w:asciiTheme="minorBidi" w:hAnsiTheme="minorBidi" w:cstheme="minorBidi"/>
                <w:b/>
                <w:color w:val="000000" w:themeColor="text1"/>
                <w:sz w:val="20"/>
                <w:szCs w:val="22"/>
                <w:highlight w:val="yellow"/>
              </w:rPr>
              <w:t>Material Approvals:</w:t>
            </w:r>
            <w:r w:rsidRPr="00EB0D1D">
              <w:rPr>
                <w:rFonts w:asciiTheme="minorBidi" w:hAnsiTheme="minorBidi" w:cstheme="minorBidi"/>
                <w:color w:val="000000" w:themeColor="text1"/>
                <w:sz w:val="20"/>
                <w:szCs w:val="22"/>
                <w:highlight w:val="yellow"/>
              </w:rPr>
              <w:t xml:space="preserve"> All materials shall be procured from TAQA-approved vendors and supported with compliance certificates.</w:t>
            </w:r>
          </w:p>
          <w:p w14:paraId="73B0C55C" w14:textId="77777777" w:rsidR="00FB3D20" w:rsidRPr="00EB0D1D" w:rsidRDefault="00FB3D20" w:rsidP="00FB3D20">
            <w:pPr>
              <w:pStyle w:val="NormalWeb"/>
              <w:numPr>
                <w:ilvl w:val="1"/>
                <w:numId w:val="46"/>
              </w:numPr>
              <w:jc w:val="both"/>
              <w:rPr>
                <w:rFonts w:asciiTheme="minorBidi" w:hAnsiTheme="minorBidi" w:cstheme="minorBidi"/>
                <w:color w:val="000000" w:themeColor="text1"/>
                <w:sz w:val="20"/>
                <w:szCs w:val="22"/>
                <w:highlight w:val="yellow"/>
              </w:rPr>
            </w:pPr>
            <w:r w:rsidRPr="00EB0D1D">
              <w:rPr>
                <w:rFonts w:asciiTheme="minorBidi" w:hAnsiTheme="minorBidi" w:cstheme="minorBidi"/>
                <w:b/>
                <w:color w:val="000000" w:themeColor="text1"/>
                <w:sz w:val="20"/>
                <w:szCs w:val="22"/>
                <w:highlight w:val="yellow"/>
              </w:rPr>
              <w:lastRenderedPageBreak/>
              <w:t>Training &amp; Competency:</w:t>
            </w:r>
            <w:r w:rsidRPr="00EB0D1D">
              <w:rPr>
                <w:rFonts w:asciiTheme="minorBidi" w:hAnsiTheme="minorBidi" w:cstheme="minorBidi"/>
                <w:color w:val="000000" w:themeColor="text1"/>
                <w:sz w:val="20"/>
                <w:szCs w:val="22"/>
                <w:highlight w:val="yellow"/>
              </w:rPr>
              <w:t xml:space="preserve"> Site staff shall be trained on project QA requirements; only qualified personnel shall perform critical tasks.</w:t>
            </w:r>
          </w:p>
          <w:p w14:paraId="5F9058F9" w14:textId="77777777" w:rsidR="00FB3D20" w:rsidRPr="00EB0D1D" w:rsidRDefault="00FB3D20" w:rsidP="00FB3D20">
            <w:pPr>
              <w:pStyle w:val="NormalWeb"/>
              <w:numPr>
                <w:ilvl w:val="1"/>
                <w:numId w:val="46"/>
              </w:numPr>
              <w:jc w:val="both"/>
              <w:rPr>
                <w:rFonts w:asciiTheme="minorBidi" w:hAnsiTheme="minorBidi" w:cstheme="minorBidi"/>
                <w:color w:val="000000" w:themeColor="text1"/>
                <w:sz w:val="20"/>
                <w:szCs w:val="22"/>
                <w:highlight w:val="yellow"/>
              </w:rPr>
            </w:pPr>
            <w:r w:rsidRPr="00EB0D1D">
              <w:rPr>
                <w:rFonts w:asciiTheme="minorBidi" w:hAnsiTheme="minorBidi" w:cstheme="minorBidi"/>
                <w:b/>
                <w:color w:val="000000" w:themeColor="text1"/>
                <w:sz w:val="20"/>
                <w:szCs w:val="22"/>
                <w:highlight w:val="yellow"/>
              </w:rPr>
              <w:t>Document Control:</w:t>
            </w:r>
            <w:r w:rsidRPr="00EB0D1D">
              <w:rPr>
                <w:rFonts w:asciiTheme="minorBidi" w:hAnsiTheme="minorBidi" w:cstheme="minorBidi"/>
                <w:color w:val="000000" w:themeColor="text1"/>
                <w:sz w:val="20"/>
                <w:szCs w:val="22"/>
                <w:highlight w:val="yellow"/>
              </w:rPr>
              <w:t xml:space="preserve"> All QA documents shall be controlled, tracked, and archived by the Document Controller.</w:t>
            </w:r>
          </w:p>
          <w:p w14:paraId="3FB240B8" w14:textId="77777777" w:rsidR="00FB3D20" w:rsidRPr="00EB0D1D" w:rsidRDefault="00FB3D20" w:rsidP="00FB3D20">
            <w:pPr>
              <w:pStyle w:val="NormalWeb"/>
              <w:widowControl w:val="0"/>
              <w:numPr>
                <w:ilvl w:val="0"/>
                <w:numId w:val="46"/>
              </w:numPr>
              <w:spacing w:before="0" w:beforeAutospacing="0" w:after="0"/>
              <w:jc w:val="both"/>
              <w:rPr>
                <w:rFonts w:asciiTheme="minorBidi" w:hAnsiTheme="minorBidi" w:cstheme="minorBidi"/>
                <w:b/>
                <w:color w:val="000000" w:themeColor="text1"/>
                <w:sz w:val="20"/>
                <w:szCs w:val="22"/>
                <w:highlight w:val="yellow"/>
              </w:rPr>
            </w:pPr>
            <w:r w:rsidRPr="00EB0D1D">
              <w:rPr>
                <w:rFonts w:asciiTheme="minorBidi" w:hAnsiTheme="minorBidi" w:cstheme="minorBidi"/>
                <w:b/>
                <w:color w:val="000000" w:themeColor="text1"/>
                <w:sz w:val="20"/>
                <w:szCs w:val="22"/>
                <w:highlight w:val="yellow"/>
              </w:rPr>
              <w:t>Quality Control Procedures.</w:t>
            </w:r>
          </w:p>
          <w:p w14:paraId="34699AC7" w14:textId="77777777" w:rsidR="00FB3D20" w:rsidRPr="00EB0D1D" w:rsidRDefault="00FB3D20" w:rsidP="005337F3">
            <w:pPr>
              <w:pStyle w:val="NormalWeb"/>
              <w:spacing w:before="0" w:beforeAutospacing="0"/>
              <w:jc w:val="both"/>
              <w:rPr>
                <w:rFonts w:asciiTheme="minorBidi" w:hAnsiTheme="minorBidi" w:cstheme="minorBidi"/>
                <w:color w:val="000000" w:themeColor="text1"/>
                <w:sz w:val="20"/>
                <w:szCs w:val="22"/>
                <w:highlight w:val="yellow"/>
              </w:rPr>
            </w:pPr>
            <w:r w:rsidRPr="00EB0D1D">
              <w:rPr>
                <w:rFonts w:asciiTheme="minorBidi" w:hAnsiTheme="minorBidi" w:cstheme="minorBidi"/>
                <w:color w:val="000000" w:themeColor="text1"/>
                <w:sz w:val="20"/>
                <w:szCs w:val="22"/>
                <w:highlight w:val="yellow"/>
              </w:rPr>
              <w:t>The QC procedure ensures that all executed works are inspected, tested, and verified to meet the specified quality standards.</w:t>
            </w:r>
          </w:p>
          <w:p w14:paraId="52638627" w14:textId="36D0E1CA" w:rsidR="00FB3D20" w:rsidRPr="00EB0D1D" w:rsidRDefault="00FB3D20" w:rsidP="00FB3D20">
            <w:pPr>
              <w:pStyle w:val="NormalWeb"/>
              <w:numPr>
                <w:ilvl w:val="1"/>
                <w:numId w:val="46"/>
              </w:numPr>
              <w:jc w:val="both"/>
              <w:rPr>
                <w:rFonts w:asciiTheme="minorBidi" w:hAnsiTheme="minorBidi" w:cstheme="minorBidi"/>
                <w:color w:val="000000" w:themeColor="text1"/>
                <w:sz w:val="20"/>
                <w:szCs w:val="22"/>
                <w:highlight w:val="yellow"/>
              </w:rPr>
            </w:pPr>
            <w:r w:rsidRPr="00EB0D1D">
              <w:rPr>
                <w:rFonts w:asciiTheme="minorBidi" w:hAnsiTheme="minorBidi" w:cstheme="minorBidi"/>
                <w:b/>
                <w:color w:val="000000" w:themeColor="text1"/>
                <w:sz w:val="20"/>
                <w:szCs w:val="22"/>
                <w:highlight w:val="yellow"/>
              </w:rPr>
              <w:t>Site Inspections:</w:t>
            </w:r>
            <w:r w:rsidRPr="00EB0D1D">
              <w:rPr>
                <w:rFonts w:asciiTheme="minorBidi" w:hAnsiTheme="minorBidi" w:cstheme="minorBidi"/>
                <w:color w:val="000000" w:themeColor="text1"/>
                <w:sz w:val="20"/>
                <w:szCs w:val="22"/>
                <w:highlight w:val="yellow"/>
              </w:rPr>
              <w:t xml:space="preserve"> All stages of </w:t>
            </w:r>
            <w:r w:rsidR="00EF53F0" w:rsidRPr="00EB0D1D">
              <w:rPr>
                <w:rFonts w:asciiTheme="minorBidi" w:hAnsiTheme="minorBidi" w:cstheme="minorBidi"/>
                <w:color w:val="000000" w:themeColor="text1"/>
                <w:sz w:val="20"/>
                <w:szCs w:val="22"/>
                <w:highlight w:val="yellow"/>
              </w:rPr>
              <w:t xml:space="preserve">Route Marker &amp; Joint Pit Marker </w:t>
            </w:r>
            <w:proofErr w:type="spellStart"/>
            <w:r w:rsidR="00EF53F0" w:rsidRPr="00EB0D1D">
              <w:rPr>
                <w:rFonts w:asciiTheme="minorBidi" w:hAnsiTheme="minorBidi" w:cstheme="minorBidi"/>
                <w:color w:val="000000" w:themeColor="text1"/>
                <w:sz w:val="20"/>
                <w:szCs w:val="22"/>
                <w:highlight w:val="yellow"/>
              </w:rPr>
              <w:t>instalaltions</w:t>
            </w:r>
            <w:proofErr w:type="spellEnd"/>
            <w:r w:rsidRPr="00EB0D1D">
              <w:rPr>
                <w:rFonts w:asciiTheme="minorBidi" w:hAnsiTheme="minorBidi" w:cstheme="minorBidi"/>
                <w:color w:val="000000" w:themeColor="text1"/>
                <w:sz w:val="20"/>
                <w:szCs w:val="22"/>
                <w:highlight w:val="yellow"/>
              </w:rPr>
              <w:t xml:space="preserve"> shall be inspected by the QC Engineer.</w:t>
            </w:r>
          </w:p>
          <w:p w14:paraId="4F1E7968" w14:textId="72FA2EC0" w:rsidR="00FB3D20" w:rsidRPr="00EB0D1D" w:rsidRDefault="00FB3D20" w:rsidP="00FB3D20">
            <w:pPr>
              <w:pStyle w:val="NormalWeb"/>
              <w:numPr>
                <w:ilvl w:val="1"/>
                <w:numId w:val="46"/>
              </w:numPr>
              <w:jc w:val="both"/>
              <w:rPr>
                <w:rFonts w:asciiTheme="minorBidi" w:hAnsiTheme="minorBidi" w:cstheme="minorBidi"/>
                <w:color w:val="000000" w:themeColor="text1"/>
                <w:sz w:val="20"/>
                <w:szCs w:val="22"/>
                <w:highlight w:val="yellow"/>
              </w:rPr>
            </w:pPr>
            <w:r w:rsidRPr="00EB0D1D">
              <w:rPr>
                <w:rFonts w:asciiTheme="minorBidi" w:hAnsiTheme="minorBidi" w:cstheme="minorBidi"/>
                <w:b/>
                <w:color w:val="000000" w:themeColor="text1"/>
                <w:sz w:val="20"/>
                <w:szCs w:val="22"/>
                <w:highlight w:val="yellow"/>
              </w:rPr>
              <w:t xml:space="preserve">Testing: </w:t>
            </w:r>
            <w:r w:rsidR="00EF53F0" w:rsidRPr="00EB0D1D">
              <w:rPr>
                <w:rFonts w:asciiTheme="minorBidi" w:hAnsiTheme="minorBidi" w:cstheme="minorBidi"/>
                <w:color w:val="000000" w:themeColor="text1"/>
                <w:sz w:val="20"/>
                <w:szCs w:val="22"/>
                <w:highlight w:val="yellow"/>
              </w:rPr>
              <w:t>Visual Inspection</w:t>
            </w:r>
          </w:p>
          <w:p w14:paraId="5F24728E" w14:textId="77777777" w:rsidR="00FB3D20" w:rsidRPr="00EB0D1D" w:rsidRDefault="00FB3D20" w:rsidP="00FB3D20">
            <w:pPr>
              <w:pStyle w:val="NormalWeb"/>
              <w:numPr>
                <w:ilvl w:val="1"/>
                <w:numId w:val="46"/>
              </w:numPr>
              <w:jc w:val="both"/>
              <w:rPr>
                <w:rFonts w:asciiTheme="minorBidi" w:hAnsiTheme="minorBidi" w:cstheme="minorBidi"/>
                <w:color w:val="000000" w:themeColor="text1"/>
                <w:sz w:val="20"/>
                <w:szCs w:val="22"/>
                <w:highlight w:val="yellow"/>
              </w:rPr>
            </w:pPr>
            <w:r w:rsidRPr="00EB0D1D">
              <w:rPr>
                <w:rFonts w:asciiTheme="minorBidi" w:hAnsiTheme="minorBidi" w:cstheme="minorBidi"/>
                <w:b/>
                <w:color w:val="000000" w:themeColor="text1"/>
                <w:sz w:val="20"/>
                <w:szCs w:val="22"/>
                <w:highlight w:val="yellow"/>
              </w:rPr>
              <w:t>Inspection Requests (IRs):</w:t>
            </w:r>
            <w:r w:rsidRPr="00EB0D1D">
              <w:rPr>
                <w:rFonts w:asciiTheme="minorBidi" w:hAnsiTheme="minorBidi" w:cstheme="minorBidi"/>
                <w:color w:val="000000" w:themeColor="text1"/>
                <w:sz w:val="20"/>
                <w:szCs w:val="22"/>
                <w:highlight w:val="yellow"/>
              </w:rPr>
              <w:t xml:space="preserve"> Submitted in advance for all HOLD/WITNESS points. Consultant approval is required to proceed.</w:t>
            </w:r>
          </w:p>
          <w:p w14:paraId="144BA162" w14:textId="77777777" w:rsidR="00FB3D20" w:rsidRPr="00EB0D1D" w:rsidRDefault="00FB3D20" w:rsidP="00FB3D20">
            <w:pPr>
              <w:pStyle w:val="NormalWeb"/>
              <w:numPr>
                <w:ilvl w:val="1"/>
                <w:numId w:val="46"/>
              </w:numPr>
              <w:jc w:val="both"/>
              <w:rPr>
                <w:rFonts w:asciiTheme="minorBidi" w:hAnsiTheme="minorBidi" w:cstheme="minorBidi"/>
                <w:color w:val="000000" w:themeColor="text1"/>
                <w:sz w:val="20"/>
                <w:szCs w:val="22"/>
                <w:highlight w:val="yellow"/>
              </w:rPr>
            </w:pPr>
            <w:r w:rsidRPr="00EB0D1D">
              <w:rPr>
                <w:rFonts w:asciiTheme="minorBidi" w:hAnsiTheme="minorBidi" w:cstheme="minorBidi"/>
                <w:b/>
                <w:color w:val="000000" w:themeColor="text1"/>
                <w:sz w:val="20"/>
                <w:szCs w:val="22"/>
                <w:highlight w:val="yellow"/>
              </w:rPr>
              <w:t>Checklists &amp; Logs:</w:t>
            </w:r>
            <w:r w:rsidRPr="00EB0D1D">
              <w:rPr>
                <w:rFonts w:asciiTheme="minorBidi" w:hAnsiTheme="minorBidi" w:cstheme="minorBidi"/>
                <w:color w:val="000000" w:themeColor="text1"/>
                <w:sz w:val="20"/>
                <w:szCs w:val="22"/>
                <w:highlight w:val="yellow"/>
              </w:rPr>
              <w:t xml:space="preserve"> Standardized QA/QC checklists will be maintained daily. Records shall be available for review.</w:t>
            </w:r>
          </w:p>
          <w:p w14:paraId="347AE061" w14:textId="77777777" w:rsidR="00FB3D20" w:rsidRPr="00EB0D1D" w:rsidRDefault="00FB3D20" w:rsidP="00FB3D20">
            <w:pPr>
              <w:pStyle w:val="NormalWeb"/>
              <w:widowControl w:val="0"/>
              <w:numPr>
                <w:ilvl w:val="1"/>
                <w:numId w:val="46"/>
              </w:numPr>
              <w:spacing w:before="0" w:beforeAutospacing="0" w:after="0"/>
              <w:jc w:val="both"/>
              <w:rPr>
                <w:rFonts w:asciiTheme="minorBidi" w:hAnsiTheme="minorBidi"/>
                <w:color w:val="010302"/>
                <w:highlight w:val="yellow"/>
              </w:rPr>
            </w:pPr>
            <w:r w:rsidRPr="00EB0D1D">
              <w:rPr>
                <w:rFonts w:asciiTheme="minorBidi" w:hAnsiTheme="minorBidi" w:cstheme="minorBidi"/>
                <w:b/>
                <w:color w:val="000000" w:themeColor="text1"/>
                <w:sz w:val="20"/>
                <w:szCs w:val="22"/>
                <w:highlight w:val="yellow"/>
              </w:rPr>
              <w:t>Non-Conformance Control:</w:t>
            </w:r>
            <w:r w:rsidRPr="00EB0D1D">
              <w:rPr>
                <w:rFonts w:asciiTheme="minorBidi" w:hAnsiTheme="minorBidi" w:cstheme="minorBidi"/>
                <w:color w:val="000000" w:themeColor="text1"/>
                <w:sz w:val="20"/>
                <w:szCs w:val="22"/>
                <w:highlight w:val="yellow"/>
              </w:rPr>
              <w:t xml:space="preserve"> Any deviation shall be recorded, investigated, and corrective action shall be taken. All NCRs will be closed before final handover.</w:t>
            </w:r>
          </w:p>
        </w:tc>
      </w:tr>
    </w:tbl>
    <w:p w14:paraId="00B79CE5" w14:textId="1F0AB577" w:rsidR="00300468" w:rsidRDefault="00300468" w:rsidP="004237D6">
      <w:pPr>
        <w:spacing w:after="99"/>
        <w:rPr>
          <w:rFonts w:cs="Arial"/>
          <w:b/>
          <w:bCs/>
          <w:color w:val="000000"/>
          <w:spacing w:val="116"/>
        </w:rPr>
      </w:pPr>
    </w:p>
    <w:p w14:paraId="78E05984" w14:textId="51D706A4" w:rsidR="00300468" w:rsidRDefault="00300468" w:rsidP="004237D6">
      <w:pPr>
        <w:spacing w:after="99"/>
        <w:rPr>
          <w:rFonts w:cs="Arial"/>
          <w:b/>
          <w:bCs/>
          <w:color w:val="000000"/>
          <w:spacing w:val="116"/>
        </w:rPr>
      </w:pPr>
    </w:p>
    <w:p w14:paraId="01769B18" w14:textId="77777777" w:rsidR="003251DF" w:rsidRDefault="003251DF" w:rsidP="004237D6">
      <w:pPr>
        <w:spacing w:after="99"/>
        <w:rPr>
          <w:rFonts w:cs="Arial"/>
          <w:b/>
          <w:color w:val="000000"/>
          <w:spacing w:val="116"/>
        </w:rPr>
      </w:pPr>
    </w:p>
    <w:p w14:paraId="77E87A76" w14:textId="477F53BE" w:rsidR="002056CE" w:rsidRDefault="002056CE" w:rsidP="00104E21">
      <w:pPr>
        <w:pStyle w:val="Heading1"/>
        <w:pageBreakBefore/>
        <w:widowControl/>
        <w:numPr>
          <w:ilvl w:val="0"/>
          <w:numId w:val="11"/>
        </w:numPr>
        <w:spacing w:before="0" w:after="120"/>
        <w:ind w:firstLine="23"/>
        <w:rPr>
          <w:rFonts w:ascii="Arial" w:hAnsi="Arial" w:cs="Arial"/>
        </w:rPr>
      </w:pPr>
      <w:bookmarkStart w:id="5" w:name="_Toc215050825"/>
      <w:r w:rsidRPr="7816BC44">
        <w:rPr>
          <w:rFonts w:ascii="Arial" w:hAnsi="Arial" w:cs="Arial"/>
        </w:rPr>
        <w:lastRenderedPageBreak/>
        <w:t>Specifications &amp; Standards</w:t>
      </w:r>
      <w:bookmarkEnd w:id="5"/>
    </w:p>
    <w:p w14:paraId="65DD785F" w14:textId="77777777" w:rsidR="002056CE" w:rsidRDefault="002056CE" w:rsidP="002056CE">
      <w:pPr>
        <w:pStyle w:val="ListParagraph"/>
        <w:ind w:left="720"/>
        <w:rPr>
          <w:rFonts w:ascii="Times New Roman" w:hAnsi="Times New Roman" w:cs="Times New Roman"/>
          <w:b/>
          <w:bCs/>
          <w:color w:val="010302"/>
        </w:rPr>
      </w:pPr>
    </w:p>
    <w:tbl>
      <w:tblPr>
        <w:tblStyle w:val="TableGrid"/>
        <w:tblW w:w="8910" w:type="dxa"/>
        <w:jc w:val="center"/>
        <w:tblLayout w:type="fixed"/>
        <w:tblLook w:val="04A0" w:firstRow="1" w:lastRow="0" w:firstColumn="1" w:lastColumn="0" w:noHBand="0" w:noVBand="1"/>
      </w:tblPr>
      <w:tblGrid>
        <w:gridCol w:w="4815"/>
        <w:gridCol w:w="4095"/>
      </w:tblGrid>
      <w:tr w:rsidR="002056CE" w:rsidRPr="008A253C" w14:paraId="2CC16BBB" w14:textId="77777777" w:rsidTr="00FB64ED">
        <w:trPr>
          <w:trHeight w:val="263"/>
          <w:jc w:val="center"/>
        </w:trPr>
        <w:tc>
          <w:tcPr>
            <w:tcW w:w="4815" w:type="dxa"/>
            <w:shd w:val="clear" w:color="auto" w:fill="C6D9F1"/>
            <w:vAlign w:val="center"/>
          </w:tcPr>
          <w:p w14:paraId="7C5FB7DD" w14:textId="3D3E639A" w:rsidR="002056CE" w:rsidRPr="008A253C" w:rsidRDefault="00245776" w:rsidP="00FB64ED">
            <w:pPr>
              <w:jc w:val="center"/>
              <w:rPr>
                <w:rFonts w:cs="Arial"/>
                <w:b/>
                <w:bCs/>
                <w:color w:val="010302"/>
                <w:szCs w:val="20"/>
              </w:rPr>
            </w:pPr>
            <w:r>
              <w:rPr>
                <w:rFonts w:cs="Arial"/>
                <w:b/>
                <w:bCs/>
                <w:color w:val="010302"/>
                <w:szCs w:val="20"/>
              </w:rPr>
              <w:t>TAQA</w:t>
            </w:r>
            <w:r w:rsidR="002056CE" w:rsidRPr="008A253C">
              <w:rPr>
                <w:rFonts w:cs="Arial"/>
                <w:b/>
                <w:bCs/>
                <w:color w:val="010302"/>
                <w:szCs w:val="20"/>
              </w:rPr>
              <w:t xml:space="preserve"> Specifications &amp; Standards</w:t>
            </w:r>
          </w:p>
        </w:tc>
        <w:tc>
          <w:tcPr>
            <w:tcW w:w="4095" w:type="dxa"/>
            <w:shd w:val="clear" w:color="auto" w:fill="C6D9F1"/>
            <w:vAlign w:val="center"/>
          </w:tcPr>
          <w:p w14:paraId="7F1D93F0" w14:textId="77777777" w:rsidR="002056CE" w:rsidRPr="008A253C" w:rsidRDefault="002056CE" w:rsidP="00FB64ED">
            <w:pPr>
              <w:jc w:val="center"/>
              <w:rPr>
                <w:rFonts w:cs="Arial"/>
                <w:color w:val="010302"/>
                <w:szCs w:val="20"/>
              </w:rPr>
            </w:pPr>
            <w:r w:rsidRPr="008A253C">
              <w:rPr>
                <w:rFonts w:cs="Arial"/>
                <w:b/>
                <w:bCs/>
                <w:color w:val="000000"/>
                <w:szCs w:val="20"/>
              </w:rPr>
              <w:t>Document Reference</w:t>
            </w:r>
          </w:p>
        </w:tc>
      </w:tr>
      <w:tr w:rsidR="00993C86" w:rsidRPr="008A253C" w14:paraId="7D746188" w14:textId="77777777" w:rsidTr="00FB64ED">
        <w:trPr>
          <w:trHeight w:val="272"/>
          <w:jc w:val="center"/>
        </w:trPr>
        <w:tc>
          <w:tcPr>
            <w:tcW w:w="4815" w:type="dxa"/>
            <w:vAlign w:val="center"/>
          </w:tcPr>
          <w:p w14:paraId="134E9D0F" w14:textId="16DA360A" w:rsidR="00993C86" w:rsidRPr="008A253C" w:rsidRDefault="00993C86" w:rsidP="00993C86">
            <w:pPr>
              <w:ind w:firstLine="112"/>
              <w:jc w:val="center"/>
              <w:rPr>
                <w:rFonts w:cs="Arial"/>
                <w:color w:val="010302"/>
                <w:szCs w:val="20"/>
              </w:rPr>
            </w:pPr>
            <w:r>
              <w:rPr>
                <w:rFonts w:cs="Arial"/>
                <w:color w:val="010302"/>
                <w:szCs w:val="20"/>
              </w:rPr>
              <w:t>Concrete and reinforcement concrete</w:t>
            </w:r>
          </w:p>
        </w:tc>
        <w:tc>
          <w:tcPr>
            <w:tcW w:w="4095" w:type="dxa"/>
            <w:vAlign w:val="center"/>
          </w:tcPr>
          <w:p w14:paraId="49EBFDCC" w14:textId="5F3D5982" w:rsidR="00993C86" w:rsidRPr="008A253C" w:rsidRDefault="00993C86" w:rsidP="00993C86">
            <w:pPr>
              <w:ind w:firstLine="113"/>
              <w:jc w:val="center"/>
              <w:rPr>
                <w:rFonts w:cs="Arial"/>
                <w:color w:val="010302"/>
                <w:szCs w:val="20"/>
              </w:rPr>
            </w:pPr>
            <w:r>
              <w:rPr>
                <w:rFonts w:cs="Arial"/>
                <w:color w:val="010302"/>
                <w:szCs w:val="20"/>
              </w:rPr>
              <w:t>S-TR-CIVIL-Concrete</w:t>
            </w:r>
          </w:p>
        </w:tc>
      </w:tr>
      <w:tr w:rsidR="00993C86" w:rsidRPr="008A253C" w14:paraId="3E341E3A" w14:textId="77777777" w:rsidTr="00FB64ED">
        <w:trPr>
          <w:trHeight w:val="272"/>
          <w:jc w:val="center"/>
        </w:trPr>
        <w:tc>
          <w:tcPr>
            <w:tcW w:w="4815" w:type="dxa"/>
            <w:vAlign w:val="center"/>
          </w:tcPr>
          <w:p w14:paraId="74CEAA38" w14:textId="4F9FB12F" w:rsidR="00993C86" w:rsidRPr="008A253C" w:rsidRDefault="00993C86" w:rsidP="00993C86">
            <w:pPr>
              <w:spacing w:before="39"/>
              <w:ind w:firstLine="112"/>
              <w:jc w:val="center"/>
              <w:rPr>
                <w:rFonts w:cs="Arial"/>
                <w:color w:val="010302"/>
                <w:szCs w:val="20"/>
              </w:rPr>
            </w:pPr>
            <w:r>
              <w:rPr>
                <w:rFonts w:cs="Arial"/>
                <w:color w:val="010302"/>
                <w:szCs w:val="20"/>
              </w:rPr>
              <w:t xml:space="preserve">General requirements </w:t>
            </w:r>
          </w:p>
        </w:tc>
        <w:tc>
          <w:tcPr>
            <w:tcW w:w="4095" w:type="dxa"/>
            <w:vAlign w:val="center"/>
          </w:tcPr>
          <w:p w14:paraId="37652473" w14:textId="3C5D3390" w:rsidR="00993C86" w:rsidRPr="008A253C" w:rsidRDefault="00993C86" w:rsidP="00993C86">
            <w:pPr>
              <w:spacing w:before="39"/>
              <w:ind w:firstLine="113"/>
              <w:jc w:val="center"/>
              <w:rPr>
                <w:rFonts w:cs="Arial"/>
                <w:color w:val="010302"/>
                <w:szCs w:val="20"/>
              </w:rPr>
            </w:pPr>
            <w:r>
              <w:rPr>
                <w:rFonts w:cs="Arial"/>
                <w:color w:val="010302"/>
                <w:szCs w:val="20"/>
              </w:rPr>
              <w:t>S-TR-CIVIL-GEN</w:t>
            </w:r>
          </w:p>
        </w:tc>
      </w:tr>
      <w:tr w:rsidR="00993C86" w:rsidRPr="008A253C" w14:paraId="0D9FDCF2" w14:textId="77777777" w:rsidTr="00FB64ED">
        <w:trPr>
          <w:trHeight w:val="275"/>
          <w:jc w:val="center"/>
        </w:trPr>
        <w:tc>
          <w:tcPr>
            <w:tcW w:w="4815" w:type="dxa"/>
            <w:vAlign w:val="center"/>
          </w:tcPr>
          <w:p w14:paraId="707877BA" w14:textId="5E8FECD5" w:rsidR="00993C86" w:rsidRPr="008A253C" w:rsidRDefault="00993C86" w:rsidP="00993C86">
            <w:pPr>
              <w:spacing w:before="39"/>
              <w:ind w:firstLine="112"/>
              <w:jc w:val="center"/>
              <w:rPr>
                <w:rFonts w:cs="Arial"/>
                <w:color w:val="010302"/>
                <w:szCs w:val="20"/>
              </w:rPr>
            </w:pPr>
            <w:r>
              <w:rPr>
                <w:rFonts w:cs="Arial"/>
                <w:color w:val="010302"/>
                <w:szCs w:val="20"/>
              </w:rPr>
              <w:t>Civil Works for Underground Cables</w:t>
            </w:r>
          </w:p>
        </w:tc>
        <w:tc>
          <w:tcPr>
            <w:tcW w:w="4095" w:type="dxa"/>
            <w:vAlign w:val="center"/>
          </w:tcPr>
          <w:p w14:paraId="5896008C" w14:textId="527D9932" w:rsidR="00993C86" w:rsidRPr="008A253C" w:rsidRDefault="00993C86" w:rsidP="00993C86">
            <w:pPr>
              <w:spacing w:before="39"/>
              <w:ind w:firstLine="113"/>
              <w:jc w:val="center"/>
              <w:rPr>
                <w:rFonts w:cs="Arial"/>
                <w:color w:val="010302"/>
                <w:szCs w:val="20"/>
              </w:rPr>
            </w:pPr>
            <w:r>
              <w:rPr>
                <w:rFonts w:cs="Arial"/>
                <w:color w:val="010302"/>
                <w:szCs w:val="20"/>
              </w:rPr>
              <w:t>S-TR-CIVIL-CAB</w:t>
            </w:r>
          </w:p>
        </w:tc>
      </w:tr>
      <w:tr w:rsidR="00993C86" w:rsidRPr="008A253C" w14:paraId="16CBB167" w14:textId="77777777" w:rsidTr="00FB64ED">
        <w:trPr>
          <w:trHeight w:val="275"/>
          <w:jc w:val="center"/>
        </w:trPr>
        <w:tc>
          <w:tcPr>
            <w:tcW w:w="4815" w:type="dxa"/>
            <w:vAlign w:val="center"/>
          </w:tcPr>
          <w:p w14:paraId="48EBDA79" w14:textId="376AE9A2" w:rsidR="00993C86" w:rsidRPr="008A253C" w:rsidRDefault="00993C86" w:rsidP="00993C86">
            <w:pPr>
              <w:spacing w:before="39"/>
              <w:ind w:firstLine="112"/>
              <w:jc w:val="center"/>
              <w:rPr>
                <w:rFonts w:cs="Arial"/>
                <w:color w:val="010302"/>
                <w:szCs w:val="20"/>
              </w:rPr>
            </w:pPr>
            <w:r w:rsidRPr="00817CF8">
              <w:t>Corrosion Protection</w:t>
            </w:r>
          </w:p>
        </w:tc>
        <w:tc>
          <w:tcPr>
            <w:tcW w:w="4095" w:type="dxa"/>
            <w:vAlign w:val="center"/>
          </w:tcPr>
          <w:p w14:paraId="1B293464" w14:textId="1B91B6DB" w:rsidR="00993C86" w:rsidRPr="008A253C" w:rsidRDefault="00993C86" w:rsidP="00993C86">
            <w:pPr>
              <w:spacing w:before="39"/>
              <w:ind w:firstLine="113"/>
              <w:jc w:val="center"/>
              <w:rPr>
                <w:rFonts w:cs="Arial"/>
                <w:color w:val="010302"/>
                <w:szCs w:val="20"/>
              </w:rPr>
            </w:pPr>
            <w:r w:rsidRPr="00817CF8">
              <w:t>S-TR-CORR</w:t>
            </w:r>
          </w:p>
        </w:tc>
      </w:tr>
      <w:tr w:rsidR="00993C86" w:rsidRPr="008A253C" w14:paraId="6529CEB7" w14:textId="77777777" w:rsidTr="00FB64ED">
        <w:trPr>
          <w:trHeight w:val="275"/>
          <w:jc w:val="center"/>
        </w:trPr>
        <w:tc>
          <w:tcPr>
            <w:tcW w:w="4815" w:type="dxa"/>
            <w:vAlign w:val="center"/>
          </w:tcPr>
          <w:p w14:paraId="1F61846D" w14:textId="62FA60C7" w:rsidR="00993C86" w:rsidRPr="008A253C" w:rsidRDefault="00993C86" w:rsidP="00993C86">
            <w:pPr>
              <w:spacing w:before="39"/>
              <w:ind w:firstLine="112"/>
              <w:jc w:val="center"/>
              <w:rPr>
                <w:rFonts w:cs="Arial"/>
                <w:color w:val="010302"/>
                <w:szCs w:val="20"/>
              </w:rPr>
            </w:pPr>
          </w:p>
        </w:tc>
        <w:tc>
          <w:tcPr>
            <w:tcW w:w="4095" w:type="dxa"/>
            <w:vAlign w:val="center"/>
          </w:tcPr>
          <w:p w14:paraId="7B22126D" w14:textId="32FB04F8" w:rsidR="00993C86" w:rsidRPr="008A253C" w:rsidRDefault="00993C86" w:rsidP="00993C86">
            <w:pPr>
              <w:spacing w:before="39"/>
              <w:ind w:firstLine="113"/>
              <w:jc w:val="center"/>
              <w:rPr>
                <w:rFonts w:cs="Arial"/>
                <w:color w:val="010302"/>
                <w:szCs w:val="20"/>
              </w:rPr>
            </w:pPr>
          </w:p>
        </w:tc>
      </w:tr>
      <w:tr w:rsidR="002056CE" w:rsidRPr="008A253C" w14:paraId="171CBE44" w14:textId="77777777" w:rsidTr="00FB64ED">
        <w:trPr>
          <w:trHeight w:val="275"/>
          <w:jc w:val="center"/>
        </w:trPr>
        <w:tc>
          <w:tcPr>
            <w:tcW w:w="4815" w:type="dxa"/>
            <w:vAlign w:val="center"/>
          </w:tcPr>
          <w:p w14:paraId="0FEC2AB5" w14:textId="77777777" w:rsidR="002056CE" w:rsidRPr="008A253C" w:rsidRDefault="002056CE" w:rsidP="00FB64ED">
            <w:pPr>
              <w:spacing w:before="39"/>
              <w:ind w:firstLine="112"/>
              <w:jc w:val="center"/>
              <w:rPr>
                <w:rFonts w:cs="Arial"/>
                <w:color w:val="010302"/>
                <w:szCs w:val="20"/>
              </w:rPr>
            </w:pPr>
          </w:p>
        </w:tc>
        <w:tc>
          <w:tcPr>
            <w:tcW w:w="4095" w:type="dxa"/>
            <w:vAlign w:val="center"/>
          </w:tcPr>
          <w:p w14:paraId="722F2EA1" w14:textId="77777777" w:rsidR="002056CE" w:rsidRPr="008A253C" w:rsidRDefault="002056CE" w:rsidP="00FB64ED">
            <w:pPr>
              <w:spacing w:before="39"/>
              <w:ind w:firstLine="113"/>
              <w:jc w:val="center"/>
              <w:rPr>
                <w:rFonts w:cs="Arial"/>
                <w:color w:val="010302"/>
                <w:szCs w:val="20"/>
              </w:rPr>
            </w:pPr>
          </w:p>
        </w:tc>
      </w:tr>
      <w:tr w:rsidR="002056CE" w:rsidRPr="008A253C" w14:paraId="4C72FCD8" w14:textId="77777777" w:rsidTr="00FB64ED">
        <w:trPr>
          <w:trHeight w:val="275"/>
          <w:jc w:val="center"/>
        </w:trPr>
        <w:tc>
          <w:tcPr>
            <w:tcW w:w="4815" w:type="dxa"/>
            <w:vAlign w:val="center"/>
          </w:tcPr>
          <w:p w14:paraId="44BC0035" w14:textId="77777777" w:rsidR="002056CE" w:rsidRPr="008A253C" w:rsidRDefault="002056CE" w:rsidP="00FB64ED">
            <w:pPr>
              <w:spacing w:before="39"/>
              <w:ind w:firstLine="112"/>
              <w:jc w:val="center"/>
              <w:rPr>
                <w:rFonts w:cs="Arial"/>
                <w:color w:val="010302"/>
                <w:szCs w:val="20"/>
              </w:rPr>
            </w:pPr>
          </w:p>
        </w:tc>
        <w:tc>
          <w:tcPr>
            <w:tcW w:w="4095" w:type="dxa"/>
            <w:vAlign w:val="center"/>
          </w:tcPr>
          <w:p w14:paraId="7B60D25C" w14:textId="77777777" w:rsidR="002056CE" w:rsidRPr="008A253C" w:rsidRDefault="002056CE" w:rsidP="00FB64ED">
            <w:pPr>
              <w:spacing w:before="39"/>
              <w:ind w:firstLine="113"/>
              <w:jc w:val="center"/>
              <w:rPr>
                <w:rFonts w:cs="Arial"/>
                <w:color w:val="010302"/>
                <w:szCs w:val="20"/>
              </w:rPr>
            </w:pPr>
          </w:p>
        </w:tc>
      </w:tr>
    </w:tbl>
    <w:p w14:paraId="725ADA2F" w14:textId="77777777" w:rsidR="002056CE" w:rsidRDefault="002056CE" w:rsidP="002056CE">
      <w:pPr>
        <w:spacing w:after="99"/>
        <w:rPr>
          <w:rFonts w:cs="Arial"/>
          <w:b/>
          <w:bCs/>
          <w:color w:val="000000"/>
          <w:spacing w:val="116"/>
        </w:rPr>
      </w:pPr>
    </w:p>
    <w:p w14:paraId="2271369C" w14:textId="77777777" w:rsidR="002056CE" w:rsidRDefault="002056CE" w:rsidP="002056CE">
      <w:pPr>
        <w:pStyle w:val="ListParagraph"/>
        <w:ind w:left="720"/>
        <w:rPr>
          <w:rFonts w:ascii="Times New Roman" w:hAnsi="Times New Roman" w:cs="Times New Roman"/>
          <w:b/>
          <w:bCs/>
          <w:color w:val="010302"/>
        </w:rPr>
      </w:pPr>
    </w:p>
    <w:tbl>
      <w:tblPr>
        <w:tblStyle w:val="TableGrid"/>
        <w:tblW w:w="8910" w:type="dxa"/>
        <w:jc w:val="center"/>
        <w:tblLayout w:type="fixed"/>
        <w:tblLook w:val="04A0" w:firstRow="1" w:lastRow="0" w:firstColumn="1" w:lastColumn="0" w:noHBand="0" w:noVBand="1"/>
      </w:tblPr>
      <w:tblGrid>
        <w:gridCol w:w="4815"/>
        <w:gridCol w:w="4095"/>
      </w:tblGrid>
      <w:tr w:rsidR="002056CE" w:rsidRPr="008A253C" w14:paraId="06CCD7E0" w14:textId="77777777" w:rsidTr="00FB64ED">
        <w:trPr>
          <w:trHeight w:val="263"/>
          <w:jc w:val="center"/>
        </w:trPr>
        <w:tc>
          <w:tcPr>
            <w:tcW w:w="4815" w:type="dxa"/>
            <w:shd w:val="clear" w:color="auto" w:fill="C6D9F1"/>
            <w:vAlign w:val="center"/>
          </w:tcPr>
          <w:p w14:paraId="6C48CA1F" w14:textId="77777777" w:rsidR="002056CE" w:rsidRPr="008A253C" w:rsidRDefault="002056CE" w:rsidP="00FB64ED">
            <w:pPr>
              <w:jc w:val="center"/>
              <w:rPr>
                <w:rFonts w:cs="Arial"/>
                <w:b/>
                <w:bCs/>
                <w:color w:val="010302"/>
                <w:szCs w:val="20"/>
              </w:rPr>
            </w:pPr>
            <w:r>
              <w:rPr>
                <w:rFonts w:cs="Arial"/>
                <w:b/>
                <w:bCs/>
                <w:color w:val="010302"/>
                <w:szCs w:val="20"/>
              </w:rPr>
              <w:t>Industry</w:t>
            </w:r>
            <w:r w:rsidRPr="008A253C">
              <w:rPr>
                <w:rFonts w:cs="Arial"/>
                <w:b/>
                <w:bCs/>
                <w:color w:val="010302"/>
                <w:szCs w:val="20"/>
              </w:rPr>
              <w:t xml:space="preserve"> </w:t>
            </w:r>
            <w:r>
              <w:rPr>
                <w:rFonts w:cs="Arial"/>
                <w:b/>
                <w:bCs/>
                <w:color w:val="010302"/>
                <w:szCs w:val="20"/>
              </w:rPr>
              <w:t>Specific</w:t>
            </w:r>
            <w:r w:rsidRPr="008A253C">
              <w:rPr>
                <w:rFonts w:cs="Arial"/>
                <w:b/>
                <w:bCs/>
                <w:color w:val="010302"/>
                <w:szCs w:val="20"/>
              </w:rPr>
              <w:t xml:space="preserve"> Standards</w:t>
            </w:r>
          </w:p>
        </w:tc>
        <w:tc>
          <w:tcPr>
            <w:tcW w:w="4095" w:type="dxa"/>
            <w:shd w:val="clear" w:color="auto" w:fill="C6D9F1"/>
            <w:vAlign w:val="center"/>
          </w:tcPr>
          <w:p w14:paraId="3F7F0418" w14:textId="77777777" w:rsidR="002056CE" w:rsidRPr="008A253C" w:rsidRDefault="002056CE" w:rsidP="00FB64ED">
            <w:pPr>
              <w:jc w:val="center"/>
              <w:rPr>
                <w:rFonts w:cs="Arial"/>
                <w:color w:val="010302"/>
                <w:szCs w:val="20"/>
              </w:rPr>
            </w:pPr>
            <w:r w:rsidRPr="008A253C">
              <w:rPr>
                <w:rFonts w:cs="Arial"/>
                <w:b/>
                <w:bCs/>
                <w:color w:val="000000"/>
                <w:szCs w:val="20"/>
              </w:rPr>
              <w:t>Document Reference</w:t>
            </w:r>
          </w:p>
        </w:tc>
      </w:tr>
      <w:tr w:rsidR="00AC0A8F" w:rsidRPr="008A253C" w14:paraId="41BD0CBA" w14:textId="77777777" w:rsidTr="00FB64ED">
        <w:trPr>
          <w:trHeight w:val="272"/>
          <w:jc w:val="center"/>
        </w:trPr>
        <w:tc>
          <w:tcPr>
            <w:tcW w:w="4815" w:type="dxa"/>
            <w:vAlign w:val="center"/>
          </w:tcPr>
          <w:p w14:paraId="7B8266F7" w14:textId="08D83BE6" w:rsidR="00AC0A8F" w:rsidRPr="009822B7" w:rsidRDefault="00AC0A8F" w:rsidP="00AC0A8F">
            <w:pPr>
              <w:ind w:firstLine="112"/>
              <w:jc w:val="center"/>
              <w:rPr>
                <w:rFonts w:cs="Arial"/>
                <w:color w:val="010302"/>
                <w:szCs w:val="20"/>
              </w:rPr>
            </w:pPr>
            <w:r>
              <w:rPr>
                <w:rFonts w:cs="Arial"/>
                <w:color w:val="010302"/>
                <w:szCs w:val="20"/>
              </w:rPr>
              <w:t xml:space="preserve">Quality management </w:t>
            </w:r>
          </w:p>
        </w:tc>
        <w:tc>
          <w:tcPr>
            <w:tcW w:w="4095" w:type="dxa"/>
            <w:vAlign w:val="center"/>
          </w:tcPr>
          <w:p w14:paraId="54B51395" w14:textId="135E53CF" w:rsidR="00AC0A8F" w:rsidRPr="00981615" w:rsidRDefault="00AC0A8F" w:rsidP="00AC0A8F">
            <w:pPr>
              <w:ind w:firstLine="113"/>
              <w:jc w:val="center"/>
              <w:rPr>
                <w:rFonts w:cs="Arial"/>
                <w:color w:val="010302"/>
                <w:szCs w:val="20"/>
                <w:highlight w:val="yellow"/>
              </w:rPr>
            </w:pPr>
            <w:r w:rsidRPr="00640F1D">
              <w:rPr>
                <w:rFonts w:cs="Arial"/>
                <w:color w:val="010302"/>
                <w:szCs w:val="20"/>
              </w:rPr>
              <w:t>ISO 9001</w:t>
            </w:r>
          </w:p>
        </w:tc>
      </w:tr>
      <w:tr w:rsidR="00AC0A8F" w:rsidRPr="008A253C" w14:paraId="54DDEE23" w14:textId="77777777" w:rsidTr="00FB64ED">
        <w:trPr>
          <w:trHeight w:val="272"/>
          <w:jc w:val="center"/>
        </w:trPr>
        <w:tc>
          <w:tcPr>
            <w:tcW w:w="4815" w:type="dxa"/>
            <w:vAlign w:val="center"/>
          </w:tcPr>
          <w:p w14:paraId="0C9E0DFF" w14:textId="77777777" w:rsidR="00AC0A8F" w:rsidRPr="008A253C" w:rsidRDefault="00AC0A8F" w:rsidP="00AC0A8F">
            <w:pPr>
              <w:spacing w:before="39"/>
              <w:ind w:firstLine="112"/>
              <w:jc w:val="center"/>
              <w:rPr>
                <w:rFonts w:cs="Arial"/>
                <w:color w:val="010302"/>
                <w:szCs w:val="20"/>
              </w:rPr>
            </w:pPr>
          </w:p>
        </w:tc>
        <w:tc>
          <w:tcPr>
            <w:tcW w:w="4095" w:type="dxa"/>
            <w:vAlign w:val="center"/>
          </w:tcPr>
          <w:p w14:paraId="268B9B9F" w14:textId="77777777" w:rsidR="00AC0A8F" w:rsidRPr="008A253C" w:rsidRDefault="00AC0A8F" w:rsidP="00AC0A8F">
            <w:pPr>
              <w:spacing w:before="39"/>
              <w:ind w:firstLine="113"/>
              <w:jc w:val="center"/>
              <w:rPr>
                <w:rFonts w:cs="Arial"/>
                <w:color w:val="010302"/>
                <w:szCs w:val="20"/>
              </w:rPr>
            </w:pPr>
          </w:p>
        </w:tc>
      </w:tr>
      <w:tr w:rsidR="002056CE" w:rsidRPr="008A253C" w14:paraId="5A410379" w14:textId="77777777" w:rsidTr="00FB64ED">
        <w:trPr>
          <w:trHeight w:val="272"/>
          <w:jc w:val="center"/>
        </w:trPr>
        <w:tc>
          <w:tcPr>
            <w:tcW w:w="4815" w:type="dxa"/>
            <w:vAlign w:val="center"/>
          </w:tcPr>
          <w:p w14:paraId="6105AA93" w14:textId="77777777" w:rsidR="002056CE" w:rsidRDefault="002056CE" w:rsidP="00FB64ED">
            <w:pPr>
              <w:spacing w:before="39"/>
              <w:ind w:firstLine="112"/>
              <w:jc w:val="center"/>
              <w:rPr>
                <w:rFonts w:cs="Arial"/>
                <w:color w:val="010302"/>
                <w:szCs w:val="20"/>
              </w:rPr>
            </w:pPr>
          </w:p>
        </w:tc>
        <w:tc>
          <w:tcPr>
            <w:tcW w:w="4095" w:type="dxa"/>
            <w:vAlign w:val="center"/>
          </w:tcPr>
          <w:p w14:paraId="316DBEE4" w14:textId="77777777" w:rsidR="002056CE" w:rsidRDefault="002056CE" w:rsidP="00FB64ED">
            <w:pPr>
              <w:spacing w:before="39"/>
              <w:ind w:firstLine="113"/>
              <w:jc w:val="center"/>
              <w:rPr>
                <w:rFonts w:cs="Arial"/>
                <w:color w:val="010302"/>
                <w:szCs w:val="20"/>
              </w:rPr>
            </w:pPr>
          </w:p>
        </w:tc>
      </w:tr>
      <w:tr w:rsidR="002056CE" w:rsidRPr="008A253C" w14:paraId="7C1AF579" w14:textId="77777777" w:rsidTr="00FB64ED">
        <w:trPr>
          <w:trHeight w:val="275"/>
          <w:jc w:val="center"/>
        </w:trPr>
        <w:tc>
          <w:tcPr>
            <w:tcW w:w="4815" w:type="dxa"/>
            <w:vAlign w:val="center"/>
          </w:tcPr>
          <w:p w14:paraId="0B2F2036" w14:textId="77777777" w:rsidR="002056CE" w:rsidRPr="008A253C" w:rsidRDefault="002056CE" w:rsidP="00FB64ED">
            <w:pPr>
              <w:spacing w:before="39"/>
              <w:ind w:firstLine="112"/>
              <w:jc w:val="center"/>
              <w:rPr>
                <w:rFonts w:cs="Arial"/>
                <w:color w:val="010302"/>
                <w:szCs w:val="20"/>
              </w:rPr>
            </w:pPr>
          </w:p>
        </w:tc>
        <w:tc>
          <w:tcPr>
            <w:tcW w:w="4095" w:type="dxa"/>
            <w:vAlign w:val="center"/>
          </w:tcPr>
          <w:p w14:paraId="29F376A2" w14:textId="77777777" w:rsidR="002056CE" w:rsidRPr="008A253C" w:rsidRDefault="002056CE" w:rsidP="00FB64ED">
            <w:pPr>
              <w:spacing w:before="39"/>
              <w:ind w:firstLine="113"/>
              <w:jc w:val="center"/>
              <w:rPr>
                <w:rFonts w:cs="Arial"/>
                <w:color w:val="010302"/>
                <w:szCs w:val="20"/>
              </w:rPr>
            </w:pPr>
          </w:p>
        </w:tc>
      </w:tr>
      <w:tr w:rsidR="002056CE" w:rsidRPr="008A253C" w14:paraId="7BE9D3FC" w14:textId="77777777" w:rsidTr="00FB64ED">
        <w:trPr>
          <w:trHeight w:val="275"/>
          <w:jc w:val="center"/>
        </w:trPr>
        <w:tc>
          <w:tcPr>
            <w:tcW w:w="4815" w:type="dxa"/>
            <w:vAlign w:val="center"/>
          </w:tcPr>
          <w:p w14:paraId="31480DE2" w14:textId="77777777" w:rsidR="002056CE" w:rsidRPr="00981615" w:rsidRDefault="002056CE" w:rsidP="00FB64ED">
            <w:pPr>
              <w:spacing w:before="39"/>
              <w:ind w:firstLine="112"/>
              <w:jc w:val="center"/>
              <w:rPr>
                <w:rFonts w:cs="Arial"/>
                <w:color w:val="010302"/>
                <w:szCs w:val="20"/>
                <w:highlight w:val="yellow"/>
              </w:rPr>
            </w:pPr>
          </w:p>
        </w:tc>
        <w:tc>
          <w:tcPr>
            <w:tcW w:w="4095" w:type="dxa"/>
            <w:vAlign w:val="center"/>
          </w:tcPr>
          <w:p w14:paraId="3449525F" w14:textId="77777777" w:rsidR="002056CE" w:rsidRPr="00981615" w:rsidRDefault="002056CE" w:rsidP="00FB64ED">
            <w:pPr>
              <w:spacing w:before="39"/>
              <w:ind w:firstLine="113"/>
              <w:jc w:val="center"/>
              <w:rPr>
                <w:rFonts w:cs="Arial"/>
                <w:color w:val="010302"/>
                <w:szCs w:val="20"/>
                <w:highlight w:val="yellow"/>
              </w:rPr>
            </w:pPr>
          </w:p>
        </w:tc>
      </w:tr>
      <w:tr w:rsidR="002056CE" w:rsidRPr="008A253C" w14:paraId="7B061BC5" w14:textId="77777777" w:rsidTr="00FB64ED">
        <w:trPr>
          <w:trHeight w:val="275"/>
          <w:jc w:val="center"/>
        </w:trPr>
        <w:tc>
          <w:tcPr>
            <w:tcW w:w="4815" w:type="dxa"/>
            <w:vAlign w:val="center"/>
          </w:tcPr>
          <w:p w14:paraId="547663B4" w14:textId="77777777" w:rsidR="002056CE" w:rsidRPr="00981615" w:rsidRDefault="002056CE" w:rsidP="00FB64ED">
            <w:pPr>
              <w:spacing w:before="39"/>
              <w:ind w:firstLine="112"/>
              <w:jc w:val="center"/>
              <w:rPr>
                <w:rFonts w:cs="Arial"/>
                <w:color w:val="010302"/>
                <w:szCs w:val="20"/>
                <w:highlight w:val="yellow"/>
              </w:rPr>
            </w:pPr>
          </w:p>
        </w:tc>
        <w:tc>
          <w:tcPr>
            <w:tcW w:w="4095" w:type="dxa"/>
            <w:vAlign w:val="center"/>
          </w:tcPr>
          <w:p w14:paraId="5CDBE5A7" w14:textId="77777777" w:rsidR="002056CE" w:rsidRPr="00981615" w:rsidRDefault="002056CE" w:rsidP="00FB64ED">
            <w:pPr>
              <w:spacing w:before="39"/>
              <w:ind w:firstLine="113"/>
              <w:jc w:val="center"/>
              <w:rPr>
                <w:rFonts w:cs="Arial"/>
                <w:color w:val="010302"/>
                <w:szCs w:val="20"/>
                <w:highlight w:val="yellow"/>
              </w:rPr>
            </w:pPr>
          </w:p>
        </w:tc>
      </w:tr>
      <w:tr w:rsidR="002056CE" w:rsidRPr="008A253C" w14:paraId="44F8EECA" w14:textId="77777777" w:rsidTr="00FB64ED">
        <w:trPr>
          <w:trHeight w:val="275"/>
          <w:jc w:val="center"/>
        </w:trPr>
        <w:tc>
          <w:tcPr>
            <w:tcW w:w="4815" w:type="dxa"/>
            <w:vAlign w:val="center"/>
          </w:tcPr>
          <w:p w14:paraId="3464482F" w14:textId="77777777" w:rsidR="002056CE" w:rsidRPr="00981615" w:rsidRDefault="002056CE" w:rsidP="00FB64ED">
            <w:pPr>
              <w:spacing w:before="39"/>
              <w:ind w:firstLine="112"/>
              <w:jc w:val="center"/>
              <w:rPr>
                <w:rFonts w:cs="Arial"/>
                <w:color w:val="010302"/>
                <w:szCs w:val="20"/>
                <w:highlight w:val="yellow"/>
              </w:rPr>
            </w:pPr>
          </w:p>
        </w:tc>
        <w:tc>
          <w:tcPr>
            <w:tcW w:w="4095" w:type="dxa"/>
            <w:vAlign w:val="center"/>
          </w:tcPr>
          <w:p w14:paraId="0631F10B" w14:textId="77777777" w:rsidR="002056CE" w:rsidRPr="00981615" w:rsidRDefault="002056CE" w:rsidP="00FB64ED">
            <w:pPr>
              <w:spacing w:before="39"/>
              <w:ind w:firstLine="113"/>
              <w:jc w:val="center"/>
              <w:rPr>
                <w:rFonts w:cs="Arial"/>
                <w:color w:val="010302"/>
                <w:szCs w:val="20"/>
                <w:highlight w:val="yellow"/>
              </w:rPr>
            </w:pPr>
          </w:p>
        </w:tc>
      </w:tr>
      <w:tr w:rsidR="002056CE" w:rsidRPr="008A253C" w14:paraId="32EA0A79" w14:textId="77777777" w:rsidTr="00FB64ED">
        <w:trPr>
          <w:trHeight w:val="275"/>
          <w:jc w:val="center"/>
        </w:trPr>
        <w:tc>
          <w:tcPr>
            <w:tcW w:w="4815" w:type="dxa"/>
            <w:vAlign w:val="center"/>
          </w:tcPr>
          <w:p w14:paraId="1CED9347" w14:textId="77777777" w:rsidR="002056CE" w:rsidRPr="00981615" w:rsidRDefault="002056CE" w:rsidP="00FB64ED">
            <w:pPr>
              <w:spacing w:before="39"/>
              <w:ind w:firstLine="112"/>
              <w:jc w:val="center"/>
              <w:rPr>
                <w:rFonts w:cs="Arial"/>
                <w:color w:val="010302"/>
                <w:szCs w:val="20"/>
                <w:highlight w:val="yellow"/>
              </w:rPr>
            </w:pPr>
          </w:p>
        </w:tc>
        <w:tc>
          <w:tcPr>
            <w:tcW w:w="4095" w:type="dxa"/>
            <w:vAlign w:val="center"/>
          </w:tcPr>
          <w:p w14:paraId="6137C0BD" w14:textId="77777777" w:rsidR="002056CE" w:rsidRPr="00981615" w:rsidRDefault="002056CE" w:rsidP="00FB64ED">
            <w:pPr>
              <w:spacing w:before="39"/>
              <w:ind w:firstLine="113"/>
              <w:jc w:val="center"/>
              <w:rPr>
                <w:rFonts w:cs="Arial"/>
                <w:color w:val="010302"/>
                <w:szCs w:val="20"/>
                <w:highlight w:val="yellow"/>
              </w:rPr>
            </w:pPr>
          </w:p>
        </w:tc>
      </w:tr>
    </w:tbl>
    <w:p w14:paraId="57A08871" w14:textId="77777777" w:rsidR="002056CE" w:rsidRDefault="002056CE" w:rsidP="002056CE">
      <w:pPr>
        <w:pStyle w:val="ListParagraph"/>
        <w:ind w:left="720"/>
        <w:rPr>
          <w:rFonts w:ascii="Times New Roman" w:hAnsi="Times New Roman" w:cs="Times New Roman"/>
          <w:b/>
          <w:bCs/>
          <w:color w:val="010302"/>
        </w:rPr>
      </w:pPr>
    </w:p>
    <w:p w14:paraId="449F31A4" w14:textId="77777777" w:rsidR="002056CE" w:rsidRDefault="002056CE" w:rsidP="002056CE">
      <w:pPr>
        <w:pStyle w:val="ListParagraph"/>
        <w:ind w:left="720"/>
        <w:rPr>
          <w:rFonts w:ascii="Times New Roman" w:hAnsi="Times New Roman" w:cs="Times New Roman"/>
          <w:b/>
          <w:bCs/>
          <w:color w:val="010302"/>
        </w:rPr>
      </w:pPr>
    </w:p>
    <w:tbl>
      <w:tblPr>
        <w:tblStyle w:val="TableGrid"/>
        <w:tblW w:w="8910" w:type="dxa"/>
        <w:jc w:val="center"/>
        <w:tblLayout w:type="fixed"/>
        <w:tblLook w:val="04A0" w:firstRow="1" w:lastRow="0" w:firstColumn="1" w:lastColumn="0" w:noHBand="0" w:noVBand="1"/>
      </w:tblPr>
      <w:tblGrid>
        <w:gridCol w:w="4815"/>
        <w:gridCol w:w="4095"/>
      </w:tblGrid>
      <w:tr w:rsidR="002056CE" w:rsidRPr="008A253C" w14:paraId="28627215" w14:textId="77777777" w:rsidTr="00FB64ED">
        <w:trPr>
          <w:trHeight w:val="263"/>
          <w:jc w:val="center"/>
        </w:trPr>
        <w:tc>
          <w:tcPr>
            <w:tcW w:w="4815" w:type="dxa"/>
            <w:shd w:val="clear" w:color="auto" w:fill="C6D9F1"/>
            <w:vAlign w:val="center"/>
          </w:tcPr>
          <w:p w14:paraId="2A402B35" w14:textId="4DE90B28" w:rsidR="002056CE" w:rsidRPr="008A253C" w:rsidRDefault="00245776" w:rsidP="00FB64ED">
            <w:pPr>
              <w:jc w:val="center"/>
              <w:rPr>
                <w:rFonts w:cs="Arial"/>
                <w:b/>
                <w:color w:val="010302"/>
                <w:szCs w:val="20"/>
              </w:rPr>
            </w:pPr>
            <w:r>
              <w:rPr>
                <w:rFonts w:cs="Arial"/>
                <w:b/>
                <w:color w:val="010302"/>
                <w:szCs w:val="20"/>
              </w:rPr>
              <w:t>TAQA</w:t>
            </w:r>
            <w:r w:rsidR="002056CE">
              <w:rPr>
                <w:rFonts w:cs="Arial"/>
                <w:b/>
                <w:color w:val="010302"/>
                <w:szCs w:val="20"/>
              </w:rPr>
              <w:t xml:space="preserve"> HSE Standards</w:t>
            </w:r>
          </w:p>
        </w:tc>
        <w:tc>
          <w:tcPr>
            <w:tcW w:w="4095" w:type="dxa"/>
            <w:shd w:val="clear" w:color="auto" w:fill="C6D9F1"/>
            <w:vAlign w:val="center"/>
          </w:tcPr>
          <w:p w14:paraId="7AC666CB" w14:textId="77777777" w:rsidR="002056CE" w:rsidRPr="008A253C" w:rsidRDefault="002056CE" w:rsidP="00FB64ED">
            <w:pPr>
              <w:jc w:val="center"/>
              <w:rPr>
                <w:rFonts w:cs="Arial"/>
                <w:color w:val="010302"/>
                <w:szCs w:val="20"/>
              </w:rPr>
            </w:pPr>
            <w:r w:rsidRPr="008A253C">
              <w:rPr>
                <w:rFonts w:cs="Arial"/>
                <w:b/>
                <w:color w:val="000000"/>
                <w:szCs w:val="20"/>
              </w:rPr>
              <w:t>Document Reference</w:t>
            </w:r>
          </w:p>
        </w:tc>
      </w:tr>
      <w:tr w:rsidR="00FE6823" w:rsidRPr="008A253C" w14:paraId="78E863D5" w14:textId="77777777" w:rsidTr="00FB64ED">
        <w:trPr>
          <w:trHeight w:val="272"/>
          <w:jc w:val="center"/>
        </w:trPr>
        <w:tc>
          <w:tcPr>
            <w:tcW w:w="4815" w:type="dxa"/>
            <w:vAlign w:val="center"/>
          </w:tcPr>
          <w:p w14:paraId="63BF5EAD" w14:textId="6C215E45" w:rsidR="00FE6823" w:rsidRPr="009822B7" w:rsidRDefault="00FE6823" w:rsidP="00FE6823">
            <w:pPr>
              <w:ind w:firstLine="112"/>
              <w:jc w:val="center"/>
              <w:rPr>
                <w:rFonts w:cs="Arial"/>
                <w:color w:val="010302"/>
                <w:szCs w:val="20"/>
              </w:rPr>
            </w:pPr>
            <w:r w:rsidRPr="009822B7">
              <w:rPr>
                <w:rFonts w:cs="Arial"/>
                <w:color w:val="010302"/>
                <w:szCs w:val="20"/>
              </w:rPr>
              <w:t>Occupational Health and Safety</w:t>
            </w:r>
          </w:p>
        </w:tc>
        <w:tc>
          <w:tcPr>
            <w:tcW w:w="4095" w:type="dxa"/>
            <w:vAlign w:val="center"/>
          </w:tcPr>
          <w:p w14:paraId="3FA004E4" w14:textId="128F134D" w:rsidR="00FE6823" w:rsidRPr="00981615" w:rsidRDefault="00FE6823" w:rsidP="00FE6823">
            <w:pPr>
              <w:ind w:firstLine="113"/>
              <w:jc w:val="center"/>
              <w:rPr>
                <w:rFonts w:cs="Arial"/>
                <w:color w:val="010302"/>
                <w:szCs w:val="20"/>
                <w:highlight w:val="yellow"/>
              </w:rPr>
            </w:pPr>
            <w:r w:rsidRPr="00C0425A">
              <w:rPr>
                <w:rFonts w:cs="Arial"/>
                <w:color w:val="010302"/>
                <w:szCs w:val="20"/>
              </w:rPr>
              <w:t>ILO R164</w:t>
            </w:r>
          </w:p>
        </w:tc>
      </w:tr>
      <w:tr w:rsidR="00FE6823" w:rsidRPr="008A253C" w14:paraId="350F1692" w14:textId="77777777" w:rsidTr="00FB64ED">
        <w:trPr>
          <w:trHeight w:val="272"/>
          <w:jc w:val="center"/>
        </w:trPr>
        <w:tc>
          <w:tcPr>
            <w:tcW w:w="4815" w:type="dxa"/>
            <w:vAlign w:val="center"/>
          </w:tcPr>
          <w:p w14:paraId="064AEDC0" w14:textId="6FFD576A" w:rsidR="00FE6823" w:rsidRPr="008A253C" w:rsidRDefault="00FE6823" w:rsidP="00FE6823">
            <w:pPr>
              <w:spacing w:before="39"/>
              <w:ind w:firstLine="112"/>
              <w:jc w:val="center"/>
              <w:rPr>
                <w:rFonts w:cs="Arial"/>
                <w:color w:val="010302"/>
                <w:szCs w:val="20"/>
              </w:rPr>
            </w:pPr>
            <w:r>
              <w:rPr>
                <w:rFonts w:cs="Arial"/>
                <w:color w:val="010302"/>
                <w:szCs w:val="20"/>
              </w:rPr>
              <w:t>Safety and Heath in Construction</w:t>
            </w:r>
          </w:p>
        </w:tc>
        <w:tc>
          <w:tcPr>
            <w:tcW w:w="4095" w:type="dxa"/>
            <w:vAlign w:val="center"/>
          </w:tcPr>
          <w:p w14:paraId="038F8C89" w14:textId="1EC69BE6" w:rsidR="00FE6823" w:rsidRPr="008A253C" w:rsidRDefault="00FE6823" w:rsidP="00FE6823">
            <w:pPr>
              <w:spacing w:before="39"/>
              <w:ind w:firstLine="113"/>
              <w:jc w:val="center"/>
              <w:rPr>
                <w:rFonts w:cs="Arial"/>
                <w:color w:val="010302"/>
                <w:szCs w:val="20"/>
              </w:rPr>
            </w:pPr>
            <w:r>
              <w:rPr>
                <w:rFonts w:cs="Arial"/>
                <w:color w:val="010302"/>
                <w:szCs w:val="20"/>
              </w:rPr>
              <w:t>ILO R175</w:t>
            </w:r>
          </w:p>
        </w:tc>
      </w:tr>
      <w:tr w:rsidR="00FE6823" w:rsidRPr="008A253C" w14:paraId="28E01602" w14:textId="77777777" w:rsidTr="00FB64ED">
        <w:trPr>
          <w:trHeight w:val="272"/>
          <w:jc w:val="center"/>
        </w:trPr>
        <w:tc>
          <w:tcPr>
            <w:tcW w:w="4815" w:type="dxa"/>
            <w:vAlign w:val="center"/>
          </w:tcPr>
          <w:p w14:paraId="1EE1BEBA" w14:textId="6BDFEBD7" w:rsidR="00FE6823" w:rsidRDefault="00FE6823" w:rsidP="00FE6823">
            <w:pPr>
              <w:spacing w:before="39"/>
              <w:ind w:firstLine="112"/>
              <w:jc w:val="center"/>
              <w:rPr>
                <w:rFonts w:cs="Arial"/>
                <w:color w:val="010302"/>
                <w:szCs w:val="20"/>
              </w:rPr>
            </w:pPr>
            <w:r>
              <w:rPr>
                <w:rFonts w:cs="Arial"/>
                <w:color w:val="010302"/>
                <w:szCs w:val="20"/>
              </w:rPr>
              <w:t>Occupational Health, Safety Assessment Specification</w:t>
            </w:r>
          </w:p>
        </w:tc>
        <w:tc>
          <w:tcPr>
            <w:tcW w:w="4095" w:type="dxa"/>
            <w:vAlign w:val="center"/>
          </w:tcPr>
          <w:p w14:paraId="555E9752" w14:textId="098EDE97" w:rsidR="00FE6823" w:rsidRDefault="00FE6823" w:rsidP="00FE6823">
            <w:pPr>
              <w:spacing w:before="39"/>
              <w:ind w:firstLine="113"/>
              <w:jc w:val="center"/>
              <w:rPr>
                <w:rFonts w:cs="Arial"/>
                <w:color w:val="010302"/>
                <w:szCs w:val="20"/>
              </w:rPr>
            </w:pPr>
            <w:r>
              <w:rPr>
                <w:rFonts w:cs="Arial"/>
                <w:color w:val="010302"/>
                <w:szCs w:val="20"/>
              </w:rPr>
              <w:t>OHSAS 18001</w:t>
            </w:r>
          </w:p>
        </w:tc>
      </w:tr>
      <w:tr w:rsidR="00FE6823" w:rsidRPr="008A253C" w14:paraId="112FBC03" w14:textId="77777777" w:rsidTr="00FB64ED">
        <w:trPr>
          <w:trHeight w:val="275"/>
          <w:jc w:val="center"/>
        </w:trPr>
        <w:tc>
          <w:tcPr>
            <w:tcW w:w="4815" w:type="dxa"/>
            <w:vAlign w:val="center"/>
          </w:tcPr>
          <w:p w14:paraId="37B90FD0" w14:textId="528D7FA5" w:rsidR="00FE6823" w:rsidRPr="008A253C" w:rsidRDefault="00FE6823" w:rsidP="00FE6823">
            <w:pPr>
              <w:spacing w:before="39"/>
              <w:ind w:firstLine="112"/>
              <w:jc w:val="center"/>
              <w:rPr>
                <w:rFonts w:cs="Arial"/>
                <w:color w:val="010302"/>
                <w:szCs w:val="20"/>
              </w:rPr>
            </w:pPr>
            <w:r w:rsidRPr="008A253C">
              <w:rPr>
                <w:rFonts w:cs="Arial"/>
                <w:color w:val="010302"/>
                <w:szCs w:val="20"/>
              </w:rPr>
              <w:t>System Safety Rules</w:t>
            </w:r>
          </w:p>
        </w:tc>
        <w:tc>
          <w:tcPr>
            <w:tcW w:w="4095" w:type="dxa"/>
            <w:vAlign w:val="center"/>
          </w:tcPr>
          <w:p w14:paraId="51A0642C" w14:textId="15DAB8AF" w:rsidR="00FE6823" w:rsidRPr="008A253C" w:rsidRDefault="00FE6823" w:rsidP="00FE6823">
            <w:pPr>
              <w:spacing w:before="39"/>
              <w:ind w:firstLine="113"/>
              <w:jc w:val="center"/>
              <w:rPr>
                <w:rFonts w:cs="Arial"/>
                <w:color w:val="010302"/>
                <w:szCs w:val="20"/>
              </w:rPr>
            </w:pPr>
            <w:r>
              <w:rPr>
                <w:rFonts w:cs="Arial"/>
                <w:color w:val="010302"/>
                <w:szCs w:val="20"/>
              </w:rPr>
              <w:t>HSE-HS-13</w:t>
            </w:r>
          </w:p>
        </w:tc>
      </w:tr>
      <w:tr w:rsidR="00FE6823" w:rsidRPr="008A253C" w14:paraId="3F84E64F" w14:textId="77777777" w:rsidTr="00FB64ED">
        <w:trPr>
          <w:trHeight w:val="275"/>
          <w:jc w:val="center"/>
        </w:trPr>
        <w:tc>
          <w:tcPr>
            <w:tcW w:w="4815" w:type="dxa"/>
            <w:vAlign w:val="center"/>
          </w:tcPr>
          <w:p w14:paraId="6F4C7243" w14:textId="29E4F60B" w:rsidR="00FE6823" w:rsidRPr="00981615" w:rsidRDefault="00FE6823" w:rsidP="00FE6823">
            <w:pPr>
              <w:spacing w:before="39"/>
              <w:ind w:firstLine="112"/>
              <w:jc w:val="center"/>
              <w:rPr>
                <w:rFonts w:cs="Arial"/>
                <w:color w:val="010302"/>
                <w:szCs w:val="20"/>
                <w:highlight w:val="yellow"/>
              </w:rPr>
            </w:pPr>
            <w:r>
              <w:rPr>
                <w:rFonts w:cs="Arial"/>
                <w:color w:val="010302"/>
                <w:szCs w:val="20"/>
              </w:rPr>
              <w:t>Procedure for selection &amp; Provision of PPE</w:t>
            </w:r>
          </w:p>
        </w:tc>
        <w:tc>
          <w:tcPr>
            <w:tcW w:w="4095" w:type="dxa"/>
            <w:vAlign w:val="center"/>
          </w:tcPr>
          <w:p w14:paraId="62C876DD" w14:textId="0BF3C2D9" w:rsidR="00FE6823" w:rsidRPr="00981615" w:rsidRDefault="00FE6823" w:rsidP="00FE6823">
            <w:pPr>
              <w:spacing w:before="39"/>
              <w:ind w:firstLine="113"/>
              <w:jc w:val="center"/>
              <w:rPr>
                <w:rFonts w:cs="Arial"/>
                <w:color w:val="010302"/>
                <w:szCs w:val="20"/>
                <w:highlight w:val="yellow"/>
              </w:rPr>
            </w:pPr>
            <w:r>
              <w:rPr>
                <w:rFonts w:cs="Arial"/>
                <w:color w:val="010302"/>
                <w:szCs w:val="20"/>
              </w:rPr>
              <w:t>HSP.31</w:t>
            </w:r>
          </w:p>
        </w:tc>
      </w:tr>
      <w:tr w:rsidR="00FE6823" w:rsidRPr="008A253C" w14:paraId="1FD21606" w14:textId="77777777" w:rsidTr="00FB64ED">
        <w:trPr>
          <w:trHeight w:val="275"/>
          <w:jc w:val="center"/>
        </w:trPr>
        <w:tc>
          <w:tcPr>
            <w:tcW w:w="4815" w:type="dxa"/>
            <w:vAlign w:val="center"/>
          </w:tcPr>
          <w:p w14:paraId="68843F5C" w14:textId="469E9BF1" w:rsidR="00FE6823" w:rsidRPr="00981615" w:rsidRDefault="00FE6823" w:rsidP="00FE6823">
            <w:pPr>
              <w:spacing w:before="39"/>
              <w:ind w:firstLine="112"/>
              <w:jc w:val="center"/>
              <w:rPr>
                <w:rFonts w:cs="Arial"/>
                <w:color w:val="010302"/>
                <w:szCs w:val="20"/>
                <w:highlight w:val="yellow"/>
              </w:rPr>
            </w:pPr>
            <w:r>
              <w:rPr>
                <w:rFonts w:cs="Arial"/>
                <w:color w:val="010302"/>
                <w:szCs w:val="20"/>
              </w:rPr>
              <w:t>COSHH</w:t>
            </w:r>
          </w:p>
        </w:tc>
        <w:tc>
          <w:tcPr>
            <w:tcW w:w="4095" w:type="dxa"/>
            <w:vAlign w:val="center"/>
          </w:tcPr>
          <w:p w14:paraId="347FA462" w14:textId="702A4023" w:rsidR="00FE6823" w:rsidRPr="00981615" w:rsidRDefault="00FE6823" w:rsidP="00FE6823">
            <w:pPr>
              <w:spacing w:before="39"/>
              <w:ind w:firstLine="113"/>
              <w:jc w:val="center"/>
              <w:rPr>
                <w:rFonts w:cs="Arial"/>
                <w:color w:val="010302"/>
                <w:szCs w:val="20"/>
                <w:highlight w:val="yellow"/>
              </w:rPr>
            </w:pPr>
            <w:r>
              <w:rPr>
                <w:rFonts w:cs="Arial"/>
                <w:color w:val="010302"/>
                <w:szCs w:val="20"/>
              </w:rPr>
              <w:t>HSP.30</w:t>
            </w:r>
          </w:p>
        </w:tc>
      </w:tr>
      <w:tr w:rsidR="002056CE" w:rsidRPr="008A253C" w14:paraId="65E812BB" w14:textId="77777777" w:rsidTr="00FB64ED">
        <w:trPr>
          <w:trHeight w:val="275"/>
          <w:jc w:val="center"/>
        </w:trPr>
        <w:tc>
          <w:tcPr>
            <w:tcW w:w="4815" w:type="dxa"/>
            <w:vAlign w:val="center"/>
          </w:tcPr>
          <w:p w14:paraId="59A3B686" w14:textId="77777777" w:rsidR="002056CE" w:rsidRPr="00981615" w:rsidRDefault="002056CE" w:rsidP="00FB64ED">
            <w:pPr>
              <w:spacing w:before="39"/>
              <w:ind w:firstLine="112"/>
              <w:jc w:val="center"/>
              <w:rPr>
                <w:rFonts w:cs="Arial"/>
                <w:color w:val="010302"/>
                <w:szCs w:val="20"/>
                <w:highlight w:val="yellow"/>
              </w:rPr>
            </w:pPr>
          </w:p>
        </w:tc>
        <w:tc>
          <w:tcPr>
            <w:tcW w:w="4095" w:type="dxa"/>
            <w:vAlign w:val="center"/>
          </w:tcPr>
          <w:p w14:paraId="789E246B" w14:textId="77777777" w:rsidR="002056CE" w:rsidRPr="00981615" w:rsidRDefault="002056CE" w:rsidP="00FB64ED">
            <w:pPr>
              <w:spacing w:before="39"/>
              <w:ind w:firstLine="113"/>
              <w:jc w:val="center"/>
              <w:rPr>
                <w:rFonts w:cs="Arial"/>
                <w:color w:val="010302"/>
                <w:szCs w:val="20"/>
                <w:highlight w:val="yellow"/>
              </w:rPr>
            </w:pPr>
          </w:p>
        </w:tc>
      </w:tr>
      <w:tr w:rsidR="002056CE" w:rsidRPr="008A253C" w14:paraId="2C38D2E2" w14:textId="77777777" w:rsidTr="00FB64ED">
        <w:trPr>
          <w:trHeight w:val="275"/>
          <w:jc w:val="center"/>
        </w:trPr>
        <w:tc>
          <w:tcPr>
            <w:tcW w:w="4815" w:type="dxa"/>
            <w:vAlign w:val="center"/>
          </w:tcPr>
          <w:p w14:paraId="13238580" w14:textId="77777777" w:rsidR="002056CE" w:rsidRPr="00981615" w:rsidRDefault="002056CE" w:rsidP="00FB64ED">
            <w:pPr>
              <w:spacing w:before="39"/>
              <w:ind w:firstLine="112"/>
              <w:jc w:val="center"/>
              <w:rPr>
                <w:rFonts w:cs="Arial"/>
                <w:color w:val="010302"/>
                <w:szCs w:val="20"/>
                <w:highlight w:val="yellow"/>
              </w:rPr>
            </w:pPr>
          </w:p>
        </w:tc>
        <w:tc>
          <w:tcPr>
            <w:tcW w:w="4095" w:type="dxa"/>
            <w:vAlign w:val="center"/>
          </w:tcPr>
          <w:p w14:paraId="54C532C0" w14:textId="77777777" w:rsidR="002056CE" w:rsidRPr="00981615" w:rsidRDefault="002056CE" w:rsidP="00FB64ED">
            <w:pPr>
              <w:spacing w:before="39"/>
              <w:ind w:firstLine="113"/>
              <w:jc w:val="center"/>
              <w:rPr>
                <w:rFonts w:cs="Arial"/>
                <w:color w:val="010302"/>
                <w:szCs w:val="20"/>
                <w:highlight w:val="yellow"/>
              </w:rPr>
            </w:pPr>
          </w:p>
        </w:tc>
      </w:tr>
    </w:tbl>
    <w:p w14:paraId="782191B8" w14:textId="77777777" w:rsidR="00546454" w:rsidRDefault="00546454" w:rsidP="004237D6">
      <w:pPr>
        <w:spacing w:after="99"/>
        <w:rPr>
          <w:rFonts w:cs="Arial"/>
          <w:b/>
          <w:bCs/>
          <w:color w:val="000000"/>
          <w:spacing w:val="116"/>
        </w:rPr>
      </w:pPr>
    </w:p>
    <w:p w14:paraId="44A784E7" w14:textId="77777777" w:rsidR="00546454" w:rsidRDefault="00546454" w:rsidP="004237D6">
      <w:pPr>
        <w:spacing w:after="99"/>
        <w:rPr>
          <w:rFonts w:cs="Arial"/>
          <w:b/>
          <w:bCs/>
          <w:color w:val="000000"/>
          <w:spacing w:val="116"/>
        </w:rPr>
      </w:pPr>
    </w:p>
    <w:p w14:paraId="7AB02E13" w14:textId="77777777" w:rsidR="00546454" w:rsidRDefault="00546454" w:rsidP="004237D6">
      <w:pPr>
        <w:spacing w:after="99"/>
        <w:rPr>
          <w:rFonts w:cs="Arial"/>
          <w:b/>
          <w:bCs/>
          <w:color w:val="000000"/>
          <w:spacing w:val="116"/>
        </w:rPr>
      </w:pPr>
    </w:p>
    <w:p w14:paraId="1EB721AA" w14:textId="77777777" w:rsidR="00546454" w:rsidRDefault="00546454" w:rsidP="004237D6">
      <w:pPr>
        <w:spacing w:after="99"/>
        <w:rPr>
          <w:rFonts w:cs="Arial"/>
          <w:b/>
          <w:bCs/>
          <w:color w:val="000000"/>
          <w:spacing w:val="116"/>
        </w:rPr>
      </w:pPr>
    </w:p>
    <w:p w14:paraId="5860B3E9" w14:textId="67F2C23A" w:rsidR="005F34EA" w:rsidRDefault="005F34EA" w:rsidP="00A00873">
      <w:pPr>
        <w:pStyle w:val="ListParagraph"/>
        <w:ind w:left="720"/>
        <w:rPr>
          <w:rFonts w:ascii="Times New Roman" w:hAnsi="Times New Roman" w:cs="Times New Roman"/>
          <w:b/>
          <w:bCs/>
          <w:color w:val="010302"/>
        </w:rPr>
      </w:pPr>
    </w:p>
    <w:p w14:paraId="54E6D634" w14:textId="2758D9B7" w:rsidR="00833398" w:rsidRDefault="00833398" w:rsidP="00A00873">
      <w:pPr>
        <w:pStyle w:val="ListParagraph"/>
        <w:ind w:left="720"/>
        <w:rPr>
          <w:rFonts w:ascii="Times New Roman" w:hAnsi="Times New Roman" w:cs="Times New Roman"/>
          <w:b/>
          <w:bCs/>
          <w:color w:val="010302"/>
        </w:rPr>
      </w:pPr>
    </w:p>
    <w:p w14:paraId="16A51315" w14:textId="368A5DE6" w:rsidR="00833398" w:rsidRDefault="00833398" w:rsidP="00A00873">
      <w:pPr>
        <w:pStyle w:val="ListParagraph"/>
        <w:ind w:left="720"/>
        <w:rPr>
          <w:rFonts w:ascii="Times New Roman" w:hAnsi="Times New Roman" w:cs="Times New Roman"/>
          <w:b/>
          <w:bCs/>
          <w:color w:val="010302"/>
        </w:rPr>
      </w:pPr>
    </w:p>
    <w:p w14:paraId="7541100D" w14:textId="332D6B98" w:rsidR="00833398" w:rsidRDefault="00833398" w:rsidP="00A00873">
      <w:pPr>
        <w:pStyle w:val="ListParagraph"/>
        <w:ind w:left="720"/>
        <w:rPr>
          <w:rFonts w:ascii="Times New Roman" w:hAnsi="Times New Roman" w:cs="Times New Roman"/>
          <w:b/>
          <w:bCs/>
          <w:color w:val="010302"/>
        </w:rPr>
      </w:pPr>
    </w:p>
    <w:p w14:paraId="7085653B" w14:textId="78794B4D" w:rsidR="00833398" w:rsidRDefault="00833398" w:rsidP="00A00873">
      <w:pPr>
        <w:pStyle w:val="ListParagraph"/>
        <w:ind w:left="720"/>
        <w:rPr>
          <w:rFonts w:ascii="Times New Roman" w:hAnsi="Times New Roman" w:cs="Times New Roman"/>
          <w:b/>
          <w:bCs/>
          <w:color w:val="010302"/>
        </w:rPr>
      </w:pPr>
    </w:p>
    <w:p w14:paraId="404913B3" w14:textId="77777777" w:rsidR="0042753D" w:rsidRDefault="0042753D" w:rsidP="00A00873">
      <w:pPr>
        <w:pStyle w:val="ListParagraph"/>
        <w:ind w:left="720"/>
        <w:rPr>
          <w:rFonts w:ascii="Times New Roman" w:hAnsi="Times New Roman" w:cs="Times New Roman"/>
          <w:b/>
          <w:bCs/>
          <w:color w:val="010302"/>
        </w:rPr>
      </w:pPr>
    </w:p>
    <w:p w14:paraId="75867D51" w14:textId="77777777" w:rsidR="0042753D" w:rsidRDefault="0042753D" w:rsidP="00A00873">
      <w:pPr>
        <w:pStyle w:val="ListParagraph"/>
        <w:ind w:left="720"/>
        <w:rPr>
          <w:rFonts w:ascii="Times New Roman" w:hAnsi="Times New Roman" w:cs="Times New Roman"/>
          <w:b/>
          <w:bCs/>
          <w:color w:val="010302"/>
        </w:rPr>
      </w:pPr>
    </w:p>
    <w:p w14:paraId="02488F04" w14:textId="77777777" w:rsidR="0042753D" w:rsidRDefault="0042753D" w:rsidP="00A00873">
      <w:pPr>
        <w:pStyle w:val="ListParagraph"/>
        <w:ind w:left="720"/>
        <w:rPr>
          <w:rFonts w:ascii="Times New Roman" w:hAnsi="Times New Roman" w:cs="Times New Roman"/>
          <w:b/>
          <w:bCs/>
          <w:color w:val="010302"/>
        </w:rPr>
      </w:pPr>
    </w:p>
    <w:p w14:paraId="604AB5D8" w14:textId="2C42E70F" w:rsidR="00833398" w:rsidRDefault="00833398" w:rsidP="00A00873">
      <w:pPr>
        <w:pStyle w:val="ListParagraph"/>
        <w:ind w:left="720"/>
        <w:rPr>
          <w:rFonts w:ascii="Times New Roman" w:hAnsi="Times New Roman" w:cs="Times New Roman"/>
          <w:b/>
          <w:bCs/>
          <w:color w:val="010302"/>
        </w:rPr>
      </w:pPr>
    </w:p>
    <w:p w14:paraId="4312E759" w14:textId="77777777" w:rsidR="00833398" w:rsidRDefault="00833398" w:rsidP="00173D3E">
      <w:pPr>
        <w:rPr>
          <w:rFonts w:ascii="Times New Roman" w:hAnsi="Times New Roman" w:cs="Times New Roman"/>
          <w:b/>
          <w:bCs/>
          <w:color w:val="010302"/>
        </w:rPr>
      </w:pPr>
    </w:p>
    <w:p w14:paraId="247F8E46" w14:textId="77777777" w:rsidR="00393BF0" w:rsidRDefault="00393BF0" w:rsidP="00173D3E">
      <w:pPr>
        <w:rPr>
          <w:rFonts w:ascii="Times New Roman" w:hAnsi="Times New Roman" w:cs="Times New Roman"/>
          <w:b/>
          <w:bCs/>
          <w:color w:val="010302"/>
        </w:rPr>
      </w:pPr>
    </w:p>
    <w:p w14:paraId="2F3EC453" w14:textId="77777777" w:rsidR="00393BF0" w:rsidRDefault="00393BF0" w:rsidP="00173D3E">
      <w:pPr>
        <w:rPr>
          <w:rFonts w:ascii="Times New Roman" w:hAnsi="Times New Roman" w:cs="Times New Roman"/>
          <w:b/>
          <w:bCs/>
          <w:color w:val="010302"/>
        </w:rPr>
      </w:pPr>
    </w:p>
    <w:p w14:paraId="3DCC0FC1" w14:textId="77777777" w:rsidR="00393BF0" w:rsidRPr="00173D3E" w:rsidRDefault="00393BF0" w:rsidP="00173D3E">
      <w:pPr>
        <w:rPr>
          <w:rFonts w:ascii="Times New Roman" w:hAnsi="Times New Roman" w:cs="Times New Roman"/>
          <w:b/>
          <w:bCs/>
          <w:color w:val="010302"/>
        </w:rPr>
      </w:pPr>
    </w:p>
    <w:p w14:paraId="0BB35AEB" w14:textId="7ABC828D" w:rsidR="004237D6" w:rsidRPr="00575676" w:rsidRDefault="004237D6" w:rsidP="00104E21">
      <w:pPr>
        <w:pStyle w:val="Heading1"/>
        <w:pageBreakBefore/>
        <w:widowControl/>
        <w:numPr>
          <w:ilvl w:val="0"/>
          <w:numId w:val="11"/>
        </w:numPr>
        <w:spacing w:before="0" w:after="120"/>
        <w:ind w:firstLine="23"/>
        <w:rPr>
          <w:rFonts w:ascii="Arial" w:hAnsi="Arial" w:cs="Arial"/>
        </w:rPr>
      </w:pPr>
      <w:bookmarkStart w:id="6" w:name="_Toc215050826"/>
      <w:r w:rsidRPr="7816BC44">
        <w:rPr>
          <w:rFonts w:ascii="Arial" w:hAnsi="Arial" w:cs="Arial"/>
        </w:rPr>
        <w:lastRenderedPageBreak/>
        <w:t>Permits and Permissions</w:t>
      </w:r>
      <w:bookmarkEnd w:id="6"/>
    </w:p>
    <w:p w14:paraId="1118ACD6" w14:textId="77777777" w:rsidR="00775F5C" w:rsidRDefault="00775F5C" w:rsidP="00775F5C">
      <w:pPr>
        <w:rPr>
          <w:rFonts w:ascii="Times New Roman" w:hAnsi="Times New Roman" w:cs="Times New Roman"/>
          <w:color w:val="010302"/>
        </w:rPr>
      </w:pPr>
    </w:p>
    <w:tbl>
      <w:tblPr>
        <w:tblStyle w:val="TableGrid"/>
        <w:tblW w:w="8927" w:type="dxa"/>
        <w:jc w:val="center"/>
        <w:tblLayout w:type="fixed"/>
        <w:tblLook w:val="04A0" w:firstRow="1" w:lastRow="0" w:firstColumn="1" w:lastColumn="0" w:noHBand="0" w:noVBand="1"/>
      </w:tblPr>
      <w:tblGrid>
        <w:gridCol w:w="2821"/>
        <w:gridCol w:w="1695"/>
        <w:gridCol w:w="426"/>
        <w:gridCol w:w="298"/>
        <w:gridCol w:w="1277"/>
        <w:gridCol w:w="423"/>
        <w:gridCol w:w="1697"/>
        <w:gridCol w:w="290"/>
      </w:tblGrid>
      <w:tr w:rsidR="00EB57A8" w14:paraId="250DA59A" w14:textId="77777777" w:rsidTr="00085DC3">
        <w:trPr>
          <w:trHeight w:val="270"/>
          <w:jc w:val="center"/>
        </w:trPr>
        <w:tc>
          <w:tcPr>
            <w:tcW w:w="8927" w:type="dxa"/>
            <w:gridSpan w:val="8"/>
            <w:shd w:val="clear" w:color="auto" w:fill="C6D9F1"/>
            <w:vAlign w:val="center"/>
          </w:tcPr>
          <w:p w14:paraId="6BFEB25E" w14:textId="0C20A423" w:rsidR="00EB57A8" w:rsidRDefault="00EB57A8" w:rsidP="00085DC3">
            <w:pPr>
              <w:jc w:val="center"/>
              <w:rPr>
                <w:rFonts w:ascii="Times New Roman" w:hAnsi="Times New Roman"/>
                <w:color w:val="000000" w:themeColor="text1"/>
                <w:sz w:val="1"/>
                <w:szCs w:val="1"/>
              </w:rPr>
            </w:pPr>
            <w:r>
              <w:rPr>
                <w:rFonts w:cs="Arial"/>
                <w:b/>
                <w:bCs/>
                <w:color w:val="000000"/>
                <w:szCs w:val="20"/>
              </w:rPr>
              <w:t>Work Permits</w:t>
            </w:r>
          </w:p>
        </w:tc>
      </w:tr>
      <w:tr w:rsidR="00984499" w14:paraId="530748C0" w14:textId="77777777" w:rsidTr="00AB3B91">
        <w:trPr>
          <w:trHeight w:val="280"/>
          <w:jc w:val="center"/>
        </w:trPr>
        <w:tc>
          <w:tcPr>
            <w:tcW w:w="5240" w:type="dxa"/>
            <w:gridSpan w:val="4"/>
            <w:vAlign w:val="center"/>
          </w:tcPr>
          <w:p w14:paraId="1796DCB0" w14:textId="660DF3BF" w:rsidR="00984499" w:rsidRPr="00ED1962" w:rsidRDefault="00984499" w:rsidP="00984499">
            <w:pPr>
              <w:spacing w:before="55"/>
              <w:ind w:left="83"/>
              <w:rPr>
                <w:rFonts w:cs="Arial"/>
                <w:color w:val="000000"/>
                <w:szCs w:val="20"/>
              </w:rPr>
            </w:pPr>
            <w:r w:rsidRPr="00C0425A">
              <w:rPr>
                <w:rFonts w:cs="Arial"/>
                <w:color w:val="000000"/>
                <w:szCs w:val="20"/>
                <w:u w:val="single"/>
              </w:rPr>
              <w:t>Permit to Dig</w:t>
            </w:r>
            <w:r>
              <w:rPr>
                <w:rFonts w:cs="Arial"/>
                <w:color w:val="000000"/>
                <w:szCs w:val="20"/>
              </w:rPr>
              <w:t xml:space="preserve">:  </w:t>
            </w:r>
            <w:r w:rsidRPr="00461CBB">
              <w:rPr>
                <w:rFonts w:cs="Arial"/>
                <w:b/>
                <w:color w:val="002060"/>
                <w:szCs w:val="20"/>
              </w:rPr>
              <w:t>Required</w:t>
            </w:r>
          </w:p>
        </w:tc>
        <w:tc>
          <w:tcPr>
            <w:tcW w:w="3687" w:type="dxa"/>
            <w:gridSpan w:val="4"/>
            <w:vAlign w:val="center"/>
          </w:tcPr>
          <w:p w14:paraId="119D1A51" w14:textId="5BA260CD" w:rsidR="00984499" w:rsidRDefault="00984499" w:rsidP="00984499">
            <w:pPr>
              <w:spacing w:before="55"/>
              <w:rPr>
                <w:rFonts w:ascii="Times New Roman" w:hAnsi="Times New Roman" w:cs="Times New Roman"/>
                <w:color w:val="010302"/>
              </w:rPr>
            </w:pPr>
            <w:r w:rsidRPr="00C0425A">
              <w:rPr>
                <w:rFonts w:cs="Arial"/>
                <w:color w:val="000000"/>
                <w:szCs w:val="20"/>
                <w:u w:val="single"/>
              </w:rPr>
              <w:t>Proximity to Electricity</w:t>
            </w:r>
            <w:r>
              <w:rPr>
                <w:rFonts w:cs="Arial"/>
                <w:color w:val="000000"/>
                <w:szCs w:val="20"/>
              </w:rPr>
              <w:t xml:space="preserve">: </w:t>
            </w:r>
            <w:r w:rsidRPr="00461CBB">
              <w:rPr>
                <w:rFonts w:cs="Arial"/>
                <w:b/>
                <w:color w:val="002060"/>
                <w:sz w:val="18"/>
                <w:szCs w:val="20"/>
              </w:rPr>
              <w:t>Required</w:t>
            </w:r>
            <w:r w:rsidRPr="00461CBB">
              <w:rPr>
                <w:rFonts w:cs="Arial"/>
                <w:b/>
                <w:color w:val="002060"/>
                <w:sz w:val="10"/>
                <w:szCs w:val="20"/>
              </w:rPr>
              <w:t xml:space="preserve"> </w:t>
            </w:r>
            <w:r w:rsidRPr="00461CBB">
              <w:rPr>
                <w:rFonts w:cs="Arial"/>
                <w:b/>
                <w:color w:val="002060"/>
                <w:sz w:val="18"/>
                <w:szCs w:val="20"/>
              </w:rPr>
              <w:t>(If our work is near existing electrical cables and substations)</w:t>
            </w:r>
          </w:p>
        </w:tc>
      </w:tr>
      <w:tr w:rsidR="00984499" w14:paraId="0A127FB6" w14:textId="77777777" w:rsidTr="00AB3B91">
        <w:trPr>
          <w:trHeight w:val="280"/>
          <w:jc w:val="center"/>
        </w:trPr>
        <w:tc>
          <w:tcPr>
            <w:tcW w:w="5240" w:type="dxa"/>
            <w:gridSpan w:val="4"/>
            <w:vAlign w:val="center"/>
          </w:tcPr>
          <w:p w14:paraId="597ED7D9" w14:textId="6720FFC6" w:rsidR="00984499" w:rsidRDefault="00984499" w:rsidP="00984499">
            <w:pPr>
              <w:spacing w:before="55"/>
              <w:ind w:left="83"/>
              <w:rPr>
                <w:rFonts w:cs="Arial"/>
                <w:color w:val="000000"/>
                <w:szCs w:val="20"/>
              </w:rPr>
            </w:pPr>
            <w:r w:rsidRPr="00300EB2">
              <w:rPr>
                <w:rFonts w:cs="Arial"/>
                <w:color w:val="000000"/>
                <w:szCs w:val="20"/>
                <w:u w:val="single"/>
              </w:rPr>
              <w:t>Permit to Work (daily permit)</w:t>
            </w:r>
            <w:r>
              <w:rPr>
                <w:rFonts w:cs="Arial"/>
                <w:color w:val="000000"/>
                <w:szCs w:val="20"/>
              </w:rPr>
              <w:t xml:space="preserve">: </w:t>
            </w:r>
          </w:p>
        </w:tc>
        <w:tc>
          <w:tcPr>
            <w:tcW w:w="3687" w:type="dxa"/>
            <w:gridSpan w:val="4"/>
            <w:vAlign w:val="center"/>
          </w:tcPr>
          <w:p w14:paraId="722B8176" w14:textId="61014E2A" w:rsidR="00984499" w:rsidRDefault="00984499" w:rsidP="00984499">
            <w:pPr>
              <w:spacing w:before="55"/>
              <w:rPr>
                <w:rFonts w:cs="Arial"/>
                <w:color w:val="000000"/>
                <w:szCs w:val="20"/>
              </w:rPr>
            </w:pPr>
            <w:r w:rsidRPr="00C0425A">
              <w:rPr>
                <w:rFonts w:cs="Arial"/>
                <w:color w:val="000000"/>
                <w:szCs w:val="20"/>
                <w:u w:val="single"/>
              </w:rPr>
              <w:t>Confined Space Permit</w:t>
            </w:r>
            <w:r>
              <w:rPr>
                <w:rFonts w:cs="Arial"/>
                <w:color w:val="000000"/>
                <w:szCs w:val="20"/>
              </w:rPr>
              <w:t xml:space="preserve">: </w:t>
            </w:r>
            <w:r w:rsidRPr="00461CBB">
              <w:rPr>
                <w:rFonts w:cs="Arial"/>
                <w:b/>
                <w:color w:val="002060"/>
                <w:sz w:val="18"/>
                <w:szCs w:val="20"/>
              </w:rPr>
              <w:t>Required (If excavation is deep)</w:t>
            </w:r>
          </w:p>
        </w:tc>
      </w:tr>
      <w:tr w:rsidR="00984499" w14:paraId="0D2B2A48" w14:textId="77777777" w:rsidTr="00AB3B91">
        <w:trPr>
          <w:trHeight w:val="280"/>
          <w:jc w:val="center"/>
        </w:trPr>
        <w:tc>
          <w:tcPr>
            <w:tcW w:w="5240" w:type="dxa"/>
            <w:gridSpan w:val="4"/>
            <w:vAlign w:val="center"/>
          </w:tcPr>
          <w:p w14:paraId="02BA15B4" w14:textId="1FCB09F5" w:rsidR="00984499" w:rsidRDefault="00984499" w:rsidP="00984499">
            <w:pPr>
              <w:spacing w:before="5"/>
              <w:ind w:left="83"/>
              <w:rPr>
                <w:rFonts w:ascii="Times New Roman" w:hAnsi="Times New Roman" w:cs="Times New Roman"/>
                <w:color w:val="010302"/>
              </w:rPr>
            </w:pPr>
            <w:r w:rsidRPr="00C0425A">
              <w:rPr>
                <w:rFonts w:cs="Arial"/>
                <w:color w:val="000000"/>
                <w:szCs w:val="20"/>
                <w:u w:val="single"/>
              </w:rPr>
              <w:t>W</w:t>
            </w:r>
            <w:r w:rsidRPr="00C0425A">
              <w:rPr>
                <w:rFonts w:cs="Arial"/>
                <w:color w:val="000000"/>
                <w:spacing w:val="-2"/>
                <w:szCs w:val="20"/>
                <w:u w:val="single"/>
              </w:rPr>
              <w:t>o</w:t>
            </w:r>
            <w:r w:rsidRPr="00C0425A">
              <w:rPr>
                <w:rFonts w:cs="Arial"/>
                <w:color w:val="000000"/>
                <w:szCs w:val="20"/>
                <w:u w:val="single"/>
              </w:rPr>
              <w:t>rking under/adjacent</w:t>
            </w:r>
            <w:r>
              <w:rPr>
                <w:rFonts w:cs="Arial"/>
                <w:color w:val="000000"/>
                <w:szCs w:val="20"/>
                <w:u w:val="single"/>
              </w:rPr>
              <w:t>/over utilities</w:t>
            </w:r>
            <w:r w:rsidRPr="00440223">
              <w:rPr>
                <w:rFonts w:cs="Arial"/>
                <w:b/>
                <w:color w:val="000000"/>
                <w:sz w:val="18"/>
                <w:szCs w:val="20"/>
              </w:rPr>
              <w:t xml:space="preserve">: </w:t>
            </w:r>
            <w:r w:rsidRPr="00461CBB">
              <w:rPr>
                <w:rFonts w:cs="Arial"/>
                <w:b/>
                <w:color w:val="002060"/>
                <w:sz w:val="18"/>
                <w:szCs w:val="20"/>
              </w:rPr>
              <w:t xml:space="preserve">Required </w:t>
            </w:r>
            <w:proofErr w:type="gramStart"/>
            <w:r w:rsidRPr="00461CBB">
              <w:rPr>
                <w:rFonts w:cs="Arial"/>
                <w:b/>
                <w:color w:val="002060"/>
                <w:sz w:val="18"/>
                <w:szCs w:val="20"/>
              </w:rPr>
              <w:t>( if</w:t>
            </w:r>
            <w:proofErr w:type="gramEnd"/>
            <w:r w:rsidRPr="00461CBB">
              <w:rPr>
                <w:rFonts w:cs="Arial"/>
                <w:b/>
                <w:color w:val="002060"/>
                <w:sz w:val="18"/>
                <w:szCs w:val="20"/>
              </w:rPr>
              <w:t xml:space="preserve"> our work is involved near existing utilities)</w:t>
            </w:r>
          </w:p>
        </w:tc>
        <w:tc>
          <w:tcPr>
            <w:tcW w:w="3687" w:type="dxa"/>
            <w:gridSpan w:val="4"/>
            <w:vAlign w:val="center"/>
          </w:tcPr>
          <w:p w14:paraId="37DF50CA" w14:textId="08417EC8" w:rsidR="00984499" w:rsidRDefault="00984499" w:rsidP="00984499">
            <w:pPr>
              <w:spacing w:before="5"/>
              <w:rPr>
                <w:rFonts w:ascii="Times New Roman" w:hAnsi="Times New Roman" w:cs="Times New Roman"/>
                <w:color w:val="010302"/>
              </w:rPr>
            </w:pPr>
          </w:p>
        </w:tc>
      </w:tr>
      <w:tr w:rsidR="00EB57A8" w14:paraId="5B427334" w14:textId="77777777" w:rsidTr="00085DC3">
        <w:trPr>
          <w:trHeight w:val="280"/>
          <w:jc w:val="center"/>
        </w:trPr>
        <w:tc>
          <w:tcPr>
            <w:tcW w:w="8927" w:type="dxa"/>
            <w:gridSpan w:val="8"/>
            <w:shd w:val="clear" w:color="auto" w:fill="C6D9F1"/>
            <w:vAlign w:val="center"/>
          </w:tcPr>
          <w:p w14:paraId="51A8FEC4" w14:textId="15D0724F" w:rsidR="00EB57A8" w:rsidRDefault="00EB57A8" w:rsidP="00085DC3">
            <w:pPr>
              <w:jc w:val="center"/>
              <w:rPr>
                <w:rFonts w:ascii="Times New Roman" w:hAnsi="Times New Roman"/>
                <w:color w:val="000000" w:themeColor="text1"/>
                <w:sz w:val="1"/>
                <w:szCs w:val="1"/>
              </w:rPr>
            </w:pPr>
            <w:r>
              <w:rPr>
                <w:rFonts w:cs="Arial"/>
                <w:b/>
                <w:bCs/>
                <w:color w:val="000000"/>
                <w:szCs w:val="20"/>
              </w:rPr>
              <w:t>Temporar</w:t>
            </w:r>
            <w:r>
              <w:rPr>
                <w:rFonts w:cs="Arial"/>
                <w:b/>
                <w:bCs/>
                <w:color w:val="000000"/>
                <w:spacing w:val="-2"/>
                <w:szCs w:val="20"/>
              </w:rPr>
              <w:t>y</w:t>
            </w:r>
            <w:r>
              <w:rPr>
                <w:rFonts w:cs="Arial"/>
                <w:b/>
                <w:bCs/>
                <w:color w:val="000000"/>
                <w:szCs w:val="20"/>
              </w:rPr>
              <w:t xml:space="preserve"> Works Permits</w:t>
            </w:r>
          </w:p>
        </w:tc>
      </w:tr>
      <w:tr w:rsidR="00775F5C" w14:paraId="42B1CEC7" w14:textId="77777777" w:rsidTr="00085DC3">
        <w:trPr>
          <w:trHeight w:val="280"/>
          <w:jc w:val="center"/>
        </w:trPr>
        <w:tc>
          <w:tcPr>
            <w:tcW w:w="4516" w:type="dxa"/>
            <w:gridSpan w:val="2"/>
            <w:vAlign w:val="center"/>
          </w:tcPr>
          <w:p w14:paraId="1F4A6F1B" w14:textId="79C1CC62" w:rsidR="00775F5C" w:rsidRDefault="00275B2B" w:rsidP="00085DC3">
            <w:pPr>
              <w:spacing w:before="55"/>
              <w:rPr>
                <w:rFonts w:ascii="Times New Roman" w:hAnsi="Times New Roman" w:cs="Times New Roman"/>
                <w:color w:val="010302"/>
              </w:rPr>
            </w:pPr>
            <w:r>
              <w:rPr>
                <w:rFonts w:cs="Arial"/>
                <w:color w:val="000000"/>
                <w:szCs w:val="20"/>
              </w:rPr>
              <w:t xml:space="preserve"> Permit to Load:   </w:t>
            </w:r>
          </w:p>
        </w:tc>
        <w:tc>
          <w:tcPr>
            <w:tcW w:w="4411" w:type="dxa"/>
            <w:gridSpan w:val="6"/>
            <w:vAlign w:val="center"/>
          </w:tcPr>
          <w:p w14:paraId="059510CA" w14:textId="30149BC2" w:rsidR="00775F5C" w:rsidRDefault="00775F5C" w:rsidP="00085DC3">
            <w:pPr>
              <w:spacing w:before="55"/>
              <w:ind w:firstLine="113"/>
              <w:rPr>
                <w:rFonts w:ascii="Times New Roman" w:hAnsi="Times New Roman" w:cs="Times New Roman"/>
                <w:color w:val="010302"/>
              </w:rPr>
            </w:pPr>
            <w:r>
              <w:rPr>
                <w:rFonts w:cs="Arial"/>
                <w:color w:val="000000"/>
                <w:szCs w:val="20"/>
              </w:rPr>
              <w:t xml:space="preserve">Permit to </w:t>
            </w:r>
            <w:r w:rsidR="00043457">
              <w:rPr>
                <w:rFonts w:cs="Arial"/>
                <w:color w:val="000000"/>
                <w:szCs w:val="20"/>
              </w:rPr>
              <w:t>S</w:t>
            </w:r>
            <w:r>
              <w:rPr>
                <w:rFonts w:cs="Arial"/>
                <w:color w:val="000000"/>
                <w:szCs w:val="20"/>
              </w:rPr>
              <w:t xml:space="preserve">trike:      </w:t>
            </w:r>
          </w:p>
        </w:tc>
      </w:tr>
      <w:tr w:rsidR="00EB57A8" w14:paraId="506C4475" w14:textId="77777777" w:rsidTr="00085DC3">
        <w:trPr>
          <w:trHeight w:val="279"/>
          <w:jc w:val="center"/>
        </w:trPr>
        <w:tc>
          <w:tcPr>
            <w:tcW w:w="8927" w:type="dxa"/>
            <w:gridSpan w:val="8"/>
            <w:shd w:val="clear" w:color="auto" w:fill="C6D9F1"/>
            <w:vAlign w:val="center"/>
          </w:tcPr>
          <w:p w14:paraId="6A72C7EA" w14:textId="6638254D" w:rsidR="00EB57A8" w:rsidRDefault="00EB57A8" w:rsidP="00085DC3">
            <w:pPr>
              <w:jc w:val="center"/>
              <w:rPr>
                <w:rFonts w:ascii="Times New Roman" w:hAnsi="Times New Roman"/>
                <w:color w:val="000000" w:themeColor="text1"/>
                <w:sz w:val="1"/>
                <w:szCs w:val="1"/>
              </w:rPr>
            </w:pPr>
            <w:r>
              <w:rPr>
                <w:rFonts w:cs="Arial"/>
                <w:b/>
                <w:bCs/>
                <w:color w:val="000000"/>
                <w:szCs w:val="20"/>
              </w:rPr>
              <w:t>Permissions required to carr</w:t>
            </w:r>
            <w:r>
              <w:rPr>
                <w:rFonts w:cs="Arial"/>
                <w:b/>
                <w:bCs/>
                <w:color w:val="000000"/>
                <w:spacing w:val="-2"/>
                <w:szCs w:val="20"/>
              </w:rPr>
              <w:t>y</w:t>
            </w:r>
            <w:r>
              <w:rPr>
                <w:rFonts w:cs="Arial"/>
                <w:b/>
                <w:bCs/>
                <w:color w:val="000000"/>
                <w:szCs w:val="20"/>
              </w:rPr>
              <w:t xml:space="preserve"> out the works</w:t>
            </w:r>
          </w:p>
        </w:tc>
      </w:tr>
      <w:tr w:rsidR="00775F5C" w14:paraId="5DBBC479" w14:textId="77777777" w:rsidTr="00085DC3">
        <w:trPr>
          <w:trHeight w:val="280"/>
          <w:jc w:val="center"/>
        </w:trPr>
        <w:tc>
          <w:tcPr>
            <w:tcW w:w="2821" w:type="dxa"/>
            <w:vAlign w:val="center"/>
          </w:tcPr>
          <w:p w14:paraId="648B1E49" w14:textId="69CBBA2F" w:rsidR="00775F5C" w:rsidRDefault="00275B2B" w:rsidP="00085DC3">
            <w:pPr>
              <w:spacing w:before="42"/>
              <w:rPr>
                <w:rFonts w:ascii="Times New Roman" w:hAnsi="Times New Roman" w:cs="Times New Roman"/>
                <w:color w:val="010302"/>
              </w:rPr>
            </w:pPr>
            <w:r>
              <w:rPr>
                <w:rFonts w:cs="Arial"/>
                <w:color w:val="000000"/>
                <w:szCs w:val="20"/>
              </w:rPr>
              <w:t xml:space="preserve"> </w:t>
            </w:r>
            <w:r w:rsidR="00775F5C">
              <w:rPr>
                <w:rFonts w:cs="Arial"/>
                <w:color w:val="000000"/>
                <w:szCs w:val="20"/>
              </w:rPr>
              <w:t xml:space="preserve">Tick </w:t>
            </w:r>
            <w:r w:rsidR="00C3087D">
              <w:rPr>
                <w:rFonts w:cs="Arial"/>
                <w:color w:val="000000"/>
                <w:szCs w:val="20"/>
              </w:rPr>
              <w:t xml:space="preserve">as </w:t>
            </w:r>
            <w:r w:rsidR="00775F5C">
              <w:rPr>
                <w:rFonts w:cs="Arial"/>
                <w:color w:val="000000"/>
                <w:szCs w:val="20"/>
              </w:rPr>
              <w:t>applicable</w:t>
            </w:r>
            <w:r w:rsidR="003F2381">
              <w:rPr>
                <w:rFonts w:cs="Arial"/>
                <w:color w:val="000000"/>
                <w:szCs w:val="20"/>
              </w:rPr>
              <w:t>:</w:t>
            </w:r>
          </w:p>
        </w:tc>
        <w:tc>
          <w:tcPr>
            <w:tcW w:w="1695" w:type="dxa"/>
            <w:vAlign w:val="center"/>
          </w:tcPr>
          <w:p w14:paraId="4815B1EF" w14:textId="77777777" w:rsidR="00775F5C" w:rsidRDefault="00775F5C" w:rsidP="00085DC3">
            <w:pPr>
              <w:spacing w:before="42"/>
              <w:ind w:firstLine="192"/>
              <w:rPr>
                <w:rFonts w:ascii="Times New Roman" w:hAnsi="Times New Roman" w:cs="Times New Roman"/>
                <w:color w:val="010302"/>
              </w:rPr>
            </w:pPr>
            <w:r>
              <w:rPr>
                <w:rFonts w:cs="Arial"/>
                <w:color w:val="000000"/>
                <w:szCs w:val="20"/>
              </w:rPr>
              <w:t>Permit to</w:t>
            </w:r>
            <w:r>
              <w:rPr>
                <w:rFonts w:cs="Arial"/>
                <w:color w:val="000000"/>
                <w:spacing w:val="-4"/>
                <w:szCs w:val="20"/>
              </w:rPr>
              <w:t xml:space="preserve"> </w:t>
            </w:r>
            <w:r>
              <w:rPr>
                <w:rFonts w:cs="Arial"/>
                <w:color w:val="000000"/>
                <w:szCs w:val="20"/>
              </w:rPr>
              <w:t>W</w:t>
            </w:r>
            <w:r>
              <w:rPr>
                <w:rFonts w:cs="Arial"/>
                <w:color w:val="000000"/>
                <w:spacing w:val="-2"/>
                <w:szCs w:val="20"/>
              </w:rPr>
              <w:t>o</w:t>
            </w:r>
            <w:r>
              <w:rPr>
                <w:rFonts w:cs="Arial"/>
                <w:color w:val="000000"/>
                <w:szCs w:val="20"/>
              </w:rPr>
              <w:t>rk</w:t>
            </w:r>
          </w:p>
        </w:tc>
        <w:tc>
          <w:tcPr>
            <w:tcW w:w="426" w:type="dxa"/>
            <w:vAlign w:val="center"/>
          </w:tcPr>
          <w:p w14:paraId="0357E862" w14:textId="48FF8B6C" w:rsidR="00775F5C" w:rsidRDefault="00775F5C" w:rsidP="00085DC3">
            <w:pPr>
              <w:spacing w:before="42"/>
              <w:ind w:firstLine="139"/>
              <w:rPr>
                <w:rFonts w:ascii="Times New Roman" w:hAnsi="Times New Roman" w:cs="Times New Roman"/>
                <w:color w:val="010302"/>
              </w:rPr>
            </w:pPr>
          </w:p>
        </w:tc>
        <w:tc>
          <w:tcPr>
            <w:tcW w:w="1575" w:type="dxa"/>
            <w:gridSpan w:val="2"/>
            <w:vAlign w:val="center"/>
          </w:tcPr>
          <w:p w14:paraId="5E7AA0D0" w14:textId="77777777" w:rsidR="00775F5C" w:rsidRDefault="00775F5C" w:rsidP="00085DC3">
            <w:pPr>
              <w:spacing w:before="42"/>
              <w:ind w:firstLine="470"/>
              <w:rPr>
                <w:rFonts w:ascii="Times New Roman" w:hAnsi="Times New Roman" w:cs="Times New Roman"/>
                <w:color w:val="010302"/>
              </w:rPr>
            </w:pPr>
            <w:r>
              <w:rPr>
                <w:rFonts w:cs="Arial"/>
                <w:color w:val="000000"/>
                <w:szCs w:val="20"/>
              </w:rPr>
              <w:t>Access</w:t>
            </w:r>
          </w:p>
        </w:tc>
        <w:tc>
          <w:tcPr>
            <w:tcW w:w="423" w:type="dxa"/>
            <w:vAlign w:val="center"/>
          </w:tcPr>
          <w:p w14:paraId="217821A8" w14:textId="677042C7" w:rsidR="00775F5C" w:rsidRDefault="00A02338" w:rsidP="00085DC3">
            <w:pPr>
              <w:spacing w:before="42"/>
              <w:rPr>
                <w:rFonts w:ascii="Times New Roman" w:hAnsi="Times New Roman" w:cs="Times New Roman"/>
                <w:color w:val="010302"/>
              </w:rPr>
            </w:pPr>
            <w:r>
              <w:rPr>
                <w:rFonts w:ascii="Segoe UI Symbol" w:hAnsi="Segoe UI Symbol" w:cs="Segoe UI Symbol"/>
                <w:b/>
                <w:bCs/>
                <w:color w:val="202124"/>
                <w:shd w:val="clear" w:color="auto" w:fill="FFFFFF"/>
              </w:rPr>
              <w:t xml:space="preserve"> </w:t>
            </w:r>
          </w:p>
        </w:tc>
        <w:tc>
          <w:tcPr>
            <w:tcW w:w="1697" w:type="dxa"/>
            <w:vAlign w:val="center"/>
          </w:tcPr>
          <w:p w14:paraId="18AFF88F" w14:textId="77777777" w:rsidR="00775F5C" w:rsidRDefault="00775F5C" w:rsidP="00085DC3">
            <w:pPr>
              <w:spacing w:before="42"/>
              <w:ind w:firstLine="483"/>
              <w:rPr>
                <w:rFonts w:ascii="Times New Roman" w:hAnsi="Times New Roman" w:cs="Times New Roman"/>
                <w:color w:val="010302"/>
              </w:rPr>
            </w:pPr>
            <w:r>
              <w:rPr>
                <w:rFonts w:cs="Arial"/>
                <w:color w:val="000000"/>
                <w:szCs w:val="20"/>
              </w:rPr>
              <w:t>Transfer</w:t>
            </w:r>
          </w:p>
        </w:tc>
        <w:tc>
          <w:tcPr>
            <w:tcW w:w="290" w:type="dxa"/>
          </w:tcPr>
          <w:p w14:paraId="31DF4737" w14:textId="77777777" w:rsidR="00775F5C" w:rsidRDefault="00775F5C" w:rsidP="00085DC3">
            <w:pPr>
              <w:spacing w:before="42"/>
              <w:ind w:firstLine="149"/>
              <w:rPr>
                <w:rFonts w:ascii="Times New Roman" w:hAnsi="Times New Roman" w:cs="Times New Roman"/>
                <w:color w:val="010302"/>
              </w:rPr>
            </w:pPr>
            <w:r>
              <w:rPr>
                <w:rFonts w:cs="Arial"/>
                <w:color w:val="548DD4"/>
                <w:szCs w:val="20"/>
              </w:rPr>
              <w:t xml:space="preserve">  </w:t>
            </w:r>
          </w:p>
        </w:tc>
      </w:tr>
      <w:tr w:rsidR="00775F5C" w14:paraId="0417280B" w14:textId="77777777" w:rsidTr="00085DC3">
        <w:trPr>
          <w:trHeight w:val="282"/>
          <w:jc w:val="center"/>
        </w:trPr>
        <w:tc>
          <w:tcPr>
            <w:tcW w:w="8927" w:type="dxa"/>
            <w:gridSpan w:val="8"/>
            <w:vAlign w:val="center"/>
          </w:tcPr>
          <w:p w14:paraId="076D3857" w14:textId="16E88FE1" w:rsidR="00775F5C" w:rsidRDefault="00275B2B" w:rsidP="00085DC3">
            <w:pPr>
              <w:spacing w:before="55"/>
              <w:rPr>
                <w:rFonts w:ascii="Times New Roman" w:hAnsi="Times New Roman" w:cs="Times New Roman"/>
                <w:color w:val="010302"/>
              </w:rPr>
            </w:pPr>
            <w:r>
              <w:rPr>
                <w:rFonts w:cs="Arial"/>
                <w:color w:val="000000"/>
                <w:szCs w:val="20"/>
              </w:rPr>
              <w:t xml:space="preserve"> </w:t>
            </w:r>
            <w:r w:rsidR="00775F5C">
              <w:rPr>
                <w:rFonts w:cs="Arial"/>
                <w:color w:val="000000"/>
                <w:szCs w:val="20"/>
              </w:rPr>
              <w:t xml:space="preserve">Others: N/A.  </w:t>
            </w:r>
          </w:p>
        </w:tc>
      </w:tr>
    </w:tbl>
    <w:p w14:paraId="23307AD7" w14:textId="2DC3139E" w:rsidR="00D64976" w:rsidRDefault="00D64976" w:rsidP="00D64976">
      <w:pPr>
        <w:rPr>
          <w:rFonts w:ascii="Times New Roman" w:hAnsi="Times New Roman" w:cs="Times New Roman"/>
          <w:b/>
          <w:bCs/>
          <w:color w:val="010302"/>
        </w:rPr>
      </w:pPr>
    </w:p>
    <w:p w14:paraId="66E423A8" w14:textId="77777777" w:rsidR="0045662F" w:rsidRPr="00D64976" w:rsidRDefault="0045662F" w:rsidP="00D64976">
      <w:pPr>
        <w:ind w:left="720"/>
        <w:rPr>
          <w:rFonts w:cs="Arial"/>
          <w:color w:val="010302"/>
        </w:rPr>
      </w:pPr>
    </w:p>
    <w:tbl>
      <w:tblPr>
        <w:tblStyle w:val="TableGrid"/>
        <w:tblW w:w="8910" w:type="dxa"/>
        <w:jc w:val="center"/>
        <w:tblLayout w:type="fixed"/>
        <w:tblLook w:val="04A0" w:firstRow="1" w:lastRow="0" w:firstColumn="1" w:lastColumn="0" w:noHBand="0" w:noVBand="1"/>
      </w:tblPr>
      <w:tblGrid>
        <w:gridCol w:w="4667"/>
        <w:gridCol w:w="4243"/>
      </w:tblGrid>
      <w:tr w:rsidR="00D64976" w14:paraId="62EDAE21" w14:textId="77777777" w:rsidTr="00085DC3">
        <w:trPr>
          <w:trHeight w:val="263"/>
          <w:jc w:val="center"/>
        </w:trPr>
        <w:tc>
          <w:tcPr>
            <w:tcW w:w="4667" w:type="dxa"/>
            <w:shd w:val="clear" w:color="auto" w:fill="C6D9F1"/>
            <w:vAlign w:val="center"/>
          </w:tcPr>
          <w:p w14:paraId="7A3F35D7" w14:textId="77777777" w:rsidR="00D64976" w:rsidRPr="00771770" w:rsidRDefault="00D64976" w:rsidP="00085DC3">
            <w:pPr>
              <w:jc w:val="center"/>
              <w:rPr>
                <w:rFonts w:cs="Arial"/>
                <w:b/>
                <w:bCs/>
                <w:color w:val="010302"/>
              </w:rPr>
            </w:pPr>
            <w:r>
              <w:rPr>
                <w:rFonts w:cs="Arial"/>
                <w:b/>
                <w:bCs/>
                <w:color w:val="010302"/>
                <w:szCs w:val="20"/>
              </w:rPr>
              <w:t>System Identification</w:t>
            </w:r>
          </w:p>
        </w:tc>
        <w:tc>
          <w:tcPr>
            <w:tcW w:w="4243" w:type="dxa"/>
            <w:shd w:val="clear" w:color="auto" w:fill="C6D9F1"/>
            <w:vAlign w:val="center"/>
          </w:tcPr>
          <w:p w14:paraId="66018239" w14:textId="77777777" w:rsidR="00D64976" w:rsidRDefault="00D64976" w:rsidP="00085DC3">
            <w:pPr>
              <w:jc w:val="center"/>
              <w:rPr>
                <w:rFonts w:ascii="Times New Roman" w:hAnsi="Times New Roman" w:cs="Times New Roman"/>
                <w:color w:val="010302"/>
              </w:rPr>
            </w:pPr>
            <w:r>
              <w:rPr>
                <w:rFonts w:cs="Arial"/>
                <w:b/>
                <w:bCs/>
                <w:color w:val="000000"/>
                <w:szCs w:val="20"/>
              </w:rPr>
              <w:t>Document Reference</w:t>
            </w:r>
          </w:p>
        </w:tc>
      </w:tr>
      <w:tr w:rsidR="00D64976" w14:paraId="5413DE82" w14:textId="77777777" w:rsidTr="00085DC3">
        <w:trPr>
          <w:trHeight w:val="272"/>
          <w:jc w:val="center"/>
        </w:trPr>
        <w:tc>
          <w:tcPr>
            <w:tcW w:w="4667" w:type="dxa"/>
            <w:vAlign w:val="center"/>
          </w:tcPr>
          <w:p w14:paraId="533E17A1" w14:textId="66987F70" w:rsidR="00D64976" w:rsidRDefault="00984499" w:rsidP="00085DC3">
            <w:pPr>
              <w:ind w:firstLine="112"/>
              <w:jc w:val="center"/>
              <w:rPr>
                <w:rFonts w:ascii="Times New Roman" w:hAnsi="Times New Roman" w:cs="Times New Roman"/>
                <w:color w:val="010302"/>
              </w:rPr>
            </w:pPr>
            <w:r w:rsidRPr="00461CBB">
              <w:rPr>
                <w:rFonts w:ascii="Times New Roman" w:eastAsia="Times New Roman" w:hAnsi="Times New Roman" w:cs="Times New Roman"/>
                <w:color w:val="002060"/>
                <w:szCs w:val="24"/>
                <w:lang w:eastAsia="en-GB"/>
              </w:rPr>
              <w:t>noted &amp; will provide necessary documents during execution of the work</w:t>
            </w:r>
          </w:p>
        </w:tc>
        <w:tc>
          <w:tcPr>
            <w:tcW w:w="4243" w:type="dxa"/>
            <w:vAlign w:val="center"/>
          </w:tcPr>
          <w:p w14:paraId="101D6E0F" w14:textId="77777777" w:rsidR="00D64976" w:rsidRDefault="00D64976" w:rsidP="00085DC3">
            <w:pPr>
              <w:ind w:firstLine="113"/>
              <w:jc w:val="center"/>
              <w:rPr>
                <w:rFonts w:ascii="Times New Roman" w:hAnsi="Times New Roman" w:cs="Times New Roman"/>
                <w:color w:val="010302"/>
              </w:rPr>
            </w:pPr>
          </w:p>
        </w:tc>
      </w:tr>
      <w:tr w:rsidR="00D64976" w14:paraId="5571640B" w14:textId="77777777" w:rsidTr="00085DC3">
        <w:trPr>
          <w:trHeight w:val="272"/>
          <w:jc w:val="center"/>
        </w:trPr>
        <w:tc>
          <w:tcPr>
            <w:tcW w:w="4667" w:type="dxa"/>
            <w:vAlign w:val="center"/>
          </w:tcPr>
          <w:p w14:paraId="194C0FC0" w14:textId="77777777" w:rsidR="00D64976" w:rsidRDefault="00D64976" w:rsidP="00085DC3">
            <w:pPr>
              <w:spacing w:before="39"/>
              <w:ind w:firstLine="112"/>
              <w:jc w:val="center"/>
              <w:rPr>
                <w:rFonts w:ascii="Times New Roman" w:hAnsi="Times New Roman" w:cs="Times New Roman"/>
                <w:color w:val="010302"/>
              </w:rPr>
            </w:pPr>
          </w:p>
        </w:tc>
        <w:tc>
          <w:tcPr>
            <w:tcW w:w="4243" w:type="dxa"/>
            <w:vAlign w:val="center"/>
          </w:tcPr>
          <w:p w14:paraId="1604E928" w14:textId="77777777" w:rsidR="00D64976" w:rsidRDefault="00D64976" w:rsidP="00085DC3">
            <w:pPr>
              <w:spacing w:before="39"/>
              <w:ind w:firstLine="113"/>
              <w:jc w:val="center"/>
              <w:rPr>
                <w:rFonts w:ascii="Times New Roman" w:hAnsi="Times New Roman" w:cs="Times New Roman"/>
                <w:color w:val="010302"/>
              </w:rPr>
            </w:pPr>
          </w:p>
        </w:tc>
      </w:tr>
      <w:tr w:rsidR="00D64976" w14:paraId="19E20200" w14:textId="77777777" w:rsidTr="00085DC3">
        <w:trPr>
          <w:trHeight w:val="275"/>
          <w:jc w:val="center"/>
        </w:trPr>
        <w:tc>
          <w:tcPr>
            <w:tcW w:w="4667" w:type="dxa"/>
            <w:vAlign w:val="center"/>
          </w:tcPr>
          <w:p w14:paraId="7A17E2E4" w14:textId="77777777" w:rsidR="00D64976" w:rsidRDefault="00D64976" w:rsidP="00085DC3">
            <w:pPr>
              <w:spacing w:before="39"/>
              <w:ind w:firstLine="112"/>
              <w:jc w:val="center"/>
              <w:rPr>
                <w:rFonts w:ascii="Times New Roman" w:hAnsi="Times New Roman" w:cs="Times New Roman"/>
                <w:color w:val="010302"/>
              </w:rPr>
            </w:pPr>
          </w:p>
        </w:tc>
        <w:tc>
          <w:tcPr>
            <w:tcW w:w="4243" w:type="dxa"/>
            <w:vAlign w:val="center"/>
          </w:tcPr>
          <w:p w14:paraId="0168506C" w14:textId="77777777" w:rsidR="00D64976" w:rsidRDefault="00D64976" w:rsidP="00085DC3">
            <w:pPr>
              <w:spacing w:before="39"/>
              <w:ind w:firstLine="113"/>
              <w:jc w:val="center"/>
              <w:rPr>
                <w:rFonts w:ascii="Times New Roman" w:hAnsi="Times New Roman" w:cs="Times New Roman"/>
                <w:color w:val="010302"/>
              </w:rPr>
            </w:pPr>
          </w:p>
        </w:tc>
      </w:tr>
    </w:tbl>
    <w:p w14:paraId="1B40229E" w14:textId="6C35CE48" w:rsidR="00D64976" w:rsidRPr="008A149F" w:rsidRDefault="00D64976" w:rsidP="008A149F">
      <w:pPr>
        <w:rPr>
          <w:rFonts w:ascii="Times New Roman" w:hAnsi="Times New Roman" w:cs="Times New Roman"/>
          <w:b/>
          <w:bCs/>
          <w:color w:val="010302"/>
        </w:rPr>
      </w:pPr>
    </w:p>
    <w:p w14:paraId="3DCC2803" w14:textId="77777777" w:rsidR="00413540" w:rsidRDefault="00413540" w:rsidP="00413540">
      <w:pPr>
        <w:ind w:firstLine="720"/>
        <w:rPr>
          <w:rFonts w:cs="Arial"/>
          <w:i/>
          <w:iCs/>
          <w:color w:val="010302"/>
        </w:rPr>
      </w:pPr>
    </w:p>
    <w:tbl>
      <w:tblPr>
        <w:tblStyle w:val="TableGrid"/>
        <w:tblW w:w="8910" w:type="dxa"/>
        <w:jc w:val="center"/>
        <w:tblLayout w:type="fixed"/>
        <w:tblLook w:val="04A0" w:firstRow="1" w:lastRow="0" w:firstColumn="1" w:lastColumn="0" w:noHBand="0" w:noVBand="1"/>
      </w:tblPr>
      <w:tblGrid>
        <w:gridCol w:w="4673"/>
        <w:gridCol w:w="4237"/>
      </w:tblGrid>
      <w:tr w:rsidR="00413540" w:rsidRPr="00820B14" w14:paraId="401563BF" w14:textId="77777777" w:rsidTr="0039179B">
        <w:trPr>
          <w:trHeight w:val="263"/>
          <w:jc w:val="center"/>
        </w:trPr>
        <w:tc>
          <w:tcPr>
            <w:tcW w:w="4673" w:type="dxa"/>
            <w:shd w:val="clear" w:color="auto" w:fill="C6D9F1"/>
            <w:vAlign w:val="center"/>
          </w:tcPr>
          <w:p w14:paraId="5C27DE85" w14:textId="77777777" w:rsidR="00413540" w:rsidRPr="00820B14" w:rsidRDefault="00413540" w:rsidP="0039179B">
            <w:pPr>
              <w:jc w:val="center"/>
              <w:rPr>
                <w:rFonts w:cs="Arial"/>
                <w:b/>
                <w:bCs/>
                <w:color w:val="010302"/>
                <w:szCs w:val="20"/>
              </w:rPr>
            </w:pPr>
            <w:r>
              <w:rPr>
                <w:rFonts w:cs="Arial"/>
                <w:b/>
                <w:bCs/>
                <w:color w:val="010302"/>
                <w:szCs w:val="20"/>
              </w:rPr>
              <w:t>Equipment/Tools</w:t>
            </w:r>
          </w:p>
        </w:tc>
        <w:tc>
          <w:tcPr>
            <w:tcW w:w="4237" w:type="dxa"/>
            <w:shd w:val="clear" w:color="auto" w:fill="C6D9F1"/>
            <w:vAlign w:val="center"/>
          </w:tcPr>
          <w:p w14:paraId="00906F95" w14:textId="77777777" w:rsidR="00413540" w:rsidRPr="00820B14" w:rsidRDefault="00413540" w:rsidP="0039179B">
            <w:pPr>
              <w:jc w:val="center"/>
              <w:rPr>
                <w:rFonts w:cs="Arial"/>
                <w:b/>
                <w:bCs/>
                <w:color w:val="010302"/>
                <w:szCs w:val="20"/>
              </w:rPr>
            </w:pPr>
            <w:r>
              <w:rPr>
                <w:rFonts w:cs="Arial"/>
                <w:b/>
                <w:bCs/>
                <w:color w:val="010302"/>
                <w:szCs w:val="20"/>
              </w:rPr>
              <w:t>Certificate/</w:t>
            </w:r>
            <w:r w:rsidRPr="00820B14">
              <w:rPr>
                <w:rFonts w:cs="Arial"/>
                <w:b/>
                <w:bCs/>
                <w:color w:val="010302"/>
                <w:szCs w:val="20"/>
              </w:rPr>
              <w:t>Reference</w:t>
            </w:r>
          </w:p>
        </w:tc>
      </w:tr>
      <w:tr w:rsidR="00984499" w:rsidRPr="00820B14" w14:paraId="4B381D94" w14:textId="77777777" w:rsidTr="0039179B">
        <w:trPr>
          <w:trHeight w:val="272"/>
          <w:jc w:val="center"/>
        </w:trPr>
        <w:tc>
          <w:tcPr>
            <w:tcW w:w="4673" w:type="dxa"/>
            <w:vAlign w:val="center"/>
          </w:tcPr>
          <w:p w14:paraId="0FA06E35" w14:textId="1AF49A9C" w:rsidR="00984499" w:rsidRPr="00741BAB" w:rsidRDefault="00984499" w:rsidP="00984499">
            <w:pPr>
              <w:ind w:firstLine="112"/>
              <w:rPr>
                <w:rFonts w:cs="Arial"/>
                <w:color w:val="010302"/>
                <w:szCs w:val="20"/>
              </w:rPr>
            </w:pPr>
            <w:r>
              <w:rPr>
                <w:rFonts w:cs="Arial"/>
                <w:color w:val="010302"/>
                <w:szCs w:val="20"/>
              </w:rPr>
              <w:t>Hand Shovel</w:t>
            </w:r>
          </w:p>
        </w:tc>
        <w:tc>
          <w:tcPr>
            <w:tcW w:w="4237" w:type="dxa"/>
            <w:vAlign w:val="center"/>
          </w:tcPr>
          <w:p w14:paraId="18B0A1B3" w14:textId="34DC12BD" w:rsidR="00984499" w:rsidRPr="00820B14" w:rsidRDefault="00984499" w:rsidP="00984499">
            <w:pPr>
              <w:rPr>
                <w:rFonts w:cs="Arial"/>
                <w:color w:val="010302"/>
                <w:szCs w:val="20"/>
              </w:rPr>
            </w:pPr>
            <w:r>
              <w:rPr>
                <w:rFonts w:cs="Arial"/>
                <w:color w:val="010302"/>
                <w:szCs w:val="20"/>
              </w:rPr>
              <w:t>N/A</w:t>
            </w:r>
          </w:p>
        </w:tc>
      </w:tr>
      <w:tr w:rsidR="00984499" w:rsidRPr="00820B14" w14:paraId="7C121BAE" w14:textId="77777777" w:rsidTr="00677ED9">
        <w:trPr>
          <w:trHeight w:val="272"/>
          <w:jc w:val="center"/>
        </w:trPr>
        <w:tc>
          <w:tcPr>
            <w:tcW w:w="4673" w:type="dxa"/>
            <w:vAlign w:val="center"/>
          </w:tcPr>
          <w:p w14:paraId="42D39088" w14:textId="79C79BBF" w:rsidR="00984499" w:rsidRPr="00741BAB" w:rsidRDefault="00984499" w:rsidP="00984499">
            <w:pPr>
              <w:spacing w:before="39"/>
              <w:ind w:firstLine="112"/>
              <w:rPr>
                <w:rFonts w:cs="Arial"/>
                <w:color w:val="010302"/>
                <w:szCs w:val="20"/>
              </w:rPr>
            </w:pPr>
            <w:r>
              <w:rPr>
                <w:rFonts w:cs="Arial"/>
                <w:color w:val="010302"/>
                <w:szCs w:val="20"/>
              </w:rPr>
              <w:t>Pick Axe</w:t>
            </w:r>
          </w:p>
        </w:tc>
        <w:tc>
          <w:tcPr>
            <w:tcW w:w="4237" w:type="dxa"/>
          </w:tcPr>
          <w:p w14:paraId="495C7C1C" w14:textId="79AEEC57" w:rsidR="00984499" w:rsidRPr="00820B14" w:rsidRDefault="00984499" w:rsidP="00984499">
            <w:pPr>
              <w:spacing w:before="39"/>
              <w:rPr>
                <w:rFonts w:cs="Arial"/>
                <w:color w:val="010302"/>
                <w:szCs w:val="20"/>
              </w:rPr>
            </w:pPr>
            <w:r w:rsidRPr="005F68AC">
              <w:rPr>
                <w:rFonts w:cs="Arial"/>
                <w:color w:val="010302"/>
                <w:szCs w:val="20"/>
              </w:rPr>
              <w:t>N/A</w:t>
            </w:r>
          </w:p>
        </w:tc>
      </w:tr>
      <w:tr w:rsidR="00984499" w:rsidRPr="00820B14" w14:paraId="75614576" w14:textId="77777777" w:rsidTr="00677ED9">
        <w:trPr>
          <w:trHeight w:val="275"/>
          <w:jc w:val="center"/>
        </w:trPr>
        <w:tc>
          <w:tcPr>
            <w:tcW w:w="4673" w:type="dxa"/>
            <w:vAlign w:val="center"/>
          </w:tcPr>
          <w:p w14:paraId="5DBCD66C" w14:textId="46ADAC7B" w:rsidR="00984499" w:rsidRPr="00741BAB" w:rsidRDefault="00984499" w:rsidP="00984499">
            <w:pPr>
              <w:spacing w:before="39"/>
              <w:ind w:firstLine="112"/>
              <w:rPr>
                <w:rFonts w:cs="Arial"/>
                <w:color w:val="010302"/>
                <w:szCs w:val="20"/>
              </w:rPr>
            </w:pPr>
            <w:r>
              <w:rPr>
                <w:rFonts w:cs="Arial"/>
                <w:color w:val="010302"/>
                <w:szCs w:val="20"/>
              </w:rPr>
              <w:t>Excavator</w:t>
            </w:r>
          </w:p>
        </w:tc>
        <w:tc>
          <w:tcPr>
            <w:tcW w:w="4237" w:type="dxa"/>
          </w:tcPr>
          <w:p w14:paraId="307AE2F3" w14:textId="0FBED3A9" w:rsidR="00984499" w:rsidRPr="00820B14" w:rsidRDefault="00984499" w:rsidP="00984499">
            <w:pPr>
              <w:spacing w:before="39"/>
              <w:rPr>
                <w:rFonts w:cs="Arial"/>
                <w:color w:val="010302"/>
                <w:szCs w:val="20"/>
              </w:rPr>
            </w:pPr>
            <w:r w:rsidRPr="005F68AC">
              <w:rPr>
                <w:rFonts w:cs="Arial"/>
                <w:color w:val="010302"/>
                <w:szCs w:val="20"/>
              </w:rPr>
              <w:t>N/A</w:t>
            </w:r>
          </w:p>
        </w:tc>
      </w:tr>
      <w:tr w:rsidR="00984499" w:rsidRPr="00820B14" w14:paraId="70454F58" w14:textId="77777777" w:rsidTr="00677ED9">
        <w:trPr>
          <w:trHeight w:val="275"/>
          <w:jc w:val="center"/>
        </w:trPr>
        <w:tc>
          <w:tcPr>
            <w:tcW w:w="4673" w:type="dxa"/>
            <w:vAlign w:val="center"/>
          </w:tcPr>
          <w:p w14:paraId="2FB2C11F" w14:textId="26CAC03B" w:rsidR="00984499" w:rsidRPr="00D64976" w:rsidRDefault="00984499" w:rsidP="00984499">
            <w:pPr>
              <w:spacing w:before="39"/>
              <w:ind w:firstLine="112"/>
              <w:rPr>
                <w:rFonts w:cs="Arial"/>
                <w:color w:val="010302"/>
                <w:szCs w:val="20"/>
                <w:highlight w:val="yellow"/>
              </w:rPr>
            </w:pPr>
            <w:r w:rsidRPr="00667D22">
              <w:rPr>
                <w:rFonts w:cs="Arial"/>
                <w:color w:val="010302"/>
                <w:szCs w:val="20"/>
              </w:rPr>
              <w:t>Loaders</w:t>
            </w:r>
          </w:p>
        </w:tc>
        <w:tc>
          <w:tcPr>
            <w:tcW w:w="4237" w:type="dxa"/>
          </w:tcPr>
          <w:p w14:paraId="77A78279" w14:textId="4B3D5600" w:rsidR="00984499" w:rsidRDefault="00984499" w:rsidP="00984499">
            <w:pPr>
              <w:spacing w:before="39"/>
              <w:rPr>
                <w:rFonts w:cs="Arial"/>
                <w:color w:val="010302"/>
                <w:szCs w:val="20"/>
              </w:rPr>
            </w:pPr>
            <w:r w:rsidRPr="005F68AC">
              <w:rPr>
                <w:rFonts w:cs="Arial"/>
                <w:color w:val="010302"/>
                <w:szCs w:val="20"/>
              </w:rPr>
              <w:t>N/A</w:t>
            </w:r>
          </w:p>
        </w:tc>
      </w:tr>
      <w:tr w:rsidR="00984499" w:rsidRPr="00820B14" w14:paraId="655C5D99" w14:textId="77777777" w:rsidTr="00677ED9">
        <w:trPr>
          <w:trHeight w:val="275"/>
          <w:jc w:val="center"/>
        </w:trPr>
        <w:tc>
          <w:tcPr>
            <w:tcW w:w="4673" w:type="dxa"/>
            <w:vAlign w:val="center"/>
          </w:tcPr>
          <w:p w14:paraId="2E01D8AF" w14:textId="0B190B2E" w:rsidR="00984499" w:rsidRPr="00D64976" w:rsidRDefault="00984499" w:rsidP="00984499">
            <w:pPr>
              <w:spacing w:before="39"/>
              <w:ind w:firstLine="112"/>
              <w:rPr>
                <w:rFonts w:cs="Arial"/>
                <w:color w:val="010302"/>
                <w:szCs w:val="20"/>
                <w:highlight w:val="yellow"/>
              </w:rPr>
            </w:pPr>
            <w:r w:rsidRPr="00667D22">
              <w:rPr>
                <w:rFonts w:cs="Arial"/>
                <w:color w:val="010302"/>
                <w:szCs w:val="20"/>
              </w:rPr>
              <w:t>Bobcat</w:t>
            </w:r>
          </w:p>
        </w:tc>
        <w:tc>
          <w:tcPr>
            <w:tcW w:w="4237" w:type="dxa"/>
          </w:tcPr>
          <w:p w14:paraId="17E272D7" w14:textId="5ACE9AA2" w:rsidR="00984499" w:rsidRDefault="00984499" w:rsidP="00984499">
            <w:pPr>
              <w:spacing w:before="39"/>
              <w:rPr>
                <w:rFonts w:cs="Arial"/>
                <w:color w:val="010302"/>
                <w:szCs w:val="20"/>
              </w:rPr>
            </w:pPr>
            <w:r w:rsidRPr="005F68AC">
              <w:rPr>
                <w:rFonts w:cs="Arial"/>
                <w:color w:val="010302"/>
                <w:szCs w:val="20"/>
              </w:rPr>
              <w:t>N/A</w:t>
            </w:r>
          </w:p>
        </w:tc>
      </w:tr>
      <w:tr w:rsidR="00984499" w:rsidRPr="00820B14" w14:paraId="5A8BD534" w14:textId="77777777" w:rsidTr="00677ED9">
        <w:trPr>
          <w:trHeight w:val="275"/>
          <w:jc w:val="center"/>
        </w:trPr>
        <w:tc>
          <w:tcPr>
            <w:tcW w:w="4673" w:type="dxa"/>
            <w:vAlign w:val="center"/>
          </w:tcPr>
          <w:p w14:paraId="237F98F7" w14:textId="430F1829" w:rsidR="00984499" w:rsidRPr="00D64976" w:rsidRDefault="00984499" w:rsidP="00984499">
            <w:pPr>
              <w:spacing w:before="39"/>
              <w:ind w:firstLine="112"/>
              <w:rPr>
                <w:rFonts w:cs="Arial"/>
                <w:color w:val="010302"/>
                <w:szCs w:val="20"/>
                <w:highlight w:val="yellow"/>
              </w:rPr>
            </w:pPr>
            <w:r w:rsidRPr="00667D22">
              <w:rPr>
                <w:rFonts w:cs="Arial"/>
                <w:color w:val="010302"/>
                <w:szCs w:val="20"/>
              </w:rPr>
              <w:t>Roller Compactors</w:t>
            </w:r>
          </w:p>
        </w:tc>
        <w:tc>
          <w:tcPr>
            <w:tcW w:w="4237" w:type="dxa"/>
          </w:tcPr>
          <w:p w14:paraId="711C0229" w14:textId="351EB888" w:rsidR="00984499" w:rsidRDefault="00984499" w:rsidP="00984499">
            <w:pPr>
              <w:spacing w:before="39"/>
              <w:rPr>
                <w:rFonts w:cs="Arial"/>
                <w:color w:val="010302"/>
                <w:szCs w:val="20"/>
              </w:rPr>
            </w:pPr>
            <w:r w:rsidRPr="005F68AC">
              <w:rPr>
                <w:rFonts w:cs="Arial"/>
                <w:color w:val="010302"/>
                <w:szCs w:val="20"/>
              </w:rPr>
              <w:t>N/A</w:t>
            </w:r>
          </w:p>
        </w:tc>
      </w:tr>
      <w:tr w:rsidR="00984499" w:rsidRPr="00820B14" w14:paraId="40A1E0B2" w14:textId="77777777" w:rsidTr="00677ED9">
        <w:trPr>
          <w:trHeight w:val="275"/>
          <w:jc w:val="center"/>
        </w:trPr>
        <w:tc>
          <w:tcPr>
            <w:tcW w:w="4673" w:type="dxa"/>
            <w:vAlign w:val="center"/>
          </w:tcPr>
          <w:p w14:paraId="1AA53237" w14:textId="1D35F484" w:rsidR="00984499" w:rsidRPr="00667D22" w:rsidRDefault="00984499" w:rsidP="00984499">
            <w:pPr>
              <w:spacing w:before="39"/>
              <w:ind w:firstLine="112"/>
              <w:rPr>
                <w:rFonts w:cs="Arial"/>
                <w:color w:val="010302"/>
                <w:szCs w:val="20"/>
              </w:rPr>
            </w:pPr>
            <w:r w:rsidRPr="00667D22">
              <w:rPr>
                <w:rFonts w:cs="Arial"/>
                <w:color w:val="010302"/>
                <w:szCs w:val="20"/>
              </w:rPr>
              <w:t>Plate Compactor</w:t>
            </w:r>
          </w:p>
        </w:tc>
        <w:tc>
          <w:tcPr>
            <w:tcW w:w="4237" w:type="dxa"/>
          </w:tcPr>
          <w:p w14:paraId="4E8432E8" w14:textId="39F23C5A" w:rsidR="00984499" w:rsidRPr="005F68AC" w:rsidRDefault="00984499" w:rsidP="00984499">
            <w:pPr>
              <w:spacing w:before="39"/>
              <w:rPr>
                <w:rFonts w:cs="Arial"/>
                <w:color w:val="010302"/>
                <w:szCs w:val="20"/>
              </w:rPr>
            </w:pPr>
            <w:r w:rsidRPr="005F68AC">
              <w:rPr>
                <w:rFonts w:cs="Arial"/>
                <w:color w:val="010302"/>
                <w:szCs w:val="20"/>
              </w:rPr>
              <w:t>N/A</w:t>
            </w:r>
          </w:p>
        </w:tc>
      </w:tr>
      <w:tr w:rsidR="00984499" w:rsidRPr="00820B14" w14:paraId="46927778" w14:textId="77777777" w:rsidTr="00677ED9">
        <w:trPr>
          <w:trHeight w:val="275"/>
          <w:jc w:val="center"/>
        </w:trPr>
        <w:tc>
          <w:tcPr>
            <w:tcW w:w="4673" w:type="dxa"/>
            <w:vAlign w:val="center"/>
          </w:tcPr>
          <w:p w14:paraId="2930B705" w14:textId="74E120C6" w:rsidR="00984499" w:rsidRPr="00667D22" w:rsidRDefault="00984499" w:rsidP="00984499">
            <w:pPr>
              <w:spacing w:before="39"/>
              <w:ind w:firstLine="112"/>
              <w:rPr>
                <w:rFonts w:cs="Arial"/>
                <w:color w:val="010302"/>
                <w:szCs w:val="20"/>
              </w:rPr>
            </w:pPr>
          </w:p>
        </w:tc>
        <w:tc>
          <w:tcPr>
            <w:tcW w:w="4237" w:type="dxa"/>
          </w:tcPr>
          <w:p w14:paraId="4CE9F616" w14:textId="02E06075" w:rsidR="00984499" w:rsidRPr="005F68AC" w:rsidRDefault="00984499" w:rsidP="00984499">
            <w:pPr>
              <w:spacing w:before="39"/>
              <w:rPr>
                <w:rFonts w:cs="Arial"/>
                <w:color w:val="010302"/>
                <w:szCs w:val="20"/>
              </w:rPr>
            </w:pPr>
          </w:p>
        </w:tc>
      </w:tr>
      <w:tr w:rsidR="00984499" w:rsidRPr="00820B14" w14:paraId="01094492" w14:textId="77777777" w:rsidTr="00677ED9">
        <w:trPr>
          <w:trHeight w:val="275"/>
          <w:jc w:val="center"/>
        </w:trPr>
        <w:tc>
          <w:tcPr>
            <w:tcW w:w="4673" w:type="dxa"/>
            <w:vAlign w:val="center"/>
          </w:tcPr>
          <w:p w14:paraId="51AD4DA2" w14:textId="251B6408" w:rsidR="00984499" w:rsidRPr="00667D22" w:rsidRDefault="00984499" w:rsidP="00984499">
            <w:pPr>
              <w:spacing w:before="39"/>
              <w:ind w:firstLine="112"/>
              <w:rPr>
                <w:rFonts w:cs="Arial"/>
                <w:color w:val="010302"/>
                <w:szCs w:val="20"/>
              </w:rPr>
            </w:pPr>
          </w:p>
        </w:tc>
        <w:tc>
          <w:tcPr>
            <w:tcW w:w="4237" w:type="dxa"/>
          </w:tcPr>
          <w:p w14:paraId="00881E91" w14:textId="7BB33594" w:rsidR="00984499" w:rsidRPr="005F68AC" w:rsidRDefault="00984499" w:rsidP="00984499">
            <w:pPr>
              <w:spacing w:before="39"/>
              <w:rPr>
                <w:rFonts w:cs="Arial"/>
                <w:color w:val="010302"/>
                <w:szCs w:val="20"/>
              </w:rPr>
            </w:pPr>
          </w:p>
        </w:tc>
      </w:tr>
    </w:tbl>
    <w:p w14:paraId="6737992A" w14:textId="77777777" w:rsidR="00D64976" w:rsidRDefault="00D64976" w:rsidP="00775F5C">
      <w:pPr>
        <w:pStyle w:val="ListParagraph"/>
        <w:ind w:left="720"/>
        <w:rPr>
          <w:rFonts w:ascii="Times New Roman" w:hAnsi="Times New Roman" w:cs="Times New Roman"/>
          <w:b/>
          <w:bCs/>
          <w:color w:val="010302"/>
        </w:rPr>
      </w:pPr>
    </w:p>
    <w:p w14:paraId="532ECA02" w14:textId="77777777" w:rsidR="002C56EC" w:rsidRPr="00B1550E" w:rsidRDefault="002C56EC" w:rsidP="002C56EC">
      <w:pPr>
        <w:ind w:firstLine="720"/>
        <w:rPr>
          <w:rFonts w:ascii="Times New Roman" w:hAnsi="Times New Roman" w:cs="Times New Roman"/>
          <w:b/>
          <w:bCs/>
          <w:color w:val="010302"/>
        </w:rPr>
      </w:pPr>
      <w:r w:rsidRPr="00B1550E">
        <w:rPr>
          <w:rFonts w:cs="Arial"/>
          <w:i/>
          <w:iCs/>
          <w:color w:val="010302"/>
        </w:rPr>
        <w:t>The Contractor shall provide up-to-date No Objection Certificates (NOCs) from any relevant authority or utility.</w:t>
      </w:r>
    </w:p>
    <w:p w14:paraId="450896CD" w14:textId="77777777" w:rsidR="002C56EC" w:rsidRDefault="002C56EC" w:rsidP="002C56EC">
      <w:pPr>
        <w:pStyle w:val="ListParagraph"/>
        <w:ind w:left="720"/>
        <w:rPr>
          <w:rFonts w:ascii="Times New Roman" w:hAnsi="Times New Roman" w:cs="Times New Roman"/>
          <w:b/>
          <w:bCs/>
          <w:color w:val="010302"/>
        </w:rPr>
      </w:pPr>
    </w:p>
    <w:tbl>
      <w:tblPr>
        <w:tblStyle w:val="TableGrid"/>
        <w:tblW w:w="8910" w:type="dxa"/>
        <w:jc w:val="center"/>
        <w:tblLayout w:type="fixed"/>
        <w:tblLook w:val="04A0" w:firstRow="1" w:lastRow="0" w:firstColumn="1" w:lastColumn="0" w:noHBand="0" w:noVBand="1"/>
      </w:tblPr>
      <w:tblGrid>
        <w:gridCol w:w="6232"/>
        <w:gridCol w:w="2678"/>
      </w:tblGrid>
      <w:tr w:rsidR="002C56EC" w:rsidRPr="00820B14" w14:paraId="282FB509" w14:textId="77777777" w:rsidTr="00B83555">
        <w:trPr>
          <w:trHeight w:val="263"/>
          <w:jc w:val="center"/>
        </w:trPr>
        <w:tc>
          <w:tcPr>
            <w:tcW w:w="6232" w:type="dxa"/>
            <w:shd w:val="clear" w:color="auto" w:fill="C6D9F1"/>
            <w:vAlign w:val="center"/>
          </w:tcPr>
          <w:p w14:paraId="758E1BC6" w14:textId="77777777" w:rsidR="002C56EC" w:rsidRPr="00820B14" w:rsidRDefault="002C56EC" w:rsidP="00B83555">
            <w:pPr>
              <w:jc w:val="center"/>
              <w:rPr>
                <w:rFonts w:cs="Arial"/>
                <w:b/>
                <w:bCs/>
                <w:color w:val="010302"/>
                <w:szCs w:val="20"/>
              </w:rPr>
            </w:pPr>
            <w:r>
              <w:rPr>
                <w:rFonts w:cs="Arial"/>
                <w:b/>
                <w:bCs/>
                <w:color w:val="010302"/>
                <w:szCs w:val="20"/>
              </w:rPr>
              <w:t>NOC</w:t>
            </w:r>
          </w:p>
        </w:tc>
        <w:tc>
          <w:tcPr>
            <w:tcW w:w="2678" w:type="dxa"/>
            <w:shd w:val="clear" w:color="auto" w:fill="C6D9F1"/>
            <w:vAlign w:val="center"/>
          </w:tcPr>
          <w:p w14:paraId="67CC6AF2" w14:textId="77777777" w:rsidR="002C56EC" w:rsidRPr="00820B14" w:rsidRDefault="002C56EC" w:rsidP="00B83555">
            <w:pPr>
              <w:jc w:val="center"/>
              <w:rPr>
                <w:rFonts w:cs="Arial"/>
                <w:b/>
                <w:bCs/>
                <w:color w:val="010302"/>
                <w:szCs w:val="20"/>
              </w:rPr>
            </w:pPr>
            <w:r>
              <w:rPr>
                <w:rFonts w:cs="Arial"/>
                <w:b/>
                <w:bCs/>
                <w:color w:val="010302"/>
                <w:szCs w:val="20"/>
              </w:rPr>
              <w:t>Authority/Utility</w:t>
            </w:r>
          </w:p>
        </w:tc>
      </w:tr>
      <w:tr w:rsidR="00984499" w:rsidRPr="00820B14" w14:paraId="34A61BF5" w14:textId="77777777" w:rsidTr="00984499">
        <w:trPr>
          <w:trHeight w:val="310"/>
          <w:jc w:val="center"/>
        </w:trPr>
        <w:tc>
          <w:tcPr>
            <w:tcW w:w="6232" w:type="dxa"/>
          </w:tcPr>
          <w:p w14:paraId="4940DC0E" w14:textId="1A50F298" w:rsidR="00984499" w:rsidRPr="00741BAB" w:rsidRDefault="00984499" w:rsidP="00984499">
            <w:pPr>
              <w:ind w:firstLine="112"/>
              <w:rPr>
                <w:rFonts w:cs="Arial"/>
                <w:color w:val="010302"/>
                <w:szCs w:val="20"/>
              </w:rPr>
            </w:pPr>
            <w:r w:rsidRPr="00752742">
              <w:rPr>
                <w:rStyle w:val="fontstyle01"/>
              </w:rPr>
              <w:t>ADDC-TAQA Distribution</w:t>
            </w:r>
          </w:p>
        </w:tc>
        <w:tc>
          <w:tcPr>
            <w:tcW w:w="2678" w:type="dxa"/>
            <w:vAlign w:val="center"/>
          </w:tcPr>
          <w:p w14:paraId="5846F15B" w14:textId="2E77605A" w:rsidR="00984499" w:rsidRPr="00820B14" w:rsidRDefault="00984499" w:rsidP="00984499">
            <w:pPr>
              <w:rPr>
                <w:rFonts w:cs="Arial"/>
                <w:color w:val="010302"/>
                <w:szCs w:val="20"/>
              </w:rPr>
            </w:pPr>
            <w:r w:rsidRPr="00752742">
              <w:rPr>
                <w:rFonts w:cs="Arial"/>
                <w:b/>
                <w:bCs/>
                <w:color w:val="002060"/>
                <w:szCs w:val="20"/>
              </w:rPr>
              <w:t>YES</w:t>
            </w:r>
          </w:p>
        </w:tc>
      </w:tr>
      <w:tr w:rsidR="00984499" w:rsidRPr="00820B14" w14:paraId="20909DF6" w14:textId="77777777" w:rsidTr="00984499">
        <w:trPr>
          <w:trHeight w:val="131"/>
          <w:jc w:val="center"/>
        </w:trPr>
        <w:tc>
          <w:tcPr>
            <w:tcW w:w="6232" w:type="dxa"/>
          </w:tcPr>
          <w:p w14:paraId="638B4F0F" w14:textId="34B819D6" w:rsidR="00984499" w:rsidRPr="00741BAB" w:rsidRDefault="00984499" w:rsidP="00984499">
            <w:pPr>
              <w:ind w:firstLine="112"/>
              <w:rPr>
                <w:rFonts w:cs="Arial"/>
                <w:color w:val="010302"/>
                <w:szCs w:val="20"/>
              </w:rPr>
            </w:pPr>
            <w:r>
              <w:rPr>
                <w:rStyle w:val="fontstyle01"/>
              </w:rPr>
              <w:t>ADNOC</w:t>
            </w:r>
          </w:p>
        </w:tc>
        <w:tc>
          <w:tcPr>
            <w:tcW w:w="2678" w:type="dxa"/>
            <w:vAlign w:val="center"/>
          </w:tcPr>
          <w:p w14:paraId="7264D01B" w14:textId="15C408FA" w:rsidR="00984499" w:rsidRPr="00820B14" w:rsidRDefault="00984499" w:rsidP="00984499">
            <w:pPr>
              <w:rPr>
                <w:rFonts w:cs="Arial"/>
                <w:color w:val="010302"/>
                <w:szCs w:val="20"/>
              </w:rPr>
            </w:pPr>
            <w:r w:rsidRPr="00752742">
              <w:rPr>
                <w:rFonts w:cs="Arial"/>
                <w:b/>
                <w:bCs/>
                <w:color w:val="002060"/>
                <w:szCs w:val="20"/>
              </w:rPr>
              <w:t>YES</w:t>
            </w:r>
          </w:p>
        </w:tc>
      </w:tr>
      <w:tr w:rsidR="00984499" w:rsidRPr="00820B14" w14:paraId="71622ED2" w14:textId="77777777" w:rsidTr="00984499">
        <w:trPr>
          <w:trHeight w:val="292"/>
          <w:jc w:val="center"/>
        </w:trPr>
        <w:tc>
          <w:tcPr>
            <w:tcW w:w="6232" w:type="dxa"/>
          </w:tcPr>
          <w:p w14:paraId="6708AD79" w14:textId="1C991752" w:rsidR="00984499" w:rsidRPr="00741BAB" w:rsidRDefault="00984499" w:rsidP="00984499">
            <w:pPr>
              <w:ind w:firstLine="112"/>
              <w:rPr>
                <w:rFonts w:cs="Arial"/>
                <w:color w:val="010302"/>
                <w:szCs w:val="20"/>
              </w:rPr>
            </w:pPr>
            <w:r>
              <w:rPr>
                <w:rStyle w:val="fontstyle01"/>
              </w:rPr>
              <w:t>Dolphin Energy</w:t>
            </w:r>
          </w:p>
        </w:tc>
        <w:tc>
          <w:tcPr>
            <w:tcW w:w="2678" w:type="dxa"/>
            <w:vAlign w:val="center"/>
          </w:tcPr>
          <w:p w14:paraId="52F3E342" w14:textId="3820569E" w:rsidR="00984499" w:rsidRPr="00820B14" w:rsidRDefault="00984499" w:rsidP="00984499">
            <w:pPr>
              <w:rPr>
                <w:rFonts w:cs="Arial"/>
                <w:color w:val="010302"/>
                <w:szCs w:val="20"/>
              </w:rPr>
            </w:pPr>
            <w:r w:rsidRPr="00752742">
              <w:rPr>
                <w:rFonts w:cs="Arial"/>
                <w:b/>
                <w:bCs/>
                <w:color w:val="002060"/>
                <w:szCs w:val="20"/>
              </w:rPr>
              <w:t>YES</w:t>
            </w:r>
          </w:p>
        </w:tc>
      </w:tr>
      <w:tr w:rsidR="00984499" w:rsidRPr="00820B14" w14:paraId="1D939BC3" w14:textId="77777777" w:rsidTr="00984499">
        <w:trPr>
          <w:trHeight w:val="70"/>
          <w:jc w:val="center"/>
        </w:trPr>
        <w:tc>
          <w:tcPr>
            <w:tcW w:w="6232" w:type="dxa"/>
          </w:tcPr>
          <w:p w14:paraId="5B413077" w14:textId="42CB376B" w:rsidR="00984499" w:rsidRDefault="00984499" w:rsidP="00984499">
            <w:pPr>
              <w:ind w:firstLine="112"/>
            </w:pPr>
            <w:r>
              <w:rPr>
                <w:rStyle w:val="fontstyle01"/>
              </w:rPr>
              <w:t>Du Telecom</w:t>
            </w:r>
          </w:p>
        </w:tc>
        <w:tc>
          <w:tcPr>
            <w:tcW w:w="2678" w:type="dxa"/>
            <w:vAlign w:val="center"/>
          </w:tcPr>
          <w:p w14:paraId="6EED383E" w14:textId="0919EAD4" w:rsidR="00984499" w:rsidRPr="00752742" w:rsidRDefault="00984499" w:rsidP="00984499">
            <w:pPr>
              <w:rPr>
                <w:rFonts w:cs="Arial"/>
                <w:b/>
                <w:bCs/>
                <w:color w:val="002060"/>
                <w:szCs w:val="20"/>
              </w:rPr>
            </w:pPr>
            <w:r w:rsidRPr="00752742">
              <w:rPr>
                <w:rFonts w:cs="Arial"/>
                <w:b/>
                <w:bCs/>
                <w:color w:val="002060"/>
                <w:szCs w:val="20"/>
              </w:rPr>
              <w:t>NO</w:t>
            </w:r>
          </w:p>
        </w:tc>
      </w:tr>
      <w:tr w:rsidR="00984499" w:rsidRPr="00820B14" w14:paraId="2EBE7AFF" w14:textId="77777777" w:rsidTr="00984499">
        <w:trPr>
          <w:trHeight w:val="340"/>
          <w:jc w:val="center"/>
        </w:trPr>
        <w:tc>
          <w:tcPr>
            <w:tcW w:w="6232" w:type="dxa"/>
          </w:tcPr>
          <w:p w14:paraId="3F1193A4" w14:textId="5C8153F0" w:rsidR="00984499" w:rsidRDefault="00984499" w:rsidP="00984499">
            <w:pPr>
              <w:ind w:firstLine="112"/>
            </w:pPr>
            <w:r>
              <w:rPr>
                <w:rStyle w:val="fontstyle01"/>
              </w:rPr>
              <w:t>Etihad Rail</w:t>
            </w:r>
          </w:p>
        </w:tc>
        <w:tc>
          <w:tcPr>
            <w:tcW w:w="2678" w:type="dxa"/>
            <w:vAlign w:val="center"/>
          </w:tcPr>
          <w:p w14:paraId="2059C3EF" w14:textId="687E0D14" w:rsidR="00984499" w:rsidRPr="00752742" w:rsidRDefault="00984499" w:rsidP="00984499">
            <w:pPr>
              <w:rPr>
                <w:rFonts w:cs="Arial"/>
                <w:b/>
                <w:bCs/>
                <w:color w:val="002060"/>
                <w:szCs w:val="20"/>
              </w:rPr>
            </w:pPr>
            <w:r w:rsidRPr="00752742">
              <w:rPr>
                <w:rFonts w:cs="Arial"/>
                <w:b/>
                <w:bCs/>
                <w:color w:val="002060"/>
                <w:szCs w:val="20"/>
              </w:rPr>
              <w:t>YES</w:t>
            </w:r>
          </w:p>
        </w:tc>
      </w:tr>
      <w:tr w:rsidR="00984499" w:rsidRPr="00820B14" w14:paraId="70212831" w14:textId="77777777" w:rsidTr="00984499">
        <w:trPr>
          <w:trHeight w:val="133"/>
          <w:jc w:val="center"/>
        </w:trPr>
        <w:tc>
          <w:tcPr>
            <w:tcW w:w="6232" w:type="dxa"/>
          </w:tcPr>
          <w:p w14:paraId="2AF194B7" w14:textId="430FDC55" w:rsidR="00984499" w:rsidRDefault="00984499" w:rsidP="00984499">
            <w:pPr>
              <w:ind w:firstLine="112"/>
            </w:pPr>
            <w:r>
              <w:rPr>
                <w:rStyle w:val="fontstyle01"/>
              </w:rPr>
              <w:t>Etisalat Telecom</w:t>
            </w:r>
          </w:p>
        </w:tc>
        <w:tc>
          <w:tcPr>
            <w:tcW w:w="2678" w:type="dxa"/>
            <w:vAlign w:val="center"/>
          </w:tcPr>
          <w:p w14:paraId="10E3041B" w14:textId="52847E85" w:rsidR="00984499" w:rsidRPr="00752742" w:rsidRDefault="00984499" w:rsidP="00984499">
            <w:pPr>
              <w:rPr>
                <w:rFonts w:cs="Arial"/>
                <w:b/>
                <w:bCs/>
                <w:color w:val="002060"/>
                <w:szCs w:val="20"/>
              </w:rPr>
            </w:pPr>
            <w:r w:rsidRPr="00752742">
              <w:rPr>
                <w:rFonts w:cs="Arial"/>
                <w:b/>
                <w:bCs/>
                <w:color w:val="002060"/>
                <w:szCs w:val="20"/>
              </w:rPr>
              <w:t>No</w:t>
            </w:r>
          </w:p>
        </w:tc>
      </w:tr>
      <w:tr w:rsidR="00984499" w:rsidRPr="00820B14" w14:paraId="4CB97696" w14:textId="77777777" w:rsidTr="00984499">
        <w:trPr>
          <w:trHeight w:val="178"/>
          <w:jc w:val="center"/>
        </w:trPr>
        <w:tc>
          <w:tcPr>
            <w:tcW w:w="6232" w:type="dxa"/>
          </w:tcPr>
          <w:p w14:paraId="1DD9FDD7" w14:textId="02074392" w:rsidR="00984499" w:rsidRDefault="00984499" w:rsidP="00984499">
            <w:pPr>
              <w:ind w:firstLine="112"/>
            </w:pPr>
            <w:r>
              <w:rPr>
                <w:rStyle w:val="fontstyle01"/>
              </w:rPr>
              <w:t>GHQ Military Works and Telecom</w:t>
            </w:r>
          </w:p>
        </w:tc>
        <w:tc>
          <w:tcPr>
            <w:tcW w:w="2678" w:type="dxa"/>
            <w:vAlign w:val="center"/>
          </w:tcPr>
          <w:p w14:paraId="4EEBF241" w14:textId="6BB7DACE" w:rsidR="00984499" w:rsidRPr="00752742" w:rsidRDefault="00984499" w:rsidP="00984499">
            <w:pPr>
              <w:rPr>
                <w:rFonts w:cs="Arial"/>
                <w:b/>
                <w:bCs/>
                <w:color w:val="002060"/>
                <w:szCs w:val="20"/>
              </w:rPr>
            </w:pPr>
            <w:r w:rsidRPr="00752742">
              <w:rPr>
                <w:rFonts w:cs="Arial"/>
                <w:b/>
                <w:bCs/>
                <w:color w:val="002060"/>
                <w:szCs w:val="20"/>
              </w:rPr>
              <w:t>No</w:t>
            </w:r>
          </w:p>
        </w:tc>
      </w:tr>
      <w:tr w:rsidR="00984499" w:rsidRPr="00820B14" w14:paraId="22BDD453" w14:textId="77777777" w:rsidTr="00984499">
        <w:trPr>
          <w:trHeight w:val="225"/>
          <w:jc w:val="center"/>
        </w:trPr>
        <w:tc>
          <w:tcPr>
            <w:tcW w:w="6232" w:type="dxa"/>
          </w:tcPr>
          <w:p w14:paraId="12889043" w14:textId="67872BF9" w:rsidR="00984499" w:rsidRDefault="00984499" w:rsidP="00984499">
            <w:pPr>
              <w:ind w:firstLine="112"/>
            </w:pPr>
            <w:r>
              <w:rPr>
                <w:rStyle w:val="fontstyle01"/>
              </w:rPr>
              <w:t>ITC Right-of-Way</w:t>
            </w:r>
          </w:p>
        </w:tc>
        <w:tc>
          <w:tcPr>
            <w:tcW w:w="2678" w:type="dxa"/>
            <w:vAlign w:val="center"/>
          </w:tcPr>
          <w:p w14:paraId="1C13129D" w14:textId="47AED5A9" w:rsidR="00984499" w:rsidRPr="00752742" w:rsidRDefault="00984499" w:rsidP="00984499">
            <w:pPr>
              <w:rPr>
                <w:rFonts w:cs="Arial"/>
                <w:b/>
                <w:bCs/>
                <w:color w:val="002060"/>
                <w:szCs w:val="20"/>
              </w:rPr>
            </w:pPr>
            <w:r w:rsidRPr="00752742">
              <w:rPr>
                <w:rFonts w:cs="Arial"/>
                <w:b/>
                <w:bCs/>
                <w:color w:val="002060"/>
                <w:szCs w:val="20"/>
              </w:rPr>
              <w:t>YES</w:t>
            </w:r>
          </w:p>
        </w:tc>
      </w:tr>
      <w:tr w:rsidR="00984499" w:rsidRPr="00820B14" w14:paraId="5D913FED" w14:textId="77777777" w:rsidTr="00984499">
        <w:trPr>
          <w:trHeight w:val="274"/>
          <w:jc w:val="center"/>
        </w:trPr>
        <w:tc>
          <w:tcPr>
            <w:tcW w:w="6232" w:type="dxa"/>
          </w:tcPr>
          <w:p w14:paraId="63AE3B8A" w14:textId="284E4A28" w:rsidR="00984499" w:rsidRDefault="00984499" w:rsidP="00984499">
            <w:pPr>
              <w:ind w:firstLine="112"/>
            </w:pPr>
            <w:r>
              <w:rPr>
                <w:rStyle w:val="fontstyle01"/>
              </w:rPr>
              <w:t>MCC Monitor and Control</w:t>
            </w:r>
          </w:p>
        </w:tc>
        <w:tc>
          <w:tcPr>
            <w:tcW w:w="2678" w:type="dxa"/>
            <w:vAlign w:val="center"/>
          </w:tcPr>
          <w:p w14:paraId="2E2F09A1" w14:textId="5E7F98F3" w:rsidR="00984499" w:rsidRPr="00752742" w:rsidRDefault="00984499" w:rsidP="00984499">
            <w:pPr>
              <w:rPr>
                <w:rFonts w:cs="Arial"/>
                <w:b/>
                <w:bCs/>
                <w:color w:val="002060"/>
                <w:szCs w:val="20"/>
              </w:rPr>
            </w:pPr>
            <w:r w:rsidRPr="00752742">
              <w:rPr>
                <w:rFonts w:cs="Arial"/>
                <w:b/>
                <w:bCs/>
                <w:color w:val="002060"/>
                <w:szCs w:val="20"/>
              </w:rPr>
              <w:t>No</w:t>
            </w:r>
          </w:p>
        </w:tc>
      </w:tr>
      <w:tr w:rsidR="00984499" w:rsidRPr="00820B14" w14:paraId="4FE2B2AE" w14:textId="77777777" w:rsidTr="00984499">
        <w:trPr>
          <w:trHeight w:val="264"/>
          <w:jc w:val="center"/>
        </w:trPr>
        <w:tc>
          <w:tcPr>
            <w:tcW w:w="6232" w:type="dxa"/>
          </w:tcPr>
          <w:p w14:paraId="499F5D06" w14:textId="46EDA6A3" w:rsidR="00984499" w:rsidRDefault="00984499" w:rsidP="00984499">
            <w:pPr>
              <w:ind w:firstLine="112"/>
            </w:pPr>
            <w:r>
              <w:rPr>
                <w:rStyle w:val="fontstyle01"/>
              </w:rPr>
              <w:t>TWS Sewerage AD</w:t>
            </w:r>
          </w:p>
        </w:tc>
        <w:tc>
          <w:tcPr>
            <w:tcW w:w="2678" w:type="dxa"/>
            <w:vAlign w:val="center"/>
          </w:tcPr>
          <w:p w14:paraId="01C078B0" w14:textId="261E9B80" w:rsidR="00984499" w:rsidRPr="00752742" w:rsidRDefault="00984499" w:rsidP="00984499">
            <w:pPr>
              <w:rPr>
                <w:rFonts w:cs="Arial"/>
                <w:b/>
                <w:bCs/>
                <w:color w:val="002060"/>
                <w:szCs w:val="20"/>
              </w:rPr>
            </w:pPr>
            <w:r w:rsidRPr="00752742">
              <w:rPr>
                <w:rFonts w:cs="Arial"/>
                <w:b/>
                <w:bCs/>
                <w:color w:val="002060"/>
                <w:szCs w:val="20"/>
              </w:rPr>
              <w:t>YES</w:t>
            </w:r>
          </w:p>
        </w:tc>
      </w:tr>
      <w:tr w:rsidR="00984499" w:rsidRPr="00820B14" w14:paraId="3B471ED0" w14:textId="77777777" w:rsidTr="00984499">
        <w:trPr>
          <w:trHeight w:val="278"/>
          <w:jc w:val="center"/>
        </w:trPr>
        <w:tc>
          <w:tcPr>
            <w:tcW w:w="6232" w:type="dxa"/>
          </w:tcPr>
          <w:p w14:paraId="17660664" w14:textId="3275D41A" w:rsidR="00984499" w:rsidRDefault="00984499" w:rsidP="00984499">
            <w:pPr>
              <w:ind w:firstLine="112"/>
            </w:pPr>
            <w:proofErr w:type="spellStart"/>
            <w:r>
              <w:rPr>
                <w:rStyle w:val="fontstyle01"/>
              </w:rPr>
              <w:t>Tabreed</w:t>
            </w:r>
            <w:proofErr w:type="spellEnd"/>
            <w:r>
              <w:rPr>
                <w:rStyle w:val="fontstyle01"/>
              </w:rPr>
              <w:t xml:space="preserve"> Cooling</w:t>
            </w:r>
          </w:p>
        </w:tc>
        <w:tc>
          <w:tcPr>
            <w:tcW w:w="2678" w:type="dxa"/>
            <w:vAlign w:val="center"/>
          </w:tcPr>
          <w:p w14:paraId="400FDABB" w14:textId="6D56A84F" w:rsidR="00984499" w:rsidRPr="00752742" w:rsidRDefault="00984499" w:rsidP="00984499">
            <w:pPr>
              <w:rPr>
                <w:rFonts w:cs="Arial"/>
                <w:b/>
                <w:bCs/>
                <w:color w:val="002060"/>
                <w:szCs w:val="20"/>
              </w:rPr>
            </w:pPr>
            <w:r w:rsidRPr="00752742">
              <w:rPr>
                <w:rFonts w:cs="Arial"/>
                <w:b/>
                <w:bCs/>
                <w:color w:val="002060"/>
                <w:szCs w:val="20"/>
              </w:rPr>
              <w:t>No</w:t>
            </w:r>
          </w:p>
        </w:tc>
      </w:tr>
      <w:tr w:rsidR="00984499" w:rsidRPr="00820B14" w14:paraId="4980E5C0" w14:textId="77777777" w:rsidTr="00984499">
        <w:trPr>
          <w:trHeight w:val="416"/>
          <w:jc w:val="center"/>
        </w:trPr>
        <w:tc>
          <w:tcPr>
            <w:tcW w:w="6232" w:type="dxa"/>
          </w:tcPr>
          <w:p w14:paraId="7F500AC5" w14:textId="2D2D1164" w:rsidR="00984499" w:rsidRDefault="00245776" w:rsidP="00984499">
            <w:pPr>
              <w:ind w:firstLine="112"/>
            </w:pPr>
            <w:r>
              <w:rPr>
                <w:rStyle w:val="fontstyle01"/>
              </w:rPr>
              <w:t>TAQA</w:t>
            </w:r>
            <w:r w:rsidR="00984499">
              <w:rPr>
                <w:rStyle w:val="fontstyle01"/>
              </w:rPr>
              <w:t xml:space="preserve"> Infrastructure Services</w:t>
            </w:r>
          </w:p>
        </w:tc>
        <w:tc>
          <w:tcPr>
            <w:tcW w:w="2678" w:type="dxa"/>
            <w:vAlign w:val="center"/>
          </w:tcPr>
          <w:p w14:paraId="3CBA133D" w14:textId="5ED97CC7" w:rsidR="00984499" w:rsidRPr="00752742" w:rsidRDefault="00984499" w:rsidP="00984499">
            <w:pPr>
              <w:rPr>
                <w:rFonts w:cs="Arial"/>
                <w:b/>
                <w:bCs/>
                <w:color w:val="002060"/>
                <w:szCs w:val="20"/>
              </w:rPr>
            </w:pPr>
            <w:r w:rsidRPr="00752742">
              <w:rPr>
                <w:rFonts w:cs="Arial"/>
                <w:b/>
                <w:bCs/>
                <w:color w:val="002060"/>
                <w:szCs w:val="20"/>
              </w:rPr>
              <w:t>YES</w:t>
            </w:r>
          </w:p>
        </w:tc>
      </w:tr>
    </w:tbl>
    <w:p w14:paraId="5EAB11F1" w14:textId="77777777" w:rsidR="002C56EC" w:rsidRPr="00775F5C" w:rsidRDefault="002C56EC" w:rsidP="002C56EC">
      <w:pPr>
        <w:pStyle w:val="ListParagraph"/>
        <w:ind w:left="720"/>
        <w:rPr>
          <w:rFonts w:ascii="Times New Roman" w:hAnsi="Times New Roman" w:cs="Times New Roman"/>
          <w:b/>
          <w:bCs/>
          <w:color w:val="010302"/>
        </w:rPr>
      </w:pPr>
    </w:p>
    <w:p w14:paraId="29F0B28A" w14:textId="77777777" w:rsidR="00546454" w:rsidRPr="002C56EC" w:rsidRDefault="00546454" w:rsidP="002C56EC">
      <w:pPr>
        <w:rPr>
          <w:rFonts w:ascii="Times New Roman" w:hAnsi="Times New Roman" w:cs="Times New Roman"/>
          <w:b/>
          <w:bCs/>
          <w:color w:val="010302"/>
        </w:rPr>
      </w:pPr>
    </w:p>
    <w:p w14:paraId="63E015EF" w14:textId="0718D7AC" w:rsidR="00A730CF" w:rsidRPr="00575676" w:rsidRDefault="00775F5C" w:rsidP="00104E21">
      <w:pPr>
        <w:pStyle w:val="Heading1"/>
        <w:pageBreakBefore/>
        <w:widowControl/>
        <w:numPr>
          <w:ilvl w:val="0"/>
          <w:numId w:val="11"/>
        </w:numPr>
        <w:spacing w:before="0" w:after="120"/>
        <w:ind w:firstLine="23"/>
        <w:rPr>
          <w:rFonts w:ascii="Arial" w:hAnsi="Arial" w:cs="Arial"/>
        </w:rPr>
      </w:pPr>
      <w:bookmarkStart w:id="7" w:name="_Toc215050827"/>
      <w:r w:rsidRPr="7816BC44">
        <w:rPr>
          <w:rFonts w:ascii="Arial" w:hAnsi="Arial" w:cs="Arial"/>
        </w:rPr>
        <w:lastRenderedPageBreak/>
        <w:t>Specific Legal Compliance</w:t>
      </w:r>
      <w:bookmarkEnd w:id="7"/>
    </w:p>
    <w:tbl>
      <w:tblPr>
        <w:tblStyle w:val="TableGrid"/>
        <w:tblW w:w="8910" w:type="dxa"/>
        <w:jc w:val="center"/>
        <w:tblLayout w:type="fixed"/>
        <w:tblLook w:val="04A0" w:firstRow="1" w:lastRow="0" w:firstColumn="1" w:lastColumn="0" w:noHBand="0" w:noVBand="1"/>
      </w:tblPr>
      <w:tblGrid>
        <w:gridCol w:w="5807"/>
        <w:gridCol w:w="3103"/>
      </w:tblGrid>
      <w:tr w:rsidR="00A730CF" w14:paraId="7F30F8DC" w14:textId="77777777" w:rsidTr="00085DC3">
        <w:trPr>
          <w:trHeight w:val="263"/>
          <w:jc w:val="center"/>
        </w:trPr>
        <w:tc>
          <w:tcPr>
            <w:tcW w:w="5807" w:type="dxa"/>
            <w:shd w:val="clear" w:color="auto" w:fill="C6D9F1"/>
            <w:vAlign w:val="center"/>
          </w:tcPr>
          <w:p w14:paraId="63437BFA" w14:textId="23259D9C" w:rsidR="00A730CF" w:rsidRPr="00A41008" w:rsidRDefault="00833398" w:rsidP="00085DC3">
            <w:pPr>
              <w:jc w:val="center"/>
              <w:rPr>
                <w:rFonts w:cs="Arial"/>
                <w:b/>
                <w:bCs/>
                <w:color w:val="010302"/>
                <w:szCs w:val="20"/>
              </w:rPr>
            </w:pPr>
            <w:r w:rsidRPr="00A41008">
              <w:rPr>
                <w:rFonts w:cs="Arial"/>
                <w:b/>
                <w:bCs/>
                <w:color w:val="010302"/>
                <w:szCs w:val="20"/>
              </w:rPr>
              <w:t>Activity</w:t>
            </w:r>
          </w:p>
        </w:tc>
        <w:tc>
          <w:tcPr>
            <w:tcW w:w="3103" w:type="dxa"/>
            <w:shd w:val="clear" w:color="auto" w:fill="C6D9F1"/>
            <w:vAlign w:val="center"/>
          </w:tcPr>
          <w:p w14:paraId="2EF81B02" w14:textId="76410620" w:rsidR="00A730CF" w:rsidRPr="00A41008" w:rsidRDefault="00D94625" w:rsidP="00085DC3">
            <w:pPr>
              <w:jc w:val="center"/>
              <w:rPr>
                <w:rFonts w:cs="Arial"/>
                <w:b/>
                <w:bCs/>
                <w:color w:val="010302"/>
                <w:szCs w:val="20"/>
              </w:rPr>
            </w:pPr>
            <w:r>
              <w:rPr>
                <w:rFonts w:cs="Arial"/>
                <w:b/>
                <w:bCs/>
                <w:color w:val="010302"/>
                <w:szCs w:val="20"/>
              </w:rPr>
              <w:t>Document Reference</w:t>
            </w:r>
          </w:p>
        </w:tc>
      </w:tr>
      <w:tr w:rsidR="00A730CF" w:rsidRPr="00820B14" w14:paraId="55A1D818" w14:textId="77777777" w:rsidTr="00085DC3">
        <w:trPr>
          <w:trHeight w:val="272"/>
          <w:jc w:val="center"/>
        </w:trPr>
        <w:tc>
          <w:tcPr>
            <w:tcW w:w="5807" w:type="dxa"/>
            <w:vAlign w:val="center"/>
          </w:tcPr>
          <w:p w14:paraId="14C807A9" w14:textId="55F3F30C" w:rsidR="00A730CF" w:rsidRPr="00741BAB" w:rsidRDefault="00BA401F" w:rsidP="00085DC3">
            <w:pPr>
              <w:ind w:firstLine="112"/>
              <w:rPr>
                <w:rFonts w:cs="Arial"/>
                <w:color w:val="010302"/>
                <w:szCs w:val="20"/>
              </w:rPr>
            </w:pPr>
            <w:r>
              <w:rPr>
                <w:rFonts w:cs="Arial"/>
                <w:color w:val="010302"/>
                <w:szCs w:val="20"/>
              </w:rPr>
              <w:t xml:space="preserve">Transport of equipment </w:t>
            </w:r>
          </w:p>
        </w:tc>
        <w:tc>
          <w:tcPr>
            <w:tcW w:w="3103" w:type="dxa"/>
            <w:vAlign w:val="center"/>
          </w:tcPr>
          <w:p w14:paraId="58DA9C0F" w14:textId="5EDFEA13" w:rsidR="00A730CF" w:rsidRPr="00820B14" w:rsidRDefault="00C0425A" w:rsidP="00085DC3">
            <w:pPr>
              <w:rPr>
                <w:rFonts w:cs="Arial"/>
                <w:color w:val="010302"/>
                <w:szCs w:val="20"/>
              </w:rPr>
            </w:pPr>
            <w:r>
              <w:rPr>
                <w:rFonts w:cs="Arial"/>
                <w:color w:val="010302"/>
                <w:szCs w:val="20"/>
              </w:rPr>
              <w:t>ILO R164 / ILO R175</w:t>
            </w:r>
            <w:r w:rsidR="005266F2">
              <w:rPr>
                <w:rFonts w:cs="Arial"/>
                <w:color w:val="010302"/>
                <w:szCs w:val="20"/>
              </w:rPr>
              <w:t>/HSE-HS-13</w:t>
            </w:r>
          </w:p>
        </w:tc>
      </w:tr>
      <w:tr w:rsidR="00A730CF" w:rsidRPr="00820B14" w14:paraId="344888F1" w14:textId="77777777" w:rsidTr="00085DC3">
        <w:trPr>
          <w:trHeight w:val="272"/>
          <w:jc w:val="center"/>
        </w:trPr>
        <w:tc>
          <w:tcPr>
            <w:tcW w:w="5807" w:type="dxa"/>
            <w:vAlign w:val="center"/>
          </w:tcPr>
          <w:p w14:paraId="3CEBF918" w14:textId="0F51CBD0" w:rsidR="00A730CF" w:rsidRPr="00741BAB" w:rsidRDefault="00F16D38" w:rsidP="00085DC3">
            <w:pPr>
              <w:spacing w:before="39"/>
              <w:ind w:firstLine="112"/>
              <w:rPr>
                <w:rFonts w:cs="Arial"/>
                <w:color w:val="010302"/>
                <w:szCs w:val="20"/>
              </w:rPr>
            </w:pPr>
            <w:r>
              <w:rPr>
                <w:rFonts w:cs="Arial"/>
                <w:color w:val="010302"/>
                <w:szCs w:val="20"/>
              </w:rPr>
              <w:t xml:space="preserve">Transport of filling </w:t>
            </w:r>
            <w:r w:rsidR="00D47AAC">
              <w:rPr>
                <w:rFonts w:cs="Arial"/>
                <w:color w:val="010302"/>
                <w:szCs w:val="20"/>
              </w:rPr>
              <w:t>material</w:t>
            </w:r>
          </w:p>
        </w:tc>
        <w:tc>
          <w:tcPr>
            <w:tcW w:w="3103" w:type="dxa"/>
            <w:vAlign w:val="center"/>
          </w:tcPr>
          <w:p w14:paraId="43BFE888" w14:textId="5B68D395" w:rsidR="00A730CF" w:rsidRPr="00820B14" w:rsidRDefault="00C0425A" w:rsidP="00085DC3">
            <w:pPr>
              <w:spacing w:before="39"/>
              <w:rPr>
                <w:rFonts w:cs="Arial"/>
                <w:color w:val="010302"/>
                <w:szCs w:val="20"/>
              </w:rPr>
            </w:pPr>
            <w:r>
              <w:rPr>
                <w:rFonts w:cs="Arial"/>
                <w:color w:val="010302"/>
                <w:szCs w:val="20"/>
              </w:rPr>
              <w:t>ILO R164 / ILO R175</w:t>
            </w:r>
            <w:r w:rsidR="005266F2">
              <w:rPr>
                <w:rFonts w:cs="Arial"/>
                <w:color w:val="010302"/>
                <w:szCs w:val="20"/>
              </w:rPr>
              <w:t>/ HSE-HS-13</w:t>
            </w:r>
          </w:p>
        </w:tc>
      </w:tr>
      <w:tr w:rsidR="00A730CF" w:rsidRPr="00820B14" w14:paraId="1DB5D33E" w14:textId="77777777" w:rsidTr="00085DC3">
        <w:trPr>
          <w:trHeight w:val="275"/>
          <w:jc w:val="center"/>
        </w:trPr>
        <w:tc>
          <w:tcPr>
            <w:tcW w:w="5807" w:type="dxa"/>
            <w:vAlign w:val="center"/>
          </w:tcPr>
          <w:p w14:paraId="5DBA4FBA" w14:textId="054C8F2E" w:rsidR="00A730CF" w:rsidRPr="00741BAB" w:rsidRDefault="00D47AAC" w:rsidP="00085DC3">
            <w:pPr>
              <w:spacing w:before="39"/>
              <w:ind w:firstLine="112"/>
              <w:rPr>
                <w:rFonts w:cs="Arial"/>
                <w:color w:val="010302"/>
                <w:szCs w:val="20"/>
              </w:rPr>
            </w:pPr>
            <w:r>
              <w:rPr>
                <w:rFonts w:cs="Arial"/>
                <w:color w:val="010302"/>
                <w:szCs w:val="20"/>
              </w:rPr>
              <w:t>Installation of filling material</w:t>
            </w:r>
          </w:p>
        </w:tc>
        <w:tc>
          <w:tcPr>
            <w:tcW w:w="3103" w:type="dxa"/>
            <w:vAlign w:val="center"/>
          </w:tcPr>
          <w:p w14:paraId="4F918C07" w14:textId="3F6160B4" w:rsidR="00A730CF" w:rsidRPr="00820B14" w:rsidRDefault="00C0425A" w:rsidP="00085DC3">
            <w:pPr>
              <w:spacing w:before="39"/>
              <w:rPr>
                <w:rFonts w:cs="Arial"/>
                <w:color w:val="010302"/>
                <w:szCs w:val="20"/>
              </w:rPr>
            </w:pPr>
            <w:r>
              <w:rPr>
                <w:rFonts w:cs="Arial"/>
                <w:color w:val="010302"/>
                <w:szCs w:val="20"/>
              </w:rPr>
              <w:t>ILO R164 / ILO R175</w:t>
            </w:r>
            <w:r w:rsidR="005266F2">
              <w:rPr>
                <w:rFonts w:cs="Arial"/>
                <w:color w:val="010302"/>
                <w:szCs w:val="20"/>
              </w:rPr>
              <w:t>/HSE-HS-13</w:t>
            </w:r>
          </w:p>
        </w:tc>
      </w:tr>
      <w:tr w:rsidR="00D64976" w:rsidRPr="00820B14" w14:paraId="69BAA466" w14:textId="77777777" w:rsidTr="00085DC3">
        <w:trPr>
          <w:trHeight w:val="275"/>
          <w:jc w:val="center"/>
        </w:trPr>
        <w:tc>
          <w:tcPr>
            <w:tcW w:w="5807" w:type="dxa"/>
            <w:vAlign w:val="center"/>
          </w:tcPr>
          <w:p w14:paraId="04360640" w14:textId="34D31D7A" w:rsidR="00D64976" w:rsidRPr="00183212" w:rsidRDefault="00D47AAC" w:rsidP="00085DC3">
            <w:pPr>
              <w:spacing w:before="39"/>
              <w:ind w:firstLine="112"/>
              <w:rPr>
                <w:rFonts w:cs="Arial"/>
                <w:color w:val="010302"/>
                <w:szCs w:val="20"/>
              </w:rPr>
            </w:pPr>
            <w:r>
              <w:rPr>
                <w:rFonts w:cs="Arial"/>
                <w:color w:val="010302"/>
                <w:szCs w:val="20"/>
              </w:rPr>
              <w:t>Compaction</w:t>
            </w:r>
          </w:p>
        </w:tc>
        <w:tc>
          <w:tcPr>
            <w:tcW w:w="3103" w:type="dxa"/>
            <w:vAlign w:val="center"/>
          </w:tcPr>
          <w:p w14:paraId="279A68FE" w14:textId="72F3F46E" w:rsidR="00D64976" w:rsidRDefault="00D47AAC" w:rsidP="00085DC3">
            <w:pPr>
              <w:spacing w:before="39"/>
              <w:rPr>
                <w:rFonts w:cs="Arial"/>
                <w:color w:val="010302"/>
                <w:szCs w:val="20"/>
              </w:rPr>
            </w:pPr>
            <w:r>
              <w:rPr>
                <w:rFonts w:cs="Arial"/>
                <w:color w:val="010302"/>
                <w:szCs w:val="20"/>
              </w:rPr>
              <w:t>ILO R164 / ILO R175/HSE-HS-13</w:t>
            </w:r>
          </w:p>
        </w:tc>
      </w:tr>
      <w:tr w:rsidR="00D64976" w:rsidRPr="00820B14" w14:paraId="10530910" w14:textId="77777777" w:rsidTr="00085DC3">
        <w:trPr>
          <w:trHeight w:val="275"/>
          <w:jc w:val="center"/>
        </w:trPr>
        <w:tc>
          <w:tcPr>
            <w:tcW w:w="5807" w:type="dxa"/>
            <w:vAlign w:val="center"/>
          </w:tcPr>
          <w:p w14:paraId="3841CBE0" w14:textId="20585F17" w:rsidR="00D64976" w:rsidRPr="00183212" w:rsidRDefault="00D64976" w:rsidP="00085DC3">
            <w:pPr>
              <w:spacing w:before="39"/>
              <w:ind w:firstLine="112"/>
              <w:rPr>
                <w:rFonts w:cs="Arial"/>
                <w:color w:val="010302"/>
                <w:szCs w:val="20"/>
              </w:rPr>
            </w:pPr>
          </w:p>
        </w:tc>
        <w:tc>
          <w:tcPr>
            <w:tcW w:w="3103" w:type="dxa"/>
            <w:vAlign w:val="center"/>
          </w:tcPr>
          <w:p w14:paraId="4F371CA7" w14:textId="3AA6C37C" w:rsidR="00D64976" w:rsidRDefault="00D64976" w:rsidP="00085DC3">
            <w:pPr>
              <w:spacing w:before="39"/>
              <w:rPr>
                <w:rFonts w:cs="Arial"/>
                <w:color w:val="010302"/>
                <w:szCs w:val="20"/>
              </w:rPr>
            </w:pPr>
          </w:p>
        </w:tc>
      </w:tr>
      <w:tr w:rsidR="00525BEE" w:rsidRPr="00820B14" w14:paraId="41114E00" w14:textId="77777777" w:rsidTr="00085DC3">
        <w:trPr>
          <w:trHeight w:val="275"/>
          <w:jc w:val="center"/>
        </w:trPr>
        <w:tc>
          <w:tcPr>
            <w:tcW w:w="5807" w:type="dxa"/>
            <w:vAlign w:val="center"/>
          </w:tcPr>
          <w:p w14:paraId="422B1E64" w14:textId="7944AA40" w:rsidR="00525BEE" w:rsidRPr="00183212" w:rsidRDefault="00525BEE" w:rsidP="00085DC3">
            <w:pPr>
              <w:spacing w:before="39"/>
              <w:ind w:firstLine="112"/>
              <w:rPr>
                <w:rFonts w:cs="Arial"/>
                <w:color w:val="010302"/>
                <w:szCs w:val="20"/>
              </w:rPr>
            </w:pPr>
          </w:p>
        </w:tc>
        <w:tc>
          <w:tcPr>
            <w:tcW w:w="3103" w:type="dxa"/>
            <w:vAlign w:val="center"/>
          </w:tcPr>
          <w:p w14:paraId="0B39BCEC" w14:textId="2AA63D7F" w:rsidR="00525BEE" w:rsidRDefault="00525BEE" w:rsidP="00085DC3">
            <w:pPr>
              <w:spacing w:before="39"/>
              <w:rPr>
                <w:rFonts w:cs="Arial"/>
                <w:color w:val="010302"/>
                <w:szCs w:val="20"/>
              </w:rPr>
            </w:pPr>
          </w:p>
        </w:tc>
      </w:tr>
      <w:tr w:rsidR="00F134B3" w:rsidRPr="00820B14" w14:paraId="2B2EAE9D" w14:textId="77777777" w:rsidTr="00085DC3">
        <w:trPr>
          <w:trHeight w:val="275"/>
          <w:jc w:val="center"/>
        </w:trPr>
        <w:tc>
          <w:tcPr>
            <w:tcW w:w="5807" w:type="dxa"/>
            <w:vAlign w:val="center"/>
          </w:tcPr>
          <w:p w14:paraId="20E6B733" w14:textId="5A446298" w:rsidR="00F134B3" w:rsidRPr="00183212" w:rsidRDefault="00F134B3" w:rsidP="00085DC3">
            <w:pPr>
              <w:spacing w:before="39"/>
              <w:ind w:firstLine="112"/>
              <w:rPr>
                <w:rFonts w:cs="Arial"/>
                <w:color w:val="010302"/>
                <w:szCs w:val="20"/>
              </w:rPr>
            </w:pPr>
          </w:p>
        </w:tc>
        <w:tc>
          <w:tcPr>
            <w:tcW w:w="3103" w:type="dxa"/>
            <w:vAlign w:val="center"/>
          </w:tcPr>
          <w:p w14:paraId="4E0EDC85" w14:textId="4691F59F" w:rsidR="00F134B3" w:rsidRDefault="00F134B3" w:rsidP="00085DC3">
            <w:pPr>
              <w:spacing w:before="39"/>
              <w:rPr>
                <w:rFonts w:cs="Arial"/>
                <w:color w:val="010302"/>
                <w:szCs w:val="20"/>
              </w:rPr>
            </w:pPr>
          </w:p>
        </w:tc>
      </w:tr>
    </w:tbl>
    <w:p w14:paraId="3BAC7CFB" w14:textId="77777777" w:rsidR="00A730CF" w:rsidRPr="00820B14" w:rsidRDefault="00A730CF" w:rsidP="00300468">
      <w:pPr>
        <w:rPr>
          <w:rFonts w:cs="Arial"/>
          <w:color w:val="010302"/>
          <w:szCs w:val="20"/>
        </w:rPr>
      </w:pPr>
    </w:p>
    <w:p w14:paraId="5BECF577" w14:textId="2C91B77D" w:rsidR="00ED1962" w:rsidRPr="00820B14" w:rsidRDefault="00ED1962" w:rsidP="00300468">
      <w:pPr>
        <w:rPr>
          <w:rFonts w:cs="Arial"/>
          <w:color w:val="010302"/>
          <w:szCs w:val="20"/>
        </w:rPr>
      </w:pPr>
    </w:p>
    <w:tbl>
      <w:tblPr>
        <w:tblStyle w:val="TableGrid"/>
        <w:tblW w:w="8910" w:type="dxa"/>
        <w:jc w:val="center"/>
        <w:tblLayout w:type="fixed"/>
        <w:tblLook w:val="04A0" w:firstRow="1" w:lastRow="0" w:firstColumn="1" w:lastColumn="0" w:noHBand="0" w:noVBand="1"/>
      </w:tblPr>
      <w:tblGrid>
        <w:gridCol w:w="5807"/>
        <w:gridCol w:w="3103"/>
      </w:tblGrid>
      <w:tr w:rsidR="00D94625" w:rsidRPr="00820B14" w14:paraId="13F99B32" w14:textId="77777777" w:rsidTr="00085DC3">
        <w:trPr>
          <w:trHeight w:val="263"/>
          <w:jc w:val="center"/>
        </w:trPr>
        <w:tc>
          <w:tcPr>
            <w:tcW w:w="5807" w:type="dxa"/>
            <w:shd w:val="clear" w:color="auto" w:fill="C6D9F1"/>
            <w:vAlign w:val="center"/>
          </w:tcPr>
          <w:p w14:paraId="7160E446" w14:textId="5B9ED128" w:rsidR="00D94625" w:rsidRPr="00820B14" w:rsidRDefault="00D94625" w:rsidP="00085DC3">
            <w:pPr>
              <w:jc w:val="center"/>
              <w:rPr>
                <w:rFonts w:cs="Arial"/>
                <w:b/>
                <w:bCs/>
                <w:color w:val="010302"/>
                <w:szCs w:val="20"/>
              </w:rPr>
            </w:pPr>
            <w:r w:rsidRPr="00820B14">
              <w:rPr>
                <w:rFonts w:cs="Arial"/>
                <w:b/>
                <w:bCs/>
                <w:color w:val="010302"/>
                <w:szCs w:val="20"/>
              </w:rPr>
              <w:t>HSE Activity</w:t>
            </w:r>
          </w:p>
        </w:tc>
        <w:tc>
          <w:tcPr>
            <w:tcW w:w="3103" w:type="dxa"/>
            <w:shd w:val="clear" w:color="auto" w:fill="C6D9F1"/>
            <w:vAlign w:val="center"/>
          </w:tcPr>
          <w:p w14:paraId="2D22328A" w14:textId="77777777" w:rsidR="00D94625" w:rsidRPr="00820B14" w:rsidRDefault="00D94625" w:rsidP="00085DC3">
            <w:pPr>
              <w:jc w:val="center"/>
              <w:rPr>
                <w:rFonts w:cs="Arial"/>
                <w:b/>
                <w:bCs/>
                <w:color w:val="010302"/>
                <w:szCs w:val="20"/>
              </w:rPr>
            </w:pPr>
            <w:r w:rsidRPr="00820B14">
              <w:rPr>
                <w:rFonts w:cs="Arial"/>
                <w:b/>
                <w:bCs/>
                <w:color w:val="010302"/>
                <w:szCs w:val="20"/>
              </w:rPr>
              <w:t>Document Reference</w:t>
            </w:r>
          </w:p>
        </w:tc>
      </w:tr>
      <w:tr w:rsidR="00B26256" w:rsidRPr="00820B14" w14:paraId="3EB3FFD3" w14:textId="77777777" w:rsidTr="00085DC3">
        <w:trPr>
          <w:trHeight w:val="272"/>
          <w:jc w:val="center"/>
        </w:trPr>
        <w:tc>
          <w:tcPr>
            <w:tcW w:w="5807" w:type="dxa"/>
            <w:vAlign w:val="center"/>
          </w:tcPr>
          <w:p w14:paraId="69C39671" w14:textId="1BF18743" w:rsidR="00B26256" w:rsidRPr="00741BAB" w:rsidRDefault="00B26256" w:rsidP="00B26256">
            <w:pPr>
              <w:ind w:firstLine="112"/>
              <w:rPr>
                <w:rFonts w:cs="Arial"/>
                <w:color w:val="010302"/>
                <w:szCs w:val="20"/>
              </w:rPr>
            </w:pPr>
            <w:r w:rsidRPr="45624BB8">
              <w:rPr>
                <w:rFonts w:cs="Arial"/>
                <w:color w:val="000000" w:themeColor="text1"/>
              </w:rPr>
              <w:t>Roller for compaction</w:t>
            </w:r>
            <w:r w:rsidRPr="00D67F62">
              <w:rPr>
                <w:rFonts w:eastAsia="Times New Roman" w:cs="Arial"/>
                <w:color w:val="222222"/>
                <w:szCs w:val="20"/>
                <w:lang w:val="en-GB" w:eastAsia="en-GB"/>
              </w:rPr>
              <w:t xml:space="preserve"> </w:t>
            </w:r>
            <w:r>
              <w:rPr>
                <w:rFonts w:eastAsia="Times New Roman" w:cs="Arial"/>
                <w:color w:val="222222"/>
                <w:szCs w:val="20"/>
                <w:lang w:val="en-GB" w:eastAsia="en-GB"/>
              </w:rPr>
              <w:t>/</w:t>
            </w:r>
            <w:r w:rsidRPr="00D67F62">
              <w:rPr>
                <w:rFonts w:eastAsia="Times New Roman" w:cs="Arial"/>
                <w:color w:val="222222"/>
                <w:szCs w:val="20"/>
                <w:lang w:val="en-GB" w:eastAsia="en-GB"/>
              </w:rPr>
              <w:t>Rammers / Plate Compactors</w:t>
            </w:r>
          </w:p>
        </w:tc>
        <w:tc>
          <w:tcPr>
            <w:tcW w:w="3103" w:type="dxa"/>
            <w:vAlign w:val="center"/>
          </w:tcPr>
          <w:p w14:paraId="0F6F5F9F" w14:textId="3DD9FC13" w:rsidR="00B26256" w:rsidRPr="00820B14" w:rsidRDefault="00B26256" w:rsidP="00B26256">
            <w:pPr>
              <w:rPr>
                <w:rFonts w:cs="Arial"/>
                <w:color w:val="010302"/>
                <w:szCs w:val="20"/>
              </w:rPr>
            </w:pPr>
            <w:r>
              <w:rPr>
                <w:rFonts w:cs="Arial"/>
                <w:color w:val="010302"/>
                <w:szCs w:val="20"/>
              </w:rPr>
              <w:t>ILO R164 / ILO R175/HSE-HS-13</w:t>
            </w:r>
          </w:p>
        </w:tc>
      </w:tr>
      <w:tr w:rsidR="00B26256" w:rsidRPr="00820B14" w14:paraId="39888A9C" w14:textId="77777777" w:rsidTr="00085DC3">
        <w:trPr>
          <w:trHeight w:val="272"/>
          <w:jc w:val="center"/>
        </w:trPr>
        <w:tc>
          <w:tcPr>
            <w:tcW w:w="5807" w:type="dxa"/>
            <w:vAlign w:val="center"/>
          </w:tcPr>
          <w:p w14:paraId="1A6A09D0" w14:textId="53EF8FE5" w:rsidR="00B26256" w:rsidRPr="00741BAB" w:rsidRDefault="00B26256" w:rsidP="00B26256">
            <w:pPr>
              <w:spacing w:before="39"/>
              <w:ind w:firstLine="112"/>
              <w:rPr>
                <w:rFonts w:cs="Arial"/>
                <w:color w:val="010302"/>
                <w:szCs w:val="20"/>
              </w:rPr>
            </w:pPr>
            <w:r>
              <w:rPr>
                <w:rFonts w:cs="Arial"/>
                <w:color w:val="010302"/>
                <w:szCs w:val="20"/>
              </w:rPr>
              <w:t xml:space="preserve">Working with electrical tools /other equipment </w:t>
            </w:r>
          </w:p>
        </w:tc>
        <w:tc>
          <w:tcPr>
            <w:tcW w:w="3103" w:type="dxa"/>
            <w:vAlign w:val="center"/>
          </w:tcPr>
          <w:p w14:paraId="710720F7" w14:textId="6B196B46" w:rsidR="00B26256" w:rsidRPr="00820B14" w:rsidRDefault="00B26256" w:rsidP="00B26256">
            <w:pPr>
              <w:spacing w:before="39"/>
              <w:rPr>
                <w:rFonts w:cs="Arial"/>
                <w:color w:val="010302"/>
                <w:szCs w:val="20"/>
              </w:rPr>
            </w:pPr>
            <w:r>
              <w:rPr>
                <w:rFonts w:cs="Arial"/>
                <w:color w:val="010302"/>
                <w:szCs w:val="20"/>
              </w:rPr>
              <w:t>ILO R164 / ILO R175/HSE-HS-13</w:t>
            </w:r>
          </w:p>
        </w:tc>
      </w:tr>
      <w:tr w:rsidR="00B26256" w:rsidRPr="00820B14" w14:paraId="1B6CACA0" w14:textId="77777777" w:rsidTr="00085DC3">
        <w:trPr>
          <w:trHeight w:val="275"/>
          <w:jc w:val="center"/>
        </w:trPr>
        <w:tc>
          <w:tcPr>
            <w:tcW w:w="5807" w:type="dxa"/>
            <w:vAlign w:val="center"/>
          </w:tcPr>
          <w:p w14:paraId="463A4548" w14:textId="414C6864" w:rsidR="00B26256" w:rsidRPr="00741BAB" w:rsidRDefault="00B26256" w:rsidP="00B26256">
            <w:pPr>
              <w:spacing w:before="39"/>
              <w:ind w:firstLine="112"/>
              <w:rPr>
                <w:rFonts w:cs="Arial"/>
                <w:color w:val="010302"/>
                <w:szCs w:val="20"/>
              </w:rPr>
            </w:pPr>
          </w:p>
        </w:tc>
        <w:tc>
          <w:tcPr>
            <w:tcW w:w="3103" w:type="dxa"/>
            <w:vAlign w:val="center"/>
          </w:tcPr>
          <w:p w14:paraId="4480C75A" w14:textId="34715990" w:rsidR="00B26256" w:rsidRPr="00820B14" w:rsidRDefault="00B26256" w:rsidP="00B26256">
            <w:pPr>
              <w:spacing w:before="39"/>
              <w:rPr>
                <w:rFonts w:cs="Arial"/>
                <w:color w:val="010302"/>
                <w:szCs w:val="20"/>
              </w:rPr>
            </w:pPr>
          </w:p>
        </w:tc>
      </w:tr>
      <w:tr w:rsidR="00B26256" w:rsidRPr="00820B14" w14:paraId="7B56E759" w14:textId="77777777" w:rsidTr="00085DC3">
        <w:trPr>
          <w:trHeight w:val="275"/>
          <w:jc w:val="center"/>
        </w:trPr>
        <w:tc>
          <w:tcPr>
            <w:tcW w:w="5807" w:type="dxa"/>
            <w:vAlign w:val="center"/>
          </w:tcPr>
          <w:p w14:paraId="37E859D6" w14:textId="77777777" w:rsidR="00B26256" w:rsidRPr="00D64976" w:rsidRDefault="00B26256" w:rsidP="00B26256">
            <w:pPr>
              <w:spacing w:before="39"/>
              <w:ind w:firstLine="112"/>
              <w:rPr>
                <w:rFonts w:cs="Arial"/>
                <w:color w:val="010302"/>
                <w:szCs w:val="20"/>
                <w:highlight w:val="yellow"/>
              </w:rPr>
            </w:pPr>
          </w:p>
        </w:tc>
        <w:tc>
          <w:tcPr>
            <w:tcW w:w="3103" w:type="dxa"/>
            <w:vAlign w:val="center"/>
          </w:tcPr>
          <w:p w14:paraId="67CB3FAE" w14:textId="77777777" w:rsidR="00B26256" w:rsidRDefault="00B26256" w:rsidP="00B26256">
            <w:pPr>
              <w:spacing w:before="39"/>
              <w:rPr>
                <w:rFonts w:cs="Arial"/>
                <w:color w:val="010302"/>
                <w:szCs w:val="20"/>
              </w:rPr>
            </w:pPr>
          </w:p>
        </w:tc>
      </w:tr>
      <w:tr w:rsidR="00B26256" w:rsidRPr="00820B14" w14:paraId="29D8C2C9" w14:textId="77777777" w:rsidTr="00085DC3">
        <w:trPr>
          <w:trHeight w:val="275"/>
          <w:jc w:val="center"/>
        </w:trPr>
        <w:tc>
          <w:tcPr>
            <w:tcW w:w="5807" w:type="dxa"/>
            <w:vAlign w:val="center"/>
          </w:tcPr>
          <w:p w14:paraId="4FF64C2C" w14:textId="77777777" w:rsidR="00B26256" w:rsidRPr="00D64976" w:rsidRDefault="00B26256" w:rsidP="00B26256">
            <w:pPr>
              <w:spacing w:before="39"/>
              <w:ind w:firstLine="112"/>
              <w:rPr>
                <w:rFonts w:cs="Arial"/>
                <w:color w:val="010302"/>
                <w:szCs w:val="20"/>
                <w:highlight w:val="yellow"/>
              </w:rPr>
            </w:pPr>
          </w:p>
        </w:tc>
        <w:tc>
          <w:tcPr>
            <w:tcW w:w="3103" w:type="dxa"/>
            <w:vAlign w:val="center"/>
          </w:tcPr>
          <w:p w14:paraId="36D52427" w14:textId="77777777" w:rsidR="00B26256" w:rsidRDefault="00B26256" w:rsidP="00B26256">
            <w:pPr>
              <w:spacing w:before="39"/>
              <w:rPr>
                <w:rFonts w:cs="Arial"/>
                <w:color w:val="010302"/>
                <w:szCs w:val="20"/>
              </w:rPr>
            </w:pPr>
          </w:p>
        </w:tc>
      </w:tr>
      <w:tr w:rsidR="00B26256" w:rsidRPr="00820B14" w14:paraId="3FEF3112" w14:textId="77777777" w:rsidTr="00085DC3">
        <w:trPr>
          <w:trHeight w:val="275"/>
          <w:jc w:val="center"/>
        </w:trPr>
        <w:tc>
          <w:tcPr>
            <w:tcW w:w="5807" w:type="dxa"/>
            <w:vAlign w:val="center"/>
          </w:tcPr>
          <w:p w14:paraId="7BB571F5" w14:textId="77777777" w:rsidR="00B26256" w:rsidRPr="00D64976" w:rsidRDefault="00B26256" w:rsidP="00B26256">
            <w:pPr>
              <w:spacing w:before="39"/>
              <w:ind w:firstLine="112"/>
              <w:rPr>
                <w:rFonts w:cs="Arial"/>
                <w:color w:val="010302"/>
                <w:szCs w:val="20"/>
                <w:highlight w:val="yellow"/>
              </w:rPr>
            </w:pPr>
          </w:p>
        </w:tc>
        <w:tc>
          <w:tcPr>
            <w:tcW w:w="3103" w:type="dxa"/>
            <w:vAlign w:val="center"/>
          </w:tcPr>
          <w:p w14:paraId="7AE1B524" w14:textId="77777777" w:rsidR="00B26256" w:rsidRDefault="00B26256" w:rsidP="00B26256">
            <w:pPr>
              <w:spacing w:before="39"/>
              <w:rPr>
                <w:rFonts w:cs="Arial"/>
                <w:color w:val="010302"/>
                <w:szCs w:val="20"/>
              </w:rPr>
            </w:pPr>
          </w:p>
        </w:tc>
      </w:tr>
    </w:tbl>
    <w:p w14:paraId="0C66D17E" w14:textId="77777777" w:rsidR="00546454" w:rsidRDefault="00546454" w:rsidP="00300468">
      <w:pPr>
        <w:rPr>
          <w:rFonts w:ascii="Times New Roman" w:hAnsi="Times New Roman" w:cs="Times New Roman"/>
          <w:color w:val="010302"/>
        </w:rPr>
      </w:pPr>
    </w:p>
    <w:p w14:paraId="1AE3C545" w14:textId="77777777" w:rsidR="00546454" w:rsidRDefault="00546454" w:rsidP="00300468">
      <w:pPr>
        <w:rPr>
          <w:rFonts w:ascii="Times New Roman" w:hAnsi="Times New Roman" w:cs="Times New Roman"/>
          <w:color w:val="010302"/>
        </w:rPr>
      </w:pPr>
    </w:p>
    <w:p w14:paraId="6A5F8F86" w14:textId="77777777" w:rsidR="00546454" w:rsidRDefault="00546454" w:rsidP="00300468">
      <w:pPr>
        <w:rPr>
          <w:rFonts w:ascii="Times New Roman" w:hAnsi="Times New Roman" w:cs="Times New Roman"/>
          <w:color w:val="010302"/>
        </w:rPr>
      </w:pPr>
    </w:p>
    <w:p w14:paraId="5BE7A5C7" w14:textId="77777777" w:rsidR="00546454" w:rsidRDefault="00546454" w:rsidP="00300468">
      <w:pPr>
        <w:rPr>
          <w:rFonts w:ascii="Times New Roman" w:hAnsi="Times New Roman" w:cs="Times New Roman"/>
          <w:color w:val="010302"/>
        </w:rPr>
      </w:pPr>
    </w:p>
    <w:p w14:paraId="76BADBAD" w14:textId="77777777" w:rsidR="00546454" w:rsidRDefault="00546454" w:rsidP="00300468">
      <w:pPr>
        <w:rPr>
          <w:rFonts w:ascii="Times New Roman" w:hAnsi="Times New Roman" w:cs="Times New Roman"/>
          <w:color w:val="010302"/>
        </w:rPr>
      </w:pPr>
    </w:p>
    <w:p w14:paraId="48EE2B6C" w14:textId="77777777" w:rsidR="00546454" w:rsidRDefault="00546454" w:rsidP="00300468">
      <w:pPr>
        <w:rPr>
          <w:rFonts w:ascii="Times New Roman" w:hAnsi="Times New Roman" w:cs="Times New Roman"/>
          <w:color w:val="010302"/>
        </w:rPr>
      </w:pPr>
    </w:p>
    <w:p w14:paraId="674BD7BB" w14:textId="77777777" w:rsidR="00546454" w:rsidRDefault="00546454" w:rsidP="00300468">
      <w:pPr>
        <w:rPr>
          <w:rFonts w:ascii="Times New Roman" w:hAnsi="Times New Roman" w:cs="Times New Roman"/>
          <w:color w:val="010302"/>
        </w:rPr>
      </w:pPr>
    </w:p>
    <w:p w14:paraId="1CE3AEB0" w14:textId="77777777" w:rsidR="00546454" w:rsidRDefault="00546454" w:rsidP="00300468">
      <w:pPr>
        <w:rPr>
          <w:rFonts w:ascii="Times New Roman" w:hAnsi="Times New Roman" w:cs="Times New Roman"/>
          <w:color w:val="010302"/>
        </w:rPr>
      </w:pPr>
    </w:p>
    <w:p w14:paraId="601A7B80" w14:textId="77777777" w:rsidR="00546454" w:rsidRDefault="00546454" w:rsidP="00300468">
      <w:pPr>
        <w:rPr>
          <w:rFonts w:ascii="Times New Roman" w:hAnsi="Times New Roman" w:cs="Times New Roman"/>
          <w:color w:val="010302"/>
        </w:rPr>
      </w:pPr>
    </w:p>
    <w:p w14:paraId="6C3AD9A9" w14:textId="77777777" w:rsidR="00546454" w:rsidRDefault="00546454" w:rsidP="00300468">
      <w:pPr>
        <w:rPr>
          <w:rFonts w:ascii="Times New Roman" w:hAnsi="Times New Roman" w:cs="Times New Roman"/>
          <w:color w:val="010302"/>
        </w:rPr>
      </w:pPr>
    </w:p>
    <w:p w14:paraId="4A304CE7" w14:textId="1F82834C" w:rsidR="00296B64" w:rsidRPr="00575676" w:rsidRDefault="00300468" w:rsidP="00104E21">
      <w:pPr>
        <w:pStyle w:val="Heading1"/>
        <w:pageBreakBefore/>
        <w:widowControl/>
        <w:numPr>
          <w:ilvl w:val="0"/>
          <w:numId w:val="11"/>
        </w:numPr>
        <w:spacing w:before="0" w:after="120"/>
        <w:ind w:firstLine="23"/>
        <w:rPr>
          <w:rFonts w:ascii="Arial" w:hAnsi="Arial" w:cs="Arial"/>
        </w:rPr>
      </w:pPr>
      <w:bookmarkStart w:id="8" w:name="_Toc215050828"/>
      <w:r w:rsidRPr="7816BC44">
        <w:rPr>
          <w:rFonts w:ascii="Arial" w:hAnsi="Arial" w:cs="Arial"/>
        </w:rPr>
        <w:lastRenderedPageBreak/>
        <w:t>Resources</w:t>
      </w:r>
      <w:r w:rsidR="00602DA6" w:rsidRPr="7816BC44">
        <w:rPr>
          <w:rFonts w:ascii="Arial" w:hAnsi="Arial" w:cs="Arial"/>
        </w:rPr>
        <w:t xml:space="preserve"> &amp; Competency</w:t>
      </w:r>
      <w:bookmarkEnd w:id="8"/>
    </w:p>
    <w:p w14:paraId="756E3E38" w14:textId="77777777" w:rsidR="00142A3D" w:rsidRPr="007118A9" w:rsidRDefault="00142A3D" w:rsidP="007118A9">
      <w:pPr>
        <w:ind w:left="720"/>
        <w:rPr>
          <w:rFonts w:cs="Arial"/>
        </w:rPr>
      </w:pPr>
    </w:p>
    <w:tbl>
      <w:tblPr>
        <w:tblStyle w:val="TableGrid"/>
        <w:tblW w:w="8929" w:type="dxa"/>
        <w:jc w:val="center"/>
        <w:tblLayout w:type="fixed"/>
        <w:tblLook w:val="04A0" w:firstRow="1" w:lastRow="0" w:firstColumn="1" w:lastColumn="0" w:noHBand="0" w:noVBand="1"/>
      </w:tblPr>
      <w:tblGrid>
        <w:gridCol w:w="590"/>
        <w:gridCol w:w="106"/>
        <w:gridCol w:w="110"/>
        <w:gridCol w:w="5580"/>
        <w:gridCol w:w="2440"/>
        <w:gridCol w:w="103"/>
      </w:tblGrid>
      <w:tr w:rsidR="008E1207" w14:paraId="288F56FE" w14:textId="77777777" w:rsidTr="00876E2B">
        <w:trPr>
          <w:trHeight w:val="270"/>
          <w:jc w:val="center"/>
        </w:trPr>
        <w:tc>
          <w:tcPr>
            <w:tcW w:w="696" w:type="dxa"/>
            <w:gridSpan w:val="2"/>
            <w:shd w:val="clear" w:color="auto" w:fill="C6D9F1"/>
          </w:tcPr>
          <w:p w14:paraId="153E0BB1" w14:textId="16617243" w:rsidR="008E1207" w:rsidRDefault="008E1207" w:rsidP="00085DC3">
            <w:pPr>
              <w:jc w:val="center"/>
              <w:rPr>
                <w:rFonts w:ascii="Times New Roman" w:hAnsi="Times New Roman" w:cs="Times New Roman"/>
                <w:color w:val="010302"/>
              </w:rPr>
            </w:pPr>
          </w:p>
        </w:tc>
        <w:tc>
          <w:tcPr>
            <w:tcW w:w="110" w:type="dxa"/>
            <w:tcBorders>
              <w:right w:val="nil"/>
            </w:tcBorders>
            <w:shd w:val="clear" w:color="auto" w:fill="C6D9F1"/>
          </w:tcPr>
          <w:p w14:paraId="08534D3C" w14:textId="77777777" w:rsidR="008E1207" w:rsidRDefault="008E1207" w:rsidP="00085DC3">
            <w:pPr>
              <w:rPr>
                <w:rFonts w:ascii="Times New Roman" w:hAnsi="Times New Roman"/>
                <w:color w:val="000000" w:themeColor="text1"/>
                <w:sz w:val="1"/>
                <w:szCs w:val="1"/>
              </w:rPr>
            </w:pPr>
          </w:p>
        </w:tc>
        <w:tc>
          <w:tcPr>
            <w:tcW w:w="5580" w:type="dxa"/>
            <w:tcBorders>
              <w:left w:val="nil"/>
              <w:right w:val="single" w:sz="4" w:space="0" w:color="auto"/>
            </w:tcBorders>
            <w:shd w:val="clear" w:color="auto" w:fill="C6D9F1"/>
            <w:vAlign w:val="center"/>
          </w:tcPr>
          <w:p w14:paraId="7EC6B8A8" w14:textId="56C84820" w:rsidR="008E1207" w:rsidRDefault="008E1207" w:rsidP="00085DC3">
            <w:pPr>
              <w:rPr>
                <w:rFonts w:ascii="Times New Roman" w:hAnsi="Times New Roman" w:cs="Times New Roman"/>
                <w:color w:val="010302"/>
              </w:rPr>
            </w:pPr>
            <w:proofErr w:type="spellStart"/>
            <w:r>
              <w:rPr>
                <w:rFonts w:cs="Arial"/>
                <w:b/>
                <w:bCs/>
                <w:color w:val="000000"/>
                <w:szCs w:val="20"/>
              </w:rPr>
              <w:t>Labour</w:t>
            </w:r>
            <w:proofErr w:type="spellEnd"/>
            <w:r>
              <w:rPr>
                <w:rFonts w:cs="Arial"/>
                <w:b/>
                <w:bCs/>
                <w:color w:val="000000"/>
                <w:szCs w:val="20"/>
              </w:rPr>
              <w:t xml:space="preserve"> / Trades requirements</w:t>
            </w:r>
          </w:p>
        </w:tc>
        <w:tc>
          <w:tcPr>
            <w:tcW w:w="2440" w:type="dxa"/>
            <w:tcBorders>
              <w:left w:val="single" w:sz="4" w:space="0" w:color="auto"/>
              <w:right w:val="nil"/>
            </w:tcBorders>
            <w:shd w:val="clear" w:color="auto" w:fill="C6D9F1"/>
            <w:vAlign w:val="center"/>
          </w:tcPr>
          <w:p w14:paraId="02E4D8F4" w14:textId="3C61F00D" w:rsidR="008E1207" w:rsidRPr="00B21454" w:rsidRDefault="008E1207" w:rsidP="00085DC3">
            <w:pPr>
              <w:jc w:val="center"/>
              <w:rPr>
                <w:rFonts w:ascii="Times New Roman" w:hAnsi="Times New Roman" w:cs="Times New Roman"/>
                <w:b/>
                <w:bCs/>
                <w:color w:val="010302"/>
                <w:szCs w:val="20"/>
              </w:rPr>
            </w:pPr>
            <w:r w:rsidRPr="00B21454">
              <w:rPr>
                <w:rFonts w:cs="Arial"/>
                <w:b/>
                <w:bCs/>
                <w:color w:val="010302"/>
                <w:szCs w:val="20"/>
              </w:rPr>
              <w:t>Numbers</w:t>
            </w:r>
          </w:p>
        </w:tc>
        <w:tc>
          <w:tcPr>
            <w:tcW w:w="103" w:type="dxa"/>
            <w:tcBorders>
              <w:left w:val="nil"/>
            </w:tcBorders>
            <w:shd w:val="clear" w:color="auto" w:fill="C6D9F1"/>
          </w:tcPr>
          <w:p w14:paraId="28A6F846" w14:textId="4B9A8B75" w:rsidR="008E1207" w:rsidRDefault="008E1207" w:rsidP="00085DC3">
            <w:pPr>
              <w:rPr>
                <w:rFonts w:ascii="Times New Roman" w:hAnsi="Times New Roman"/>
                <w:color w:val="000000" w:themeColor="text1"/>
                <w:sz w:val="1"/>
                <w:szCs w:val="1"/>
              </w:rPr>
            </w:pPr>
          </w:p>
        </w:tc>
      </w:tr>
      <w:tr w:rsidR="00B21454" w14:paraId="7531CE40" w14:textId="3440EA63" w:rsidTr="00085DC3">
        <w:trPr>
          <w:trHeight w:val="280"/>
          <w:jc w:val="center"/>
        </w:trPr>
        <w:tc>
          <w:tcPr>
            <w:tcW w:w="696" w:type="dxa"/>
            <w:gridSpan w:val="2"/>
            <w:vAlign w:val="center"/>
          </w:tcPr>
          <w:p w14:paraId="1E0925A4" w14:textId="33692831" w:rsidR="00B21454" w:rsidRPr="00842E5F" w:rsidRDefault="00B21454" w:rsidP="00085DC3">
            <w:pPr>
              <w:spacing w:before="3"/>
              <w:ind w:left="83" w:firstLine="189"/>
              <w:rPr>
                <w:rFonts w:cs="Arial"/>
                <w:color w:val="010302"/>
              </w:rPr>
            </w:pPr>
            <w:r w:rsidRPr="00842E5F">
              <w:rPr>
                <w:rFonts w:cs="Arial"/>
                <w:color w:val="000000"/>
                <w:szCs w:val="20"/>
              </w:rPr>
              <w:t>1</w:t>
            </w:r>
          </w:p>
        </w:tc>
        <w:tc>
          <w:tcPr>
            <w:tcW w:w="5690" w:type="dxa"/>
            <w:gridSpan w:val="2"/>
            <w:vAlign w:val="center"/>
          </w:tcPr>
          <w:p w14:paraId="5FF5D679" w14:textId="57065FD1" w:rsidR="00B21454" w:rsidRPr="00842E5F" w:rsidRDefault="00B21454" w:rsidP="00085DC3">
            <w:pPr>
              <w:spacing w:before="3"/>
              <w:ind w:firstLine="111"/>
              <w:rPr>
                <w:rFonts w:cs="Arial"/>
                <w:color w:val="010302"/>
              </w:rPr>
            </w:pPr>
            <w:r w:rsidRPr="00842E5F">
              <w:rPr>
                <w:rFonts w:cs="Arial"/>
                <w:color w:val="000000"/>
                <w:szCs w:val="20"/>
              </w:rPr>
              <w:t xml:space="preserve">Supervisor </w:t>
            </w:r>
            <w:r w:rsidR="004B514A" w:rsidRPr="00842E5F">
              <w:rPr>
                <w:rFonts w:cs="Arial"/>
                <w:color w:val="000000"/>
                <w:szCs w:val="20"/>
              </w:rPr>
              <w:t>/Competent Person</w:t>
            </w:r>
            <w:r w:rsidRPr="00842E5F">
              <w:rPr>
                <w:rFonts w:cs="Arial"/>
                <w:color w:val="000000"/>
                <w:szCs w:val="20"/>
              </w:rPr>
              <w:t xml:space="preserve">  </w:t>
            </w:r>
          </w:p>
        </w:tc>
        <w:tc>
          <w:tcPr>
            <w:tcW w:w="2543" w:type="dxa"/>
            <w:gridSpan w:val="2"/>
            <w:vAlign w:val="center"/>
          </w:tcPr>
          <w:p w14:paraId="396CA6CA" w14:textId="4EDBE79B" w:rsidR="00B21454" w:rsidRDefault="00984499" w:rsidP="00085DC3">
            <w:pPr>
              <w:spacing w:before="3"/>
              <w:rPr>
                <w:rFonts w:ascii="Times New Roman" w:hAnsi="Times New Roman" w:cs="Times New Roman"/>
                <w:color w:val="010302"/>
              </w:rPr>
            </w:pPr>
            <w:r>
              <w:rPr>
                <w:rFonts w:ascii="Times New Roman" w:hAnsi="Times New Roman" w:cs="Times New Roman"/>
                <w:color w:val="010302"/>
              </w:rPr>
              <w:t>1</w:t>
            </w:r>
          </w:p>
        </w:tc>
      </w:tr>
      <w:tr w:rsidR="00B21454" w14:paraId="30D5A3D0" w14:textId="6EDB6D77" w:rsidTr="00085DC3">
        <w:trPr>
          <w:trHeight w:val="280"/>
          <w:jc w:val="center"/>
        </w:trPr>
        <w:tc>
          <w:tcPr>
            <w:tcW w:w="696" w:type="dxa"/>
            <w:gridSpan w:val="2"/>
            <w:vAlign w:val="center"/>
          </w:tcPr>
          <w:p w14:paraId="12C2557A" w14:textId="0716F0B0" w:rsidR="00B21454" w:rsidRPr="00842E5F" w:rsidRDefault="00B21454" w:rsidP="00085DC3">
            <w:pPr>
              <w:spacing w:before="53"/>
              <w:ind w:left="83" w:firstLine="189"/>
              <w:rPr>
                <w:rFonts w:cs="Arial"/>
                <w:color w:val="010302"/>
              </w:rPr>
            </w:pPr>
            <w:r w:rsidRPr="00842E5F">
              <w:rPr>
                <w:rFonts w:cs="Arial"/>
                <w:color w:val="000000"/>
                <w:szCs w:val="20"/>
              </w:rPr>
              <w:t>2</w:t>
            </w:r>
          </w:p>
        </w:tc>
        <w:tc>
          <w:tcPr>
            <w:tcW w:w="5690" w:type="dxa"/>
            <w:gridSpan w:val="2"/>
            <w:vAlign w:val="center"/>
          </w:tcPr>
          <w:p w14:paraId="4455F646" w14:textId="77777777" w:rsidR="00B21454" w:rsidRPr="00842E5F" w:rsidRDefault="00B21454" w:rsidP="00085DC3">
            <w:pPr>
              <w:spacing w:before="53"/>
              <w:ind w:firstLine="111"/>
              <w:rPr>
                <w:rFonts w:cs="Arial"/>
                <w:color w:val="010302"/>
              </w:rPr>
            </w:pPr>
            <w:r w:rsidRPr="00842E5F">
              <w:rPr>
                <w:rFonts w:cs="Arial"/>
                <w:color w:val="000000"/>
                <w:szCs w:val="20"/>
              </w:rPr>
              <w:t xml:space="preserve">Engineer  </w:t>
            </w:r>
          </w:p>
        </w:tc>
        <w:tc>
          <w:tcPr>
            <w:tcW w:w="2543" w:type="dxa"/>
            <w:gridSpan w:val="2"/>
            <w:vAlign w:val="center"/>
          </w:tcPr>
          <w:p w14:paraId="73036EA8" w14:textId="6551110E" w:rsidR="00B21454" w:rsidRDefault="00984499" w:rsidP="00085DC3">
            <w:pPr>
              <w:spacing w:before="53"/>
              <w:rPr>
                <w:rFonts w:ascii="Times New Roman" w:hAnsi="Times New Roman" w:cs="Times New Roman"/>
                <w:color w:val="010302"/>
              </w:rPr>
            </w:pPr>
            <w:r>
              <w:rPr>
                <w:rFonts w:ascii="Times New Roman" w:hAnsi="Times New Roman" w:cs="Times New Roman"/>
                <w:color w:val="010302"/>
              </w:rPr>
              <w:t>1</w:t>
            </w:r>
          </w:p>
        </w:tc>
      </w:tr>
      <w:tr w:rsidR="00B21454" w14:paraId="6361AEB4" w14:textId="04D57D6E" w:rsidTr="00085DC3">
        <w:trPr>
          <w:trHeight w:val="280"/>
          <w:jc w:val="center"/>
        </w:trPr>
        <w:tc>
          <w:tcPr>
            <w:tcW w:w="696" w:type="dxa"/>
            <w:gridSpan w:val="2"/>
            <w:vAlign w:val="center"/>
          </w:tcPr>
          <w:p w14:paraId="0EFA27E0" w14:textId="585288A6" w:rsidR="00B21454" w:rsidRPr="00842E5F" w:rsidRDefault="00B21454" w:rsidP="00085DC3">
            <w:pPr>
              <w:spacing w:before="53"/>
              <w:ind w:left="83" w:firstLine="189"/>
              <w:rPr>
                <w:rFonts w:cs="Arial"/>
                <w:color w:val="010302"/>
              </w:rPr>
            </w:pPr>
            <w:r w:rsidRPr="00842E5F">
              <w:rPr>
                <w:rFonts w:cs="Arial"/>
                <w:color w:val="000000"/>
                <w:szCs w:val="20"/>
              </w:rPr>
              <w:t>3</w:t>
            </w:r>
          </w:p>
        </w:tc>
        <w:tc>
          <w:tcPr>
            <w:tcW w:w="5690" w:type="dxa"/>
            <w:gridSpan w:val="2"/>
            <w:vAlign w:val="center"/>
          </w:tcPr>
          <w:p w14:paraId="2DD87087" w14:textId="56A24B27" w:rsidR="00B21454" w:rsidRPr="00842E5F" w:rsidRDefault="00590B4F" w:rsidP="00590B4F">
            <w:pPr>
              <w:spacing w:before="53"/>
              <w:rPr>
                <w:rFonts w:cs="Arial"/>
                <w:color w:val="010302"/>
              </w:rPr>
            </w:pPr>
            <w:r w:rsidRPr="00842E5F">
              <w:rPr>
                <w:rFonts w:cs="Arial"/>
                <w:color w:val="000000"/>
                <w:szCs w:val="20"/>
              </w:rPr>
              <w:t xml:space="preserve">  Skilled/unskilled workers</w:t>
            </w:r>
          </w:p>
        </w:tc>
        <w:tc>
          <w:tcPr>
            <w:tcW w:w="2543" w:type="dxa"/>
            <w:gridSpan w:val="2"/>
            <w:vAlign w:val="center"/>
          </w:tcPr>
          <w:p w14:paraId="0D399EBC" w14:textId="3DE2CB94" w:rsidR="00B21454" w:rsidRDefault="00984499" w:rsidP="00085DC3">
            <w:pPr>
              <w:spacing w:before="53"/>
              <w:rPr>
                <w:rFonts w:ascii="Times New Roman" w:hAnsi="Times New Roman" w:cs="Times New Roman"/>
                <w:color w:val="010302"/>
              </w:rPr>
            </w:pPr>
            <w:r>
              <w:rPr>
                <w:rFonts w:ascii="Times New Roman" w:hAnsi="Times New Roman" w:cs="Times New Roman"/>
                <w:color w:val="010302"/>
              </w:rPr>
              <w:t>10</w:t>
            </w:r>
          </w:p>
        </w:tc>
      </w:tr>
      <w:tr w:rsidR="00B21454" w14:paraId="36EFE7FF" w14:textId="2394B2BA" w:rsidTr="00085DC3">
        <w:trPr>
          <w:trHeight w:val="280"/>
          <w:jc w:val="center"/>
        </w:trPr>
        <w:tc>
          <w:tcPr>
            <w:tcW w:w="696" w:type="dxa"/>
            <w:gridSpan w:val="2"/>
            <w:vAlign w:val="center"/>
          </w:tcPr>
          <w:p w14:paraId="35780A0E" w14:textId="525B02CF" w:rsidR="00B21454" w:rsidRPr="00842E5F" w:rsidRDefault="00B21454" w:rsidP="00085DC3">
            <w:pPr>
              <w:spacing w:before="53"/>
              <w:ind w:left="83" w:firstLine="189"/>
              <w:rPr>
                <w:rFonts w:cs="Arial"/>
                <w:color w:val="010302"/>
              </w:rPr>
            </w:pPr>
            <w:r w:rsidRPr="00842E5F">
              <w:rPr>
                <w:rFonts w:cs="Arial"/>
                <w:color w:val="000000"/>
                <w:szCs w:val="20"/>
              </w:rPr>
              <w:t>4</w:t>
            </w:r>
          </w:p>
        </w:tc>
        <w:tc>
          <w:tcPr>
            <w:tcW w:w="5690" w:type="dxa"/>
            <w:gridSpan w:val="2"/>
            <w:vAlign w:val="center"/>
          </w:tcPr>
          <w:p w14:paraId="59268CAE" w14:textId="7674930A" w:rsidR="00B21454" w:rsidRPr="00842E5F" w:rsidRDefault="00B21454" w:rsidP="00085DC3">
            <w:pPr>
              <w:spacing w:before="53"/>
              <w:ind w:firstLine="111"/>
              <w:rPr>
                <w:rFonts w:cs="Arial"/>
                <w:color w:val="000000"/>
                <w:szCs w:val="20"/>
              </w:rPr>
            </w:pPr>
          </w:p>
        </w:tc>
        <w:tc>
          <w:tcPr>
            <w:tcW w:w="2543" w:type="dxa"/>
            <w:gridSpan w:val="2"/>
            <w:vAlign w:val="center"/>
          </w:tcPr>
          <w:p w14:paraId="1A99485D" w14:textId="3D01505B" w:rsidR="00B21454" w:rsidRDefault="00B21454" w:rsidP="00085DC3">
            <w:pPr>
              <w:spacing w:before="53"/>
              <w:rPr>
                <w:rFonts w:ascii="Times New Roman" w:hAnsi="Times New Roman" w:cs="Times New Roman"/>
                <w:color w:val="010302"/>
              </w:rPr>
            </w:pPr>
          </w:p>
        </w:tc>
      </w:tr>
      <w:tr w:rsidR="00B21454" w14:paraId="61C2B498" w14:textId="4487BFFD" w:rsidTr="00085DC3">
        <w:trPr>
          <w:trHeight w:val="280"/>
          <w:jc w:val="center"/>
        </w:trPr>
        <w:tc>
          <w:tcPr>
            <w:tcW w:w="696" w:type="dxa"/>
            <w:gridSpan w:val="2"/>
            <w:vAlign w:val="center"/>
          </w:tcPr>
          <w:p w14:paraId="2CA3F3FC" w14:textId="55BEDE07" w:rsidR="00B21454" w:rsidRPr="00842E5F" w:rsidRDefault="00B21454" w:rsidP="00085DC3">
            <w:pPr>
              <w:spacing w:before="53"/>
              <w:ind w:left="83" w:firstLine="189"/>
              <w:rPr>
                <w:rFonts w:cs="Arial"/>
                <w:color w:val="010302"/>
              </w:rPr>
            </w:pPr>
            <w:r w:rsidRPr="00842E5F">
              <w:rPr>
                <w:rFonts w:cs="Arial"/>
                <w:color w:val="000000"/>
                <w:szCs w:val="20"/>
              </w:rPr>
              <w:t>5</w:t>
            </w:r>
          </w:p>
        </w:tc>
        <w:tc>
          <w:tcPr>
            <w:tcW w:w="5690" w:type="dxa"/>
            <w:gridSpan w:val="2"/>
            <w:vAlign w:val="center"/>
          </w:tcPr>
          <w:p w14:paraId="28D3D5ED" w14:textId="5EC8451F" w:rsidR="00B21454" w:rsidRPr="00842E5F" w:rsidRDefault="00B21454" w:rsidP="00085DC3">
            <w:pPr>
              <w:spacing w:before="53"/>
              <w:ind w:firstLine="111"/>
              <w:rPr>
                <w:rFonts w:cs="Arial"/>
                <w:color w:val="010302"/>
              </w:rPr>
            </w:pPr>
          </w:p>
        </w:tc>
        <w:tc>
          <w:tcPr>
            <w:tcW w:w="2543" w:type="dxa"/>
            <w:gridSpan w:val="2"/>
            <w:vAlign w:val="center"/>
          </w:tcPr>
          <w:p w14:paraId="26DD15BE" w14:textId="56964B01" w:rsidR="00B21454" w:rsidRDefault="00B21454" w:rsidP="00085DC3">
            <w:pPr>
              <w:spacing w:before="53"/>
              <w:rPr>
                <w:rFonts w:ascii="Times New Roman" w:hAnsi="Times New Roman" w:cs="Times New Roman"/>
                <w:color w:val="010302"/>
              </w:rPr>
            </w:pPr>
          </w:p>
        </w:tc>
      </w:tr>
      <w:tr w:rsidR="00B21454" w14:paraId="3CD33A4E" w14:textId="246360DE" w:rsidTr="00085DC3">
        <w:trPr>
          <w:trHeight w:val="280"/>
          <w:jc w:val="center"/>
        </w:trPr>
        <w:tc>
          <w:tcPr>
            <w:tcW w:w="696" w:type="dxa"/>
            <w:gridSpan w:val="2"/>
            <w:vAlign w:val="center"/>
          </w:tcPr>
          <w:p w14:paraId="059720B6" w14:textId="6630B1F3" w:rsidR="00B21454" w:rsidRPr="00842E5F" w:rsidRDefault="00B21454" w:rsidP="00085DC3">
            <w:pPr>
              <w:spacing w:before="53"/>
              <w:ind w:left="83" w:firstLine="189"/>
              <w:rPr>
                <w:rFonts w:cs="Arial"/>
                <w:color w:val="010302"/>
              </w:rPr>
            </w:pPr>
            <w:r w:rsidRPr="00842E5F">
              <w:rPr>
                <w:rFonts w:cs="Arial"/>
                <w:color w:val="000000"/>
                <w:szCs w:val="20"/>
              </w:rPr>
              <w:t>6</w:t>
            </w:r>
          </w:p>
        </w:tc>
        <w:tc>
          <w:tcPr>
            <w:tcW w:w="5690" w:type="dxa"/>
            <w:gridSpan w:val="2"/>
            <w:vAlign w:val="center"/>
          </w:tcPr>
          <w:p w14:paraId="11CE9267" w14:textId="4B3E3E10" w:rsidR="00B21454" w:rsidRPr="00842E5F" w:rsidRDefault="00B21454" w:rsidP="00085DC3">
            <w:pPr>
              <w:spacing w:before="53"/>
              <w:ind w:firstLine="111"/>
              <w:rPr>
                <w:rFonts w:cs="Arial"/>
                <w:color w:val="010302"/>
              </w:rPr>
            </w:pPr>
          </w:p>
        </w:tc>
        <w:tc>
          <w:tcPr>
            <w:tcW w:w="2543" w:type="dxa"/>
            <w:gridSpan w:val="2"/>
            <w:vAlign w:val="center"/>
          </w:tcPr>
          <w:p w14:paraId="1387D7D4" w14:textId="44109559" w:rsidR="00B21454" w:rsidRDefault="00B21454" w:rsidP="00085DC3">
            <w:pPr>
              <w:spacing w:before="53"/>
              <w:rPr>
                <w:rFonts w:ascii="Times New Roman" w:hAnsi="Times New Roman" w:cs="Times New Roman"/>
                <w:color w:val="010302"/>
              </w:rPr>
            </w:pPr>
          </w:p>
        </w:tc>
      </w:tr>
      <w:tr w:rsidR="00B21454" w14:paraId="64E3912A" w14:textId="18FD7F15" w:rsidTr="00085DC3">
        <w:trPr>
          <w:trHeight w:val="280"/>
          <w:jc w:val="center"/>
        </w:trPr>
        <w:tc>
          <w:tcPr>
            <w:tcW w:w="696" w:type="dxa"/>
            <w:gridSpan w:val="2"/>
            <w:vAlign w:val="center"/>
          </w:tcPr>
          <w:p w14:paraId="67D77812" w14:textId="5EB515C5" w:rsidR="00B21454" w:rsidRPr="00842E5F" w:rsidRDefault="00B21454" w:rsidP="00085DC3">
            <w:pPr>
              <w:spacing w:before="53"/>
              <w:ind w:left="83" w:firstLine="189"/>
              <w:rPr>
                <w:rFonts w:cs="Arial"/>
                <w:color w:val="000000"/>
                <w:szCs w:val="20"/>
              </w:rPr>
            </w:pPr>
            <w:r w:rsidRPr="00842E5F">
              <w:rPr>
                <w:rFonts w:cs="Arial"/>
                <w:color w:val="000000"/>
                <w:szCs w:val="20"/>
              </w:rPr>
              <w:t>7</w:t>
            </w:r>
          </w:p>
        </w:tc>
        <w:tc>
          <w:tcPr>
            <w:tcW w:w="5690" w:type="dxa"/>
            <w:gridSpan w:val="2"/>
            <w:vAlign w:val="center"/>
          </w:tcPr>
          <w:p w14:paraId="5026359C" w14:textId="6B470EB2" w:rsidR="00B21454" w:rsidRPr="00842E5F" w:rsidRDefault="00B21454" w:rsidP="00085DC3">
            <w:pPr>
              <w:spacing w:before="53"/>
              <w:ind w:firstLine="111"/>
              <w:rPr>
                <w:rFonts w:cs="Arial"/>
                <w:color w:val="000000"/>
                <w:szCs w:val="20"/>
              </w:rPr>
            </w:pPr>
          </w:p>
        </w:tc>
        <w:tc>
          <w:tcPr>
            <w:tcW w:w="2543" w:type="dxa"/>
            <w:gridSpan w:val="2"/>
            <w:vAlign w:val="center"/>
          </w:tcPr>
          <w:p w14:paraId="5001029F" w14:textId="77777777" w:rsidR="00B21454" w:rsidRDefault="00B21454" w:rsidP="00085DC3">
            <w:pPr>
              <w:spacing w:before="53"/>
              <w:rPr>
                <w:rFonts w:cs="Arial"/>
                <w:color w:val="000000"/>
                <w:szCs w:val="20"/>
              </w:rPr>
            </w:pPr>
          </w:p>
        </w:tc>
      </w:tr>
      <w:tr w:rsidR="00857157" w14:paraId="4EE4BAC4" w14:textId="77777777" w:rsidTr="00085DC3">
        <w:trPr>
          <w:trHeight w:val="280"/>
          <w:jc w:val="center"/>
        </w:trPr>
        <w:tc>
          <w:tcPr>
            <w:tcW w:w="696" w:type="dxa"/>
            <w:gridSpan w:val="2"/>
            <w:vAlign w:val="center"/>
          </w:tcPr>
          <w:p w14:paraId="3860C260" w14:textId="77777777" w:rsidR="00857157" w:rsidRDefault="00857157" w:rsidP="00085DC3">
            <w:pPr>
              <w:spacing w:before="53"/>
              <w:ind w:left="83" w:firstLine="189"/>
              <w:rPr>
                <w:rFonts w:cs="Arial"/>
                <w:color w:val="000000"/>
                <w:szCs w:val="20"/>
              </w:rPr>
            </w:pPr>
          </w:p>
        </w:tc>
        <w:tc>
          <w:tcPr>
            <w:tcW w:w="5690" w:type="dxa"/>
            <w:gridSpan w:val="2"/>
            <w:vAlign w:val="center"/>
          </w:tcPr>
          <w:p w14:paraId="730DA999" w14:textId="77777777" w:rsidR="00857157" w:rsidRDefault="00857157" w:rsidP="00085DC3">
            <w:pPr>
              <w:spacing w:before="53"/>
              <w:ind w:firstLine="111"/>
              <w:rPr>
                <w:rFonts w:cs="Arial"/>
                <w:color w:val="000000"/>
                <w:szCs w:val="20"/>
              </w:rPr>
            </w:pPr>
          </w:p>
        </w:tc>
        <w:tc>
          <w:tcPr>
            <w:tcW w:w="2543" w:type="dxa"/>
            <w:gridSpan w:val="2"/>
            <w:vAlign w:val="center"/>
          </w:tcPr>
          <w:p w14:paraId="6E3052C8" w14:textId="77777777" w:rsidR="00857157" w:rsidRDefault="00857157" w:rsidP="00085DC3">
            <w:pPr>
              <w:spacing w:before="53"/>
              <w:rPr>
                <w:rFonts w:cs="Arial"/>
                <w:color w:val="000000"/>
                <w:szCs w:val="20"/>
              </w:rPr>
            </w:pPr>
          </w:p>
        </w:tc>
      </w:tr>
      <w:tr w:rsidR="00857157" w14:paraId="33A43C0B" w14:textId="77777777" w:rsidTr="00085DC3">
        <w:trPr>
          <w:trHeight w:val="280"/>
          <w:jc w:val="center"/>
        </w:trPr>
        <w:tc>
          <w:tcPr>
            <w:tcW w:w="696" w:type="dxa"/>
            <w:gridSpan w:val="2"/>
            <w:vAlign w:val="center"/>
          </w:tcPr>
          <w:p w14:paraId="33887BD6" w14:textId="77777777" w:rsidR="00857157" w:rsidRDefault="00857157" w:rsidP="00085DC3">
            <w:pPr>
              <w:spacing w:before="53"/>
              <w:ind w:left="83" w:firstLine="189"/>
              <w:rPr>
                <w:rFonts w:cs="Arial"/>
                <w:color w:val="000000"/>
                <w:szCs w:val="20"/>
              </w:rPr>
            </w:pPr>
          </w:p>
        </w:tc>
        <w:tc>
          <w:tcPr>
            <w:tcW w:w="5690" w:type="dxa"/>
            <w:gridSpan w:val="2"/>
            <w:vAlign w:val="center"/>
          </w:tcPr>
          <w:p w14:paraId="16038AB3" w14:textId="77777777" w:rsidR="00857157" w:rsidRDefault="00857157" w:rsidP="00085DC3">
            <w:pPr>
              <w:spacing w:before="53"/>
              <w:ind w:firstLine="111"/>
              <w:rPr>
                <w:rFonts w:cs="Arial"/>
                <w:color w:val="000000"/>
                <w:szCs w:val="20"/>
              </w:rPr>
            </w:pPr>
          </w:p>
        </w:tc>
        <w:tc>
          <w:tcPr>
            <w:tcW w:w="2543" w:type="dxa"/>
            <w:gridSpan w:val="2"/>
            <w:vAlign w:val="center"/>
          </w:tcPr>
          <w:p w14:paraId="20ECB338" w14:textId="77777777" w:rsidR="00857157" w:rsidRDefault="00857157" w:rsidP="00085DC3">
            <w:pPr>
              <w:spacing w:before="53"/>
              <w:rPr>
                <w:rFonts w:cs="Arial"/>
                <w:color w:val="000000"/>
                <w:szCs w:val="20"/>
              </w:rPr>
            </w:pPr>
          </w:p>
        </w:tc>
      </w:tr>
      <w:tr w:rsidR="00857157" w14:paraId="654DD9E9" w14:textId="77777777" w:rsidTr="00085DC3">
        <w:trPr>
          <w:trHeight w:val="280"/>
          <w:jc w:val="center"/>
        </w:trPr>
        <w:tc>
          <w:tcPr>
            <w:tcW w:w="696" w:type="dxa"/>
            <w:gridSpan w:val="2"/>
            <w:vAlign w:val="center"/>
          </w:tcPr>
          <w:p w14:paraId="346F5CA9" w14:textId="77777777" w:rsidR="00857157" w:rsidRDefault="00857157" w:rsidP="00085DC3">
            <w:pPr>
              <w:spacing w:before="53"/>
              <w:ind w:left="83" w:firstLine="189"/>
              <w:rPr>
                <w:rFonts w:cs="Arial"/>
                <w:color w:val="000000"/>
                <w:szCs w:val="20"/>
              </w:rPr>
            </w:pPr>
          </w:p>
        </w:tc>
        <w:tc>
          <w:tcPr>
            <w:tcW w:w="5690" w:type="dxa"/>
            <w:gridSpan w:val="2"/>
            <w:vAlign w:val="center"/>
          </w:tcPr>
          <w:p w14:paraId="2F428827" w14:textId="77777777" w:rsidR="00857157" w:rsidRDefault="00857157" w:rsidP="00085DC3">
            <w:pPr>
              <w:spacing w:before="53"/>
              <w:ind w:firstLine="111"/>
              <w:rPr>
                <w:rFonts w:cs="Arial"/>
                <w:color w:val="000000"/>
                <w:szCs w:val="20"/>
              </w:rPr>
            </w:pPr>
          </w:p>
        </w:tc>
        <w:tc>
          <w:tcPr>
            <w:tcW w:w="2543" w:type="dxa"/>
            <w:gridSpan w:val="2"/>
            <w:vAlign w:val="center"/>
          </w:tcPr>
          <w:p w14:paraId="266E01F5" w14:textId="77777777" w:rsidR="00857157" w:rsidRDefault="00857157" w:rsidP="00085DC3">
            <w:pPr>
              <w:spacing w:before="53"/>
              <w:rPr>
                <w:rFonts w:cs="Arial"/>
                <w:color w:val="000000"/>
                <w:szCs w:val="20"/>
              </w:rPr>
            </w:pPr>
          </w:p>
        </w:tc>
      </w:tr>
      <w:tr w:rsidR="008E1207" w14:paraId="1D93706E" w14:textId="77777777" w:rsidTr="00876E2B">
        <w:trPr>
          <w:trHeight w:val="280"/>
          <w:jc w:val="center"/>
        </w:trPr>
        <w:tc>
          <w:tcPr>
            <w:tcW w:w="590" w:type="dxa"/>
            <w:tcBorders>
              <w:right w:val="nil"/>
            </w:tcBorders>
            <w:shd w:val="clear" w:color="auto" w:fill="C6D9F1"/>
            <w:vAlign w:val="center"/>
          </w:tcPr>
          <w:p w14:paraId="12DEE81B" w14:textId="446E7C6E" w:rsidR="008E1207" w:rsidRDefault="008E1207" w:rsidP="00085DC3">
            <w:pPr>
              <w:spacing w:before="2"/>
              <w:ind w:firstLine="244"/>
              <w:rPr>
                <w:rFonts w:ascii="Times New Roman" w:hAnsi="Times New Roman" w:cs="Times New Roman"/>
                <w:color w:val="010302"/>
              </w:rPr>
            </w:pPr>
          </w:p>
        </w:tc>
        <w:tc>
          <w:tcPr>
            <w:tcW w:w="106" w:type="dxa"/>
            <w:tcBorders>
              <w:left w:val="nil"/>
            </w:tcBorders>
            <w:shd w:val="clear" w:color="auto" w:fill="C6D9F1"/>
            <w:vAlign w:val="center"/>
          </w:tcPr>
          <w:p w14:paraId="0C7B185F" w14:textId="77777777" w:rsidR="008E1207" w:rsidRDefault="008E1207" w:rsidP="00085DC3">
            <w:pPr>
              <w:rPr>
                <w:rFonts w:ascii="Times New Roman" w:hAnsi="Times New Roman"/>
                <w:color w:val="000000" w:themeColor="text1"/>
                <w:sz w:val="1"/>
                <w:szCs w:val="1"/>
              </w:rPr>
            </w:pPr>
          </w:p>
        </w:tc>
        <w:tc>
          <w:tcPr>
            <w:tcW w:w="110" w:type="dxa"/>
            <w:tcBorders>
              <w:right w:val="nil"/>
            </w:tcBorders>
            <w:shd w:val="clear" w:color="auto" w:fill="C6D9F1"/>
          </w:tcPr>
          <w:p w14:paraId="6962AFB4" w14:textId="77777777" w:rsidR="008E1207" w:rsidRDefault="008E1207" w:rsidP="00085DC3">
            <w:pPr>
              <w:rPr>
                <w:rFonts w:ascii="Times New Roman" w:hAnsi="Times New Roman"/>
                <w:color w:val="000000" w:themeColor="text1"/>
                <w:sz w:val="1"/>
                <w:szCs w:val="1"/>
              </w:rPr>
            </w:pPr>
          </w:p>
        </w:tc>
        <w:tc>
          <w:tcPr>
            <w:tcW w:w="5580" w:type="dxa"/>
            <w:tcBorders>
              <w:left w:val="nil"/>
              <w:right w:val="single" w:sz="4" w:space="0" w:color="auto"/>
            </w:tcBorders>
            <w:shd w:val="clear" w:color="auto" w:fill="C6D9F1"/>
            <w:vAlign w:val="center"/>
          </w:tcPr>
          <w:p w14:paraId="09FB7944" w14:textId="5C83DAA6" w:rsidR="008E1207" w:rsidRDefault="008E1207" w:rsidP="00085DC3">
            <w:pPr>
              <w:spacing w:before="2"/>
              <w:rPr>
                <w:rFonts w:ascii="Times New Roman" w:hAnsi="Times New Roman" w:cs="Times New Roman"/>
                <w:color w:val="010302"/>
              </w:rPr>
            </w:pPr>
            <w:r>
              <w:rPr>
                <w:rFonts w:cs="Arial"/>
                <w:b/>
                <w:bCs/>
                <w:color w:val="000000"/>
                <w:szCs w:val="20"/>
              </w:rPr>
              <w:t>Plant and Equipment</w:t>
            </w:r>
          </w:p>
        </w:tc>
        <w:tc>
          <w:tcPr>
            <w:tcW w:w="2440" w:type="dxa"/>
            <w:tcBorders>
              <w:left w:val="single" w:sz="4" w:space="0" w:color="auto"/>
              <w:right w:val="nil"/>
            </w:tcBorders>
            <w:shd w:val="clear" w:color="auto" w:fill="C6D9F1"/>
            <w:vAlign w:val="center"/>
          </w:tcPr>
          <w:p w14:paraId="091C4E37" w14:textId="77777777" w:rsidR="008E1207" w:rsidRDefault="008E1207" w:rsidP="00085DC3">
            <w:pPr>
              <w:spacing w:before="2"/>
              <w:rPr>
                <w:rFonts w:ascii="Times New Roman" w:hAnsi="Times New Roman" w:cs="Times New Roman"/>
                <w:color w:val="010302"/>
              </w:rPr>
            </w:pPr>
          </w:p>
        </w:tc>
        <w:tc>
          <w:tcPr>
            <w:tcW w:w="103" w:type="dxa"/>
            <w:tcBorders>
              <w:left w:val="nil"/>
            </w:tcBorders>
            <w:shd w:val="clear" w:color="auto" w:fill="C6D9F1"/>
          </w:tcPr>
          <w:p w14:paraId="0F67D643" w14:textId="7786CABB" w:rsidR="008E1207" w:rsidRDefault="008E1207" w:rsidP="00085DC3">
            <w:pPr>
              <w:rPr>
                <w:rFonts w:ascii="Times New Roman" w:hAnsi="Times New Roman"/>
                <w:color w:val="000000" w:themeColor="text1"/>
                <w:sz w:val="1"/>
                <w:szCs w:val="1"/>
              </w:rPr>
            </w:pPr>
          </w:p>
        </w:tc>
      </w:tr>
      <w:tr w:rsidR="00B21454" w14:paraId="06BD4FDE" w14:textId="00567B27" w:rsidTr="00347C4C">
        <w:trPr>
          <w:trHeight w:val="280"/>
          <w:jc w:val="center"/>
        </w:trPr>
        <w:tc>
          <w:tcPr>
            <w:tcW w:w="696" w:type="dxa"/>
            <w:gridSpan w:val="2"/>
            <w:vAlign w:val="center"/>
          </w:tcPr>
          <w:p w14:paraId="3C4CE641" w14:textId="5DA8512A" w:rsidR="00B21454" w:rsidRDefault="006B429B" w:rsidP="00347C4C">
            <w:pPr>
              <w:spacing w:before="3"/>
              <w:jc w:val="center"/>
              <w:rPr>
                <w:rFonts w:ascii="Times New Roman" w:hAnsi="Times New Roman" w:cs="Times New Roman"/>
                <w:color w:val="010302"/>
              </w:rPr>
            </w:pPr>
            <w:r>
              <w:rPr>
                <w:rFonts w:cs="Arial"/>
                <w:color w:val="000000"/>
                <w:szCs w:val="20"/>
              </w:rPr>
              <w:t>1</w:t>
            </w:r>
          </w:p>
        </w:tc>
        <w:tc>
          <w:tcPr>
            <w:tcW w:w="5690" w:type="dxa"/>
            <w:gridSpan w:val="2"/>
            <w:vAlign w:val="center"/>
          </w:tcPr>
          <w:p w14:paraId="6D2A3197" w14:textId="40874F46" w:rsidR="00B21454" w:rsidRPr="00EF53F0" w:rsidRDefault="00DD07F1" w:rsidP="00085DC3">
            <w:pPr>
              <w:spacing w:before="3"/>
              <w:ind w:firstLine="111"/>
              <w:rPr>
                <w:rFonts w:asciiTheme="minorBidi" w:hAnsiTheme="minorBidi"/>
                <w:color w:val="010302"/>
              </w:rPr>
            </w:pPr>
            <w:r w:rsidRPr="00EF53F0">
              <w:rPr>
                <w:rFonts w:asciiTheme="minorBidi" w:hAnsiTheme="minorBidi"/>
                <w:color w:val="000000"/>
                <w:szCs w:val="20"/>
              </w:rPr>
              <w:t>Hiab truck</w:t>
            </w:r>
          </w:p>
        </w:tc>
        <w:tc>
          <w:tcPr>
            <w:tcW w:w="2543" w:type="dxa"/>
            <w:gridSpan w:val="2"/>
            <w:vAlign w:val="center"/>
          </w:tcPr>
          <w:p w14:paraId="10BF3122" w14:textId="1F2837E0" w:rsidR="00B21454" w:rsidRDefault="00984499" w:rsidP="00085DC3">
            <w:pPr>
              <w:spacing w:before="3"/>
              <w:rPr>
                <w:rFonts w:ascii="Times New Roman" w:hAnsi="Times New Roman" w:cs="Times New Roman"/>
                <w:color w:val="010302"/>
              </w:rPr>
            </w:pPr>
            <w:r>
              <w:rPr>
                <w:rFonts w:ascii="Times New Roman" w:hAnsi="Times New Roman" w:cs="Times New Roman"/>
                <w:color w:val="010302"/>
              </w:rPr>
              <w:t>1</w:t>
            </w:r>
          </w:p>
        </w:tc>
      </w:tr>
      <w:tr w:rsidR="00B26256" w14:paraId="2F16D82E" w14:textId="7C4DE55B" w:rsidTr="00347C4C">
        <w:trPr>
          <w:trHeight w:val="280"/>
          <w:jc w:val="center"/>
        </w:trPr>
        <w:tc>
          <w:tcPr>
            <w:tcW w:w="696" w:type="dxa"/>
            <w:gridSpan w:val="2"/>
            <w:vAlign w:val="center"/>
          </w:tcPr>
          <w:p w14:paraId="27AD9B3E" w14:textId="7FA4B545" w:rsidR="00B26256" w:rsidRDefault="00B26256" w:rsidP="00B26256">
            <w:pPr>
              <w:spacing w:before="53"/>
              <w:jc w:val="center"/>
              <w:rPr>
                <w:rFonts w:ascii="Times New Roman" w:hAnsi="Times New Roman" w:cs="Times New Roman"/>
                <w:color w:val="010302"/>
              </w:rPr>
            </w:pPr>
            <w:r>
              <w:rPr>
                <w:rFonts w:cs="Arial"/>
                <w:color w:val="000000"/>
                <w:szCs w:val="20"/>
              </w:rPr>
              <w:t>2</w:t>
            </w:r>
          </w:p>
        </w:tc>
        <w:tc>
          <w:tcPr>
            <w:tcW w:w="5690" w:type="dxa"/>
            <w:gridSpan w:val="2"/>
            <w:vAlign w:val="center"/>
          </w:tcPr>
          <w:p w14:paraId="4A2957B7" w14:textId="65BD15AA" w:rsidR="00B26256" w:rsidRPr="00EF53F0" w:rsidRDefault="00EF53F0" w:rsidP="00B26256">
            <w:pPr>
              <w:spacing w:before="53"/>
              <w:ind w:firstLine="111"/>
              <w:rPr>
                <w:rFonts w:asciiTheme="minorBidi" w:hAnsiTheme="minorBidi"/>
                <w:color w:val="010302"/>
              </w:rPr>
            </w:pPr>
            <w:r w:rsidRPr="00EF53F0">
              <w:rPr>
                <w:rFonts w:asciiTheme="minorBidi" w:hAnsiTheme="minorBidi"/>
                <w:color w:val="010302"/>
              </w:rPr>
              <w:t>Pick Axe</w:t>
            </w:r>
          </w:p>
        </w:tc>
        <w:tc>
          <w:tcPr>
            <w:tcW w:w="2543" w:type="dxa"/>
            <w:gridSpan w:val="2"/>
            <w:vAlign w:val="center"/>
          </w:tcPr>
          <w:p w14:paraId="5364DF9D" w14:textId="008633F0" w:rsidR="00B26256" w:rsidRDefault="00B26256" w:rsidP="00B26256">
            <w:pPr>
              <w:spacing w:before="53"/>
              <w:rPr>
                <w:rFonts w:ascii="Times New Roman" w:hAnsi="Times New Roman" w:cs="Times New Roman"/>
                <w:color w:val="010302"/>
              </w:rPr>
            </w:pPr>
          </w:p>
        </w:tc>
      </w:tr>
      <w:tr w:rsidR="00B26256" w14:paraId="1DDF7977" w14:textId="48958669" w:rsidTr="00347C4C">
        <w:trPr>
          <w:trHeight w:val="280"/>
          <w:jc w:val="center"/>
        </w:trPr>
        <w:tc>
          <w:tcPr>
            <w:tcW w:w="696" w:type="dxa"/>
            <w:gridSpan w:val="2"/>
            <w:vAlign w:val="center"/>
          </w:tcPr>
          <w:p w14:paraId="1A70283E" w14:textId="48350C61" w:rsidR="00B26256" w:rsidRDefault="00B26256" w:rsidP="00B26256">
            <w:pPr>
              <w:spacing w:before="53"/>
              <w:jc w:val="center"/>
              <w:rPr>
                <w:rFonts w:ascii="Times New Roman" w:hAnsi="Times New Roman" w:cs="Times New Roman"/>
                <w:color w:val="010302"/>
              </w:rPr>
            </w:pPr>
            <w:r>
              <w:rPr>
                <w:rFonts w:cs="Arial"/>
                <w:color w:val="000000"/>
                <w:szCs w:val="20"/>
              </w:rPr>
              <w:t>3</w:t>
            </w:r>
          </w:p>
        </w:tc>
        <w:tc>
          <w:tcPr>
            <w:tcW w:w="5690" w:type="dxa"/>
            <w:gridSpan w:val="2"/>
            <w:vAlign w:val="center"/>
          </w:tcPr>
          <w:p w14:paraId="5BC48998" w14:textId="433EE948" w:rsidR="00B26256" w:rsidRPr="00EF53F0" w:rsidRDefault="00EF53F0" w:rsidP="00B26256">
            <w:pPr>
              <w:spacing w:before="53"/>
              <w:ind w:firstLine="111"/>
              <w:rPr>
                <w:rFonts w:asciiTheme="minorBidi" w:hAnsiTheme="minorBidi"/>
                <w:color w:val="010302"/>
              </w:rPr>
            </w:pPr>
            <w:r w:rsidRPr="00EF53F0">
              <w:rPr>
                <w:rFonts w:asciiTheme="minorBidi" w:hAnsiTheme="minorBidi"/>
                <w:color w:val="010302"/>
              </w:rPr>
              <w:t>Excavator</w:t>
            </w:r>
          </w:p>
        </w:tc>
        <w:tc>
          <w:tcPr>
            <w:tcW w:w="2543" w:type="dxa"/>
            <w:gridSpan w:val="2"/>
            <w:vAlign w:val="center"/>
          </w:tcPr>
          <w:p w14:paraId="2B524E8D" w14:textId="378323CD" w:rsidR="00B26256" w:rsidRDefault="00B26256" w:rsidP="00B26256">
            <w:pPr>
              <w:spacing w:before="53"/>
              <w:rPr>
                <w:rFonts w:ascii="Times New Roman" w:hAnsi="Times New Roman" w:cs="Times New Roman"/>
                <w:color w:val="010302"/>
              </w:rPr>
            </w:pPr>
          </w:p>
        </w:tc>
      </w:tr>
      <w:tr w:rsidR="00B26256" w14:paraId="1BD8166A" w14:textId="740FAEFA" w:rsidTr="00347C4C">
        <w:trPr>
          <w:trHeight w:val="280"/>
          <w:jc w:val="center"/>
        </w:trPr>
        <w:tc>
          <w:tcPr>
            <w:tcW w:w="696" w:type="dxa"/>
            <w:gridSpan w:val="2"/>
            <w:vAlign w:val="center"/>
          </w:tcPr>
          <w:p w14:paraId="21439DA1" w14:textId="555C66BF" w:rsidR="00B26256" w:rsidRDefault="00B26256" w:rsidP="00B26256">
            <w:pPr>
              <w:spacing w:before="53"/>
              <w:jc w:val="center"/>
              <w:rPr>
                <w:rFonts w:ascii="Times New Roman" w:hAnsi="Times New Roman" w:cs="Times New Roman"/>
                <w:color w:val="010302"/>
              </w:rPr>
            </w:pPr>
            <w:r>
              <w:rPr>
                <w:rFonts w:cs="Arial"/>
                <w:color w:val="000000"/>
                <w:szCs w:val="20"/>
              </w:rPr>
              <w:t>4</w:t>
            </w:r>
          </w:p>
        </w:tc>
        <w:tc>
          <w:tcPr>
            <w:tcW w:w="5690" w:type="dxa"/>
            <w:gridSpan w:val="2"/>
            <w:vAlign w:val="center"/>
          </w:tcPr>
          <w:p w14:paraId="3A02E355" w14:textId="17789FA3" w:rsidR="00B26256" w:rsidRPr="00EF53F0" w:rsidRDefault="00EF53F0" w:rsidP="00B26256">
            <w:pPr>
              <w:spacing w:before="53"/>
              <w:ind w:firstLine="111"/>
              <w:rPr>
                <w:rFonts w:asciiTheme="minorBidi" w:hAnsiTheme="minorBidi"/>
                <w:color w:val="000000"/>
                <w:szCs w:val="20"/>
              </w:rPr>
            </w:pPr>
            <w:r w:rsidRPr="00EF53F0">
              <w:rPr>
                <w:rFonts w:asciiTheme="minorBidi" w:hAnsiTheme="minorBidi"/>
                <w:color w:val="000000"/>
                <w:szCs w:val="20"/>
              </w:rPr>
              <w:t xml:space="preserve">Loaders </w:t>
            </w:r>
          </w:p>
        </w:tc>
        <w:tc>
          <w:tcPr>
            <w:tcW w:w="2543" w:type="dxa"/>
            <w:gridSpan w:val="2"/>
            <w:vAlign w:val="center"/>
          </w:tcPr>
          <w:p w14:paraId="18B8AB87" w14:textId="77777777" w:rsidR="00B26256" w:rsidRDefault="00B26256" w:rsidP="00B26256">
            <w:pPr>
              <w:spacing w:before="53"/>
              <w:rPr>
                <w:rFonts w:ascii="Times New Roman" w:hAnsi="Times New Roman" w:cs="Times New Roman"/>
                <w:color w:val="010302"/>
              </w:rPr>
            </w:pPr>
          </w:p>
        </w:tc>
      </w:tr>
      <w:tr w:rsidR="00B26256" w14:paraId="20B581BF" w14:textId="3AA8FC95" w:rsidTr="00347C4C">
        <w:trPr>
          <w:trHeight w:val="279"/>
          <w:jc w:val="center"/>
        </w:trPr>
        <w:tc>
          <w:tcPr>
            <w:tcW w:w="696" w:type="dxa"/>
            <w:gridSpan w:val="2"/>
            <w:vAlign w:val="center"/>
          </w:tcPr>
          <w:p w14:paraId="4537EECC" w14:textId="78248BAB" w:rsidR="00B26256" w:rsidRDefault="00B26256" w:rsidP="00B26256">
            <w:pPr>
              <w:spacing w:before="53"/>
              <w:jc w:val="center"/>
              <w:rPr>
                <w:rFonts w:ascii="Times New Roman" w:hAnsi="Times New Roman" w:cs="Times New Roman"/>
                <w:color w:val="010302"/>
              </w:rPr>
            </w:pPr>
            <w:r>
              <w:rPr>
                <w:rFonts w:cs="Arial"/>
                <w:color w:val="000000"/>
                <w:szCs w:val="20"/>
              </w:rPr>
              <w:t>5</w:t>
            </w:r>
          </w:p>
        </w:tc>
        <w:tc>
          <w:tcPr>
            <w:tcW w:w="5690" w:type="dxa"/>
            <w:gridSpan w:val="2"/>
            <w:vAlign w:val="center"/>
          </w:tcPr>
          <w:p w14:paraId="0DD0DCDB" w14:textId="47602308" w:rsidR="00B26256" w:rsidRPr="00EF53F0" w:rsidRDefault="00EF53F0" w:rsidP="00B26256">
            <w:pPr>
              <w:spacing w:before="53"/>
              <w:ind w:firstLine="111"/>
              <w:rPr>
                <w:rFonts w:asciiTheme="minorBidi" w:hAnsiTheme="minorBidi"/>
                <w:color w:val="000000"/>
                <w:szCs w:val="20"/>
              </w:rPr>
            </w:pPr>
            <w:r w:rsidRPr="00EF53F0">
              <w:rPr>
                <w:rFonts w:asciiTheme="minorBidi" w:hAnsiTheme="minorBidi"/>
                <w:color w:val="000000"/>
                <w:szCs w:val="20"/>
              </w:rPr>
              <w:t>Bobcat</w:t>
            </w:r>
          </w:p>
        </w:tc>
        <w:tc>
          <w:tcPr>
            <w:tcW w:w="2543" w:type="dxa"/>
            <w:gridSpan w:val="2"/>
            <w:vAlign w:val="center"/>
          </w:tcPr>
          <w:p w14:paraId="7FEEAE0D" w14:textId="77777777" w:rsidR="00B26256" w:rsidRDefault="00B26256" w:rsidP="00B26256">
            <w:pPr>
              <w:spacing w:before="53"/>
              <w:rPr>
                <w:rFonts w:ascii="Times New Roman" w:hAnsi="Times New Roman" w:cs="Times New Roman"/>
                <w:color w:val="010302"/>
              </w:rPr>
            </w:pPr>
          </w:p>
        </w:tc>
      </w:tr>
      <w:tr w:rsidR="00B26256" w14:paraId="2FEC55FE" w14:textId="0BBB79FA" w:rsidTr="00347C4C">
        <w:trPr>
          <w:trHeight w:val="280"/>
          <w:jc w:val="center"/>
        </w:trPr>
        <w:tc>
          <w:tcPr>
            <w:tcW w:w="696" w:type="dxa"/>
            <w:gridSpan w:val="2"/>
            <w:vAlign w:val="center"/>
          </w:tcPr>
          <w:p w14:paraId="6E3F3B19" w14:textId="39BE330E" w:rsidR="00B26256" w:rsidRDefault="00B26256" w:rsidP="00B26256">
            <w:pPr>
              <w:spacing w:before="53"/>
              <w:jc w:val="center"/>
              <w:rPr>
                <w:rFonts w:ascii="Times New Roman" w:hAnsi="Times New Roman" w:cs="Times New Roman"/>
                <w:color w:val="010302"/>
              </w:rPr>
            </w:pPr>
            <w:r>
              <w:rPr>
                <w:rFonts w:cs="Arial"/>
                <w:color w:val="000000"/>
                <w:szCs w:val="20"/>
              </w:rPr>
              <w:t>6</w:t>
            </w:r>
          </w:p>
        </w:tc>
        <w:tc>
          <w:tcPr>
            <w:tcW w:w="5690" w:type="dxa"/>
            <w:gridSpan w:val="2"/>
            <w:vAlign w:val="center"/>
          </w:tcPr>
          <w:p w14:paraId="0ACB2F90" w14:textId="6FA26F87" w:rsidR="00B26256" w:rsidRDefault="00B26256" w:rsidP="00B26256">
            <w:pPr>
              <w:spacing w:before="53"/>
              <w:ind w:firstLine="111"/>
              <w:rPr>
                <w:rFonts w:ascii="Times New Roman" w:hAnsi="Times New Roman" w:cs="Times New Roman"/>
                <w:color w:val="010302"/>
              </w:rPr>
            </w:pPr>
          </w:p>
        </w:tc>
        <w:tc>
          <w:tcPr>
            <w:tcW w:w="2543" w:type="dxa"/>
            <w:gridSpan w:val="2"/>
            <w:vAlign w:val="center"/>
          </w:tcPr>
          <w:p w14:paraId="32432CB6" w14:textId="77777777" w:rsidR="00B26256" w:rsidRDefault="00B26256" w:rsidP="00B26256">
            <w:pPr>
              <w:spacing w:before="53"/>
              <w:rPr>
                <w:rFonts w:ascii="Times New Roman" w:hAnsi="Times New Roman" w:cs="Times New Roman"/>
                <w:color w:val="010302"/>
              </w:rPr>
            </w:pPr>
          </w:p>
        </w:tc>
      </w:tr>
      <w:tr w:rsidR="00B26256" w14:paraId="20CAF2A5" w14:textId="77777777" w:rsidTr="00347C4C">
        <w:trPr>
          <w:trHeight w:val="280"/>
          <w:jc w:val="center"/>
        </w:trPr>
        <w:tc>
          <w:tcPr>
            <w:tcW w:w="696" w:type="dxa"/>
            <w:gridSpan w:val="2"/>
            <w:vAlign w:val="center"/>
          </w:tcPr>
          <w:p w14:paraId="5E00100D" w14:textId="139860EA" w:rsidR="00B26256" w:rsidRDefault="00B26256" w:rsidP="00B26256">
            <w:pPr>
              <w:spacing w:before="53"/>
              <w:jc w:val="center"/>
              <w:rPr>
                <w:rFonts w:cs="Arial"/>
                <w:color w:val="000000"/>
                <w:szCs w:val="20"/>
              </w:rPr>
            </w:pPr>
            <w:r>
              <w:rPr>
                <w:rFonts w:cs="Arial"/>
                <w:color w:val="000000"/>
                <w:szCs w:val="20"/>
              </w:rPr>
              <w:t>7</w:t>
            </w:r>
          </w:p>
        </w:tc>
        <w:tc>
          <w:tcPr>
            <w:tcW w:w="5690" w:type="dxa"/>
            <w:gridSpan w:val="2"/>
            <w:vAlign w:val="center"/>
          </w:tcPr>
          <w:p w14:paraId="4374A2EE" w14:textId="459D6EC6" w:rsidR="00B26256" w:rsidRDefault="00B26256" w:rsidP="00B26256">
            <w:pPr>
              <w:spacing w:before="53"/>
              <w:ind w:firstLine="111"/>
              <w:rPr>
                <w:rFonts w:cs="Arial"/>
                <w:color w:val="000000"/>
                <w:szCs w:val="20"/>
              </w:rPr>
            </w:pPr>
          </w:p>
        </w:tc>
        <w:tc>
          <w:tcPr>
            <w:tcW w:w="2543" w:type="dxa"/>
            <w:gridSpan w:val="2"/>
            <w:vAlign w:val="center"/>
          </w:tcPr>
          <w:p w14:paraId="6C9B66FD" w14:textId="77777777" w:rsidR="00B26256" w:rsidRDefault="00B26256" w:rsidP="00B26256">
            <w:pPr>
              <w:spacing w:before="53"/>
              <w:rPr>
                <w:rFonts w:ascii="Times New Roman" w:hAnsi="Times New Roman" w:cs="Times New Roman"/>
                <w:color w:val="010302"/>
              </w:rPr>
            </w:pPr>
          </w:p>
        </w:tc>
      </w:tr>
      <w:tr w:rsidR="00B26256" w14:paraId="6F5B8B93" w14:textId="77777777" w:rsidTr="00347C4C">
        <w:trPr>
          <w:trHeight w:val="280"/>
          <w:jc w:val="center"/>
        </w:trPr>
        <w:tc>
          <w:tcPr>
            <w:tcW w:w="696" w:type="dxa"/>
            <w:gridSpan w:val="2"/>
            <w:vAlign w:val="center"/>
          </w:tcPr>
          <w:p w14:paraId="7CB7BFD7" w14:textId="58DBCF21" w:rsidR="00B26256" w:rsidRDefault="00B26256" w:rsidP="00B26256">
            <w:pPr>
              <w:spacing w:before="53"/>
              <w:jc w:val="center"/>
              <w:rPr>
                <w:rFonts w:cs="Arial"/>
                <w:color w:val="000000"/>
                <w:szCs w:val="20"/>
              </w:rPr>
            </w:pPr>
            <w:r>
              <w:rPr>
                <w:rFonts w:cs="Arial"/>
                <w:color w:val="000000"/>
                <w:szCs w:val="20"/>
              </w:rPr>
              <w:t>8</w:t>
            </w:r>
          </w:p>
        </w:tc>
        <w:tc>
          <w:tcPr>
            <w:tcW w:w="5690" w:type="dxa"/>
            <w:gridSpan w:val="2"/>
            <w:vAlign w:val="center"/>
          </w:tcPr>
          <w:p w14:paraId="30478E6C" w14:textId="64835865" w:rsidR="00B26256" w:rsidRDefault="00B26256" w:rsidP="00B26256">
            <w:pPr>
              <w:spacing w:before="53"/>
              <w:ind w:firstLine="111"/>
              <w:rPr>
                <w:rFonts w:cs="Arial"/>
                <w:color w:val="000000"/>
                <w:szCs w:val="20"/>
              </w:rPr>
            </w:pPr>
          </w:p>
        </w:tc>
        <w:tc>
          <w:tcPr>
            <w:tcW w:w="2543" w:type="dxa"/>
            <w:gridSpan w:val="2"/>
            <w:vAlign w:val="center"/>
          </w:tcPr>
          <w:p w14:paraId="442F8DB1" w14:textId="77777777" w:rsidR="00B26256" w:rsidRDefault="00B26256" w:rsidP="00B26256">
            <w:pPr>
              <w:spacing w:before="53"/>
              <w:rPr>
                <w:rFonts w:ascii="Times New Roman" w:hAnsi="Times New Roman" w:cs="Times New Roman"/>
                <w:color w:val="010302"/>
              </w:rPr>
            </w:pPr>
          </w:p>
        </w:tc>
      </w:tr>
      <w:tr w:rsidR="00B26256" w14:paraId="13D731D3" w14:textId="77777777" w:rsidTr="00347C4C">
        <w:trPr>
          <w:trHeight w:val="280"/>
          <w:jc w:val="center"/>
        </w:trPr>
        <w:tc>
          <w:tcPr>
            <w:tcW w:w="696" w:type="dxa"/>
            <w:gridSpan w:val="2"/>
            <w:vAlign w:val="center"/>
          </w:tcPr>
          <w:p w14:paraId="78BF6F9A" w14:textId="52EF7A7F" w:rsidR="00B26256" w:rsidRDefault="00B26256" w:rsidP="00B26256">
            <w:pPr>
              <w:spacing w:before="53"/>
              <w:jc w:val="center"/>
              <w:rPr>
                <w:rFonts w:cs="Arial"/>
                <w:color w:val="000000"/>
                <w:szCs w:val="20"/>
              </w:rPr>
            </w:pPr>
            <w:r>
              <w:rPr>
                <w:rFonts w:cs="Arial"/>
                <w:color w:val="000000"/>
                <w:szCs w:val="20"/>
              </w:rPr>
              <w:t>9</w:t>
            </w:r>
          </w:p>
        </w:tc>
        <w:tc>
          <w:tcPr>
            <w:tcW w:w="5690" w:type="dxa"/>
            <w:gridSpan w:val="2"/>
            <w:vAlign w:val="center"/>
          </w:tcPr>
          <w:p w14:paraId="6329552A" w14:textId="12AA3C31" w:rsidR="00B26256" w:rsidRDefault="00B26256" w:rsidP="00B26256">
            <w:pPr>
              <w:spacing w:before="53"/>
              <w:ind w:firstLine="111"/>
              <w:rPr>
                <w:rFonts w:cs="Arial"/>
                <w:color w:val="000000"/>
                <w:szCs w:val="20"/>
              </w:rPr>
            </w:pPr>
          </w:p>
        </w:tc>
        <w:tc>
          <w:tcPr>
            <w:tcW w:w="2543" w:type="dxa"/>
            <w:gridSpan w:val="2"/>
            <w:vAlign w:val="center"/>
          </w:tcPr>
          <w:p w14:paraId="43B50D97" w14:textId="77777777" w:rsidR="00B26256" w:rsidRDefault="00B26256" w:rsidP="00B26256">
            <w:pPr>
              <w:spacing w:before="53"/>
              <w:rPr>
                <w:rFonts w:ascii="Times New Roman" w:hAnsi="Times New Roman" w:cs="Times New Roman"/>
                <w:color w:val="010302"/>
              </w:rPr>
            </w:pPr>
          </w:p>
        </w:tc>
      </w:tr>
      <w:tr w:rsidR="00B26256" w14:paraId="4D06D92F" w14:textId="77777777" w:rsidTr="00347C4C">
        <w:trPr>
          <w:trHeight w:val="280"/>
          <w:jc w:val="center"/>
        </w:trPr>
        <w:tc>
          <w:tcPr>
            <w:tcW w:w="696" w:type="dxa"/>
            <w:gridSpan w:val="2"/>
            <w:vAlign w:val="center"/>
          </w:tcPr>
          <w:p w14:paraId="39C7F531" w14:textId="77777777" w:rsidR="00B26256" w:rsidRDefault="00B26256" w:rsidP="00B26256">
            <w:pPr>
              <w:spacing w:before="53"/>
              <w:jc w:val="center"/>
              <w:rPr>
                <w:rFonts w:cs="Arial"/>
                <w:color w:val="000000"/>
                <w:szCs w:val="20"/>
              </w:rPr>
            </w:pPr>
          </w:p>
        </w:tc>
        <w:tc>
          <w:tcPr>
            <w:tcW w:w="5690" w:type="dxa"/>
            <w:gridSpan w:val="2"/>
            <w:vAlign w:val="center"/>
          </w:tcPr>
          <w:p w14:paraId="47162D78" w14:textId="77777777" w:rsidR="00B26256" w:rsidRDefault="00B26256" w:rsidP="00B26256">
            <w:pPr>
              <w:spacing w:before="53"/>
              <w:ind w:firstLine="111"/>
              <w:rPr>
                <w:rFonts w:cs="Arial"/>
                <w:color w:val="000000"/>
                <w:szCs w:val="20"/>
              </w:rPr>
            </w:pPr>
          </w:p>
        </w:tc>
        <w:tc>
          <w:tcPr>
            <w:tcW w:w="2543" w:type="dxa"/>
            <w:gridSpan w:val="2"/>
            <w:vAlign w:val="center"/>
          </w:tcPr>
          <w:p w14:paraId="38DB382D" w14:textId="77777777" w:rsidR="00B26256" w:rsidRDefault="00B26256" w:rsidP="00B26256">
            <w:pPr>
              <w:spacing w:before="53"/>
              <w:rPr>
                <w:rFonts w:ascii="Times New Roman" w:hAnsi="Times New Roman" w:cs="Times New Roman"/>
                <w:color w:val="010302"/>
              </w:rPr>
            </w:pPr>
          </w:p>
        </w:tc>
      </w:tr>
      <w:tr w:rsidR="00B26256" w14:paraId="336CBAE6" w14:textId="77777777" w:rsidTr="008C1034">
        <w:trPr>
          <w:trHeight w:val="280"/>
          <w:jc w:val="center"/>
        </w:trPr>
        <w:tc>
          <w:tcPr>
            <w:tcW w:w="696" w:type="dxa"/>
            <w:gridSpan w:val="2"/>
            <w:shd w:val="clear" w:color="auto" w:fill="C6D9F1"/>
            <w:vAlign w:val="center"/>
          </w:tcPr>
          <w:p w14:paraId="6622C491" w14:textId="77777777" w:rsidR="00B26256" w:rsidRDefault="00B26256" w:rsidP="00B26256">
            <w:pPr>
              <w:rPr>
                <w:rFonts w:ascii="Times New Roman" w:hAnsi="Times New Roman"/>
                <w:color w:val="000000" w:themeColor="text1"/>
                <w:sz w:val="1"/>
                <w:szCs w:val="1"/>
              </w:rPr>
            </w:pPr>
          </w:p>
        </w:tc>
        <w:tc>
          <w:tcPr>
            <w:tcW w:w="110" w:type="dxa"/>
            <w:tcBorders>
              <w:right w:val="nil"/>
            </w:tcBorders>
            <w:shd w:val="clear" w:color="auto" w:fill="C6D9F1"/>
          </w:tcPr>
          <w:p w14:paraId="5EDBDBFF" w14:textId="77777777" w:rsidR="00B26256" w:rsidRDefault="00B26256" w:rsidP="00B26256">
            <w:pPr>
              <w:rPr>
                <w:rFonts w:ascii="Times New Roman" w:hAnsi="Times New Roman"/>
                <w:color w:val="000000" w:themeColor="text1"/>
                <w:sz w:val="1"/>
                <w:szCs w:val="1"/>
              </w:rPr>
            </w:pPr>
          </w:p>
        </w:tc>
        <w:tc>
          <w:tcPr>
            <w:tcW w:w="5580" w:type="dxa"/>
            <w:tcBorders>
              <w:left w:val="nil"/>
              <w:right w:val="single" w:sz="4" w:space="0" w:color="auto"/>
            </w:tcBorders>
            <w:shd w:val="clear" w:color="auto" w:fill="C6D9F1"/>
            <w:vAlign w:val="center"/>
          </w:tcPr>
          <w:p w14:paraId="3393A000" w14:textId="49680924" w:rsidR="00B26256" w:rsidRDefault="00B26256" w:rsidP="00B26256">
            <w:pPr>
              <w:spacing w:before="2"/>
              <w:rPr>
                <w:rFonts w:ascii="Times New Roman" w:hAnsi="Times New Roman" w:cs="Times New Roman"/>
                <w:color w:val="010302"/>
              </w:rPr>
            </w:pPr>
            <w:r>
              <w:rPr>
                <w:rFonts w:cs="Arial"/>
                <w:b/>
                <w:bCs/>
                <w:color w:val="000000"/>
                <w:szCs w:val="20"/>
              </w:rPr>
              <w:t>Materials</w:t>
            </w:r>
          </w:p>
        </w:tc>
        <w:tc>
          <w:tcPr>
            <w:tcW w:w="2440" w:type="dxa"/>
            <w:tcBorders>
              <w:left w:val="single" w:sz="4" w:space="0" w:color="auto"/>
              <w:right w:val="nil"/>
            </w:tcBorders>
            <w:shd w:val="clear" w:color="auto" w:fill="C6D9F1"/>
            <w:vAlign w:val="center"/>
          </w:tcPr>
          <w:p w14:paraId="7FD2F221" w14:textId="77777777" w:rsidR="00B26256" w:rsidRDefault="00B26256" w:rsidP="00B26256">
            <w:pPr>
              <w:spacing w:before="2"/>
              <w:rPr>
                <w:rFonts w:ascii="Times New Roman" w:hAnsi="Times New Roman" w:cs="Times New Roman"/>
                <w:color w:val="010302"/>
              </w:rPr>
            </w:pPr>
          </w:p>
        </w:tc>
        <w:tc>
          <w:tcPr>
            <w:tcW w:w="103" w:type="dxa"/>
            <w:tcBorders>
              <w:left w:val="nil"/>
            </w:tcBorders>
            <w:shd w:val="clear" w:color="auto" w:fill="C6D9F1"/>
          </w:tcPr>
          <w:p w14:paraId="416DFC16" w14:textId="61A486C4" w:rsidR="00B26256" w:rsidRDefault="00B26256" w:rsidP="00B26256">
            <w:pPr>
              <w:rPr>
                <w:rFonts w:ascii="Times New Roman" w:hAnsi="Times New Roman"/>
                <w:color w:val="000000" w:themeColor="text1"/>
                <w:sz w:val="1"/>
                <w:szCs w:val="1"/>
              </w:rPr>
            </w:pPr>
          </w:p>
        </w:tc>
      </w:tr>
      <w:tr w:rsidR="00B26256" w14:paraId="5FDC0571" w14:textId="4B793CD2" w:rsidTr="00EC7066">
        <w:trPr>
          <w:trHeight w:val="280"/>
          <w:jc w:val="center"/>
        </w:trPr>
        <w:tc>
          <w:tcPr>
            <w:tcW w:w="696" w:type="dxa"/>
            <w:gridSpan w:val="2"/>
            <w:vAlign w:val="center"/>
          </w:tcPr>
          <w:p w14:paraId="6D4ADA66" w14:textId="59D916F1" w:rsidR="00B26256" w:rsidRPr="007118A9" w:rsidRDefault="00B26256" w:rsidP="00B26256">
            <w:pPr>
              <w:spacing w:before="3"/>
              <w:jc w:val="center"/>
              <w:rPr>
                <w:rFonts w:cs="Arial"/>
                <w:color w:val="010302"/>
                <w:szCs w:val="20"/>
              </w:rPr>
            </w:pPr>
            <w:r>
              <w:rPr>
                <w:rFonts w:cs="Arial"/>
                <w:color w:val="010302"/>
                <w:szCs w:val="20"/>
              </w:rPr>
              <w:t>1</w:t>
            </w:r>
          </w:p>
        </w:tc>
        <w:tc>
          <w:tcPr>
            <w:tcW w:w="5690" w:type="dxa"/>
            <w:gridSpan w:val="2"/>
            <w:vAlign w:val="center"/>
          </w:tcPr>
          <w:p w14:paraId="6BA97AE1" w14:textId="37C70259" w:rsidR="00B26256" w:rsidRPr="008A4661" w:rsidRDefault="00EF53F0" w:rsidP="00B26256">
            <w:pPr>
              <w:spacing w:before="3"/>
              <w:ind w:firstLine="111"/>
              <w:rPr>
                <w:rFonts w:cs="Arial"/>
                <w:color w:val="010302"/>
                <w:szCs w:val="20"/>
              </w:rPr>
            </w:pPr>
            <w:r>
              <w:rPr>
                <w:rFonts w:cs="Arial"/>
                <w:color w:val="010302"/>
                <w:szCs w:val="20"/>
              </w:rPr>
              <w:t xml:space="preserve"> Route &amp; Joint Pit Marker</w:t>
            </w:r>
          </w:p>
        </w:tc>
        <w:tc>
          <w:tcPr>
            <w:tcW w:w="2543" w:type="dxa"/>
            <w:gridSpan w:val="2"/>
            <w:vAlign w:val="center"/>
          </w:tcPr>
          <w:p w14:paraId="051F2DDE" w14:textId="77777777" w:rsidR="00B26256" w:rsidRPr="007118A9" w:rsidRDefault="00B26256" w:rsidP="00B26256">
            <w:pPr>
              <w:spacing w:before="3"/>
              <w:rPr>
                <w:rFonts w:ascii="Times New Roman" w:hAnsi="Times New Roman" w:cs="Times New Roman"/>
                <w:color w:val="010302"/>
                <w:szCs w:val="20"/>
              </w:rPr>
            </w:pPr>
          </w:p>
        </w:tc>
      </w:tr>
      <w:tr w:rsidR="00B26256" w14:paraId="43445308" w14:textId="349BF7E9" w:rsidTr="00EC7066">
        <w:trPr>
          <w:trHeight w:val="280"/>
          <w:jc w:val="center"/>
        </w:trPr>
        <w:tc>
          <w:tcPr>
            <w:tcW w:w="696" w:type="dxa"/>
            <w:gridSpan w:val="2"/>
            <w:vAlign w:val="center"/>
          </w:tcPr>
          <w:p w14:paraId="16C9BC0F" w14:textId="3365AE7F" w:rsidR="00B26256" w:rsidRPr="007118A9" w:rsidRDefault="00B26256" w:rsidP="00B26256">
            <w:pPr>
              <w:spacing w:before="53"/>
              <w:jc w:val="center"/>
              <w:rPr>
                <w:rFonts w:cs="Arial"/>
                <w:color w:val="010302"/>
                <w:szCs w:val="20"/>
              </w:rPr>
            </w:pPr>
            <w:r>
              <w:rPr>
                <w:rFonts w:cs="Arial"/>
                <w:color w:val="010302"/>
                <w:szCs w:val="20"/>
              </w:rPr>
              <w:t>2</w:t>
            </w:r>
          </w:p>
        </w:tc>
        <w:tc>
          <w:tcPr>
            <w:tcW w:w="5690" w:type="dxa"/>
            <w:gridSpan w:val="2"/>
            <w:vAlign w:val="center"/>
          </w:tcPr>
          <w:p w14:paraId="54405687" w14:textId="2087460A" w:rsidR="00B26256" w:rsidRPr="000D01D8" w:rsidRDefault="00B26256" w:rsidP="00B26256">
            <w:pPr>
              <w:spacing w:before="53"/>
              <w:ind w:firstLine="111"/>
              <w:rPr>
                <w:rFonts w:cs="Arial"/>
                <w:color w:val="010302"/>
                <w:szCs w:val="20"/>
              </w:rPr>
            </w:pPr>
          </w:p>
        </w:tc>
        <w:tc>
          <w:tcPr>
            <w:tcW w:w="2543" w:type="dxa"/>
            <w:gridSpan w:val="2"/>
            <w:vAlign w:val="center"/>
          </w:tcPr>
          <w:p w14:paraId="5E8269E7" w14:textId="77777777" w:rsidR="00B26256" w:rsidRPr="000D01D8" w:rsidRDefault="00B26256" w:rsidP="00B26256">
            <w:pPr>
              <w:spacing w:before="53"/>
              <w:rPr>
                <w:rFonts w:cs="Arial"/>
                <w:color w:val="010302"/>
                <w:szCs w:val="20"/>
              </w:rPr>
            </w:pPr>
          </w:p>
        </w:tc>
      </w:tr>
      <w:tr w:rsidR="00B26256" w14:paraId="06A861ED" w14:textId="77777777" w:rsidTr="00EC7066">
        <w:trPr>
          <w:trHeight w:val="280"/>
          <w:jc w:val="center"/>
        </w:trPr>
        <w:tc>
          <w:tcPr>
            <w:tcW w:w="696" w:type="dxa"/>
            <w:gridSpan w:val="2"/>
            <w:vAlign w:val="center"/>
          </w:tcPr>
          <w:p w14:paraId="257AB175" w14:textId="73CFA973" w:rsidR="00B26256" w:rsidRDefault="00B26256" w:rsidP="008A4661">
            <w:pPr>
              <w:spacing w:before="53"/>
              <w:jc w:val="center"/>
              <w:rPr>
                <w:rFonts w:cs="Arial"/>
                <w:color w:val="010302"/>
                <w:szCs w:val="20"/>
              </w:rPr>
            </w:pPr>
            <w:r>
              <w:rPr>
                <w:rFonts w:cs="Arial"/>
                <w:color w:val="010302"/>
                <w:szCs w:val="20"/>
              </w:rPr>
              <w:t>3</w:t>
            </w:r>
          </w:p>
        </w:tc>
        <w:tc>
          <w:tcPr>
            <w:tcW w:w="5690" w:type="dxa"/>
            <w:gridSpan w:val="2"/>
            <w:vAlign w:val="center"/>
          </w:tcPr>
          <w:p w14:paraId="6EF69604" w14:textId="0002BF7A" w:rsidR="00B26256" w:rsidRPr="000D01D8" w:rsidRDefault="00B26256" w:rsidP="00B26256">
            <w:pPr>
              <w:spacing w:before="53"/>
              <w:ind w:firstLine="111"/>
              <w:rPr>
                <w:rFonts w:cs="Arial"/>
                <w:color w:val="000000"/>
                <w:szCs w:val="20"/>
              </w:rPr>
            </w:pPr>
          </w:p>
        </w:tc>
        <w:tc>
          <w:tcPr>
            <w:tcW w:w="2543" w:type="dxa"/>
            <w:gridSpan w:val="2"/>
            <w:vAlign w:val="center"/>
          </w:tcPr>
          <w:p w14:paraId="04E6005B" w14:textId="77777777" w:rsidR="00B26256" w:rsidRPr="000D01D8" w:rsidRDefault="00B26256" w:rsidP="00B26256">
            <w:pPr>
              <w:spacing w:before="53"/>
              <w:rPr>
                <w:rFonts w:cs="Arial"/>
                <w:color w:val="010302"/>
                <w:szCs w:val="20"/>
              </w:rPr>
            </w:pPr>
          </w:p>
        </w:tc>
      </w:tr>
    </w:tbl>
    <w:p w14:paraId="48875D7F" w14:textId="77777777" w:rsidR="00085DC3" w:rsidRDefault="00085DC3" w:rsidP="00AF46DC">
      <w:pPr>
        <w:rPr>
          <w:rFonts w:cs="Arial"/>
        </w:rPr>
      </w:pPr>
    </w:p>
    <w:p w14:paraId="51F14488" w14:textId="14F44659" w:rsidR="000863C8" w:rsidRPr="003E259D" w:rsidRDefault="003E259D" w:rsidP="00AF46DC">
      <w:pPr>
        <w:rPr>
          <w:rFonts w:cs="Arial"/>
          <w:i/>
          <w:iCs/>
        </w:rPr>
      </w:pPr>
      <w:r>
        <w:rPr>
          <w:rFonts w:cs="Arial"/>
        </w:rPr>
        <w:tab/>
        <w:t>*</w:t>
      </w:r>
      <w:r>
        <w:rPr>
          <w:rFonts w:cs="Arial"/>
          <w:i/>
          <w:iCs/>
        </w:rPr>
        <w:t xml:space="preserve">Note - </w:t>
      </w:r>
      <w:r w:rsidR="00C6027A" w:rsidRPr="00C6027A">
        <w:rPr>
          <w:rFonts w:cs="Arial"/>
          <w:i/>
          <w:iCs/>
        </w:rPr>
        <w:t>Reference to approved mass shall be given along with material test reports.</w:t>
      </w:r>
    </w:p>
    <w:p w14:paraId="76F2C0EB" w14:textId="77777777" w:rsidR="00085DC3" w:rsidRDefault="00085DC3" w:rsidP="00AF46DC">
      <w:pPr>
        <w:rPr>
          <w:rFonts w:cs="Arial"/>
        </w:rPr>
      </w:pPr>
    </w:p>
    <w:tbl>
      <w:tblPr>
        <w:tblStyle w:val="TableGrid"/>
        <w:tblW w:w="8929" w:type="dxa"/>
        <w:jc w:val="center"/>
        <w:tblLayout w:type="fixed"/>
        <w:tblLook w:val="04A0" w:firstRow="1" w:lastRow="0" w:firstColumn="1" w:lastColumn="0" w:noHBand="0" w:noVBand="1"/>
      </w:tblPr>
      <w:tblGrid>
        <w:gridCol w:w="4464"/>
        <w:gridCol w:w="4465"/>
      </w:tblGrid>
      <w:tr w:rsidR="00C50955" w14:paraId="093A693B" w14:textId="77777777" w:rsidTr="00085DC3">
        <w:trPr>
          <w:trHeight w:val="280"/>
          <w:jc w:val="center"/>
        </w:trPr>
        <w:tc>
          <w:tcPr>
            <w:tcW w:w="8929" w:type="dxa"/>
            <w:gridSpan w:val="2"/>
            <w:shd w:val="clear" w:color="auto" w:fill="C6D9F1"/>
            <w:vAlign w:val="center"/>
          </w:tcPr>
          <w:p w14:paraId="7D2B8280" w14:textId="77777777" w:rsidR="00C50955" w:rsidRDefault="00C50955" w:rsidP="00085DC3">
            <w:pPr>
              <w:jc w:val="center"/>
              <w:rPr>
                <w:rFonts w:ascii="Times New Roman" w:hAnsi="Times New Roman"/>
                <w:color w:val="000000" w:themeColor="text1"/>
                <w:sz w:val="1"/>
                <w:szCs w:val="1"/>
              </w:rPr>
            </w:pPr>
            <w:r w:rsidRPr="00253B56">
              <w:rPr>
                <w:rFonts w:cs="Arial"/>
                <w:b/>
                <w:bCs/>
                <w:color w:val="000000"/>
                <w:szCs w:val="20"/>
              </w:rPr>
              <w:t>PPE</w:t>
            </w:r>
          </w:p>
        </w:tc>
      </w:tr>
      <w:tr w:rsidR="00546454" w14:paraId="272D7FAC" w14:textId="77777777" w:rsidTr="00653ED4">
        <w:trPr>
          <w:trHeight w:val="2533"/>
          <w:jc w:val="center"/>
        </w:trPr>
        <w:tc>
          <w:tcPr>
            <w:tcW w:w="4464" w:type="dxa"/>
          </w:tcPr>
          <w:p w14:paraId="20E3B24F" w14:textId="77777777" w:rsidR="00546454" w:rsidRDefault="00546454" w:rsidP="00085DC3">
            <w:pPr>
              <w:spacing w:line="276" w:lineRule="auto"/>
              <w:ind w:left="83"/>
              <w:rPr>
                <w:rFonts w:ascii="Times New Roman" w:hAnsi="Times New Roman" w:cs="Times New Roman"/>
                <w:color w:val="010302"/>
              </w:rPr>
            </w:pPr>
            <w:r>
              <w:rPr>
                <w:rFonts w:cs="Arial"/>
                <w:color w:val="000000"/>
                <w:szCs w:val="20"/>
              </w:rPr>
              <w:t>Mandator</w:t>
            </w:r>
            <w:r>
              <w:rPr>
                <w:rFonts w:cs="Arial"/>
                <w:color w:val="000000"/>
                <w:spacing w:val="-3"/>
                <w:szCs w:val="20"/>
              </w:rPr>
              <w:t>y</w:t>
            </w:r>
            <w:r>
              <w:rPr>
                <w:rFonts w:cs="Arial"/>
                <w:color w:val="000000"/>
                <w:szCs w:val="20"/>
              </w:rPr>
              <w:t xml:space="preserve">:  </w:t>
            </w:r>
          </w:p>
          <w:p w14:paraId="5A3C4B2D" w14:textId="77777777" w:rsidR="00546454" w:rsidRPr="0039775D" w:rsidRDefault="00546454" w:rsidP="00085DC3">
            <w:pPr>
              <w:pStyle w:val="ListParagraph"/>
              <w:numPr>
                <w:ilvl w:val="0"/>
                <w:numId w:val="21"/>
              </w:numPr>
              <w:tabs>
                <w:tab w:val="left" w:pos="4403"/>
              </w:tabs>
              <w:spacing w:line="276" w:lineRule="auto"/>
              <w:rPr>
                <w:rFonts w:ascii="Times New Roman" w:hAnsi="Times New Roman" w:cs="Times New Roman"/>
                <w:color w:val="010302"/>
              </w:rPr>
            </w:pPr>
            <w:r w:rsidRPr="0039775D">
              <w:rPr>
                <w:rFonts w:cs="Arial"/>
                <w:color w:val="000000"/>
                <w:szCs w:val="20"/>
              </w:rPr>
              <w:t xml:space="preserve">Gloves  </w:t>
            </w:r>
          </w:p>
          <w:p w14:paraId="561CEC51" w14:textId="77777777" w:rsidR="00546454" w:rsidRPr="0039775D" w:rsidRDefault="00546454" w:rsidP="00085DC3">
            <w:pPr>
              <w:pStyle w:val="ListParagraph"/>
              <w:numPr>
                <w:ilvl w:val="0"/>
                <w:numId w:val="21"/>
              </w:numPr>
              <w:tabs>
                <w:tab w:val="left" w:pos="4403"/>
              </w:tabs>
              <w:spacing w:line="276" w:lineRule="auto"/>
              <w:rPr>
                <w:rFonts w:ascii="Times New Roman" w:hAnsi="Times New Roman" w:cs="Times New Roman"/>
                <w:color w:val="010302"/>
              </w:rPr>
            </w:pPr>
            <w:r w:rsidRPr="0039775D">
              <w:rPr>
                <w:rFonts w:cs="Arial"/>
                <w:color w:val="000000"/>
                <w:szCs w:val="20"/>
              </w:rPr>
              <w:t xml:space="preserve">Hard hat  </w:t>
            </w:r>
          </w:p>
          <w:p w14:paraId="2EA2B9A4" w14:textId="77777777" w:rsidR="00546454" w:rsidRPr="0039775D" w:rsidRDefault="00546454" w:rsidP="00085DC3">
            <w:pPr>
              <w:pStyle w:val="ListParagraph"/>
              <w:numPr>
                <w:ilvl w:val="0"/>
                <w:numId w:val="21"/>
              </w:numPr>
              <w:tabs>
                <w:tab w:val="left" w:pos="4403"/>
              </w:tabs>
              <w:spacing w:line="276" w:lineRule="auto"/>
              <w:rPr>
                <w:rFonts w:cs="Arial"/>
                <w:color w:val="000000"/>
                <w:szCs w:val="20"/>
              </w:rPr>
            </w:pPr>
            <w:r w:rsidRPr="0039775D">
              <w:rPr>
                <w:rFonts w:cs="Arial"/>
                <w:color w:val="000000"/>
                <w:szCs w:val="20"/>
              </w:rPr>
              <w:t>Safet</w:t>
            </w:r>
            <w:r w:rsidRPr="0039775D">
              <w:rPr>
                <w:rFonts w:cs="Arial"/>
                <w:color w:val="000000"/>
                <w:spacing w:val="-3"/>
                <w:szCs w:val="20"/>
              </w:rPr>
              <w:t>y</w:t>
            </w:r>
            <w:r w:rsidRPr="0039775D">
              <w:rPr>
                <w:rFonts w:cs="Arial"/>
                <w:color w:val="000000"/>
                <w:szCs w:val="20"/>
              </w:rPr>
              <w:t xml:space="preserve"> footwear  </w:t>
            </w:r>
          </w:p>
          <w:p w14:paraId="33B896BB" w14:textId="77777777" w:rsidR="00546454" w:rsidRPr="0039775D" w:rsidRDefault="00546454" w:rsidP="00085DC3">
            <w:pPr>
              <w:pStyle w:val="ListParagraph"/>
              <w:numPr>
                <w:ilvl w:val="0"/>
                <w:numId w:val="21"/>
              </w:numPr>
              <w:tabs>
                <w:tab w:val="left" w:pos="4403"/>
              </w:tabs>
              <w:spacing w:line="276" w:lineRule="auto"/>
              <w:rPr>
                <w:rFonts w:ascii="Times New Roman" w:hAnsi="Times New Roman" w:cs="Times New Roman"/>
                <w:color w:val="010302"/>
              </w:rPr>
            </w:pPr>
            <w:r w:rsidRPr="0039775D">
              <w:rPr>
                <w:rFonts w:cs="Arial"/>
                <w:color w:val="000000"/>
                <w:szCs w:val="20"/>
              </w:rPr>
              <w:t>High visibilit</w:t>
            </w:r>
            <w:r w:rsidRPr="0039775D">
              <w:rPr>
                <w:rFonts w:cs="Arial"/>
                <w:color w:val="000000"/>
                <w:spacing w:val="-3"/>
                <w:szCs w:val="20"/>
              </w:rPr>
              <w:t>y</w:t>
            </w:r>
            <w:r w:rsidRPr="0039775D">
              <w:rPr>
                <w:rFonts w:cs="Arial"/>
                <w:color w:val="000000"/>
                <w:szCs w:val="20"/>
              </w:rPr>
              <w:t xml:space="preserve"> vest/jacket  </w:t>
            </w:r>
          </w:p>
          <w:p w14:paraId="4B7B48B8" w14:textId="77777777" w:rsidR="00546454" w:rsidRDefault="00546454" w:rsidP="00085DC3">
            <w:pPr>
              <w:spacing w:before="240" w:line="276" w:lineRule="auto"/>
              <w:ind w:left="83"/>
              <w:rPr>
                <w:rFonts w:ascii="Times New Roman" w:hAnsi="Times New Roman" w:cs="Times New Roman"/>
                <w:color w:val="010302"/>
              </w:rPr>
            </w:pPr>
            <w:r>
              <w:rPr>
                <w:rFonts w:cs="Arial"/>
                <w:color w:val="000000"/>
                <w:szCs w:val="20"/>
              </w:rPr>
              <w:t xml:space="preserve">Additional when required:  </w:t>
            </w:r>
          </w:p>
          <w:p w14:paraId="53A18AF1" w14:textId="77777777" w:rsidR="00546454" w:rsidRPr="0039775D" w:rsidRDefault="00546454" w:rsidP="00085DC3">
            <w:pPr>
              <w:pStyle w:val="ListParagraph"/>
              <w:numPr>
                <w:ilvl w:val="0"/>
                <w:numId w:val="22"/>
              </w:numPr>
              <w:tabs>
                <w:tab w:val="left" w:pos="4403"/>
              </w:tabs>
              <w:spacing w:line="276" w:lineRule="auto"/>
              <w:rPr>
                <w:rFonts w:ascii="Times New Roman" w:hAnsi="Times New Roman" w:cs="Times New Roman"/>
                <w:color w:val="010302"/>
              </w:rPr>
            </w:pPr>
            <w:r w:rsidRPr="0039775D">
              <w:rPr>
                <w:rFonts w:cs="Arial"/>
                <w:color w:val="000000"/>
                <w:szCs w:val="20"/>
              </w:rPr>
              <w:t>Safet</w:t>
            </w:r>
            <w:r w:rsidRPr="0039775D">
              <w:rPr>
                <w:rFonts w:cs="Arial"/>
                <w:color w:val="000000"/>
                <w:spacing w:val="-3"/>
                <w:szCs w:val="20"/>
              </w:rPr>
              <w:t>y</w:t>
            </w:r>
            <w:r w:rsidRPr="0039775D">
              <w:rPr>
                <w:rFonts w:cs="Arial"/>
                <w:color w:val="000000"/>
                <w:szCs w:val="20"/>
              </w:rPr>
              <w:t xml:space="preserve"> glasses/goggles </w:t>
            </w:r>
          </w:p>
          <w:p w14:paraId="775C200E" w14:textId="77777777" w:rsidR="00546454" w:rsidRPr="00414BB3" w:rsidRDefault="00546454" w:rsidP="00085DC3">
            <w:pPr>
              <w:pStyle w:val="ListParagraph"/>
              <w:numPr>
                <w:ilvl w:val="0"/>
                <w:numId w:val="22"/>
              </w:numPr>
              <w:tabs>
                <w:tab w:val="left" w:pos="4403"/>
              </w:tabs>
              <w:spacing w:line="276" w:lineRule="auto"/>
              <w:rPr>
                <w:rFonts w:ascii="Times New Roman" w:hAnsi="Times New Roman" w:cs="Times New Roman"/>
                <w:color w:val="010302"/>
              </w:rPr>
            </w:pPr>
            <w:r w:rsidRPr="0039775D">
              <w:rPr>
                <w:rFonts w:cs="Arial"/>
                <w:color w:val="000000"/>
                <w:szCs w:val="20"/>
              </w:rPr>
              <w:t xml:space="preserve">Ear defenders  </w:t>
            </w:r>
          </w:p>
        </w:tc>
        <w:tc>
          <w:tcPr>
            <w:tcW w:w="4465" w:type="dxa"/>
          </w:tcPr>
          <w:p w14:paraId="2446B77E" w14:textId="77777777" w:rsidR="00546454" w:rsidRPr="00414BB3" w:rsidRDefault="00546454" w:rsidP="00085DC3">
            <w:pPr>
              <w:tabs>
                <w:tab w:val="left" w:pos="4402"/>
              </w:tabs>
              <w:spacing w:line="276" w:lineRule="auto"/>
              <w:rPr>
                <w:rFonts w:cs="Arial"/>
                <w:color w:val="010302"/>
                <w:szCs w:val="20"/>
                <w:highlight w:val="yellow"/>
              </w:rPr>
            </w:pPr>
            <w:r>
              <w:rPr>
                <w:rFonts w:ascii="Times New Roman" w:hAnsi="Times New Roman" w:cs="Times New Roman"/>
                <w:color w:val="010302"/>
              </w:rPr>
              <w:t xml:space="preserve"> </w:t>
            </w:r>
            <w:r>
              <w:rPr>
                <w:rFonts w:cs="Arial"/>
                <w:color w:val="010302"/>
                <w:szCs w:val="20"/>
              </w:rPr>
              <w:t xml:space="preserve"> </w:t>
            </w:r>
            <w:r w:rsidRPr="00555570">
              <w:rPr>
                <w:rFonts w:cs="Arial"/>
                <w:color w:val="010302"/>
                <w:szCs w:val="20"/>
              </w:rPr>
              <w:t>Specialist:</w:t>
            </w:r>
          </w:p>
          <w:p w14:paraId="06C53E68" w14:textId="77777777" w:rsidR="00546454" w:rsidRDefault="00546454" w:rsidP="00EC684A">
            <w:pPr>
              <w:pStyle w:val="ListParagraph"/>
              <w:tabs>
                <w:tab w:val="left" w:pos="4403"/>
              </w:tabs>
              <w:spacing w:line="276" w:lineRule="auto"/>
              <w:ind w:left="720"/>
              <w:rPr>
                <w:rFonts w:cs="Arial"/>
                <w:color w:val="010302"/>
              </w:rPr>
            </w:pPr>
          </w:p>
          <w:p w14:paraId="56DA3688" w14:textId="77777777" w:rsidR="00276593" w:rsidRDefault="00276593" w:rsidP="00EC684A">
            <w:pPr>
              <w:pStyle w:val="ListParagraph"/>
              <w:tabs>
                <w:tab w:val="left" w:pos="4403"/>
              </w:tabs>
              <w:spacing w:line="276" w:lineRule="auto"/>
              <w:ind w:left="720"/>
              <w:rPr>
                <w:rFonts w:cs="Arial"/>
                <w:color w:val="010302"/>
              </w:rPr>
            </w:pPr>
          </w:p>
          <w:p w14:paraId="5A3E6820" w14:textId="4A959A26" w:rsidR="00546454" w:rsidRPr="00555570" w:rsidRDefault="00546454" w:rsidP="00653ED4">
            <w:pPr>
              <w:pStyle w:val="ListParagraph"/>
              <w:tabs>
                <w:tab w:val="left" w:pos="4403"/>
              </w:tabs>
              <w:spacing w:line="276" w:lineRule="auto"/>
              <w:ind w:left="720"/>
              <w:rPr>
                <w:rFonts w:cs="Arial"/>
                <w:color w:val="010302"/>
              </w:rPr>
            </w:pPr>
          </w:p>
        </w:tc>
      </w:tr>
      <w:tr w:rsidR="00546454" w14:paraId="4081FC84" w14:textId="77777777" w:rsidTr="00085DC3">
        <w:trPr>
          <w:trHeight w:val="267"/>
          <w:jc w:val="center"/>
        </w:trPr>
        <w:tc>
          <w:tcPr>
            <w:tcW w:w="8929" w:type="dxa"/>
            <w:gridSpan w:val="2"/>
            <w:shd w:val="clear" w:color="auto" w:fill="C6D9F1"/>
            <w:vAlign w:val="center"/>
          </w:tcPr>
          <w:p w14:paraId="061A7833" w14:textId="77777777" w:rsidR="00546454" w:rsidRPr="000F2698" w:rsidRDefault="00546454" w:rsidP="00085DC3">
            <w:pPr>
              <w:tabs>
                <w:tab w:val="left" w:pos="4402"/>
              </w:tabs>
              <w:spacing w:line="276" w:lineRule="auto"/>
              <w:jc w:val="center"/>
              <w:rPr>
                <w:rFonts w:cs="Arial"/>
                <w:b/>
                <w:bCs/>
                <w:iCs/>
                <w:color w:val="010302"/>
                <w:szCs w:val="20"/>
              </w:rPr>
            </w:pPr>
            <w:r w:rsidRPr="000F2698">
              <w:rPr>
                <w:rFonts w:cs="Arial"/>
                <w:b/>
                <w:bCs/>
                <w:iCs/>
                <w:color w:val="010302"/>
                <w:szCs w:val="20"/>
              </w:rPr>
              <w:t>Additional site-specific PPE</w:t>
            </w:r>
          </w:p>
        </w:tc>
      </w:tr>
      <w:tr w:rsidR="00857157" w14:paraId="61C54CF8" w14:textId="77777777" w:rsidTr="00347C4C">
        <w:trPr>
          <w:trHeight w:val="267"/>
          <w:jc w:val="center"/>
        </w:trPr>
        <w:tc>
          <w:tcPr>
            <w:tcW w:w="8929" w:type="dxa"/>
            <w:gridSpan w:val="2"/>
            <w:vAlign w:val="center"/>
          </w:tcPr>
          <w:p w14:paraId="6BA6317C" w14:textId="017F5FDC" w:rsidR="00857157" w:rsidRPr="000F2698" w:rsidRDefault="00857157" w:rsidP="00085DC3">
            <w:pPr>
              <w:tabs>
                <w:tab w:val="left" w:pos="4402"/>
              </w:tabs>
              <w:spacing w:line="276" w:lineRule="auto"/>
              <w:jc w:val="center"/>
              <w:rPr>
                <w:rFonts w:cs="Arial"/>
                <w:b/>
                <w:bCs/>
                <w:iCs/>
                <w:color w:val="010302"/>
                <w:szCs w:val="20"/>
              </w:rPr>
            </w:pPr>
          </w:p>
        </w:tc>
      </w:tr>
      <w:tr w:rsidR="00546454" w14:paraId="1E4E672E" w14:textId="77777777" w:rsidTr="00085DC3">
        <w:trPr>
          <w:trHeight w:val="984"/>
          <w:jc w:val="center"/>
        </w:trPr>
        <w:tc>
          <w:tcPr>
            <w:tcW w:w="8929" w:type="dxa"/>
            <w:gridSpan w:val="2"/>
          </w:tcPr>
          <w:p w14:paraId="7D862535" w14:textId="77777777" w:rsidR="00546454" w:rsidRPr="00414BB3" w:rsidRDefault="00546454" w:rsidP="00653ED4">
            <w:pPr>
              <w:tabs>
                <w:tab w:val="left" w:pos="4402"/>
              </w:tabs>
              <w:spacing w:line="276" w:lineRule="auto"/>
              <w:rPr>
                <w:rFonts w:cs="Arial"/>
                <w:i/>
                <w:color w:val="010302"/>
                <w:szCs w:val="20"/>
              </w:rPr>
            </w:pPr>
          </w:p>
        </w:tc>
      </w:tr>
    </w:tbl>
    <w:p w14:paraId="68568E19" w14:textId="77777777" w:rsidR="00546454" w:rsidRDefault="00546454" w:rsidP="00AF46DC">
      <w:pPr>
        <w:rPr>
          <w:rFonts w:cs="Arial"/>
        </w:rPr>
      </w:pPr>
    </w:p>
    <w:p w14:paraId="262DAAD6" w14:textId="77777777" w:rsidR="00FF26AB" w:rsidRDefault="00FF26AB" w:rsidP="00AF46DC">
      <w:pPr>
        <w:rPr>
          <w:rFonts w:cs="Arial"/>
        </w:rPr>
      </w:pPr>
    </w:p>
    <w:p w14:paraId="2ADB4F88" w14:textId="77777777" w:rsidR="00653ED4" w:rsidRDefault="00653ED4" w:rsidP="00AF46DC">
      <w:pPr>
        <w:rPr>
          <w:rFonts w:cs="Arial"/>
        </w:rPr>
      </w:pPr>
    </w:p>
    <w:tbl>
      <w:tblPr>
        <w:tblStyle w:val="TableGrid"/>
        <w:tblW w:w="8929" w:type="dxa"/>
        <w:jc w:val="center"/>
        <w:tblLayout w:type="fixed"/>
        <w:tblLook w:val="04A0" w:firstRow="1" w:lastRow="0" w:firstColumn="1" w:lastColumn="0" w:noHBand="0" w:noVBand="1"/>
      </w:tblPr>
      <w:tblGrid>
        <w:gridCol w:w="102"/>
        <w:gridCol w:w="2857"/>
        <w:gridCol w:w="5867"/>
        <w:gridCol w:w="103"/>
      </w:tblGrid>
      <w:tr w:rsidR="00C50955" w14:paraId="37C4893C" w14:textId="77777777" w:rsidTr="00E31DC8">
        <w:trPr>
          <w:trHeight w:val="279"/>
          <w:jc w:val="center"/>
        </w:trPr>
        <w:tc>
          <w:tcPr>
            <w:tcW w:w="102" w:type="dxa"/>
            <w:tcBorders>
              <w:right w:val="nil"/>
            </w:tcBorders>
            <w:shd w:val="clear" w:color="auto" w:fill="C6D9F1"/>
          </w:tcPr>
          <w:p w14:paraId="6D2ADF89" w14:textId="77777777" w:rsidR="00C50955" w:rsidRDefault="00C50955" w:rsidP="00E31DC8">
            <w:pPr>
              <w:rPr>
                <w:rFonts w:ascii="Times New Roman" w:hAnsi="Times New Roman"/>
                <w:color w:val="000000" w:themeColor="text1"/>
                <w:sz w:val="1"/>
                <w:szCs w:val="1"/>
              </w:rPr>
            </w:pPr>
          </w:p>
        </w:tc>
        <w:tc>
          <w:tcPr>
            <w:tcW w:w="8724" w:type="dxa"/>
            <w:gridSpan w:val="2"/>
            <w:tcBorders>
              <w:left w:val="nil"/>
              <w:right w:val="nil"/>
            </w:tcBorders>
            <w:shd w:val="clear" w:color="auto" w:fill="C6D9F1"/>
            <w:vAlign w:val="center"/>
          </w:tcPr>
          <w:p w14:paraId="20CE6E34" w14:textId="77777777" w:rsidR="00C50955" w:rsidRDefault="00C50955" w:rsidP="00E31DC8">
            <w:pPr>
              <w:spacing w:before="3"/>
              <w:jc w:val="center"/>
              <w:rPr>
                <w:rFonts w:ascii="Times New Roman" w:hAnsi="Times New Roman" w:cs="Times New Roman"/>
                <w:color w:val="010302"/>
              </w:rPr>
            </w:pPr>
            <w:r>
              <w:rPr>
                <w:rFonts w:cs="Arial"/>
                <w:b/>
                <w:bCs/>
                <w:color w:val="000000"/>
                <w:szCs w:val="20"/>
              </w:rPr>
              <w:t>Mandatory Training &amp; Competenc</w:t>
            </w:r>
            <w:r>
              <w:rPr>
                <w:rFonts w:cs="Arial"/>
                <w:b/>
                <w:bCs/>
                <w:color w:val="000000"/>
                <w:spacing w:val="-2"/>
                <w:szCs w:val="20"/>
              </w:rPr>
              <w:t>y Requirements</w:t>
            </w:r>
          </w:p>
        </w:tc>
        <w:tc>
          <w:tcPr>
            <w:tcW w:w="103" w:type="dxa"/>
            <w:tcBorders>
              <w:left w:val="nil"/>
            </w:tcBorders>
            <w:shd w:val="clear" w:color="auto" w:fill="C6D9F1"/>
          </w:tcPr>
          <w:p w14:paraId="2A6675DE" w14:textId="77777777" w:rsidR="00C50955" w:rsidRDefault="00C50955" w:rsidP="00E31DC8">
            <w:pPr>
              <w:rPr>
                <w:rFonts w:ascii="Times New Roman" w:hAnsi="Times New Roman"/>
                <w:color w:val="000000" w:themeColor="text1"/>
                <w:sz w:val="1"/>
                <w:szCs w:val="1"/>
              </w:rPr>
            </w:pPr>
          </w:p>
        </w:tc>
      </w:tr>
      <w:tr w:rsidR="00C50955" w14:paraId="061BF4D3" w14:textId="77777777" w:rsidTr="00E31DC8">
        <w:trPr>
          <w:trHeight w:val="279"/>
          <w:jc w:val="center"/>
        </w:trPr>
        <w:tc>
          <w:tcPr>
            <w:tcW w:w="2959" w:type="dxa"/>
            <w:gridSpan w:val="2"/>
            <w:vAlign w:val="center"/>
          </w:tcPr>
          <w:p w14:paraId="09D1967F" w14:textId="77777777" w:rsidR="00C50955" w:rsidRDefault="00C50955" w:rsidP="00E31DC8">
            <w:pPr>
              <w:spacing w:before="3"/>
              <w:ind w:left="83" w:firstLine="984"/>
              <w:rPr>
                <w:rFonts w:ascii="Times New Roman" w:hAnsi="Times New Roman" w:cs="Times New Roman"/>
                <w:color w:val="010302"/>
              </w:rPr>
            </w:pPr>
            <w:r>
              <w:rPr>
                <w:rFonts w:cs="Arial"/>
                <w:b/>
                <w:bCs/>
                <w:color w:val="000000"/>
                <w:szCs w:val="20"/>
              </w:rPr>
              <w:t>Position</w:t>
            </w:r>
          </w:p>
        </w:tc>
        <w:tc>
          <w:tcPr>
            <w:tcW w:w="5970" w:type="dxa"/>
            <w:gridSpan w:val="2"/>
            <w:vAlign w:val="center"/>
          </w:tcPr>
          <w:p w14:paraId="4887357E" w14:textId="77777777" w:rsidR="00C50955" w:rsidRDefault="00C50955" w:rsidP="00E31DC8">
            <w:pPr>
              <w:spacing w:before="3"/>
              <w:ind w:firstLine="2326"/>
              <w:rPr>
                <w:rFonts w:ascii="Times New Roman" w:hAnsi="Times New Roman" w:cs="Times New Roman"/>
                <w:color w:val="010302"/>
              </w:rPr>
            </w:pPr>
            <w:r>
              <w:rPr>
                <w:rFonts w:cs="Arial"/>
                <w:b/>
                <w:bCs/>
                <w:color w:val="000000"/>
                <w:szCs w:val="20"/>
              </w:rPr>
              <w:t>Requirements</w:t>
            </w:r>
          </w:p>
        </w:tc>
      </w:tr>
      <w:tr w:rsidR="00C50955" w14:paraId="489C175E" w14:textId="77777777" w:rsidTr="00E31DC8">
        <w:trPr>
          <w:trHeight w:val="340"/>
          <w:jc w:val="center"/>
        </w:trPr>
        <w:tc>
          <w:tcPr>
            <w:tcW w:w="2959" w:type="dxa"/>
            <w:gridSpan w:val="2"/>
            <w:vAlign w:val="center"/>
          </w:tcPr>
          <w:p w14:paraId="798BF227" w14:textId="77777777" w:rsidR="00C50955" w:rsidRPr="00E1490D" w:rsidRDefault="00C50955" w:rsidP="00E31DC8">
            <w:pPr>
              <w:spacing w:before="3"/>
              <w:ind w:left="83"/>
              <w:rPr>
                <w:rFonts w:cs="Arial"/>
                <w:color w:val="000000"/>
                <w:szCs w:val="20"/>
              </w:rPr>
            </w:pPr>
            <w:r w:rsidRPr="00E1490D">
              <w:rPr>
                <w:rFonts w:cs="Arial"/>
                <w:color w:val="000000"/>
                <w:szCs w:val="20"/>
              </w:rPr>
              <w:t>Competent Person</w:t>
            </w:r>
          </w:p>
        </w:tc>
        <w:tc>
          <w:tcPr>
            <w:tcW w:w="5970" w:type="dxa"/>
            <w:gridSpan w:val="2"/>
            <w:vMerge w:val="restart"/>
            <w:vAlign w:val="center"/>
          </w:tcPr>
          <w:p w14:paraId="08D5C885" w14:textId="7E6B5C26" w:rsidR="00C50955" w:rsidRDefault="00245776" w:rsidP="00E31DC8">
            <w:pPr>
              <w:spacing w:before="3"/>
              <w:rPr>
                <w:rFonts w:cs="Arial"/>
                <w:color w:val="000000"/>
                <w:szCs w:val="20"/>
              </w:rPr>
            </w:pPr>
            <w:r>
              <w:rPr>
                <w:rFonts w:cs="Arial"/>
                <w:color w:val="000000"/>
                <w:szCs w:val="20"/>
              </w:rPr>
              <w:t>TAQA</w:t>
            </w:r>
            <w:r w:rsidR="00C50955">
              <w:rPr>
                <w:rFonts w:cs="Arial"/>
                <w:color w:val="000000"/>
                <w:szCs w:val="20"/>
              </w:rPr>
              <w:t xml:space="preserve"> </w:t>
            </w:r>
            <w:r w:rsidR="00C50955" w:rsidRPr="00DF1B6E">
              <w:rPr>
                <w:rFonts w:cs="Arial"/>
                <w:color w:val="000000"/>
                <w:szCs w:val="20"/>
              </w:rPr>
              <w:t>SSR Competency Assurance Guidance Booklet No.2(SSR Summary for Contractors’ CP)</w:t>
            </w:r>
            <w:r w:rsidR="00C50955">
              <w:rPr>
                <w:rFonts w:cs="Arial"/>
                <w:color w:val="000000"/>
                <w:szCs w:val="20"/>
              </w:rPr>
              <w:t xml:space="preserve"> </w:t>
            </w:r>
            <w:r w:rsidR="00C50955" w:rsidRPr="00DF1B6E">
              <w:rPr>
                <w:rFonts w:cs="Arial"/>
                <w:color w:val="000000"/>
                <w:szCs w:val="20"/>
              </w:rPr>
              <w:t>Revision 1</w:t>
            </w:r>
          </w:p>
          <w:p w14:paraId="0C7A3DA8" w14:textId="5E479DD2" w:rsidR="00C50955" w:rsidRDefault="00C50955" w:rsidP="00E31DC8">
            <w:pPr>
              <w:spacing w:before="3"/>
              <w:rPr>
                <w:rFonts w:cs="Arial"/>
                <w:b/>
                <w:bCs/>
                <w:color w:val="000000"/>
                <w:szCs w:val="20"/>
              </w:rPr>
            </w:pPr>
            <w:r w:rsidRPr="00DF1B6E">
              <w:rPr>
                <w:rFonts w:cs="Arial"/>
                <w:color w:val="000000"/>
                <w:szCs w:val="20"/>
              </w:rPr>
              <w:t>1</w:t>
            </w:r>
            <w:r w:rsidRPr="00F9505E">
              <w:rPr>
                <w:rFonts w:cs="Arial"/>
                <w:color w:val="000000"/>
                <w:szCs w:val="20"/>
                <w:vertAlign w:val="superscript"/>
              </w:rPr>
              <w:t>st</w:t>
            </w:r>
            <w:r>
              <w:rPr>
                <w:rFonts w:cs="Arial"/>
                <w:color w:val="000000"/>
                <w:szCs w:val="20"/>
              </w:rPr>
              <w:t xml:space="preserve"> </w:t>
            </w:r>
            <w:r w:rsidRPr="00DF1B6E">
              <w:rPr>
                <w:rFonts w:cs="Arial"/>
                <w:color w:val="000000"/>
                <w:szCs w:val="20"/>
              </w:rPr>
              <w:t>January2022</w:t>
            </w:r>
            <w:r>
              <w:rPr>
                <w:rFonts w:cs="Arial"/>
                <w:color w:val="000000"/>
                <w:szCs w:val="20"/>
              </w:rPr>
              <w:t xml:space="preserve"> </w:t>
            </w:r>
            <w:r w:rsidRPr="00DF1B6E">
              <w:rPr>
                <w:rFonts w:cs="Arial"/>
                <w:color w:val="000000"/>
                <w:szCs w:val="20"/>
              </w:rPr>
              <w:t xml:space="preserve">HSEQ Department, </w:t>
            </w:r>
            <w:r w:rsidR="00245776">
              <w:rPr>
                <w:rFonts w:cs="Arial"/>
                <w:color w:val="000000"/>
                <w:szCs w:val="20"/>
              </w:rPr>
              <w:t>TAQA</w:t>
            </w:r>
          </w:p>
        </w:tc>
      </w:tr>
      <w:tr w:rsidR="00C50955" w14:paraId="78F2F0A6" w14:textId="77777777" w:rsidTr="00E31DC8">
        <w:trPr>
          <w:trHeight w:val="340"/>
          <w:jc w:val="center"/>
        </w:trPr>
        <w:tc>
          <w:tcPr>
            <w:tcW w:w="2959" w:type="dxa"/>
            <w:gridSpan w:val="2"/>
            <w:vAlign w:val="center"/>
          </w:tcPr>
          <w:p w14:paraId="273959FA" w14:textId="77777777" w:rsidR="00C50955" w:rsidRPr="00E1490D" w:rsidRDefault="00C50955" w:rsidP="00E31DC8">
            <w:pPr>
              <w:spacing w:before="3"/>
              <w:ind w:left="83"/>
              <w:rPr>
                <w:rFonts w:cs="Arial"/>
                <w:color w:val="000000"/>
                <w:szCs w:val="20"/>
              </w:rPr>
            </w:pPr>
            <w:r w:rsidRPr="00E1490D">
              <w:rPr>
                <w:rFonts w:cs="Arial"/>
                <w:color w:val="000000"/>
                <w:szCs w:val="20"/>
              </w:rPr>
              <w:t>Authorized Person</w:t>
            </w:r>
          </w:p>
        </w:tc>
        <w:tc>
          <w:tcPr>
            <w:tcW w:w="5970" w:type="dxa"/>
            <w:gridSpan w:val="2"/>
            <w:vMerge/>
            <w:vAlign w:val="center"/>
          </w:tcPr>
          <w:p w14:paraId="5E3D83B7" w14:textId="77777777" w:rsidR="00C50955" w:rsidRDefault="00C50955" w:rsidP="00E31DC8">
            <w:pPr>
              <w:spacing w:before="3"/>
              <w:rPr>
                <w:rFonts w:cs="Arial"/>
                <w:b/>
                <w:bCs/>
                <w:color w:val="000000"/>
                <w:szCs w:val="20"/>
              </w:rPr>
            </w:pPr>
          </w:p>
        </w:tc>
      </w:tr>
      <w:tr w:rsidR="00C50955" w14:paraId="05527285" w14:textId="77777777" w:rsidTr="00E31DC8">
        <w:trPr>
          <w:trHeight w:val="340"/>
          <w:jc w:val="center"/>
        </w:trPr>
        <w:tc>
          <w:tcPr>
            <w:tcW w:w="2959" w:type="dxa"/>
            <w:gridSpan w:val="2"/>
            <w:vAlign w:val="center"/>
          </w:tcPr>
          <w:p w14:paraId="1B070319" w14:textId="77777777" w:rsidR="00C50955" w:rsidRPr="00E1490D" w:rsidRDefault="00C50955" w:rsidP="00E31DC8">
            <w:pPr>
              <w:spacing w:before="3"/>
              <w:ind w:left="83"/>
              <w:rPr>
                <w:rFonts w:cs="Arial"/>
                <w:color w:val="000000"/>
                <w:szCs w:val="20"/>
              </w:rPr>
            </w:pPr>
            <w:r>
              <w:t>HSE Engineer</w:t>
            </w:r>
          </w:p>
        </w:tc>
        <w:tc>
          <w:tcPr>
            <w:tcW w:w="5970" w:type="dxa"/>
            <w:gridSpan w:val="2"/>
            <w:vAlign w:val="center"/>
          </w:tcPr>
          <w:p w14:paraId="770E940B" w14:textId="17C843A9" w:rsidR="00C50955" w:rsidRPr="00DF1B6E" w:rsidRDefault="00245776" w:rsidP="00E31DC8">
            <w:pPr>
              <w:spacing w:before="3"/>
              <w:rPr>
                <w:rFonts w:cs="Arial"/>
                <w:color w:val="000000"/>
                <w:szCs w:val="20"/>
              </w:rPr>
            </w:pPr>
            <w:r>
              <w:t>TAQA</w:t>
            </w:r>
            <w:r w:rsidR="00C50955">
              <w:t xml:space="preserve"> Contractor HSE Engineer – Job Description Rev 0</w:t>
            </w:r>
          </w:p>
        </w:tc>
      </w:tr>
      <w:tr w:rsidR="00C50955" w14:paraId="0A6DC0E3" w14:textId="77777777" w:rsidTr="00E31DC8">
        <w:trPr>
          <w:trHeight w:val="340"/>
          <w:jc w:val="center"/>
        </w:trPr>
        <w:tc>
          <w:tcPr>
            <w:tcW w:w="2959" w:type="dxa"/>
            <w:gridSpan w:val="2"/>
            <w:vAlign w:val="center"/>
          </w:tcPr>
          <w:p w14:paraId="470009FE" w14:textId="77777777" w:rsidR="00C50955" w:rsidRDefault="00C50955" w:rsidP="00E31DC8">
            <w:pPr>
              <w:spacing w:before="3"/>
              <w:ind w:left="83"/>
            </w:pPr>
            <w:r>
              <w:t xml:space="preserve">Contractor HSE Manager </w:t>
            </w:r>
          </w:p>
        </w:tc>
        <w:tc>
          <w:tcPr>
            <w:tcW w:w="5970" w:type="dxa"/>
            <w:gridSpan w:val="2"/>
            <w:vAlign w:val="center"/>
          </w:tcPr>
          <w:p w14:paraId="678C3F85" w14:textId="22A3E282" w:rsidR="00C50955" w:rsidRDefault="00245776" w:rsidP="00E31DC8">
            <w:pPr>
              <w:spacing w:before="3"/>
            </w:pPr>
            <w:r>
              <w:t>TAQA</w:t>
            </w:r>
            <w:r w:rsidR="00C50955">
              <w:t xml:space="preserve"> Contractor HSE Manager – Job Description Rev 0</w:t>
            </w:r>
          </w:p>
        </w:tc>
      </w:tr>
      <w:tr w:rsidR="00C50955" w14:paraId="6673AE2E" w14:textId="77777777" w:rsidTr="00E31DC8">
        <w:trPr>
          <w:trHeight w:val="340"/>
          <w:jc w:val="center"/>
        </w:trPr>
        <w:tc>
          <w:tcPr>
            <w:tcW w:w="2959" w:type="dxa"/>
            <w:gridSpan w:val="2"/>
            <w:vAlign w:val="center"/>
          </w:tcPr>
          <w:p w14:paraId="2F8D89B3" w14:textId="77777777" w:rsidR="00C50955" w:rsidRDefault="00C50955" w:rsidP="00E31DC8">
            <w:pPr>
              <w:spacing w:before="3"/>
              <w:ind w:left="83"/>
            </w:pPr>
            <w:r>
              <w:t>Contractor HSE Officer</w:t>
            </w:r>
          </w:p>
        </w:tc>
        <w:tc>
          <w:tcPr>
            <w:tcW w:w="5970" w:type="dxa"/>
            <w:gridSpan w:val="2"/>
            <w:vAlign w:val="center"/>
          </w:tcPr>
          <w:p w14:paraId="63E86B92" w14:textId="0FA53FDA" w:rsidR="00C50955" w:rsidRDefault="00245776" w:rsidP="00E31DC8">
            <w:pPr>
              <w:spacing w:before="3"/>
            </w:pPr>
            <w:r>
              <w:t>TAQA</w:t>
            </w:r>
            <w:r w:rsidR="00C50955">
              <w:t xml:space="preserve"> Contractor HSE Officer – Job Description Rev 0</w:t>
            </w:r>
          </w:p>
        </w:tc>
      </w:tr>
      <w:tr w:rsidR="00C50955" w14:paraId="04E2EBF3" w14:textId="77777777" w:rsidTr="00E31DC8">
        <w:trPr>
          <w:trHeight w:val="280"/>
          <w:jc w:val="center"/>
        </w:trPr>
        <w:tc>
          <w:tcPr>
            <w:tcW w:w="2959" w:type="dxa"/>
            <w:gridSpan w:val="2"/>
            <w:vAlign w:val="center"/>
          </w:tcPr>
          <w:p w14:paraId="7EEE1B5C" w14:textId="77777777" w:rsidR="00C50955" w:rsidRDefault="00C50955" w:rsidP="00E31DC8">
            <w:pPr>
              <w:spacing w:before="3"/>
              <w:ind w:left="83"/>
              <w:rPr>
                <w:rFonts w:ascii="Times New Roman" w:hAnsi="Times New Roman" w:cs="Times New Roman"/>
                <w:color w:val="010302"/>
              </w:rPr>
            </w:pPr>
            <w:r>
              <w:rPr>
                <w:rFonts w:cs="Arial"/>
                <w:color w:val="000000"/>
                <w:szCs w:val="20"/>
              </w:rPr>
              <w:t xml:space="preserve">Site Manager / Site Engineer  </w:t>
            </w:r>
          </w:p>
        </w:tc>
        <w:tc>
          <w:tcPr>
            <w:tcW w:w="5970" w:type="dxa"/>
            <w:gridSpan w:val="2"/>
            <w:vAlign w:val="center"/>
          </w:tcPr>
          <w:p w14:paraId="0F9C93E8" w14:textId="026C576A" w:rsidR="00C50955" w:rsidRPr="00AF46DC" w:rsidRDefault="00C50955" w:rsidP="00E31DC8">
            <w:pPr>
              <w:spacing w:before="3"/>
              <w:rPr>
                <w:rFonts w:cs="Arial"/>
                <w:color w:val="010302"/>
                <w:szCs w:val="20"/>
                <w:highlight w:val="yellow"/>
              </w:rPr>
            </w:pPr>
            <w:r w:rsidRPr="00DF1B6E">
              <w:rPr>
                <w:rFonts w:cs="Arial"/>
                <w:color w:val="000000"/>
                <w:szCs w:val="20"/>
              </w:rPr>
              <w:t>SSR Competency Assurance Guidance Booklet No.2(SSR Summary for Contractors’ CP)</w:t>
            </w:r>
            <w:r>
              <w:rPr>
                <w:rFonts w:cs="Arial"/>
                <w:color w:val="000000"/>
                <w:szCs w:val="20"/>
              </w:rPr>
              <w:t xml:space="preserve"> </w:t>
            </w:r>
            <w:r w:rsidRPr="00DF1B6E">
              <w:rPr>
                <w:rFonts w:cs="Arial"/>
                <w:color w:val="000000"/>
                <w:szCs w:val="20"/>
              </w:rPr>
              <w:t xml:space="preserve">Revision 11stJanuary2022HSEQ Department, </w:t>
            </w:r>
            <w:r w:rsidR="00245776">
              <w:rPr>
                <w:rFonts w:cs="Arial"/>
                <w:color w:val="000000"/>
                <w:szCs w:val="20"/>
              </w:rPr>
              <w:t>TAQA</w:t>
            </w:r>
          </w:p>
        </w:tc>
      </w:tr>
      <w:tr w:rsidR="00C50955" w14:paraId="23004914" w14:textId="77777777" w:rsidTr="00E31DC8">
        <w:trPr>
          <w:trHeight w:val="340"/>
          <w:jc w:val="center"/>
        </w:trPr>
        <w:tc>
          <w:tcPr>
            <w:tcW w:w="2959" w:type="dxa"/>
            <w:gridSpan w:val="2"/>
            <w:vAlign w:val="center"/>
          </w:tcPr>
          <w:p w14:paraId="10827364" w14:textId="77777777" w:rsidR="00C50955" w:rsidRDefault="00C50955" w:rsidP="00E31DC8">
            <w:pPr>
              <w:spacing w:before="53"/>
              <w:rPr>
                <w:rFonts w:ascii="Times New Roman" w:hAnsi="Times New Roman" w:cs="Times New Roman"/>
                <w:color w:val="010302"/>
              </w:rPr>
            </w:pPr>
            <w:r>
              <w:rPr>
                <w:rFonts w:cs="Arial"/>
                <w:color w:val="000000"/>
                <w:szCs w:val="20"/>
              </w:rPr>
              <w:t>Supervisor</w:t>
            </w:r>
            <w:r>
              <w:rPr>
                <w:rFonts w:cs="Arial"/>
                <w:color w:val="000000"/>
                <w:spacing w:val="-3"/>
                <w:szCs w:val="20"/>
              </w:rPr>
              <w:t>y</w:t>
            </w:r>
            <w:r>
              <w:rPr>
                <w:rFonts w:cs="Arial"/>
                <w:color w:val="000000"/>
                <w:szCs w:val="20"/>
              </w:rPr>
              <w:t xml:space="preserve"> Staff / Forem</w:t>
            </w:r>
            <w:r>
              <w:rPr>
                <w:rFonts w:cs="Arial"/>
                <w:color w:val="000000"/>
                <w:spacing w:val="-2"/>
                <w:szCs w:val="20"/>
              </w:rPr>
              <w:t>a</w:t>
            </w:r>
            <w:r>
              <w:rPr>
                <w:rFonts w:cs="Arial"/>
                <w:color w:val="000000"/>
                <w:szCs w:val="20"/>
              </w:rPr>
              <w:t xml:space="preserve">n   </w:t>
            </w:r>
          </w:p>
        </w:tc>
        <w:tc>
          <w:tcPr>
            <w:tcW w:w="5970" w:type="dxa"/>
            <w:gridSpan w:val="2"/>
            <w:vAlign w:val="center"/>
          </w:tcPr>
          <w:p w14:paraId="779179F3" w14:textId="009BF29A" w:rsidR="00C50955" w:rsidRPr="00C2770E" w:rsidRDefault="00C50955" w:rsidP="00E31DC8">
            <w:pPr>
              <w:spacing w:before="53"/>
              <w:ind w:firstLine="111"/>
              <w:jc w:val="center"/>
              <w:rPr>
                <w:rFonts w:cs="Arial"/>
                <w:color w:val="010302"/>
                <w:szCs w:val="20"/>
              </w:rPr>
            </w:pPr>
            <w:r w:rsidRPr="00C2770E">
              <w:rPr>
                <w:rFonts w:cs="Arial"/>
                <w:color w:val="010302"/>
                <w:szCs w:val="20"/>
              </w:rPr>
              <w:t xml:space="preserve">Follow </w:t>
            </w:r>
            <w:r w:rsidR="00245776">
              <w:rPr>
                <w:rFonts w:cs="Arial"/>
                <w:color w:val="010302"/>
                <w:szCs w:val="20"/>
              </w:rPr>
              <w:t>TAQA</w:t>
            </w:r>
            <w:r w:rsidRPr="00C2770E">
              <w:rPr>
                <w:rFonts w:cs="Arial"/>
                <w:color w:val="010302"/>
                <w:szCs w:val="20"/>
              </w:rPr>
              <w:t xml:space="preserve"> requirements*</w:t>
            </w:r>
          </w:p>
        </w:tc>
      </w:tr>
      <w:tr w:rsidR="00C50955" w14:paraId="6C06845F" w14:textId="77777777" w:rsidTr="00E31DC8">
        <w:trPr>
          <w:trHeight w:val="340"/>
          <w:jc w:val="center"/>
        </w:trPr>
        <w:tc>
          <w:tcPr>
            <w:tcW w:w="2959" w:type="dxa"/>
            <w:gridSpan w:val="2"/>
            <w:vAlign w:val="center"/>
          </w:tcPr>
          <w:p w14:paraId="5D004A06" w14:textId="77777777" w:rsidR="00C50955" w:rsidRDefault="00C50955" w:rsidP="00E31DC8">
            <w:pPr>
              <w:spacing w:before="53"/>
              <w:rPr>
                <w:rFonts w:ascii="Times New Roman" w:hAnsi="Times New Roman" w:cs="Times New Roman"/>
                <w:color w:val="010302"/>
              </w:rPr>
            </w:pPr>
            <w:r>
              <w:rPr>
                <w:rFonts w:cs="Arial"/>
                <w:color w:val="000000"/>
                <w:szCs w:val="20"/>
              </w:rPr>
              <w:t xml:space="preserve">General Operative  </w:t>
            </w:r>
          </w:p>
        </w:tc>
        <w:tc>
          <w:tcPr>
            <w:tcW w:w="5970" w:type="dxa"/>
            <w:gridSpan w:val="2"/>
            <w:vAlign w:val="center"/>
          </w:tcPr>
          <w:p w14:paraId="6F24A623" w14:textId="7170A604" w:rsidR="00C50955" w:rsidRPr="00C2770E" w:rsidRDefault="00C50955" w:rsidP="00E31DC8">
            <w:pPr>
              <w:spacing w:before="53"/>
              <w:ind w:firstLine="111"/>
              <w:jc w:val="center"/>
              <w:rPr>
                <w:rFonts w:cs="Arial"/>
                <w:color w:val="010302"/>
                <w:szCs w:val="20"/>
              </w:rPr>
            </w:pPr>
            <w:r w:rsidRPr="00C2770E">
              <w:rPr>
                <w:rFonts w:cs="Arial"/>
                <w:color w:val="010302"/>
                <w:szCs w:val="20"/>
              </w:rPr>
              <w:t xml:space="preserve">Follow </w:t>
            </w:r>
            <w:r w:rsidR="00245776">
              <w:rPr>
                <w:rFonts w:cs="Arial"/>
                <w:color w:val="010302"/>
                <w:szCs w:val="20"/>
              </w:rPr>
              <w:t>TAQA</w:t>
            </w:r>
            <w:r w:rsidRPr="00C2770E">
              <w:rPr>
                <w:rFonts w:cs="Arial"/>
                <w:color w:val="010302"/>
                <w:szCs w:val="20"/>
              </w:rPr>
              <w:t xml:space="preserve"> requirements*</w:t>
            </w:r>
          </w:p>
        </w:tc>
      </w:tr>
      <w:tr w:rsidR="00C50955" w14:paraId="306426D6" w14:textId="77777777" w:rsidTr="00E31DC8">
        <w:trPr>
          <w:trHeight w:val="340"/>
          <w:jc w:val="center"/>
        </w:trPr>
        <w:tc>
          <w:tcPr>
            <w:tcW w:w="2959" w:type="dxa"/>
            <w:gridSpan w:val="2"/>
            <w:vAlign w:val="center"/>
          </w:tcPr>
          <w:p w14:paraId="511133DC" w14:textId="77777777" w:rsidR="00C50955" w:rsidRDefault="00C50955" w:rsidP="00E31DC8">
            <w:pPr>
              <w:spacing w:before="53"/>
              <w:rPr>
                <w:rFonts w:ascii="Times New Roman" w:hAnsi="Times New Roman" w:cs="Times New Roman"/>
                <w:color w:val="010302"/>
              </w:rPr>
            </w:pPr>
            <w:r>
              <w:rPr>
                <w:rFonts w:cs="Arial"/>
                <w:color w:val="000000"/>
                <w:szCs w:val="20"/>
              </w:rPr>
              <w:t xml:space="preserve">Plant Operator  </w:t>
            </w:r>
          </w:p>
        </w:tc>
        <w:tc>
          <w:tcPr>
            <w:tcW w:w="5970" w:type="dxa"/>
            <w:gridSpan w:val="2"/>
            <w:vAlign w:val="center"/>
          </w:tcPr>
          <w:p w14:paraId="1BFF68CC" w14:textId="084BBB1D" w:rsidR="00C50955" w:rsidRPr="00C2770E" w:rsidRDefault="00C50955" w:rsidP="00E31DC8">
            <w:pPr>
              <w:spacing w:before="53"/>
              <w:ind w:firstLine="111"/>
              <w:jc w:val="center"/>
              <w:rPr>
                <w:rFonts w:cs="Arial"/>
                <w:color w:val="010302"/>
                <w:szCs w:val="20"/>
              </w:rPr>
            </w:pPr>
            <w:r w:rsidRPr="00C2770E">
              <w:rPr>
                <w:rFonts w:cs="Arial"/>
                <w:color w:val="010302"/>
                <w:szCs w:val="20"/>
              </w:rPr>
              <w:t xml:space="preserve">Follow </w:t>
            </w:r>
            <w:r w:rsidR="00245776">
              <w:rPr>
                <w:rFonts w:cs="Arial"/>
                <w:color w:val="010302"/>
                <w:szCs w:val="20"/>
              </w:rPr>
              <w:t>TAQA</w:t>
            </w:r>
            <w:r w:rsidRPr="00C2770E">
              <w:rPr>
                <w:rFonts w:cs="Arial"/>
                <w:color w:val="010302"/>
                <w:szCs w:val="20"/>
              </w:rPr>
              <w:t xml:space="preserve"> requirements*</w:t>
            </w:r>
          </w:p>
        </w:tc>
      </w:tr>
      <w:tr w:rsidR="00F675DF" w14:paraId="6893571C" w14:textId="77777777" w:rsidTr="00E31DC8">
        <w:trPr>
          <w:trHeight w:val="340"/>
          <w:jc w:val="center"/>
        </w:trPr>
        <w:tc>
          <w:tcPr>
            <w:tcW w:w="2959" w:type="dxa"/>
            <w:gridSpan w:val="2"/>
            <w:vAlign w:val="center"/>
          </w:tcPr>
          <w:p w14:paraId="27B35974" w14:textId="38251B15" w:rsidR="00F675DF" w:rsidRDefault="00F675DF" w:rsidP="00F675DF">
            <w:pPr>
              <w:spacing w:before="53"/>
              <w:rPr>
                <w:rFonts w:cs="Arial"/>
                <w:color w:val="000000"/>
                <w:szCs w:val="20"/>
              </w:rPr>
            </w:pPr>
            <w:r>
              <w:rPr>
                <w:rFonts w:cs="Arial"/>
                <w:color w:val="000000"/>
                <w:szCs w:val="20"/>
              </w:rPr>
              <w:t>Rigger/Banksman</w:t>
            </w:r>
          </w:p>
        </w:tc>
        <w:tc>
          <w:tcPr>
            <w:tcW w:w="5970" w:type="dxa"/>
            <w:gridSpan w:val="2"/>
            <w:vAlign w:val="center"/>
          </w:tcPr>
          <w:p w14:paraId="267B7063" w14:textId="670A7099" w:rsidR="00F675DF" w:rsidRPr="00C2770E" w:rsidRDefault="00F675DF" w:rsidP="00F675DF">
            <w:pPr>
              <w:spacing w:before="53"/>
              <w:ind w:firstLine="111"/>
              <w:jc w:val="center"/>
              <w:rPr>
                <w:rFonts w:cs="Arial"/>
                <w:color w:val="010302"/>
                <w:szCs w:val="20"/>
              </w:rPr>
            </w:pPr>
            <w:r w:rsidRPr="00C2770E">
              <w:rPr>
                <w:rFonts w:cs="Arial"/>
                <w:color w:val="010302"/>
                <w:szCs w:val="20"/>
              </w:rPr>
              <w:t xml:space="preserve">Follow </w:t>
            </w:r>
            <w:r w:rsidR="00245776">
              <w:rPr>
                <w:rFonts w:cs="Arial"/>
                <w:color w:val="010302"/>
                <w:szCs w:val="20"/>
              </w:rPr>
              <w:t>TAQA</w:t>
            </w:r>
            <w:r w:rsidRPr="00C2770E">
              <w:rPr>
                <w:rFonts w:cs="Arial"/>
                <w:color w:val="010302"/>
                <w:szCs w:val="20"/>
              </w:rPr>
              <w:t xml:space="preserve"> requirements*</w:t>
            </w:r>
          </w:p>
        </w:tc>
      </w:tr>
    </w:tbl>
    <w:p w14:paraId="62240C85" w14:textId="5E9F11D4" w:rsidR="00FF26AB" w:rsidRDefault="00FF26AB" w:rsidP="00E31DC8">
      <w:pPr>
        <w:tabs>
          <w:tab w:val="left" w:pos="1473"/>
        </w:tabs>
        <w:rPr>
          <w:rFonts w:cs="Arial"/>
        </w:rPr>
      </w:pPr>
    </w:p>
    <w:p w14:paraId="77279269" w14:textId="77777777" w:rsidR="00FF26AB" w:rsidRDefault="00FF26AB" w:rsidP="00AF46DC">
      <w:pPr>
        <w:rPr>
          <w:rFonts w:cs="Arial"/>
        </w:rPr>
      </w:pPr>
    </w:p>
    <w:p w14:paraId="448BA437" w14:textId="77F49D70" w:rsidR="00C50955" w:rsidRDefault="00C50955" w:rsidP="00C50955">
      <w:pPr>
        <w:rPr>
          <w:rFonts w:cs="Arial"/>
        </w:rPr>
      </w:pPr>
      <w:r>
        <w:rPr>
          <w:rFonts w:cs="Arial"/>
        </w:rPr>
        <w:tab/>
      </w:r>
      <w:r w:rsidRPr="00034B24">
        <w:rPr>
          <w:rFonts w:cs="Arial"/>
        </w:rPr>
        <w:t>*Any additional requirements</w:t>
      </w:r>
      <w:r w:rsidR="008209BA" w:rsidRPr="00034B24">
        <w:rPr>
          <w:rFonts w:cs="Arial"/>
        </w:rPr>
        <w:t xml:space="preserve"> to be</w:t>
      </w:r>
      <w:r w:rsidRPr="00034B24">
        <w:rPr>
          <w:rFonts w:cs="Arial"/>
        </w:rPr>
        <w:t xml:space="preserve"> added by </w:t>
      </w:r>
      <w:r w:rsidR="00245776">
        <w:rPr>
          <w:rFonts w:cs="Arial"/>
        </w:rPr>
        <w:t>TAQA</w:t>
      </w:r>
      <w:r w:rsidRPr="00034B24">
        <w:rPr>
          <w:rFonts w:cs="Arial"/>
        </w:rPr>
        <w:t xml:space="preserve"> as part of contractual agreements</w:t>
      </w:r>
    </w:p>
    <w:p w14:paraId="692ECE98" w14:textId="77777777" w:rsidR="00FF26AB" w:rsidRDefault="00FF26AB" w:rsidP="00AF46DC">
      <w:pPr>
        <w:rPr>
          <w:rFonts w:cs="Arial"/>
        </w:rPr>
      </w:pPr>
    </w:p>
    <w:p w14:paraId="6FB662A4" w14:textId="5371716E" w:rsidR="004237D6" w:rsidRDefault="004237D6" w:rsidP="00104E21">
      <w:pPr>
        <w:pStyle w:val="Heading1"/>
        <w:pageBreakBefore/>
        <w:widowControl/>
        <w:numPr>
          <w:ilvl w:val="0"/>
          <w:numId w:val="11"/>
        </w:numPr>
        <w:spacing w:before="0" w:after="120"/>
        <w:ind w:firstLine="23"/>
        <w:rPr>
          <w:rFonts w:ascii="Arial" w:hAnsi="Arial" w:cs="Arial"/>
        </w:rPr>
      </w:pPr>
      <w:bookmarkStart w:id="9" w:name="_Toc215050829"/>
      <w:r w:rsidRPr="7816BC44">
        <w:rPr>
          <w:rFonts w:ascii="Arial" w:hAnsi="Arial" w:cs="Arial"/>
        </w:rPr>
        <w:lastRenderedPageBreak/>
        <w:t>Communication</w:t>
      </w:r>
      <w:bookmarkEnd w:id="9"/>
      <w:r w:rsidRPr="7816BC44">
        <w:rPr>
          <w:rFonts w:ascii="Arial" w:hAnsi="Arial" w:cs="Arial"/>
        </w:rPr>
        <w:t xml:space="preserve"> </w:t>
      </w:r>
    </w:p>
    <w:p w14:paraId="56269FF8" w14:textId="0E8D1BE5" w:rsidR="00EE3691" w:rsidRDefault="00EE3691" w:rsidP="00254E27">
      <w:pPr>
        <w:pStyle w:val="ListParagraph"/>
        <w:ind w:left="720"/>
        <w:rPr>
          <w:rFonts w:cs="Arial"/>
          <w:b/>
          <w:bCs/>
          <w:color w:val="000000"/>
          <w:sz w:val="19"/>
          <w:szCs w:val="19"/>
        </w:rPr>
      </w:pPr>
    </w:p>
    <w:tbl>
      <w:tblPr>
        <w:tblStyle w:val="TableGrid"/>
        <w:tblW w:w="9067" w:type="dxa"/>
        <w:jc w:val="center"/>
        <w:tblLayout w:type="fixed"/>
        <w:tblLook w:val="04A0" w:firstRow="1" w:lastRow="0" w:firstColumn="1" w:lastColumn="0" w:noHBand="0" w:noVBand="1"/>
      </w:tblPr>
      <w:tblGrid>
        <w:gridCol w:w="6941"/>
        <w:gridCol w:w="2126"/>
      </w:tblGrid>
      <w:tr w:rsidR="004E4537" w14:paraId="37DD1BED" w14:textId="77777777" w:rsidTr="00E31DC8">
        <w:trPr>
          <w:trHeight w:val="263"/>
          <w:jc w:val="center"/>
        </w:trPr>
        <w:tc>
          <w:tcPr>
            <w:tcW w:w="6941" w:type="dxa"/>
            <w:shd w:val="clear" w:color="auto" w:fill="C6D9F1"/>
            <w:vAlign w:val="center"/>
          </w:tcPr>
          <w:p w14:paraId="0FF20771" w14:textId="77777777" w:rsidR="004E4537" w:rsidRDefault="004E4537" w:rsidP="00E31DC8">
            <w:pPr>
              <w:spacing w:before="28"/>
              <w:jc w:val="center"/>
              <w:rPr>
                <w:rFonts w:cs="Arial"/>
                <w:b/>
                <w:color w:val="000000"/>
                <w:szCs w:val="20"/>
              </w:rPr>
            </w:pPr>
            <w:r>
              <w:rPr>
                <w:rFonts w:cs="Arial"/>
                <w:b/>
                <w:bCs/>
                <w:color w:val="000000"/>
                <w:szCs w:val="20"/>
              </w:rPr>
              <w:t>Prior to commencing on works</w:t>
            </w:r>
          </w:p>
        </w:tc>
        <w:tc>
          <w:tcPr>
            <w:tcW w:w="2126" w:type="dxa"/>
            <w:shd w:val="clear" w:color="auto" w:fill="C6D9F1"/>
            <w:vAlign w:val="center"/>
          </w:tcPr>
          <w:p w14:paraId="0FA13E3B" w14:textId="0C6F4795" w:rsidR="004E4537" w:rsidRPr="00C55805" w:rsidRDefault="004E4537" w:rsidP="00E31DC8">
            <w:pPr>
              <w:jc w:val="center"/>
              <w:rPr>
                <w:rFonts w:ascii="Times New Roman" w:hAnsi="Times New Roman" w:cs="Times New Roman"/>
                <w:b/>
                <w:bCs/>
                <w:color w:val="010302"/>
              </w:rPr>
            </w:pPr>
            <w:r w:rsidRPr="00C55805">
              <w:rPr>
                <w:rFonts w:cs="Arial"/>
                <w:b/>
                <w:bCs/>
                <w:color w:val="010302"/>
              </w:rPr>
              <w:t>Requirements</w:t>
            </w:r>
          </w:p>
        </w:tc>
      </w:tr>
      <w:tr w:rsidR="004E4537" w14:paraId="6391A5F5" w14:textId="77777777" w:rsidTr="00E31DC8">
        <w:trPr>
          <w:trHeight w:val="272"/>
          <w:jc w:val="center"/>
        </w:trPr>
        <w:tc>
          <w:tcPr>
            <w:tcW w:w="6941" w:type="dxa"/>
            <w:vAlign w:val="center"/>
          </w:tcPr>
          <w:p w14:paraId="3885194E" w14:textId="3EB0ADCE" w:rsidR="004E4537" w:rsidRDefault="004E4537" w:rsidP="00E31DC8">
            <w:pPr>
              <w:spacing w:before="38"/>
              <w:ind w:left="83"/>
              <w:rPr>
                <w:rFonts w:ascii="Times New Roman" w:hAnsi="Times New Roman" w:cs="Times New Roman"/>
                <w:color w:val="010302"/>
              </w:rPr>
            </w:pPr>
            <w:r>
              <w:rPr>
                <w:rFonts w:cs="Arial"/>
                <w:color w:val="000000"/>
                <w:szCs w:val="20"/>
              </w:rPr>
              <w:t>Sub-Contractor pre-start safet</w:t>
            </w:r>
            <w:r>
              <w:rPr>
                <w:rFonts w:cs="Arial"/>
                <w:color w:val="000000"/>
                <w:spacing w:val="-3"/>
                <w:szCs w:val="20"/>
              </w:rPr>
              <w:t>y</w:t>
            </w:r>
            <w:r>
              <w:rPr>
                <w:rFonts w:cs="Arial"/>
                <w:color w:val="000000"/>
                <w:szCs w:val="20"/>
              </w:rPr>
              <w:t xml:space="preserve"> meeting   </w:t>
            </w:r>
          </w:p>
        </w:tc>
        <w:tc>
          <w:tcPr>
            <w:tcW w:w="2126" w:type="dxa"/>
            <w:vAlign w:val="center"/>
          </w:tcPr>
          <w:p w14:paraId="6528A6BE" w14:textId="4C2204D9" w:rsidR="004E4537" w:rsidRDefault="004E4537" w:rsidP="00E31DC8">
            <w:pPr>
              <w:spacing w:before="38"/>
              <w:jc w:val="center"/>
              <w:rPr>
                <w:rFonts w:ascii="Times New Roman" w:hAnsi="Times New Roman" w:cs="Times New Roman"/>
                <w:color w:val="010302"/>
              </w:rPr>
            </w:pPr>
            <w:r>
              <w:rPr>
                <w:rFonts w:cs="Arial"/>
                <w:color w:val="000000"/>
                <w:szCs w:val="20"/>
              </w:rPr>
              <w:t>Always, Records required</w:t>
            </w:r>
          </w:p>
        </w:tc>
      </w:tr>
      <w:tr w:rsidR="004E4537" w14:paraId="601E55B4" w14:textId="77777777" w:rsidTr="00E31DC8">
        <w:trPr>
          <w:trHeight w:val="272"/>
          <w:jc w:val="center"/>
        </w:trPr>
        <w:tc>
          <w:tcPr>
            <w:tcW w:w="6941" w:type="dxa"/>
            <w:vAlign w:val="center"/>
          </w:tcPr>
          <w:p w14:paraId="65988729" w14:textId="77777777" w:rsidR="004E4537" w:rsidRDefault="004E4537" w:rsidP="00E31DC8">
            <w:pPr>
              <w:ind w:left="83"/>
              <w:rPr>
                <w:rFonts w:ascii="Times New Roman" w:hAnsi="Times New Roman" w:cs="Times New Roman"/>
                <w:color w:val="010302"/>
              </w:rPr>
            </w:pPr>
            <w:r>
              <w:rPr>
                <w:rFonts w:cs="Arial"/>
                <w:color w:val="000000"/>
                <w:szCs w:val="20"/>
              </w:rPr>
              <w:t>On-site safet</w:t>
            </w:r>
            <w:r>
              <w:rPr>
                <w:rFonts w:cs="Arial"/>
                <w:color w:val="000000"/>
                <w:spacing w:val="-3"/>
                <w:szCs w:val="20"/>
              </w:rPr>
              <w:t>y</w:t>
            </w:r>
            <w:r>
              <w:rPr>
                <w:rFonts w:cs="Arial"/>
                <w:color w:val="000000"/>
                <w:szCs w:val="20"/>
              </w:rPr>
              <w:t xml:space="preserve"> induction    </w:t>
            </w:r>
          </w:p>
        </w:tc>
        <w:tc>
          <w:tcPr>
            <w:tcW w:w="2126" w:type="dxa"/>
            <w:vAlign w:val="center"/>
          </w:tcPr>
          <w:p w14:paraId="278623F6" w14:textId="55EBFAC4" w:rsidR="004E4537" w:rsidRDefault="004E4537" w:rsidP="00E31DC8">
            <w:pPr>
              <w:jc w:val="center"/>
              <w:rPr>
                <w:rFonts w:ascii="Times New Roman" w:hAnsi="Times New Roman" w:cs="Times New Roman"/>
                <w:color w:val="010302"/>
              </w:rPr>
            </w:pPr>
            <w:r>
              <w:rPr>
                <w:rFonts w:cs="Arial"/>
                <w:color w:val="000000"/>
                <w:szCs w:val="20"/>
              </w:rPr>
              <w:t>Always, Records required</w:t>
            </w:r>
          </w:p>
        </w:tc>
      </w:tr>
      <w:tr w:rsidR="004E4537" w14:paraId="18135855" w14:textId="77777777" w:rsidTr="00E31DC8">
        <w:trPr>
          <w:trHeight w:val="275"/>
          <w:jc w:val="center"/>
        </w:trPr>
        <w:tc>
          <w:tcPr>
            <w:tcW w:w="6941" w:type="dxa"/>
            <w:vAlign w:val="center"/>
          </w:tcPr>
          <w:p w14:paraId="06CAC338" w14:textId="77777777" w:rsidR="004E4537" w:rsidRDefault="004E4537" w:rsidP="00E31DC8">
            <w:pPr>
              <w:ind w:left="83"/>
              <w:rPr>
                <w:rFonts w:ascii="Times New Roman" w:hAnsi="Times New Roman" w:cs="Times New Roman"/>
                <w:color w:val="010302"/>
              </w:rPr>
            </w:pPr>
            <w:r>
              <w:rPr>
                <w:rFonts w:cs="Arial"/>
                <w:color w:val="000000"/>
                <w:szCs w:val="20"/>
              </w:rPr>
              <w:t>On site - competenc</w:t>
            </w:r>
            <w:r>
              <w:rPr>
                <w:rFonts w:cs="Arial"/>
                <w:color w:val="000000"/>
                <w:spacing w:val="-3"/>
                <w:szCs w:val="20"/>
              </w:rPr>
              <w:t>y</w:t>
            </w:r>
            <w:r>
              <w:rPr>
                <w:rFonts w:cs="Arial"/>
                <w:color w:val="000000"/>
                <w:szCs w:val="20"/>
              </w:rPr>
              <w:t xml:space="preserve"> checks prior to commencing </w:t>
            </w:r>
            <w:r>
              <w:rPr>
                <w:rFonts w:cs="Arial"/>
                <w:color w:val="000000"/>
                <w:spacing w:val="-2"/>
                <w:szCs w:val="20"/>
              </w:rPr>
              <w:t>w</w:t>
            </w:r>
            <w:r>
              <w:rPr>
                <w:rFonts w:cs="Arial"/>
                <w:color w:val="000000"/>
                <w:szCs w:val="20"/>
              </w:rPr>
              <w:t>ork / QA s</w:t>
            </w:r>
            <w:r>
              <w:rPr>
                <w:rFonts w:cs="Arial"/>
                <w:color w:val="000000"/>
                <w:spacing w:val="-5"/>
                <w:szCs w:val="20"/>
              </w:rPr>
              <w:t>y</w:t>
            </w:r>
            <w:r>
              <w:rPr>
                <w:rFonts w:cs="Arial"/>
                <w:color w:val="000000"/>
                <w:szCs w:val="20"/>
              </w:rPr>
              <w:t xml:space="preserve">stems  </w:t>
            </w:r>
          </w:p>
        </w:tc>
        <w:tc>
          <w:tcPr>
            <w:tcW w:w="2126" w:type="dxa"/>
            <w:vAlign w:val="center"/>
          </w:tcPr>
          <w:p w14:paraId="2BAFF33E" w14:textId="1599F498" w:rsidR="004E4537" w:rsidRDefault="004E4537" w:rsidP="00E31DC8">
            <w:pPr>
              <w:jc w:val="center"/>
              <w:rPr>
                <w:rFonts w:ascii="Times New Roman" w:hAnsi="Times New Roman" w:cs="Times New Roman"/>
                <w:color w:val="010302"/>
              </w:rPr>
            </w:pPr>
            <w:r>
              <w:rPr>
                <w:rFonts w:cs="Arial"/>
                <w:color w:val="000000"/>
                <w:szCs w:val="20"/>
              </w:rPr>
              <w:t>Always, Records required</w:t>
            </w:r>
          </w:p>
        </w:tc>
      </w:tr>
    </w:tbl>
    <w:p w14:paraId="23376D7C" w14:textId="77777777" w:rsidR="00DB7406" w:rsidRDefault="00DB7406" w:rsidP="004237D6">
      <w:pPr>
        <w:rPr>
          <w:rFonts w:cs="Arial"/>
          <w:b/>
          <w:bCs/>
          <w:color w:val="000000"/>
          <w:sz w:val="19"/>
          <w:szCs w:val="19"/>
        </w:rPr>
      </w:pPr>
    </w:p>
    <w:tbl>
      <w:tblPr>
        <w:tblStyle w:val="TableGrid"/>
        <w:tblW w:w="9067" w:type="dxa"/>
        <w:jc w:val="center"/>
        <w:tblLayout w:type="fixed"/>
        <w:tblLook w:val="04A0" w:firstRow="1" w:lastRow="0" w:firstColumn="1" w:lastColumn="0" w:noHBand="0" w:noVBand="1"/>
      </w:tblPr>
      <w:tblGrid>
        <w:gridCol w:w="6941"/>
        <w:gridCol w:w="2126"/>
      </w:tblGrid>
      <w:tr w:rsidR="001C632D" w14:paraId="4E9BC752" w14:textId="77777777" w:rsidTr="00E31DC8">
        <w:trPr>
          <w:trHeight w:val="263"/>
          <w:jc w:val="center"/>
        </w:trPr>
        <w:tc>
          <w:tcPr>
            <w:tcW w:w="6941" w:type="dxa"/>
            <w:shd w:val="clear" w:color="auto" w:fill="C6D9F1"/>
            <w:vAlign w:val="center"/>
          </w:tcPr>
          <w:p w14:paraId="152EC530" w14:textId="77777777" w:rsidR="001C632D" w:rsidRDefault="001C632D" w:rsidP="00E31DC8">
            <w:pPr>
              <w:spacing w:before="29"/>
              <w:jc w:val="center"/>
              <w:rPr>
                <w:rFonts w:cs="Arial"/>
                <w:b/>
                <w:color w:val="000000"/>
                <w:szCs w:val="20"/>
              </w:rPr>
            </w:pPr>
            <w:r>
              <w:rPr>
                <w:rFonts w:cs="Arial"/>
                <w:b/>
                <w:bCs/>
                <w:color w:val="000000"/>
                <w:szCs w:val="20"/>
              </w:rPr>
              <w:t>Routine communication processes</w:t>
            </w:r>
          </w:p>
        </w:tc>
        <w:tc>
          <w:tcPr>
            <w:tcW w:w="2126" w:type="dxa"/>
            <w:shd w:val="clear" w:color="auto" w:fill="C6D9F1"/>
            <w:vAlign w:val="center"/>
          </w:tcPr>
          <w:p w14:paraId="65A03846" w14:textId="2FAC3CC1" w:rsidR="001C632D" w:rsidRDefault="00C55805" w:rsidP="00E31DC8">
            <w:pPr>
              <w:spacing w:before="29"/>
              <w:jc w:val="center"/>
              <w:rPr>
                <w:rFonts w:ascii="Times New Roman" w:hAnsi="Times New Roman" w:cs="Times New Roman"/>
                <w:color w:val="010302"/>
              </w:rPr>
            </w:pPr>
            <w:r w:rsidRPr="00C55805">
              <w:rPr>
                <w:rFonts w:cs="Arial"/>
                <w:b/>
                <w:bCs/>
                <w:color w:val="010302"/>
              </w:rPr>
              <w:t>Requirements</w:t>
            </w:r>
          </w:p>
        </w:tc>
      </w:tr>
      <w:tr w:rsidR="008A253C" w14:paraId="54B52109" w14:textId="77777777" w:rsidTr="00E31DC8">
        <w:trPr>
          <w:trHeight w:val="272"/>
          <w:jc w:val="center"/>
        </w:trPr>
        <w:tc>
          <w:tcPr>
            <w:tcW w:w="6941" w:type="dxa"/>
            <w:vAlign w:val="center"/>
          </w:tcPr>
          <w:p w14:paraId="493A7239" w14:textId="77777777" w:rsidR="008A253C" w:rsidRDefault="008A253C" w:rsidP="00E31DC8">
            <w:pPr>
              <w:spacing w:before="38"/>
              <w:ind w:left="83"/>
              <w:rPr>
                <w:rFonts w:ascii="Times New Roman" w:hAnsi="Times New Roman" w:cs="Times New Roman"/>
                <w:color w:val="010302"/>
              </w:rPr>
            </w:pPr>
            <w:r>
              <w:rPr>
                <w:rFonts w:cs="Arial"/>
                <w:color w:val="000000"/>
                <w:szCs w:val="20"/>
              </w:rPr>
              <w:t>W</w:t>
            </w:r>
            <w:r>
              <w:rPr>
                <w:rFonts w:cs="Arial"/>
                <w:color w:val="000000"/>
                <w:spacing w:val="-2"/>
                <w:szCs w:val="20"/>
              </w:rPr>
              <w:t>o</w:t>
            </w:r>
            <w:r>
              <w:rPr>
                <w:rFonts w:cs="Arial"/>
                <w:color w:val="000000"/>
                <w:szCs w:val="20"/>
              </w:rPr>
              <w:t>rk</w:t>
            </w:r>
            <w:r>
              <w:rPr>
                <w:rFonts w:cs="Arial"/>
                <w:color w:val="000000"/>
                <w:spacing w:val="-2"/>
                <w:szCs w:val="20"/>
              </w:rPr>
              <w:t xml:space="preserve"> </w:t>
            </w:r>
            <w:r>
              <w:rPr>
                <w:rFonts w:cs="Arial"/>
                <w:color w:val="000000"/>
                <w:szCs w:val="20"/>
              </w:rPr>
              <w:t>cre</w:t>
            </w:r>
            <w:r>
              <w:rPr>
                <w:rFonts w:cs="Arial"/>
                <w:color w:val="000000"/>
                <w:spacing w:val="-2"/>
                <w:szCs w:val="20"/>
              </w:rPr>
              <w:t>w</w:t>
            </w:r>
            <w:r>
              <w:rPr>
                <w:rFonts w:cs="Arial"/>
                <w:color w:val="000000"/>
                <w:szCs w:val="20"/>
              </w:rPr>
              <w:t xml:space="preserve">s briefed on RAMS documentation   </w:t>
            </w:r>
          </w:p>
        </w:tc>
        <w:tc>
          <w:tcPr>
            <w:tcW w:w="2126" w:type="dxa"/>
            <w:tcBorders>
              <w:bottom w:val="nil"/>
            </w:tcBorders>
            <w:vAlign w:val="center"/>
          </w:tcPr>
          <w:p w14:paraId="623CE1F3" w14:textId="77777777" w:rsidR="008A253C" w:rsidRDefault="008A253C" w:rsidP="00E31DC8">
            <w:pPr>
              <w:spacing w:before="38"/>
              <w:jc w:val="center"/>
              <w:rPr>
                <w:rFonts w:ascii="Times New Roman" w:hAnsi="Times New Roman" w:cs="Times New Roman"/>
                <w:color w:val="010302"/>
              </w:rPr>
            </w:pPr>
            <w:r>
              <w:rPr>
                <w:rFonts w:cs="Arial"/>
                <w:color w:val="000000"/>
                <w:szCs w:val="20"/>
              </w:rPr>
              <w:t>Sign off required</w:t>
            </w:r>
          </w:p>
        </w:tc>
      </w:tr>
      <w:tr w:rsidR="008A253C" w14:paraId="374D2791" w14:textId="77777777" w:rsidTr="00E31DC8">
        <w:trPr>
          <w:trHeight w:val="272"/>
          <w:jc w:val="center"/>
        </w:trPr>
        <w:tc>
          <w:tcPr>
            <w:tcW w:w="6941" w:type="dxa"/>
            <w:vAlign w:val="center"/>
          </w:tcPr>
          <w:p w14:paraId="43C1367A" w14:textId="77777777" w:rsidR="008A253C" w:rsidRDefault="008A253C" w:rsidP="00E31DC8">
            <w:pPr>
              <w:spacing w:before="38"/>
              <w:ind w:left="83"/>
              <w:rPr>
                <w:rFonts w:cs="Arial"/>
                <w:color w:val="000000"/>
                <w:szCs w:val="20"/>
              </w:rPr>
            </w:pPr>
            <w:r>
              <w:rPr>
                <w:rFonts w:cs="Arial"/>
                <w:color w:val="000000"/>
                <w:szCs w:val="20"/>
              </w:rPr>
              <w:t>Applicable Toolbox talks (Safet</w:t>
            </w:r>
            <w:r>
              <w:rPr>
                <w:rFonts w:cs="Arial"/>
                <w:color w:val="000000"/>
                <w:spacing w:val="-3"/>
                <w:szCs w:val="20"/>
              </w:rPr>
              <w:t>y</w:t>
            </w:r>
            <w:r>
              <w:rPr>
                <w:rFonts w:cs="Arial"/>
                <w:color w:val="000000"/>
                <w:szCs w:val="20"/>
              </w:rPr>
              <w:t xml:space="preserve"> / Environmental / Qualit</w:t>
            </w:r>
            <w:r>
              <w:rPr>
                <w:rFonts w:cs="Arial"/>
                <w:color w:val="000000"/>
                <w:spacing w:val="-3"/>
                <w:szCs w:val="20"/>
              </w:rPr>
              <w:t>y</w:t>
            </w:r>
            <w:r>
              <w:rPr>
                <w:rFonts w:cs="Arial"/>
                <w:color w:val="000000"/>
                <w:szCs w:val="20"/>
              </w:rPr>
              <w:t>)</w:t>
            </w:r>
          </w:p>
        </w:tc>
        <w:tc>
          <w:tcPr>
            <w:tcW w:w="2126" w:type="dxa"/>
            <w:tcBorders>
              <w:bottom w:val="nil"/>
            </w:tcBorders>
            <w:vAlign w:val="center"/>
          </w:tcPr>
          <w:p w14:paraId="6653C8D9" w14:textId="020B2D3E" w:rsidR="008A253C" w:rsidRDefault="008A253C" w:rsidP="00E31DC8">
            <w:pPr>
              <w:spacing w:before="38"/>
              <w:jc w:val="center"/>
              <w:rPr>
                <w:rFonts w:cs="Arial"/>
                <w:color w:val="000000"/>
                <w:szCs w:val="20"/>
              </w:rPr>
            </w:pPr>
            <w:r>
              <w:rPr>
                <w:rFonts w:cs="Arial"/>
                <w:color w:val="000000"/>
                <w:szCs w:val="20"/>
              </w:rPr>
              <w:t>Sign of</w:t>
            </w:r>
            <w:r w:rsidR="00C26FC4">
              <w:rPr>
                <w:rFonts w:cs="Arial"/>
                <w:color w:val="000000"/>
                <w:szCs w:val="20"/>
              </w:rPr>
              <w:t>f</w:t>
            </w:r>
            <w:r>
              <w:rPr>
                <w:rFonts w:cs="Arial"/>
                <w:color w:val="000000"/>
                <w:szCs w:val="20"/>
              </w:rPr>
              <w:t xml:space="preserve"> required</w:t>
            </w:r>
          </w:p>
        </w:tc>
      </w:tr>
      <w:tr w:rsidR="008A253C" w14:paraId="4F8645F9" w14:textId="77777777" w:rsidTr="00E31DC8">
        <w:trPr>
          <w:trHeight w:val="272"/>
          <w:jc w:val="center"/>
        </w:trPr>
        <w:tc>
          <w:tcPr>
            <w:tcW w:w="6941" w:type="dxa"/>
            <w:vAlign w:val="center"/>
          </w:tcPr>
          <w:p w14:paraId="25F3AD62" w14:textId="77777777" w:rsidR="008A253C" w:rsidRDefault="008A253C" w:rsidP="00E31DC8">
            <w:pPr>
              <w:ind w:left="83"/>
              <w:rPr>
                <w:rFonts w:ascii="Times New Roman" w:hAnsi="Times New Roman" w:cs="Times New Roman"/>
                <w:color w:val="010302"/>
              </w:rPr>
            </w:pPr>
            <w:r>
              <w:rPr>
                <w:rFonts w:cs="Arial"/>
                <w:color w:val="000000"/>
                <w:szCs w:val="20"/>
              </w:rPr>
              <w:t>Contractor safet</w:t>
            </w:r>
            <w:r>
              <w:rPr>
                <w:rFonts w:cs="Arial"/>
                <w:color w:val="000000"/>
                <w:spacing w:val="-3"/>
                <w:szCs w:val="20"/>
              </w:rPr>
              <w:t>y</w:t>
            </w:r>
            <w:r>
              <w:rPr>
                <w:rFonts w:cs="Arial"/>
                <w:color w:val="000000"/>
                <w:szCs w:val="20"/>
              </w:rPr>
              <w:t xml:space="preserve"> / progress</w:t>
            </w:r>
            <w:r>
              <w:rPr>
                <w:rFonts w:cs="Arial"/>
                <w:color w:val="000000"/>
                <w:spacing w:val="-2"/>
                <w:szCs w:val="20"/>
              </w:rPr>
              <w:t xml:space="preserve"> </w:t>
            </w:r>
            <w:r>
              <w:rPr>
                <w:rFonts w:cs="Arial"/>
                <w:color w:val="000000"/>
                <w:szCs w:val="20"/>
              </w:rPr>
              <w:t xml:space="preserve">meetings  </w:t>
            </w:r>
          </w:p>
        </w:tc>
        <w:tc>
          <w:tcPr>
            <w:tcW w:w="2126" w:type="dxa"/>
            <w:vAlign w:val="center"/>
          </w:tcPr>
          <w:p w14:paraId="104F5BED" w14:textId="770FF4E6" w:rsidR="008A253C" w:rsidRDefault="00AF46DC" w:rsidP="00E31DC8">
            <w:pPr>
              <w:jc w:val="center"/>
              <w:rPr>
                <w:rFonts w:ascii="Times New Roman" w:hAnsi="Times New Roman" w:cs="Times New Roman"/>
                <w:color w:val="010302"/>
              </w:rPr>
            </w:pPr>
            <w:r>
              <w:rPr>
                <w:rFonts w:cs="Arial"/>
                <w:color w:val="000000"/>
                <w:szCs w:val="20"/>
              </w:rPr>
              <w:t>Minutes of meeting</w:t>
            </w:r>
          </w:p>
        </w:tc>
      </w:tr>
      <w:tr w:rsidR="008A253C" w14:paraId="3FB5F2ED" w14:textId="77777777" w:rsidTr="00E31DC8">
        <w:trPr>
          <w:trHeight w:val="272"/>
          <w:jc w:val="center"/>
        </w:trPr>
        <w:tc>
          <w:tcPr>
            <w:tcW w:w="6941" w:type="dxa"/>
            <w:vAlign w:val="center"/>
          </w:tcPr>
          <w:p w14:paraId="6D37481B" w14:textId="77777777" w:rsidR="008A253C" w:rsidRDefault="008A253C" w:rsidP="00E31DC8">
            <w:pPr>
              <w:ind w:left="83"/>
              <w:rPr>
                <w:rFonts w:ascii="Times New Roman" w:hAnsi="Times New Roman" w:cs="Times New Roman"/>
                <w:color w:val="010302"/>
              </w:rPr>
            </w:pPr>
            <w:r>
              <w:rPr>
                <w:rFonts w:cs="Arial"/>
                <w:color w:val="000000"/>
                <w:szCs w:val="20"/>
              </w:rPr>
              <w:t>W</w:t>
            </w:r>
            <w:r>
              <w:rPr>
                <w:rFonts w:cs="Arial"/>
                <w:color w:val="000000"/>
                <w:spacing w:val="-2"/>
                <w:szCs w:val="20"/>
              </w:rPr>
              <w:t>o</w:t>
            </w:r>
            <w:r>
              <w:rPr>
                <w:rFonts w:cs="Arial"/>
                <w:color w:val="000000"/>
                <w:szCs w:val="20"/>
              </w:rPr>
              <w:t>rkplace safet</w:t>
            </w:r>
            <w:r>
              <w:rPr>
                <w:rFonts w:cs="Arial"/>
                <w:color w:val="000000"/>
                <w:spacing w:val="-5"/>
                <w:szCs w:val="20"/>
              </w:rPr>
              <w:t>y</w:t>
            </w:r>
            <w:r>
              <w:rPr>
                <w:rFonts w:cs="Arial"/>
                <w:color w:val="000000"/>
                <w:szCs w:val="20"/>
              </w:rPr>
              <w:t xml:space="preserve"> committee meetings   </w:t>
            </w:r>
          </w:p>
        </w:tc>
        <w:tc>
          <w:tcPr>
            <w:tcW w:w="2126" w:type="dxa"/>
            <w:vAlign w:val="center"/>
          </w:tcPr>
          <w:p w14:paraId="7CD62E2A" w14:textId="7EE5A621" w:rsidR="008A253C" w:rsidRDefault="00AF46DC" w:rsidP="00E31DC8">
            <w:pPr>
              <w:jc w:val="center"/>
              <w:rPr>
                <w:rFonts w:ascii="Times New Roman" w:hAnsi="Times New Roman" w:cs="Times New Roman"/>
                <w:color w:val="010302"/>
              </w:rPr>
            </w:pPr>
            <w:r>
              <w:rPr>
                <w:rFonts w:cs="Arial"/>
                <w:color w:val="000000"/>
                <w:szCs w:val="20"/>
              </w:rPr>
              <w:t>Minutes of meeting</w:t>
            </w:r>
          </w:p>
        </w:tc>
      </w:tr>
      <w:tr w:rsidR="00380311" w14:paraId="0E80719C" w14:textId="77777777" w:rsidTr="00E31DC8">
        <w:trPr>
          <w:trHeight w:val="272"/>
          <w:jc w:val="center"/>
        </w:trPr>
        <w:tc>
          <w:tcPr>
            <w:tcW w:w="6941" w:type="dxa"/>
            <w:shd w:val="clear" w:color="auto" w:fill="C6D9F1"/>
            <w:vAlign w:val="center"/>
          </w:tcPr>
          <w:p w14:paraId="0BD4A70B" w14:textId="77777777" w:rsidR="00380311" w:rsidRDefault="00380311" w:rsidP="00E31DC8">
            <w:pPr>
              <w:spacing w:before="38"/>
              <w:jc w:val="center"/>
              <w:rPr>
                <w:rFonts w:cs="Arial"/>
                <w:b/>
                <w:color w:val="000000"/>
                <w:szCs w:val="20"/>
              </w:rPr>
            </w:pPr>
            <w:r>
              <w:rPr>
                <w:rFonts w:cs="Arial"/>
                <w:b/>
                <w:bCs/>
                <w:color w:val="000000"/>
                <w:szCs w:val="20"/>
              </w:rPr>
              <w:t>Emergencies</w:t>
            </w:r>
          </w:p>
        </w:tc>
        <w:tc>
          <w:tcPr>
            <w:tcW w:w="2126" w:type="dxa"/>
            <w:shd w:val="clear" w:color="auto" w:fill="C6D9F1"/>
            <w:vAlign w:val="center"/>
          </w:tcPr>
          <w:p w14:paraId="423536B4" w14:textId="490FC8A6" w:rsidR="00380311" w:rsidRDefault="00C55805" w:rsidP="00E31DC8">
            <w:pPr>
              <w:spacing w:before="38"/>
              <w:jc w:val="center"/>
              <w:rPr>
                <w:rFonts w:ascii="Times New Roman" w:hAnsi="Times New Roman" w:cs="Times New Roman"/>
                <w:color w:val="010302"/>
              </w:rPr>
            </w:pPr>
            <w:r w:rsidRPr="00C55805">
              <w:rPr>
                <w:rFonts w:cs="Arial"/>
                <w:b/>
                <w:bCs/>
                <w:color w:val="010302"/>
              </w:rPr>
              <w:t>Requirements</w:t>
            </w:r>
          </w:p>
        </w:tc>
      </w:tr>
      <w:tr w:rsidR="008A253C" w14:paraId="1F441AEB" w14:textId="77777777" w:rsidTr="00E31DC8">
        <w:trPr>
          <w:trHeight w:val="272"/>
          <w:jc w:val="center"/>
        </w:trPr>
        <w:tc>
          <w:tcPr>
            <w:tcW w:w="6941" w:type="dxa"/>
            <w:vAlign w:val="center"/>
          </w:tcPr>
          <w:p w14:paraId="70931575" w14:textId="77777777" w:rsidR="008A253C" w:rsidRDefault="008A253C" w:rsidP="00E31DC8">
            <w:pPr>
              <w:spacing w:before="39"/>
              <w:ind w:left="83"/>
              <w:rPr>
                <w:rFonts w:ascii="Times New Roman" w:hAnsi="Times New Roman" w:cs="Times New Roman"/>
                <w:color w:val="010302"/>
              </w:rPr>
            </w:pPr>
            <w:r>
              <w:rPr>
                <w:rFonts w:cs="Arial"/>
                <w:color w:val="000000"/>
                <w:szCs w:val="20"/>
              </w:rPr>
              <w:t>Emergenc</w:t>
            </w:r>
            <w:r>
              <w:rPr>
                <w:rFonts w:cs="Arial"/>
                <w:color w:val="000000"/>
                <w:spacing w:val="-3"/>
                <w:szCs w:val="20"/>
              </w:rPr>
              <w:t>y</w:t>
            </w:r>
            <w:r>
              <w:rPr>
                <w:rFonts w:cs="Arial"/>
                <w:color w:val="000000"/>
                <w:szCs w:val="20"/>
              </w:rPr>
              <w:t xml:space="preserve"> response actions identified and communicated   </w:t>
            </w:r>
          </w:p>
        </w:tc>
        <w:tc>
          <w:tcPr>
            <w:tcW w:w="2126" w:type="dxa"/>
            <w:vAlign w:val="center"/>
          </w:tcPr>
          <w:p w14:paraId="55AB14A6" w14:textId="77777777" w:rsidR="008A253C" w:rsidRDefault="008A253C" w:rsidP="00E31DC8">
            <w:pPr>
              <w:spacing w:before="39"/>
              <w:jc w:val="center"/>
              <w:rPr>
                <w:rFonts w:ascii="Times New Roman" w:hAnsi="Times New Roman" w:cs="Times New Roman"/>
                <w:color w:val="010302"/>
              </w:rPr>
            </w:pPr>
            <w:r>
              <w:rPr>
                <w:rFonts w:cs="Arial"/>
                <w:color w:val="000000"/>
                <w:szCs w:val="20"/>
              </w:rPr>
              <w:t>Records required</w:t>
            </w:r>
          </w:p>
        </w:tc>
      </w:tr>
      <w:tr w:rsidR="008A253C" w14:paraId="38056830" w14:textId="77777777" w:rsidTr="00E31DC8">
        <w:trPr>
          <w:trHeight w:val="272"/>
          <w:jc w:val="center"/>
        </w:trPr>
        <w:tc>
          <w:tcPr>
            <w:tcW w:w="6941" w:type="dxa"/>
            <w:vAlign w:val="center"/>
          </w:tcPr>
          <w:p w14:paraId="12C97175" w14:textId="77777777" w:rsidR="008A253C" w:rsidRDefault="008A253C" w:rsidP="00E31DC8">
            <w:pPr>
              <w:ind w:left="83"/>
              <w:rPr>
                <w:rFonts w:ascii="Times New Roman" w:hAnsi="Times New Roman" w:cs="Times New Roman"/>
                <w:color w:val="010302"/>
              </w:rPr>
            </w:pPr>
            <w:r>
              <w:rPr>
                <w:rFonts w:cs="Arial"/>
                <w:color w:val="000000"/>
                <w:szCs w:val="20"/>
              </w:rPr>
              <w:t xml:space="preserve">Accident and incident / Near Miss procedures explained   </w:t>
            </w:r>
          </w:p>
        </w:tc>
        <w:tc>
          <w:tcPr>
            <w:tcW w:w="2126" w:type="dxa"/>
            <w:vAlign w:val="center"/>
          </w:tcPr>
          <w:p w14:paraId="55123EF0" w14:textId="77777777" w:rsidR="008A253C" w:rsidRDefault="008A253C" w:rsidP="00E31DC8">
            <w:pPr>
              <w:jc w:val="center"/>
              <w:rPr>
                <w:rFonts w:ascii="Times New Roman" w:hAnsi="Times New Roman" w:cs="Times New Roman"/>
                <w:color w:val="010302"/>
              </w:rPr>
            </w:pPr>
            <w:r>
              <w:rPr>
                <w:rFonts w:cs="Arial"/>
                <w:color w:val="000000"/>
                <w:szCs w:val="20"/>
              </w:rPr>
              <w:t>Records required</w:t>
            </w:r>
          </w:p>
        </w:tc>
      </w:tr>
      <w:tr w:rsidR="00757228" w14:paraId="797BC554" w14:textId="77777777" w:rsidTr="00E31DC8">
        <w:trPr>
          <w:trHeight w:val="272"/>
          <w:jc w:val="center"/>
        </w:trPr>
        <w:tc>
          <w:tcPr>
            <w:tcW w:w="6941" w:type="dxa"/>
            <w:shd w:val="clear" w:color="auto" w:fill="C6D9F1"/>
            <w:vAlign w:val="center"/>
          </w:tcPr>
          <w:p w14:paraId="5261078E" w14:textId="77777777" w:rsidR="00757228" w:rsidRDefault="00757228" w:rsidP="00E31DC8">
            <w:pPr>
              <w:jc w:val="center"/>
              <w:rPr>
                <w:rFonts w:cs="Arial"/>
                <w:b/>
                <w:color w:val="000000"/>
                <w:szCs w:val="20"/>
              </w:rPr>
            </w:pPr>
            <w:r>
              <w:rPr>
                <w:rFonts w:cs="Arial"/>
                <w:b/>
                <w:bCs/>
                <w:color w:val="000000"/>
                <w:szCs w:val="20"/>
              </w:rPr>
              <w:t>Task specific communication processes</w:t>
            </w:r>
          </w:p>
        </w:tc>
        <w:tc>
          <w:tcPr>
            <w:tcW w:w="2126" w:type="dxa"/>
            <w:shd w:val="clear" w:color="auto" w:fill="C6D9F1"/>
            <w:vAlign w:val="center"/>
          </w:tcPr>
          <w:p w14:paraId="427ABB99" w14:textId="4A34F3D7" w:rsidR="00757228" w:rsidRDefault="00C55805" w:rsidP="00E31DC8">
            <w:pPr>
              <w:jc w:val="center"/>
              <w:rPr>
                <w:rFonts w:ascii="Times New Roman" w:hAnsi="Times New Roman" w:cs="Times New Roman"/>
                <w:color w:val="010302"/>
              </w:rPr>
            </w:pPr>
            <w:r w:rsidRPr="00C55805">
              <w:rPr>
                <w:rFonts w:cs="Arial"/>
                <w:b/>
                <w:bCs/>
                <w:color w:val="010302"/>
              </w:rPr>
              <w:t>Requirements</w:t>
            </w:r>
          </w:p>
        </w:tc>
      </w:tr>
      <w:tr w:rsidR="008A253C" w14:paraId="577563EE" w14:textId="77777777" w:rsidTr="00E31DC8">
        <w:trPr>
          <w:trHeight w:val="450"/>
          <w:jc w:val="center"/>
        </w:trPr>
        <w:tc>
          <w:tcPr>
            <w:tcW w:w="6941" w:type="dxa"/>
            <w:vAlign w:val="center"/>
          </w:tcPr>
          <w:p w14:paraId="1C4E252C" w14:textId="4E492417" w:rsidR="008A253C" w:rsidRDefault="008A253C" w:rsidP="00E31DC8">
            <w:pPr>
              <w:spacing w:before="18" w:line="230" w:lineRule="exact"/>
              <w:ind w:left="83" w:right="118"/>
              <w:rPr>
                <w:rFonts w:ascii="Times New Roman" w:hAnsi="Times New Roman" w:cs="Times New Roman"/>
                <w:color w:val="010302"/>
              </w:rPr>
            </w:pPr>
            <w:r>
              <w:rPr>
                <w:rFonts w:cs="Arial"/>
                <w:color w:val="000000"/>
                <w:szCs w:val="20"/>
              </w:rPr>
              <w:t>Follo</w:t>
            </w:r>
            <w:r>
              <w:rPr>
                <w:rFonts w:cs="Arial"/>
                <w:color w:val="000000"/>
                <w:spacing w:val="-2"/>
                <w:szCs w:val="20"/>
              </w:rPr>
              <w:t>w</w:t>
            </w:r>
            <w:r>
              <w:rPr>
                <w:rFonts w:cs="Arial"/>
                <w:color w:val="000000"/>
                <w:szCs w:val="20"/>
              </w:rPr>
              <w:t xml:space="preserve"> instruction at all times fr</w:t>
            </w:r>
            <w:r>
              <w:rPr>
                <w:rFonts w:cs="Arial"/>
                <w:color w:val="000000"/>
                <w:spacing w:val="-2"/>
                <w:szCs w:val="20"/>
              </w:rPr>
              <w:t>o</w:t>
            </w:r>
            <w:r>
              <w:rPr>
                <w:rFonts w:cs="Arial"/>
                <w:color w:val="000000"/>
                <w:szCs w:val="20"/>
              </w:rPr>
              <w:t xml:space="preserve">m the site manager / supervisor relating to  </w:t>
            </w:r>
            <w:r>
              <w:br w:type="textWrapping" w:clear="all"/>
            </w:r>
            <w:r>
              <w:rPr>
                <w:rFonts w:cs="Arial"/>
                <w:color w:val="000000"/>
                <w:szCs w:val="20"/>
              </w:rPr>
              <w:t>all excavation works</w:t>
            </w:r>
            <w:r>
              <w:rPr>
                <w:rFonts w:cs="Arial"/>
                <w:color w:val="000000"/>
                <w:spacing w:val="-2"/>
                <w:szCs w:val="20"/>
              </w:rPr>
              <w:t>.</w:t>
            </w:r>
            <w:r>
              <w:rPr>
                <w:rFonts w:cs="Arial"/>
                <w:color w:val="000000"/>
                <w:szCs w:val="20"/>
              </w:rPr>
              <w:t xml:space="preserve">  </w:t>
            </w:r>
          </w:p>
        </w:tc>
        <w:tc>
          <w:tcPr>
            <w:tcW w:w="2126" w:type="dxa"/>
          </w:tcPr>
          <w:p w14:paraId="7CF4D3FC" w14:textId="77777777" w:rsidR="008A253C" w:rsidRDefault="008A253C" w:rsidP="00E31DC8">
            <w:pPr>
              <w:jc w:val="center"/>
            </w:pPr>
            <w:r w:rsidRPr="00820B14">
              <w:rPr>
                <w:rFonts w:cs="Arial"/>
                <w:color w:val="000000"/>
                <w:szCs w:val="20"/>
              </w:rPr>
              <w:t>Throughout duration of the works</w:t>
            </w:r>
          </w:p>
        </w:tc>
      </w:tr>
      <w:tr w:rsidR="00757228" w14:paraId="630D7992" w14:textId="77777777" w:rsidTr="00E31DC8">
        <w:trPr>
          <w:trHeight w:val="272"/>
          <w:jc w:val="center"/>
        </w:trPr>
        <w:tc>
          <w:tcPr>
            <w:tcW w:w="6941" w:type="dxa"/>
            <w:shd w:val="clear" w:color="auto" w:fill="C6D9F1"/>
            <w:vAlign w:val="center"/>
          </w:tcPr>
          <w:p w14:paraId="1EB5C0ED" w14:textId="77777777" w:rsidR="00757228" w:rsidRPr="00A730CF" w:rsidRDefault="00757228" w:rsidP="00E31DC8">
            <w:pPr>
              <w:jc w:val="center"/>
              <w:rPr>
                <w:rFonts w:cs="Arial"/>
                <w:b/>
                <w:bCs/>
                <w:szCs w:val="20"/>
              </w:rPr>
            </w:pPr>
            <w:r w:rsidRPr="00A730CF">
              <w:rPr>
                <w:rFonts w:cs="Arial"/>
                <w:b/>
                <w:bCs/>
                <w:szCs w:val="20"/>
              </w:rPr>
              <w:t>Key Interfaces</w:t>
            </w:r>
          </w:p>
        </w:tc>
        <w:tc>
          <w:tcPr>
            <w:tcW w:w="2126" w:type="dxa"/>
            <w:shd w:val="clear" w:color="auto" w:fill="C6D9F1"/>
            <w:vAlign w:val="center"/>
          </w:tcPr>
          <w:p w14:paraId="4D878531" w14:textId="356E8273" w:rsidR="00757228" w:rsidRPr="00A730CF" w:rsidRDefault="00C55805" w:rsidP="00E31DC8">
            <w:pPr>
              <w:jc w:val="center"/>
              <w:rPr>
                <w:rFonts w:cs="Arial"/>
                <w:b/>
                <w:bCs/>
                <w:szCs w:val="20"/>
              </w:rPr>
            </w:pPr>
            <w:r w:rsidRPr="00C55805">
              <w:rPr>
                <w:rFonts w:cs="Arial"/>
                <w:b/>
                <w:bCs/>
                <w:color w:val="010302"/>
              </w:rPr>
              <w:t>Requirements</w:t>
            </w:r>
          </w:p>
        </w:tc>
      </w:tr>
      <w:tr w:rsidR="008A253C" w14:paraId="219B0045" w14:textId="77777777" w:rsidTr="00E31DC8">
        <w:trPr>
          <w:trHeight w:val="450"/>
          <w:jc w:val="center"/>
        </w:trPr>
        <w:tc>
          <w:tcPr>
            <w:tcW w:w="6941" w:type="dxa"/>
            <w:vAlign w:val="center"/>
          </w:tcPr>
          <w:p w14:paraId="70B60670" w14:textId="32F90A55" w:rsidR="00AF46DC" w:rsidRDefault="00AF46DC" w:rsidP="00E31DC8">
            <w:pPr>
              <w:spacing w:before="18" w:line="230" w:lineRule="exact"/>
              <w:ind w:left="83" w:right="118"/>
              <w:rPr>
                <w:rFonts w:cs="Arial"/>
                <w:color w:val="000000"/>
                <w:szCs w:val="20"/>
              </w:rPr>
            </w:pPr>
            <w:r>
              <w:rPr>
                <w:rFonts w:cs="Arial"/>
                <w:color w:val="000000"/>
                <w:szCs w:val="20"/>
              </w:rPr>
              <w:t>The Contractor shall identify key interfaces additional to the ones identified below:</w:t>
            </w:r>
          </w:p>
          <w:p w14:paraId="170E252A" w14:textId="4B4142A5" w:rsidR="00AF46DC" w:rsidRDefault="00245776" w:rsidP="00E31DC8">
            <w:pPr>
              <w:pStyle w:val="ListParagraph"/>
              <w:numPr>
                <w:ilvl w:val="0"/>
                <w:numId w:val="24"/>
              </w:numPr>
              <w:spacing w:before="18" w:line="230" w:lineRule="exact"/>
              <w:ind w:right="118"/>
              <w:rPr>
                <w:rFonts w:cs="Arial"/>
                <w:color w:val="000000"/>
                <w:szCs w:val="20"/>
              </w:rPr>
            </w:pPr>
            <w:r>
              <w:rPr>
                <w:rFonts w:cs="Arial"/>
                <w:color w:val="000000"/>
                <w:szCs w:val="20"/>
              </w:rPr>
              <w:t>TAQA</w:t>
            </w:r>
          </w:p>
          <w:p w14:paraId="2CB5A1D9" w14:textId="1976300D" w:rsidR="00AF46DC" w:rsidRDefault="00AF46DC" w:rsidP="00E31DC8">
            <w:pPr>
              <w:pStyle w:val="ListParagraph"/>
              <w:numPr>
                <w:ilvl w:val="0"/>
                <w:numId w:val="24"/>
              </w:numPr>
              <w:spacing w:before="18" w:line="230" w:lineRule="exact"/>
              <w:ind w:right="118"/>
              <w:rPr>
                <w:rFonts w:cs="Arial"/>
                <w:color w:val="000000"/>
                <w:szCs w:val="20"/>
              </w:rPr>
            </w:pPr>
            <w:r>
              <w:rPr>
                <w:rFonts w:cs="Arial"/>
                <w:color w:val="000000"/>
                <w:szCs w:val="20"/>
              </w:rPr>
              <w:t>The Contractor</w:t>
            </w:r>
          </w:p>
          <w:p w14:paraId="661E2E53" w14:textId="5A98D210" w:rsidR="00AF46DC" w:rsidRDefault="00AF46DC" w:rsidP="00E31DC8">
            <w:pPr>
              <w:pStyle w:val="ListParagraph"/>
              <w:numPr>
                <w:ilvl w:val="0"/>
                <w:numId w:val="24"/>
              </w:numPr>
              <w:spacing w:before="18" w:line="230" w:lineRule="exact"/>
              <w:ind w:right="118"/>
              <w:rPr>
                <w:rFonts w:cs="Arial"/>
                <w:color w:val="000000"/>
                <w:szCs w:val="20"/>
              </w:rPr>
            </w:pPr>
            <w:r>
              <w:rPr>
                <w:rFonts w:cs="Arial"/>
                <w:color w:val="000000"/>
                <w:szCs w:val="20"/>
              </w:rPr>
              <w:t>The Subcontractor (if any)</w:t>
            </w:r>
          </w:p>
          <w:p w14:paraId="3BCA1D6C" w14:textId="77777777" w:rsidR="00AF46DC" w:rsidRDefault="00AF46DC" w:rsidP="00E31DC8">
            <w:pPr>
              <w:spacing w:before="18" w:line="230" w:lineRule="exact"/>
              <w:ind w:left="83" w:right="118"/>
              <w:rPr>
                <w:rFonts w:cs="Arial"/>
                <w:color w:val="000000"/>
                <w:szCs w:val="20"/>
              </w:rPr>
            </w:pPr>
          </w:p>
          <w:p w14:paraId="16FDCEE7" w14:textId="134D90A5" w:rsidR="008A253C" w:rsidRDefault="008A253C" w:rsidP="00E31DC8">
            <w:pPr>
              <w:spacing w:before="18" w:line="230" w:lineRule="exact"/>
              <w:ind w:left="83" w:right="118"/>
              <w:rPr>
                <w:rFonts w:cs="Arial"/>
                <w:color w:val="000000"/>
                <w:szCs w:val="20"/>
              </w:rPr>
            </w:pPr>
            <w:r>
              <w:rPr>
                <w:rFonts w:cs="Arial"/>
                <w:color w:val="000000"/>
                <w:szCs w:val="20"/>
              </w:rPr>
              <w:t xml:space="preserve">Project meetings </w:t>
            </w:r>
            <w:r w:rsidR="00AF46DC">
              <w:rPr>
                <w:rFonts w:cs="Arial"/>
                <w:color w:val="000000"/>
                <w:szCs w:val="20"/>
              </w:rPr>
              <w:t>shall</w:t>
            </w:r>
            <w:r>
              <w:rPr>
                <w:rFonts w:cs="Arial"/>
                <w:color w:val="000000"/>
                <w:szCs w:val="20"/>
              </w:rPr>
              <w:t xml:space="preserve"> be held regularly</w:t>
            </w:r>
            <w:r w:rsidR="00AF46DC">
              <w:rPr>
                <w:rFonts w:cs="Arial"/>
                <w:color w:val="000000"/>
                <w:szCs w:val="20"/>
              </w:rPr>
              <w:t>.</w:t>
            </w:r>
          </w:p>
        </w:tc>
        <w:tc>
          <w:tcPr>
            <w:tcW w:w="2126" w:type="dxa"/>
          </w:tcPr>
          <w:p w14:paraId="21F726DF" w14:textId="21B2B6E7" w:rsidR="008A253C" w:rsidRDefault="002E3640" w:rsidP="00E31DC8">
            <w:pPr>
              <w:jc w:val="center"/>
            </w:pPr>
            <w:r w:rsidRPr="00820B14">
              <w:rPr>
                <w:rFonts w:cs="Arial"/>
                <w:color w:val="000000"/>
                <w:szCs w:val="20"/>
              </w:rPr>
              <w:t>Throughout duration of the works</w:t>
            </w:r>
            <w:r w:rsidR="00AF46DC">
              <w:rPr>
                <w:rFonts w:cs="Arial"/>
                <w:color w:val="000000"/>
                <w:szCs w:val="20"/>
              </w:rPr>
              <w:t>, Minutes of meeting</w:t>
            </w:r>
          </w:p>
        </w:tc>
      </w:tr>
      <w:tr w:rsidR="00757228" w14:paraId="33F0B728" w14:textId="77777777" w:rsidTr="00E31DC8">
        <w:trPr>
          <w:trHeight w:val="272"/>
          <w:jc w:val="center"/>
        </w:trPr>
        <w:tc>
          <w:tcPr>
            <w:tcW w:w="6941" w:type="dxa"/>
            <w:shd w:val="clear" w:color="auto" w:fill="C6D9F1"/>
            <w:vAlign w:val="center"/>
          </w:tcPr>
          <w:p w14:paraId="00F2CC64" w14:textId="77777777" w:rsidR="00757228" w:rsidRPr="00A730CF" w:rsidRDefault="00757228" w:rsidP="00E31DC8">
            <w:pPr>
              <w:jc w:val="center"/>
              <w:rPr>
                <w:rFonts w:eastAsia="Times New Roman" w:cs="Arial"/>
                <w:b/>
                <w:szCs w:val="20"/>
                <w:bdr w:val="none" w:sz="0" w:space="0" w:color="auto" w:frame="1"/>
                <w:lang w:eastAsia="en-GB"/>
              </w:rPr>
            </w:pPr>
            <w:r w:rsidRPr="00A730CF">
              <w:rPr>
                <w:rFonts w:eastAsia="Times New Roman" w:cs="Arial"/>
                <w:b/>
                <w:bCs/>
                <w:szCs w:val="20"/>
                <w:bdr w:val="none" w:sz="0" w:space="0" w:color="auto" w:frame="1"/>
                <w:lang w:eastAsia="en-GB"/>
              </w:rPr>
              <w:t>Subcontractor relationships and overall communication</w:t>
            </w:r>
          </w:p>
        </w:tc>
        <w:tc>
          <w:tcPr>
            <w:tcW w:w="2126" w:type="dxa"/>
            <w:shd w:val="clear" w:color="auto" w:fill="C6D9F1"/>
            <w:vAlign w:val="center"/>
          </w:tcPr>
          <w:p w14:paraId="526626F0" w14:textId="7EF8CC31" w:rsidR="00757228" w:rsidRPr="00A730CF" w:rsidRDefault="00C55805" w:rsidP="00E31DC8">
            <w:pPr>
              <w:jc w:val="center"/>
              <w:rPr>
                <w:rFonts w:cs="Arial"/>
                <w:b/>
                <w:bCs/>
              </w:rPr>
            </w:pPr>
            <w:r w:rsidRPr="00C55805">
              <w:rPr>
                <w:rFonts w:cs="Arial"/>
                <w:b/>
                <w:bCs/>
                <w:color w:val="010302"/>
              </w:rPr>
              <w:t>Requirements</w:t>
            </w:r>
          </w:p>
        </w:tc>
      </w:tr>
      <w:tr w:rsidR="008A253C" w14:paraId="62DFB007" w14:textId="77777777" w:rsidTr="00E31DC8">
        <w:trPr>
          <w:trHeight w:val="450"/>
          <w:jc w:val="center"/>
        </w:trPr>
        <w:tc>
          <w:tcPr>
            <w:tcW w:w="6941" w:type="dxa"/>
            <w:vAlign w:val="center"/>
          </w:tcPr>
          <w:p w14:paraId="03772FE5" w14:textId="2F78AEBF" w:rsidR="004A00DA" w:rsidRDefault="00A47BE7" w:rsidP="00E31DC8">
            <w:pPr>
              <w:spacing w:before="18" w:line="230" w:lineRule="exact"/>
              <w:ind w:left="83" w:right="118"/>
              <w:rPr>
                <w:rFonts w:cs="Arial"/>
                <w:color w:val="000000"/>
                <w:szCs w:val="20"/>
              </w:rPr>
            </w:pPr>
            <w:r>
              <w:rPr>
                <w:rFonts w:cs="Arial"/>
                <w:color w:val="000000"/>
                <w:szCs w:val="20"/>
              </w:rPr>
              <w:t xml:space="preserve">The Contractor shall </w:t>
            </w:r>
            <w:r w:rsidR="004A00DA">
              <w:rPr>
                <w:rFonts w:cs="Arial"/>
                <w:color w:val="000000"/>
                <w:szCs w:val="20"/>
              </w:rPr>
              <w:t>develop a safety and overall communication plan with all Subcontractors. The details shall be provided below:</w:t>
            </w:r>
          </w:p>
          <w:p w14:paraId="31476461" w14:textId="17B19F8F" w:rsidR="004A00DA" w:rsidRDefault="004A00DA" w:rsidP="00E31DC8">
            <w:pPr>
              <w:spacing w:before="18" w:line="230" w:lineRule="exact"/>
              <w:ind w:left="83" w:right="118"/>
              <w:rPr>
                <w:rFonts w:cs="Arial"/>
                <w:color w:val="000000"/>
                <w:szCs w:val="20"/>
              </w:rPr>
            </w:pPr>
          </w:p>
          <w:p w14:paraId="5682B23E" w14:textId="77777777" w:rsidR="00984499" w:rsidRDefault="00984499" w:rsidP="00984499">
            <w:pPr>
              <w:spacing w:before="18" w:line="230" w:lineRule="exact"/>
              <w:ind w:left="83" w:right="118"/>
              <w:rPr>
                <w:rFonts w:cs="Arial"/>
                <w:color w:val="000000"/>
                <w:szCs w:val="20"/>
              </w:rPr>
            </w:pPr>
          </w:p>
          <w:p w14:paraId="6EFCC96A" w14:textId="77777777" w:rsidR="00984499" w:rsidRDefault="00984499" w:rsidP="00984499">
            <w:pPr>
              <w:spacing w:before="18" w:line="230" w:lineRule="exact"/>
              <w:ind w:left="90" w:right="118"/>
              <w:rPr>
                <w:rFonts w:cs="Arial"/>
                <w:color w:val="000000"/>
                <w:szCs w:val="20"/>
              </w:rPr>
            </w:pPr>
            <w:r w:rsidRPr="00087C91">
              <w:rPr>
                <w:rFonts w:cs="Arial" w:hint="eastAsia"/>
                <w:color w:val="000000"/>
                <w:szCs w:val="20"/>
                <w:lang w:val="en-GB"/>
              </w:rPr>
              <w:t xml:space="preserve">A two-way daily communication shall be maintained through daily progress reports, toolbox </w:t>
            </w:r>
            <w:r w:rsidRPr="00087C91">
              <w:rPr>
                <w:rFonts w:cs="Arial" w:hint="eastAsia"/>
                <w:color w:val="000000"/>
                <w:szCs w:val="20"/>
              </w:rPr>
              <w:t xml:space="preserve">talks, safety briefings, site visits. Etc. All the HSEQ related issues shall be discussed &amp; </w:t>
            </w:r>
            <w:r>
              <w:rPr>
                <w:rFonts w:cs="Arial"/>
                <w:color w:val="000000"/>
                <w:szCs w:val="20"/>
              </w:rPr>
              <w:t>communicated</w:t>
            </w:r>
            <w:r w:rsidRPr="00087C91">
              <w:rPr>
                <w:rFonts w:cs="Arial" w:hint="eastAsia"/>
                <w:color w:val="000000"/>
                <w:szCs w:val="20"/>
              </w:rPr>
              <w:t xml:space="preserve"> through weekly HSEQ review meetings &amp; process issues shall be addressed through progress review meetings. Changes required on the method statement shall be </w:t>
            </w:r>
            <w:r w:rsidRPr="00087C91">
              <w:rPr>
                <w:rFonts w:cs="Arial" w:hint="eastAsia"/>
                <w:color w:val="000000"/>
                <w:szCs w:val="20"/>
              </w:rPr>
              <w:tab/>
              <w:t>notified immediately for the consideration of HSEQ</w:t>
            </w:r>
          </w:p>
          <w:p w14:paraId="1442F6DC" w14:textId="77777777" w:rsidR="004A00DA" w:rsidRDefault="004A00DA" w:rsidP="00E31DC8">
            <w:pPr>
              <w:spacing w:before="18" w:line="230" w:lineRule="exact"/>
              <w:ind w:left="83" w:right="118"/>
              <w:rPr>
                <w:rFonts w:cs="Arial"/>
                <w:color w:val="000000"/>
                <w:szCs w:val="20"/>
              </w:rPr>
            </w:pPr>
          </w:p>
          <w:p w14:paraId="34AF3793" w14:textId="1A39AA4F" w:rsidR="004A00DA" w:rsidRDefault="004A00DA" w:rsidP="00E31DC8">
            <w:pPr>
              <w:spacing w:before="18" w:line="230" w:lineRule="exact"/>
              <w:ind w:left="83" w:right="118"/>
              <w:rPr>
                <w:rFonts w:cs="Arial"/>
                <w:color w:val="000000"/>
                <w:szCs w:val="20"/>
              </w:rPr>
            </w:pPr>
          </w:p>
        </w:tc>
        <w:tc>
          <w:tcPr>
            <w:tcW w:w="2126" w:type="dxa"/>
          </w:tcPr>
          <w:p w14:paraId="40F3C52A" w14:textId="0D8C0EB1" w:rsidR="008A253C" w:rsidRDefault="004A00DA" w:rsidP="00E31DC8">
            <w:pPr>
              <w:jc w:val="center"/>
            </w:pPr>
            <w:r>
              <w:rPr>
                <w:rFonts w:cs="Arial"/>
                <w:color w:val="000000"/>
                <w:szCs w:val="20"/>
              </w:rPr>
              <w:t>Where required</w:t>
            </w:r>
          </w:p>
        </w:tc>
      </w:tr>
      <w:tr w:rsidR="008E2D8A" w14:paraId="75F85051" w14:textId="77777777" w:rsidTr="008E2D8A">
        <w:trPr>
          <w:trHeight w:val="272"/>
          <w:jc w:val="center"/>
        </w:trPr>
        <w:tc>
          <w:tcPr>
            <w:tcW w:w="6941" w:type="dxa"/>
            <w:shd w:val="clear" w:color="auto" w:fill="C6D9F1"/>
            <w:vAlign w:val="center"/>
          </w:tcPr>
          <w:p w14:paraId="1FFE0E17" w14:textId="59963DB9" w:rsidR="008E2D8A" w:rsidRDefault="0073572E" w:rsidP="008E2D8A">
            <w:pPr>
              <w:jc w:val="center"/>
              <w:rPr>
                <w:rFonts w:cs="Arial"/>
                <w:color w:val="000000"/>
                <w:szCs w:val="20"/>
              </w:rPr>
            </w:pPr>
            <w:r w:rsidRPr="0073572E">
              <w:rPr>
                <w:rFonts w:eastAsia="Times New Roman" w:cs="Arial"/>
                <w:b/>
                <w:bCs/>
                <w:szCs w:val="20"/>
                <w:bdr w:val="none" w:sz="0" w:space="0" w:color="auto" w:frame="1"/>
                <w:lang w:eastAsia="en-GB"/>
              </w:rPr>
              <w:t>Rectification</w:t>
            </w:r>
            <w:r>
              <w:rPr>
                <w:rFonts w:eastAsia="Times New Roman" w:cs="Arial"/>
                <w:b/>
                <w:bCs/>
                <w:szCs w:val="20"/>
                <w:bdr w:val="none" w:sz="0" w:space="0" w:color="auto" w:frame="1"/>
                <w:lang w:eastAsia="en-GB"/>
              </w:rPr>
              <w:t xml:space="preserve"> &amp; </w:t>
            </w:r>
            <w:r w:rsidR="008E2D8A" w:rsidRPr="0068281D">
              <w:rPr>
                <w:rFonts w:eastAsia="Times New Roman" w:cs="Arial"/>
                <w:b/>
                <w:bCs/>
                <w:szCs w:val="20"/>
                <w:bdr w:val="none" w:sz="0" w:space="0" w:color="auto" w:frame="1"/>
                <w:lang w:eastAsia="en-GB"/>
              </w:rPr>
              <w:t>Amendments</w:t>
            </w:r>
          </w:p>
        </w:tc>
        <w:tc>
          <w:tcPr>
            <w:tcW w:w="2126" w:type="dxa"/>
            <w:shd w:val="clear" w:color="auto" w:fill="C6D9F1"/>
            <w:vAlign w:val="center"/>
          </w:tcPr>
          <w:p w14:paraId="706F395B" w14:textId="78C9305F" w:rsidR="008E2D8A" w:rsidRDefault="008E2D8A" w:rsidP="008E2D8A">
            <w:pPr>
              <w:jc w:val="center"/>
              <w:rPr>
                <w:rFonts w:cs="Arial"/>
                <w:color w:val="000000"/>
                <w:szCs w:val="20"/>
              </w:rPr>
            </w:pPr>
            <w:r w:rsidRPr="00C55805">
              <w:rPr>
                <w:rFonts w:cs="Arial"/>
                <w:b/>
                <w:bCs/>
                <w:color w:val="010302"/>
              </w:rPr>
              <w:t>Requirements</w:t>
            </w:r>
          </w:p>
        </w:tc>
      </w:tr>
      <w:tr w:rsidR="008E2D8A" w14:paraId="301A177B" w14:textId="77777777" w:rsidTr="001E275E">
        <w:trPr>
          <w:trHeight w:val="937"/>
          <w:jc w:val="center"/>
        </w:trPr>
        <w:tc>
          <w:tcPr>
            <w:tcW w:w="6941" w:type="dxa"/>
            <w:vAlign w:val="center"/>
          </w:tcPr>
          <w:p w14:paraId="31E3C039" w14:textId="0F4EEFAD" w:rsidR="008E2D8A" w:rsidRPr="0068281D" w:rsidRDefault="0073572E" w:rsidP="00142829">
            <w:pPr>
              <w:spacing w:before="18" w:line="230" w:lineRule="exact"/>
              <w:ind w:left="83" w:right="118"/>
              <w:rPr>
                <w:rFonts w:eastAsia="Times New Roman" w:cs="Arial"/>
                <w:b/>
                <w:bCs/>
                <w:szCs w:val="20"/>
                <w:bdr w:val="none" w:sz="0" w:space="0" w:color="auto" w:frame="1"/>
                <w:lang w:eastAsia="en-GB"/>
              </w:rPr>
            </w:pPr>
            <w:r w:rsidRPr="009E2EBC">
              <w:rPr>
                <w:rFonts w:cs="Arial"/>
                <w:color w:val="000000"/>
                <w:szCs w:val="20"/>
              </w:rPr>
              <w:t xml:space="preserve">In case of any damage, discrepancy, </w:t>
            </w:r>
            <w:r w:rsidR="00370854">
              <w:rPr>
                <w:rFonts w:cs="Arial"/>
                <w:color w:val="000000"/>
                <w:szCs w:val="20"/>
              </w:rPr>
              <w:t xml:space="preserve">or </w:t>
            </w:r>
            <w:r w:rsidRPr="009E2EBC">
              <w:rPr>
                <w:rFonts w:cs="Arial"/>
                <w:color w:val="000000"/>
                <w:szCs w:val="20"/>
              </w:rPr>
              <w:t>change</w:t>
            </w:r>
            <w:r w:rsidR="00370854">
              <w:rPr>
                <w:rFonts w:cs="Arial"/>
                <w:color w:val="000000"/>
                <w:szCs w:val="20"/>
              </w:rPr>
              <w:t>,</w:t>
            </w:r>
            <w:r w:rsidRPr="009E2EBC">
              <w:rPr>
                <w:rFonts w:cs="Arial"/>
                <w:color w:val="000000"/>
                <w:szCs w:val="20"/>
              </w:rPr>
              <w:t xml:space="preserve"> </w:t>
            </w:r>
            <w:r w:rsidR="00370854">
              <w:rPr>
                <w:rFonts w:cs="Arial"/>
                <w:color w:val="000000"/>
                <w:szCs w:val="20"/>
              </w:rPr>
              <w:t>the</w:t>
            </w:r>
            <w:r w:rsidRPr="009E2EBC">
              <w:rPr>
                <w:rFonts w:cs="Arial"/>
                <w:color w:val="000000"/>
                <w:szCs w:val="20"/>
              </w:rPr>
              <w:t xml:space="preserve"> contractor shall bring this to the notice of </w:t>
            </w:r>
            <w:r w:rsidR="00370854">
              <w:rPr>
                <w:rFonts w:cs="Arial"/>
                <w:color w:val="000000"/>
                <w:szCs w:val="20"/>
              </w:rPr>
              <w:t xml:space="preserve">the </w:t>
            </w:r>
            <w:r w:rsidRPr="009E2EBC">
              <w:rPr>
                <w:rFonts w:cs="Arial"/>
                <w:color w:val="000000"/>
                <w:szCs w:val="20"/>
              </w:rPr>
              <w:t xml:space="preserve">Consultant or </w:t>
            </w:r>
            <w:r w:rsidR="00245776">
              <w:rPr>
                <w:rFonts w:cs="Arial"/>
                <w:color w:val="000000"/>
                <w:szCs w:val="20"/>
              </w:rPr>
              <w:t>TAQA</w:t>
            </w:r>
            <w:r w:rsidRPr="009E2EBC">
              <w:rPr>
                <w:rFonts w:cs="Arial"/>
                <w:color w:val="000000"/>
                <w:szCs w:val="20"/>
              </w:rPr>
              <w:t xml:space="preserve"> Engineer and shall proceed further after getting necessary approval from </w:t>
            </w:r>
            <w:r w:rsidR="006316EE">
              <w:rPr>
                <w:rFonts w:cs="Arial"/>
                <w:color w:val="000000"/>
                <w:szCs w:val="20"/>
              </w:rPr>
              <w:t xml:space="preserve">the </w:t>
            </w:r>
            <w:r w:rsidRPr="009E2EBC">
              <w:rPr>
                <w:rFonts w:cs="Arial"/>
                <w:color w:val="000000"/>
                <w:szCs w:val="20"/>
              </w:rPr>
              <w:t>client</w:t>
            </w:r>
            <w:r w:rsidR="006316EE">
              <w:rPr>
                <w:rFonts w:cs="Arial"/>
                <w:color w:val="000000"/>
                <w:szCs w:val="20"/>
              </w:rPr>
              <w:t>.</w:t>
            </w:r>
          </w:p>
        </w:tc>
        <w:tc>
          <w:tcPr>
            <w:tcW w:w="2126" w:type="dxa"/>
          </w:tcPr>
          <w:p w14:paraId="095229CB" w14:textId="0879DD29" w:rsidR="008E2D8A" w:rsidRDefault="006316EE" w:rsidP="008E2D8A">
            <w:pPr>
              <w:jc w:val="center"/>
              <w:rPr>
                <w:rFonts w:cs="Arial"/>
                <w:color w:val="000000"/>
                <w:szCs w:val="20"/>
              </w:rPr>
            </w:pPr>
            <w:r>
              <w:rPr>
                <w:rFonts w:cs="Arial"/>
                <w:color w:val="000000"/>
                <w:szCs w:val="20"/>
              </w:rPr>
              <w:t xml:space="preserve">Yes, </w:t>
            </w:r>
            <w:r w:rsidR="00B8048B">
              <w:rPr>
                <w:rFonts w:cs="Arial"/>
                <w:color w:val="000000"/>
                <w:szCs w:val="20"/>
              </w:rPr>
              <w:t xml:space="preserve">records </w:t>
            </w:r>
            <w:r w:rsidR="00FA6252">
              <w:rPr>
                <w:rFonts w:cs="Arial"/>
                <w:color w:val="000000"/>
                <w:szCs w:val="20"/>
              </w:rPr>
              <w:t>required</w:t>
            </w:r>
          </w:p>
        </w:tc>
      </w:tr>
    </w:tbl>
    <w:p w14:paraId="072F4E7F" w14:textId="3CE3004E" w:rsidR="00EE3691" w:rsidRDefault="00EE3691" w:rsidP="004237D6">
      <w:pPr>
        <w:rPr>
          <w:rFonts w:cs="Arial"/>
          <w:b/>
          <w:bCs/>
          <w:color w:val="000000"/>
          <w:sz w:val="19"/>
          <w:szCs w:val="19"/>
        </w:rPr>
      </w:pPr>
    </w:p>
    <w:p w14:paraId="09F98873" w14:textId="77777777" w:rsidR="00546454" w:rsidRDefault="00546454" w:rsidP="004237D6">
      <w:pPr>
        <w:rPr>
          <w:rFonts w:cs="Arial"/>
          <w:b/>
          <w:bCs/>
          <w:color w:val="000000"/>
        </w:rPr>
      </w:pPr>
    </w:p>
    <w:p w14:paraId="7FF6FFEC" w14:textId="77777777" w:rsidR="00546454" w:rsidRDefault="00546454" w:rsidP="004237D6">
      <w:pPr>
        <w:rPr>
          <w:rFonts w:cs="Arial"/>
          <w:b/>
          <w:bCs/>
          <w:color w:val="000000"/>
        </w:rPr>
      </w:pPr>
    </w:p>
    <w:p w14:paraId="0BE526AC" w14:textId="77777777" w:rsidR="00546454" w:rsidRDefault="00546454" w:rsidP="004237D6">
      <w:pPr>
        <w:rPr>
          <w:rFonts w:cs="Arial"/>
          <w:b/>
          <w:bCs/>
          <w:color w:val="000000"/>
        </w:rPr>
      </w:pPr>
    </w:p>
    <w:p w14:paraId="64AEBF6C" w14:textId="77777777" w:rsidR="00546454" w:rsidRDefault="00546454" w:rsidP="004237D6">
      <w:pPr>
        <w:rPr>
          <w:rFonts w:cs="Arial"/>
          <w:b/>
          <w:bCs/>
          <w:color w:val="000000"/>
        </w:rPr>
      </w:pPr>
    </w:p>
    <w:p w14:paraId="14246BF5" w14:textId="77777777" w:rsidR="00546454" w:rsidRDefault="00546454" w:rsidP="004237D6">
      <w:pPr>
        <w:rPr>
          <w:rFonts w:cs="Arial"/>
          <w:b/>
          <w:bCs/>
          <w:color w:val="000000"/>
        </w:rPr>
      </w:pPr>
    </w:p>
    <w:p w14:paraId="3E201F5A" w14:textId="77777777" w:rsidR="00546454" w:rsidRDefault="00546454" w:rsidP="004237D6">
      <w:pPr>
        <w:rPr>
          <w:rFonts w:cs="Arial"/>
          <w:b/>
          <w:bCs/>
          <w:color w:val="000000"/>
        </w:rPr>
      </w:pPr>
    </w:p>
    <w:p w14:paraId="2E8A056E" w14:textId="77777777" w:rsidR="00546454" w:rsidRDefault="00546454" w:rsidP="004237D6">
      <w:pPr>
        <w:rPr>
          <w:rFonts w:cs="Arial"/>
          <w:b/>
          <w:bCs/>
          <w:color w:val="000000"/>
        </w:rPr>
      </w:pPr>
    </w:p>
    <w:p w14:paraId="18990FAC" w14:textId="26C43D7D" w:rsidR="004237D6" w:rsidRPr="00575676" w:rsidRDefault="004237D6" w:rsidP="00104E21">
      <w:pPr>
        <w:pStyle w:val="Heading1"/>
        <w:pageBreakBefore/>
        <w:widowControl/>
        <w:numPr>
          <w:ilvl w:val="0"/>
          <w:numId w:val="11"/>
        </w:numPr>
        <w:spacing w:before="0" w:after="120"/>
        <w:ind w:firstLine="23"/>
        <w:rPr>
          <w:rFonts w:ascii="Arial" w:hAnsi="Arial" w:cs="Arial"/>
        </w:rPr>
      </w:pPr>
      <w:bookmarkStart w:id="10" w:name="_Toc215050830"/>
      <w:r w:rsidRPr="7816BC44">
        <w:rPr>
          <w:rFonts w:ascii="Arial" w:hAnsi="Arial" w:cs="Arial"/>
        </w:rPr>
        <w:lastRenderedPageBreak/>
        <w:t>Supervision and Responsibilities</w:t>
      </w:r>
      <w:bookmarkEnd w:id="10"/>
      <w:r w:rsidRPr="7816BC44">
        <w:rPr>
          <w:rFonts w:ascii="Arial" w:hAnsi="Arial" w:cs="Arial"/>
        </w:rPr>
        <w:t xml:space="preserve">  </w:t>
      </w:r>
    </w:p>
    <w:p w14:paraId="7E3E1CEE" w14:textId="6C8E67E3" w:rsidR="004A00DA" w:rsidRPr="00721A07" w:rsidRDefault="00047D7C" w:rsidP="006276ED">
      <w:pPr>
        <w:pStyle w:val="ListParagraph"/>
        <w:ind w:left="720"/>
        <w:rPr>
          <w:rFonts w:cs="Arial"/>
          <w:i/>
          <w:iCs/>
        </w:rPr>
      </w:pPr>
      <w:r w:rsidRPr="00721A07">
        <w:rPr>
          <w:rFonts w:cs="Arial"/>
          <w:i/>
          <w:iCs/>
        </w:rPr>
        <w:t>:</w:t>
      </w:r>
    </w:p>
    <w:p w14:paraId="79BB0563" w14:textId="16CA9543" w:rsidR="00296B64" w:rsidRPr="00721A07" w:rsidRDefault="00296B64" w:rsidP="004237D6">
      <w:pPr>
        <w:rPr>
          <w:rFonts w:cs="Arial"/>
          <w:b/>
          <w:bCs/>
          <w:spacing w:val="116"/>
        </w:rPr>
      </w:pPr>
    </w:p>
    <w:tbl>
      <w:tblPr>
        <w:tblStyle w:val="TableGrid"/>
        <w:tblW w:w="8900" w:type="dxa"/>
        <w:jc w:val="center"/>
        <w:tblLayout w:type="fixed"/>
        <w:tblLook w:val="04A0" w:firstRow="1" w:lastRow="0" w:firstColumn="1" w:lastColumn="0" w:noHBand="0" w:noVBand="1"/>
      </w:tblPr>
      <w:tblGrid>
        <w:gridCol w:w="6091"/>
        <w:gridCol w:w="2809"/>
      </w:tblGrid>
      <w:tr w:rsidR="00026923" w14:paraId="7C33047B" w14:textId="77777777" w:rsidTr="00206C81">
        <w:trPr>
          <w:trHeight w:val="265"/>
          <w:jc w:val="center"/>
        </w:trPr>
        <w:tc>
          <w:tcPr>
            <w:tcW w:w="6091" w:type="dxa"/>
            <w:shd w:val="clear" w:color="auto" w:fill="C6D9F1"/>
            <w:vAlign w:val="center"/>
          </w:tcPr>
          <w:p w14:paraId="15A63F29" w14:textId="0C6B18D4" w:rsidR="00026923" w:rsidRDefault="00026923" w:rsidP="00E31DC8">
            <w:pPr>
              <w:spacing w:before="28"/>
              <w:jc w:val="center"/>
              <w:rPr>
                <w:rFonts w:ascii="Times New Roman" w:hAnsi="Times New Roman" w:cs="Times New Roman"/>
                <w:color w:val="010302"/>
              </w:rPr>
            </w:pPr>
            <w:r>
              <w:rPr>
                <w:rFonts w:cs="Arial"/>
                <w:b/>
                <w:bCs/>
                <w:color w:val="000000"/>
                <w:szCs w:val="20"/>
              </w:rPr>
              <w:t>Responsibilities</w:t>
            </w:r>
          </w:p>
        </w:tc>
        <w:tc>
          <w:tcPr>
            <w:tcW w:w="2809" w:type="dxa"/>
            <w:shd w:val="clear" w:color="auto" w:fill="C6D9F1"/>
            <w:vAlign w:val="center"/>
          </w:tcPr>
          <w:p w14:paraId="25D1C9AF" w14:textId="1B81EAEA" w:rsidR="00026923" w:rsidRDefault="00026923" w:rsidP="00E31DC8">
            <w:pPr>
              <w:spacing w:before="28"/>
              <w:jc w:val="center"/>
              <w:rPr>
                <w:rFonts w:ascii="Times New Roman" w:hAnsi="Times New Roman" w:cs="Times New Roman"/>
                <w:color w:val="010302"/>
              </w:rPr>
            </w:pPr>
            <w:r>
              <w:rPr>
                <w:rFonts w:cs="Arial"/>
                <w:b/>
                <w:bCs/>
                <w:color w:val="000000"/>
                <w:szCs w:val="20"/>
              </w:rPr>
              <w:t>Supervisory Role</w:t>
            </w:r>
          </w:p>
        </w:tc>
      </w:tr>
      <w:tr w:rsidR="00026923" w14:paraId="58522FBC" w14:textId="77777777" w:rsidTr="00206C81">
        <w:trPr>
          <w:trHeight w:val="272"/>
          <w:jc w:val="center"/>
        </w:trPr>
        <w:tc>
          <w:tcPr>
            <w:tcW w:w="6091" w:type="dxa"/>
            <w:vAlign w:val="center"/>
          </w:tcPr>
          <w:p w14:paraId="4C3FCE94" w14:textId="1A21ED2B" w:rsidR="00026923" w:rsidRDefault="000713ED" w:rsidP="00E31DC8">
            <w:pPr>
              <w:spacing w:before="39"/>
              <w:ind w:left="83"/>
              <w:rPr>
                <w:rFonts w:ascii="Times New Roman" w:hAnsi="Times New Roman" w:cs="Times New Roman"/>
                <w:color w:val="010302"/>
              </w:rPr>
            </w:pPr>
            <w:r>
              <w:rPr>
                <w:rFonts w:cs="Arial"/>
                <w:color w:val="000000"/>
                <w:szCs w:val="20"/>
              </w:rPr>
              <w:t>Responsible for e</w:t>
            </w:r>
            <w:r w:rsidR="00026923">
              <w:rPr>
                <w:rFonts w:cs="Arial"/>
                <w:color w:val="000000"/>
                <w:szCs w:val="20"/>
              </w:rPr>
              <w:t xml:space="preserve">xecution of the contract and liaison with the Client  </w:t>
            </w:r>
          </w:p>
        </w:tc>
        <w:tc>
          <w:tcPr>
            <w:tcW w:w="2809" w:type="dxa"/>
            <w:vAlign w:val="center"/>
          </w:tcPr>
          <w:p w14:paraId="46E4F32F" w14:textId="3DD2BCAD" w:rsidR="00026923" w:rsidRDefault="00026923" w:rsidP="00E31DC8">
            <w:pPr>
              <w:spacing w:before="39"/>
              <w:ind w:firstLine="113"/>
              <w:jc w:val="center"/>
              <w:rPr>
                <w:rFonts w:ascii="Times New Roman" w:hAnsi="Times New Roman" w:cs="Times New Roman"/>
                <w:color w:val="010302"/>
              </w:rPr>
            </w:pPr>
            <w:r>
              <w:rPr>
                <w:rFonts w:cs="Arial"/>
                <w:color w:val="000000"/>
                <w:szCs w:val="20"/>
              </w:rPr>
              <w:t>Site Agent / Manager</w:t>
            </w:r>
          </w:p>
        </w:tc>
      </w:tr>
      <w:tr w:rsidR="00026923" w14:paraId="1428E184" w14:textId="77777777" w:rsidTr="00206C81">
        <w:trPr>
          <w:trHeight w:val="272"/>
          <w:jc w:val="center"/>
        </w:trPr>
        <w:tc>
          <w:tcPr>
            <w:tcW w:w="6091" w:type="dxa"/>
            <w:vAlign w:val="center"/>
          </w:tcPr>
          <w:p w14:paraId="63FE1B15" w14:textId="0C12FBF4" w:rsidR="00026923" w:rsidRDefault="000713ED" w:rsidP="00E31DC8">
            <w:pPr>
              <w:spacing w:before="39"/>
              <w:ind w:left="83"/>
              <w:rPr>
                <w:rFonts w:ascii="Times New Roman" w:hAnsi="Times New Roman" w:cs="Times New Roman"/>
                <w:color w:val="010302"/>
              </w:rPr>
            </w:pPr>
            <w:r>
              <w:rPr>
                <w:rFonts w:cs="Arial"/>
                <w:color w:val="000000"/>
                <w:szCs w:val="20"/>
              </w:rPr>
              <w:t>Responsible for s</w:t>
            </w:r>
            <w:r w:rsidR="00026923">
              <w:rPr>
                <w:rFonts w:cs="Arial"/>
                <w:color w:val="000000"/>
                <w:szCs w:val="20"/>
              </w:rPr>
              <w:t>upervis</w:t>
            </w:r>
            <w:r>
              <w:rPr>
                <w:rFonts w:cs="Arial"/>
                <w:color w:val="000000"/>
                <w:szCs w:val="20"/>
              </w:rPr>
              <w:t>ing</w:t>
            </w:r>
            <w:r w:rsidR="00026923">
              <w:rPr>
                <w:rFonts w:cs="Arial"/>
                <w:color w:val="000000"/>
                <w:szCs w:val="20"/>
              </w:rPr>
              <w:t xml:space="preserve"> all </w:t>
            </w:r>
            <w:r w:rsidR="00047D7C">
              <w:rPr>
                <w:rFonts w:cs="Arial"/>
                <w:color w:val="000000"/>
                <w:szCs w:val="20"/>
              </w:rPr>
              <w:t>teams</w:t>
            </w:r>
            <w:r w:rsidR="00026923">
              <w:rPr>
                <w:rFonts w:cs="Arial"/>
                <w:color w:val="000000"/>
                <w:szCs w:val="20"/>
              </w:rPr>
              <w:t xml:space="preserve"> and controls </w:t>
            </w:r>
            <w:proofErr w:type="spellStart"/>
            <w:r w:rsidR="00026923">
              <w:rPr>
                <w:rFonts w:cs="Arial"/>
                <w:color w:val="000000"/>
                <w:szCs w:val="20"/>
              </w:rPr>
              <w:t>labour</w:t>
            </w:r>
            <w:proofErr w:type="spellEnd"/>
            <w:r w:rsidR="00026923">
              <w:rPr>
                <w:rFonts w:cs="Arial"/>
                <w:color w:val="000000"/>
                <w:szCs w:val="20"/>
              </w:rPr>
              <w:t xml:space="preserve">, plant and materials on site.   </w:t>
            </w:r>
          </w:p>
        </w:tc>
        <w:tc>
          <w:tcPr>
            <w:tcW w:w="2809" w:type="dxa"/>
            <w:vAlign w:val="center"/>
          </w:tcPr>
          <w:p w14:paraId="2661E207" w14:textId="73C200D7" w:rsidR="00026923" w:rsidRPr="00E86689" w:rsidRDefault="00E86689" w:rsidP="00E31DC8">
            <w:pPr>
              <w:spacing w:before="39"/>
              <w:ind w:firstLine="113"/>
              <w:jc w:val="center"/>
              <w:rPr>
                <w:rFonts w:cs="Arial"/>
                <w:color w:val="010302"/>
              </w:rPr>
            </w:pPr>
            <w:r w:rsidRPr="00E86689">
              <w:rPr>
                <w:rFonts w:cs="Arial"/>
                <w:color w:val="010302"/>
              </w:rPr>
              <w:t>Foreman</w:t>
            </w:r>
          </w:p>
        </w:tc>
      </w:tr>
      <w:tr w:rsidR="00047D7C" w14:paraId="257A0ED6" w14:textId="77777777" w:rsidTr="00206C81">
        <w:trPr>
          <w:trHeight w:val="272"/>
          <w:jc w:val="center"/>
        </w:trPr>
        <w:tc>
          <w:tcPr>
            <w:tcW w:w="6091" w:type="dxa"/>
            <w:vAlign w:val="center"/>
          </w:tcPr>
          <w:p w14:paraId="6AF786F9" w14:textId="1E54AE34" w:rsidR="00047D7C" w:rsidRDefault="000713ED" w:rsidP="00E31DC8">
            <w:pPr>
              <w:spacing w:before="39"/>
              <w:ind w:left="83"/>
              <w:rPr>
                <w:rFonts w:cs="Arial"/>
                <w:color w:val="000000"/>
                <w:szCs w:val="20"/>
              </w:rPr>
            </w:pPr>
            <w:r>
              <w:rPr>
                <w:rFonts w:cs="Arial"/>
                <w:color w:val="000000"/>
                <w:szCs w:val="20"/>
              </w:rPr>
              <w:t>Responsible for carrying out d</w:t>
            </w:r>
            <w:r w:rsidR="00047D7C" w:rsidRPr="00047D7C">
              <w:rPr>
                <w:rFonts w:cs="Arial"/>
                <w:color w:val="000000"/>
                <w:szCs w:val="20"/>
              </w:rPr>
              <w:t xml:space="preserve">aily and </w:t>
            </w:r>
            <w:r>
              <w:rPr>
                <w:rFonts w:cs="Arial"/>
                <w:color w:val="000000"/>
                <w:szCs w:val="20"/>
              </w:rPr>
              <w:t>p</w:t>
            </w:r>
            <w:r w:rsidR="00047D7C" w:rsidRPr="00047D7C">
              <w:rPr>
                <w:rFonts w:cs="Arial"/>
                <w:color w:val="000000"/>
                <w:szCs w:val="20"/>
              </w:rPr>
              <w:t xml:space="preserve">rocess </w:t>
            </w:r>
            <w:r>
              <w:rPr>
                <w:rFonts w:cs="Arial"/>
                <w:color w:val="000000"/>
                <w:szCs w:val="20"/>
              </w:rPr>
              <w:t>c</w:t>
            </w:r>
            <w:r w:rsidR="00047D7C" w:rsidRPr="00047D7C">
              <w:rPr>
                <w:rFonts w:cs="Arial"/>
                <w:color w:val="000000"/>
                <w:szCs w:val="20"/>
              </w:rPr>
              <w:t>hecks</w:t>
            </w:r>
          </w:p>
        </w:tc>
        <w:tc>
          <w:tcPr>
            <w:tcW w:w="2809" w:type="dxa"/>
            <w:vAlign w:val="center"/>
          </w:tcPr>
          <w:p w14:paraId="3501E9FB" w14:textId="7BF4C496" w:rsidR="00047D7C" w:rsidRDefault="000432D9" w:rsidP="00206C81">
            <w:pPr>
              <w:spacing w:before="39"/>
              <w:jc w:val="center"/>
              <w:rPr>
                <w:rFonts w:cs="Arial"/>
                <w:color w:val="000000"/>
                <w:szCs w:val="20"/>
              </w:rPr>
            </w:pPr>
            <w:r>
              <w:rPr>
                <w:rFonts w:cs="Arial"/>
                <w:color w:val="000000"/>
                <w:szCs w:val="20"/>
              </w:rPr>
              <w:t>Competent Person</w:t>
            </w:r>
            <w:r w:rsidR="00206C81">
              <w:rPr>
                <w:rFonts w:cs="Arial"/>
                <w:color w:val="000000"/>
                <w:szCs w:val="20"/>
              </w:rPr>
              <w:t xml:space="preserve"> </w:t>
            </w:r>
            <w:r w:rsidR="00047D7C">
              <w:rPr>
                <w:rFonts w:cs="Arial"/>
                <w:color w:val="000000"/>
                <w:szCs w:val="20"/>
              </w:rPr>
              <w:t>/ Manager</w:t>
            </w:r>
          </w:p>
        </w:tc>
      </w:tr>
      <w:tr w:rsidR="00974D61" w14:paraId="708574FD" w14:textId="77777777" w:rsidTr="00206C81">
        <w:trPr>
          <w:trHeight w:val="272"/>
          <w:jc w:val="center"/>
        </w:trPr>
        <w:tc>
          <w:tcPr>
            <w:tcW w:w="6091" w:type="dxa"/>
            <w:vAlign w:val="center"/>
          </w:tcPr>
          <w:p w14:paraId="75FC7DA8" w14:textId="47FD8959" w:rsidR="00974D61" w:rsidRPr="00047D7C" w:rsidRDefault="00D4683D" w:rsidP="00D4683D">
            <w:pPr>
              <w:spacing w:before="39"/>
              <w:ind w:left="83"/>
              <w:rPr>
                <w:rFonts w:cs="Arial"/>
                <w:color w:val="000000"/>
                <w:szCs w:val="20"/>
              </w:rPr>
            </w:pPr>
            <w:r>
              <w:rPr>
                <w:rFonts w:cs="Arial"/>
                <w:color w:val="000000"/>
                <w:szCs w:val="20"/>
              </w:rPr>
              <w:t>R</w:t>
            </w:r>
            <w:r w:rsidR="00B8490A" w:rsidRPr="00B8490A">
              <w:rPr>
                <w:rFonts w:cs="Arial"/>
                <w:color w:val="000000"/>
                <w:szCs w:val="20"/>
              </w:rPr>
              <w:t>esponsible for the over-all direction, monitoring, coordination, control and supply of required manpower &amp;</w:t>
            </w:r>
            <w:r w:rsidR="00B8490A">
              <w:rPr>
                <w:rFonts w:cs="Arial"/>
                <w:color w:val="000000"/>
                <w:szCs w:val="20"/>
              </w:rPr>
              <w:t xml:space="preserve"> </w:t>
            </w:r>
            <w:r w:rsidR="00B8490A" w:rsidRPr="00B8490A">
              <w:rPr>
                <w:rFonts w:cs="Arial"/>
                <w:color w:val="000000"/>
                <w:szCs w:val="20"/>
              </w:rPr>
              <w:t xml:space="preserve">equipment etc. of all the construction activities and related to the </w:t>
            </w:r>
            <w:r w:rsidR="000518E6" w:rsidRPr="008A5FAA">
              <w:rPr>
                <w:rFonts w:cs="Arial"/>
                <w:color w:val="000000"/>
                <w:szCs w:val="20"/>
              </w:rPr>
              <w:t>defined scope of work</w:t>
            </w:r>
            <w:r w:rsidR="00B8490A" w:rsidRPr="00B8490A">
              <w:rPr>
                <w:rFonts w:cs="Arial"/>
                <w:color w:val="000000"/>
                <w:szCs w:val="20"/>
              </w:rPr>
              <w:t xml:space="preserve">.  </w:t>
            </w:r>
          </w:p>
        </w:tc>
        <w:tc>
          <w:tcPr>
            <w:tcW w:w="2809" w:type="dxa"/>
            <w:vAlign w:val="center"/>
          </w:tcPr>
          <w:p w14:paraId="726D91F6" w14:textId="5B2DC8E5" w:rsidR="00974D61" w:rsidRDefault="00B8490A" w:rsidP="00E31DC8">
            <w:pPr>
              <w:spacing w:before="39"/>
              <w:ind w:firstLine="113"/>
              <w:jc w:val="center"/>
              <w:rPr>
                <w:rFonts w:cs="Arial"/>
                <w:color w:val="000000"/>
                <w:szCs w:val="20"/>
              </w:rPr>
            </w:pPr>
            <w:r>
              <w:rPr>
                <w:rFonts w:cs="Arial"/>
                <w:color w:val="000000"/>
                <w:szCs w:val="20"/>
              </w:rPr>
              <w:t>Project Manager</w:t>
            </w:r>
          </w:p>
        </w:tc>
      </w:tr>
      <w:tr w:rsidR="00974D61" w14:paraId="29D1A867" w14:textId="77777777" w:rsidTr="00206C81">
        <w:trPr>
          <w:trHeight w:val="272"/>
          <w:jc w:val="center"/>
        </w:trPr>
        <w:tc>
          <w:tcPr>
            <w:tcW w:w="6091" w:type="dxa"/>
            <w:vAlign w:val="center"/>
          </w:tcPr>
          <w:p w14:paraId="2162AADC" w14:textId="584D3E85" w:rsidR="00974D61" w:rsidRPr="00047D7C" w:rsidRDefault="000713ED" w:rsidP="00E31DC8">
            <w:pPr>
              <w:spacing w:before="39"/>
              <w:ind w:left="83"/>
              <w:rPr>
                <w:rFonts w:cs="Arial"/>
                <w:color w:val="000000"/>
                <w:szCs w:val="20"/>
              </w:rPr>
            </w:pPr>
            <w:r>
              <w:rPr>
                <w:rFonts w:cs="Arial"/>
                <w:color w:val="000000"/>
                <w:szCs w:val="20"/>
              </w:rPr>
              <w:t>R</w:t>
            </w:r>
            <w:r w:rsidR="00E74D16" w:rsidRPr="00E74D16">
              <w:rPr>
                <w:rFonts w:cs="Arial"/>
                <w:color w:val="000000"/>
                <w:szCs w:val="20"/>
              </w:rPr>
              <w:t xml:space="preserve">esponsible for the overall implementation and monitoring of all the activities involved in </w:t>
            </w:r>
            <w:r w:rsidR="008A5FAA" w:rsidRPr="008A5FAA">
              <w:rPr>
                <w:rFonts w:cs="Arial"/>
                <w:color w:val="000000"/>
                <w:szCs w:val="20"/>
              </w:rPr>
              <w:t>defined scope of work</w:t>
            </w:r>
            <w:r w:rsidR="008A5FAA">
              <w:rPr>
                <w:rFonts w:cs="Arial"/>
                <w:color w:val="000000"/>
                <w:szCs w:val="20"/>
              </w:rPr>
              <w:t>.</w:t>
            </w:r>
          </w:p>
        </w:tc>
        <w:tc>
          <w:tcPr>
            <w:tcW w:w="2809" w:type="dxa"/>
            <w:vAlign w:val="center"/>
          </w:tcPr>
          <w:p w14:paraId="6141867F" w14:textId="39B5869F" w:rsidR="00974D61" w:rsidRDefault="006A75BD" w:rsidP="00E31DC8">
            <w:pPr>
              <w:spacing w:before="39"/>
              <w:ind w:firstLine="113"/>
              <w:jc w:val="center"/>
              <w:rPr>
                <w:rFonts w:cs="Arial"/>
                <w:color w:val="000000"/>
                <w:szCs w:val="20"/>
              </w:rPr>
            </w:pPr>
            <w:r w:rsidRPr="006A75BD">
              <w:rPr>
                <w:rFonts w:cs="Arial"/>
                <w:color w:val="000000"/>
                <w:szCs w:val="20"/>
              </w:rPr>
              <w:t xml:space="preserve">Construction Manager  </w:t>
            </w:r>
          </w:p>
        </w:tc>
      </w:tr>
      <w:tr w:rsidR="00974D61" w14:paraId="03F60995" w14:textId="77777777" w:rsidTr="00206C81">
        <w:trPr>
          <w:trHeight w:val="272"/>
          <w:jc w:val="center"/>
        </w:trPr>
        <w:tc>
          <w:tcPr>
            <w:tcW w:w="6091" w:type="dxa"/>
            <w:vAlign w:val="center"/>
          </w:tcPr>
          <w:p w14:paraId="5D74AEED" w14:textId="4E59DF54" w:rsidR="00974D61" w:rsidRPr="00047D7C" w:rsidRDefault="00757975" w:rsidP="00757975">
            <w:pPr>
              <w:spacing w:before="39"/>
              <w:ind w:left="83"/>
              <w:rPr>
                <w:rFonts w:cs="Arial"/>
                <w:color w:val="000000"/>
                <w:szCs w:val="20"/>
              </w:rPr>
            </w:pPr>
            <w:r>
              <w:rPr>
                <w:rFonts w:cs="Arial"/>
                <w:color w:val="000000"/>
                <w:szCs w:val="20"/>
              </w:rPr>
              <w:t>R</w:t>
            </w:r>
            <w:r w:rsidRPr="00757975">
              <w:rPr>
                <w:rFonts w:cs="Arial"/>
                <w:color w:val="000000"/>
                <w:szCs w:val="20"/>
              </w:rPr>
              <w:t xml:space="preserve">esponsible for the necessary quality assurance and control, documentation, inspections and tests as per </w:t>
            </w:r>
            <w:r w:rsidR="00245776">
              <w:rPr>
                <w:rFonts w:cs="Arial"/>
                <w:color w:val="000000"/>
                <w:szCs w:val="20"/>
              </w:rPr>
              <w:t>TAQA</w:t>
            </w:r>
            <w:r w:rsidR="00433F09">
              <w:rPr>
                <w:rFonts w:cs="Arial"/>
                <w:color w:val="000000"/>
                <w:szCs w:val="20"/>
              </w:rPr>
              <w:t xml:space="preserve"> specifications.</w:t>
            </w:r>
          </w:p>
        </w:tc>
        <w:tc>
          <w:tcPr>
            <w:tcW w:w="2809" w:type="dxa"/>
            <w:vAlign w:val="center"/>
          </w:tcPr>
          <w:p w14:paraId="6067AA1D" w14:textId="7997EE1A" w:rsidR="00974D61" w:rsidRDefault="000825F2" w:rsidP="00E31DC8">
            <w:pPr>
              <w:spacing w:before="39"/>
              <w:ind w:firstLine="113"/>
              <w:jc w:val="center"/>
              <w:rPr>
                <w:rFonts w:cs="Arial"/>
                <w:color w:val="000000"/>
                <w:szCs w:val="20"/>
              </w:rPr>
            </w:pPr>
            <w:r>
              <w:rPr>
                <w:rFonts w:cs="Arial"/>
                <w:color w:val="000000"/>
                <w:szCs w:val="20"/>
              </w:rPr>
              <w:t>QA/QC Engineer</w:t>
            </w:r>
          </w:p>
        </w:tc>
      </w:tr>
      <w:tr w:rsidR="00974D61" w14:paraId="789BEDDD" w14:textId="77777777" w:rsidTr="00206C81">
        <w:trPr>
          <w:trHeight w:val="272"/>
          <w:jc w:val="center"/>
        </w:trPr>
        <w:tc>
          <w:tcPr>
            <w:tcW w:w="6091" w:type="dxa"/>
            <w:vAlign w:val="center"/>
          </w:tcPr>
          <w:p w14:paraId="4643541A" w14:textId="68068D42" w:rsidR="00974D61" w:rsidRPr="00047D7C" w:rsidRDefault="00865590" w:rsidP="00E31DC8">
            <w:pPr>
              <w:spacing w:before="39"/>
              <w:ind w:left="83"/>
              <w:rPr>
                <w:rFonts w:cs="Arial"/>
                <w:color w:val="000000"/>
                <w:szCs w:val="20"/>
              </w:rPr>
            </w:pPr>
            <w:r>
              <w:rPr>
                <w:rFonts w:cs="Arial"/>
                <w:color w:val="000000"/>
                <w:szCs w:val="20"/>
              </w:rPr>
              <w:t>D</w:t>
            </w:r>
            <w:r w:rsidRPr="00865590">
              <w:rPr>
                <w:rFonts w:cs="Arial"/>
                <w:color w:val="000000"/>
                <w:szCs w:val="20"/>
              </w:rPr>
              <w:t xml:space="preserve">irectly involved in the planning and execution of the activities involved in the </w:t>
            </w:r>
            <w:r w:rsidR="005A4DE9">
              <w:rPr>
                <w:rFonts w:cs="Arial"/>
                <w:color w:val="000000"/>
                <w:szCs w:val="20"/>
              </w:rPr>
              <w:t>defined scope of</w:t>
            </w:r>
            <w:r w:rsidRPr="00865590">
              <w:rPr>
                <w:rFonts w:cs="Arial"/>
                <w:color w:val="000000"/>
                <w:szCs w:val="20"/>
              </w:rPr>
              <w:t xml:space="preserve"> work. </w:t>
            </w:r>
            <w:r>
              <w:rPr>
                <w:rFonts w:cs="Arial"/>
                <w:color w:val="000000"/>
                <w:szCs w:val="20"/>
              </w:rPr>
              <w:t>They</w:t>
            </w:r>
            <w:r w:rsidRPr="00865590">
              <w:rPr>
                <w:rFonts w:cs="Arial"/>
                <w:color w:val="000000"/>
                <w:szCs w:val="20"/>
              </w:rPr>
              <w:t xml:space="preserve"> shall be </w:t>
            </w:r>
            <w:r w:rsidR="001162FB">
              <w:rPr>
                <w:rFonts w:cs="Arial"/>
                <w:color w:val="000000"/>
                <w:szCs w:val="20"/>
              </w:rPr>
              <w:t>r</w:t>
            </w:r>
            <w:r w:rsidRPr="00865590">
              <w:rPr>
                <w:rFonts w:cs="Arial"/>
                <w:color w:val="000000"/>
                <w:szCs w:val="20"/>
              </w:rPr>
              <w:t xml:space="preserve">esponsible for the preparation of work plan, Safety Action Plan for work permits, if required, prior to </w:t>
            </w:r>
            <w:r w:rsidR="001162FB">
              <w:rPr>
                <w:rFonts w:cs="Arial"/>
                <w:color w:val="000000"/>
                <w:szCs w:val="20"/>
              </w:rPr>
              <w:t xml:space="preserve">the </w:t>
            </w:r>
            <w:r w:rsidRPr="00865590">
              <w:rPr>
                <w:rFonts w:cs="Arial"/>
                <w:color w:val="000000"/>
                <w:szCs w:val="20"/>
              </w:rPr>
              <w:t>commence</w:t>
            </w:r>
            <w:r w:rsidR="001162FB">
              <w:rPr>
                <w:rFonts w:cs="Arial"/>
                <w:color w:val="000000"/>
                <w:szCs w:val="20"/>
              </w:rPr>
              <w:t>ment</w:t>
            </w:r>
            <w:r w:rsidRPr="00865590">
              <w:rPr>
                <w:rFonts w:cs="Arial"/>
                <w:color w:val="000000"/>
                <w:szCs w:val="20"/>
              </w:rPr>
              <w:t xml:space="preserve"> of any </w:t>
            </w:r>
            <w:r w:rsidR="008A5FAA" w:rsidRPr="008A5FAA">
              <w:rPr>
                <w:rFonts w:cs="Arial"/>
                <w:color w:val="000000"/>
                <w:szCs w:val="20"/>
              </w:rPr>
              <w:t>w</w:t>
            </w:r>
            <w:r w:rsidR="005A4DE9">
              <w:rPr>
                <w:rFonts w:cs="Arial"/>
                <w:color w:val="000000"/>
                <w:szCs w:val="20"/>
              </w:rPr>
              <w:t>ork.</w:t>
            </w:r>
          </w:p>
        </w:tc>
        <w:tc>
          <w:tcPr>
            <w:tcW w:w="2809" w:type="dxa"/>
            <w:vAlign w:val="center"/>
          </w:tcPr>
          <w:p w14:paraId="1FFE44A3" w14:textId="5F67E421" w:rsidR="00974D61" w:rsidRDefault="00D9088C" w:rsidP="00E31DC8">
            <w:pPr>
              <w:spacing w:before="39"/>
              <w:ind w:firstLine="113"/>
              <w:jc w:val="center"/>
              <w:rPr>
                <w:rFonts w:cs="Arial"/>
                <w:color w:val="000000"/>
                <w:szCs w:val="20"/>
              </w:rPr>
            </w:pPr>
            <w:r w:rsidRPr="00D9088C">
              <w:rPr>
                <w:rFonts w:cs="Arial"/>
                <w:color w:val="000000"/>
                <w:szCs w:val="20"/>
              </w:rPr>
              <w:t>Site Engineer</w:t>
            </w:r>
          </w:p>
        </w:tc>
      </w:tr>
      <w:tr w:rsidR="00974D61" w14:paraId="3A9214AE" w14:textId="77777777" w:rsidTr="00206C81">
        <w:trPr>
          <w:trHeight w:val="272"/>
          <w:jc w:val="center"/>
        </w:trPr>
        <w:tc>
          <w:tcPr>
            <w:tcW w:w="6091" w:type="dxa"/>
            <w:vAlign w:val="center"/>
          </w:tcPr>
          <w:p w14:paraId="7216824B" w14:textId="464161CA" w:rsidR="00974D61" w:rsidRPr="00047D7C" w:rsidRDefault="00CC6DFA" w:rsidP="00E31DC8">
            <w:pPr>
              <w:spacing w:before="39"/>
              <w:ind w:left="83"/>
              <w:rPr>
                <w:rFonts w:cs="Arial"/>
                <w:color w:val="000000"/>
                <w:szCs w:val="20"/>
              </w:rPr>
            </w:pPr>
            <w:r>
              <w:rPr>
                <w:rFonts w:cs="Arial"/>
                <w:color w:val="000000"/>
                <w:szCs w:val="20"/>
              </w:rPr>
              <w:t>R</w:t>
            </w:r>
            <w:r w:rsidRPr="00CC6DFA">
              <w:rPr>
                <w:rFonts w:cs="Arial"/>
                <w:color w:val="000000"/>
                <w:szCs w:val="20"/>
              </w:rPr>
              <w:t>esponsible for the direct execution of works involved in</w:t>
            </w:r>
            <w:r w:rsidR="008A5FAA" w:rsidRPr="008A5FAA">
              <w:rPr>
                <w:rFonts w:cs="Arial"/>
                <w:color w:val="000000"/>
                <w:szCs w:val="20"/>
              </w:rPr>
              <w:t xml:space="preserve"> work</w:t>
            </w:r>
            <w:r w:rsidR="008A5FAA" w:rsidRPr="00CC6DFA">
              <w:rPr>
                <w:rFonts w:cs="Arial"/>
                <w:color w:val="000000"/>
                <w:szCs w:val="20"/>
              </w:rPr>
              <w:t xml:space="preserve"> </w:t>
            </w:r>
            <w:r w:rsidRPr="00CC6DFA">
              <w:rPr>
                <w:rFonts w:cs="Arial"/>
                <w:color w:val="000000"/>
                <w:szCs w:val="20"/>
              </w:rPr>
              <w:t>processes according to the approved method statement and drawings and shall directly control and give instruction to the working personnel. He shall also ensure that works are performed with proper tools/equipment, PPE and good housekeeping around the working area</w:t>
            </w:r>
            <w:r w:rsidR="000518E6">
              <w:rPr>
                <w:rFonts w:cs="Arial"/>
                <w:color w:val="000000"/>
                <w:szCs w:val="20"/>
              </w:rPr>
              <w:t>.</w:t>
            </w:r>
          </w:p>
        </w:tc>
        <w:tc>
          <w:tcPr>
            <w:tcW w:w="2809" w:type="dxa"/>
            <w:vAlign w:val="center"/>
          </w:tcPr>
          <w:p w14:paraId="64917067" w14:textId="324D4D77" w:rsidR="00974D61" w:rsidRDefault="001162FB" w:rsidP="00E31DC8">
            <w:pPr>
              <w:spacing w:before="39"/>
              <w:ind w:firstLine="113"/>
              <w:jc w:val="center"/>
              <w:rPr>
                <w:rFonts w:cs="Arial"/>
                <w:color w:val="000000"/>
                <w:szCs w:val="20"/>
              </w:rPr>
            </w:pPr>
            <w:r>
              <w:rPr>
                <w:rFonts w:cs="Arial"/>
                <w:color w:val="000000"/>
                <w:szCs w:val="20"/>
              </w:rPr>
              <w:t>Foreman</w:t>
            </w:r>
          </w:p>
        </w:tc>
      </w:tr>
      <w:tr w:rsidR="001162FB" w14:paraId="1FBB6DC5" w14:textId="77777777" w:rsidTr="00206C81">
        <w:trPr>
          <w:trHeight w:val="272"/>
          <w:jc w:val="center"/>
        </w:trPr>
        <w:tc>
          <w:tcPr>
            <w:tcW w:w="6091" w:type="dxa"/>
            <w:vAlign w:val="center"/>
          </w:tcPr>
          <w:p w14:paraId="2AD2416D" w14:textId="533A5D8A" w:rsidR="001162FB" w:rsidRPr="00047D7C" w:rsidRDefault="00DB2810" w:rsidP="00E31DC8">
            <w:pPr>
              <w:spacing w:before="39"/>
              <w:ind w:left="83"/>
              <w:rPr>
                <w:rFonts w:cs="Arial"/>
                <w:color w:val="000000"/>
                <w:szCs w:val="20"/>
              </w:rPr>
            </w:pPr>
            <w:r>
              <w:rPr>
                <w:rFonts w:cs="Arial"/>
                <w:color w:val="000000"/>
                <w:szCs w:val="20"/>
              </w:rPr>
              <w:t>Responsible for</w:t>
            </w:r>
            <w:r w:rsidRPr="00DB2810">
              <w:rPr>
                <w:rFonts w:cs="Arial"/>
                <w:color w:val="000000"/>
                <w:szCs w:val="20"/>
              </w:rPr>
              <w:t xml:space="preserve"> review</w:t>
            </w:r>
            <w:r>
              <w:rPr>
                <w:rFonts w:cs="Arial"/>
                <w:color w:val="000000"/>
                <w:szCs w:val="20"/>
              </w:rPr>
              <w:t>ing</w:t>
            </w:r>
            <w:r w:rsidRPr="00DB2810">
              <w:rPr>
                <w:rFonts w:cs="Arial"/>
                <w:color w:val="000000"/>
                <w:szCs w:val="20"/>
              </w:rPr>
              <w:t xml:space="preserve"> work hazards prior to the start of the work and prepar</w:t>
            </w:r>
            <w:r>
              <w:rPr>
                <w:rFonts w:cs="Arial"/>
                <w:color w:val="000000"/>
                <w:szCs w:val="20"/>
              </w:rPr>
              <w:t>ing</w:t>
            </w:r>
            <w:r w:rsidRPr="00DB2810">
              <w:rPr>
                <w:rFonts w:cs="Arial"/>
                <w:color w:val="000000"/>
                <w:szCs w:val="20"/>
              </w:rPr>
              <w:t xml:space="preserve"> </w:t>
            </w:r>
            <w:r>
              <w:rPr>
                <w:rFonts w:cs="Arial"/>
                <w:color w:val="000000"/>
                <w:szCs w:val="20"/>
              </w:rPr>
              <w:t xml:space="preserve">the </w:t>
            </w:r>
            <w:r w:rsidRPr="00DB2810">
              <w:rPr>
                <w:rFonts w:cs="Arial"/>
                <w:color w:val="000000"/>
                <w:szCs w:val="20"/>
              </w:rPr>
              <w:t xml:space="preserve">Safe Work Plan and work permit, if required, prior to submittal to client that must be implemented and observed during </w:t>
            </w:r>
            <w:r w:rsidR="00742DD8" w:rsidRPr="005A4DE9">
              <w:rPr>
                <w:rFonts w:cs="Arial"/>
                <w:color w:val="000000"/>
                <w:szCs w:val="20"/>
              </w:rPr>
              <w:t>works</w:t>
            </w:r>
            <w:r w:rsidRPr="005A4DE9">
              <w:rPr>
                <w:rFonts w:cs="Arial"/>
                <w:color w:val="000000"/>
                <w:szCs w:val="20"/>
              </w:rPr>
              <w:t>. He</w:t>
            </w:r>
            <w:r w:rsidRPr="00DB2810">
              <w:rPr>
                <w:rFonts w:cs="Arial"/>
                <w:color w:val="000000"/>
                <w:szCs w:val="20"/>
              </w:rPr>
              <w:t xml:space="preserve"> must observe compliance of all safety requirements as per works procedures and HSE plan, during works</w:t>
            </w:r>
          </w:p>
        </w:tc>
        <w:tc>
          <w:tcPr>
            <w:tcW w:w="2809" w:type="dxa"/>
            <w:vAlign w:val="center"/>
          </w:tcPr>
          <w:p w14:paraId="5F24BEE0" w14:textId="73BB4B45" w:rsidR="001162FB" w:rsidRDefault="001162FB" w:rsidP="00E31DC8">
            <w:pPr>
              <w:spacing w:before="39"/>
              <w:ind w:firstLine="113"/>
              <w:jc w:val="center"/>
              <w:rPr>
                <w:rFonts w:cs="Arial"/>
                <w:color w:val="000000"/>
                <w:szCs w:val="20"/>
              </w:rPr>
            </w:pPr>
            <w:r>
              <w:rPr>
                <w:rFonts w:cs="Arial"/>
                <w:color w:val="000000"/>
                <w:szCs w:val="20"/>
              </w:rPr>
              <w:t>Safety Engineer</w:t>
            </w:r>
          </w:p>
        </w:tc>
      </w:tr>
      <w:tr w:rsidR="00047D7C" w14:paraId="4E987D78" w14:textId="77777777" w:rsidTr="00E31DC8">
        <w:trPr>
          <w:trHeight w:val="272"/>
          <w:jc w:val="center"/>
        </w:trPr>
        <w:tc>
          <w:tcPr>
            <w:tcW w:w="8900" w:type="dxa"/>
            <w:gridSpan w:val="2"/>
            <w:shd w:val="clear" w:color="auto" w:fill="C6D9F1"/>
            <w:vAlign w:val="center"/>
          </w:tcPr>
          <w:p w14:paraId="01DE776F" w14:textId="5FF0743D" w:rsidR="00047D7C" w:rsidRPr="00CE1BCA" w:rsidRDefault="00047D7C" w:rsidP="00E31DC8">
            <w:pPr>
              <w:spacing w:before="39"/>
              <w:ind w:firstLine="113"/>
              <w:jc w:val="center"/>
              <w:rPr>
                <w:rFonts w:cs="Arial"/>
                <w:b/>
                <w:bCs/>
                <w:szCs w:val="20"/>
                <w:highlight w:val="yellow"/>
              </w:rPr>
            </w:pPr>
            <w:r w:rsidRPr="00047D7C">
              <w:rPr>
                <w:rFonts w:eastAsia="Times New Roman" w:cs="Arial"/>
                <w:b/>
                <w:bCs/>
                <w:szCs w:val="20"/>
                <w:bdr w:val="none" w:sz="0" w:space="0" w:color="auto" w:frame="1"/>
                <w:lang w:eastAsia="en-GB"/>
              </w:rPr>
              <w:t>Daily and Process Checks</w:t>
            </w:r>
          </w:p>
        </w:tc>
      </w:tr>
      <w:tr w:rsidR="00047D7C" w14:paraId="35C8DB97" w14:textId="77777777" w:rsidTr="00206C81">
        <w:trPr>
          <w:trHeight w:val="272"/>
          <w:jc w:val="center"/>
        </w:trPr>
        <w:tc>
          <w:tcPr>
            <w:tcW w:w="6091" w:type="dxa"/>
            <w:vAlign w:val="center"/>
          </w:tcPr>
          <w:p w14:paraId="4B123B83" w14:textId="4AE5FA08" w:rsidR="00047D7C" w:rsidRPr="00047D7C" w:rsidRDefault="00047D7C" w:rsidP="00E31DC8">
            <w:pPr>
              <w:spacing w:before="39"/>
              <w:ind w:left="83"/>
              <w:rPr>
                <w:rFonts w:cs="Arial"/>
                <w:b/>
                <w:bCs/>
                <w:szCs w:val="20"/>
              </w:rPr>
            </w:pPr>
            <w:r w:rsidRPr="00047D7C">
              <w:rPr>
                <w:rFonts w:cs="Arial"/>
                <w:b/>
                <w:szCs w:val="20"/>
              </w:rPr>
              <w:t>Check</w:t>
            </w:r>
            <w:r w:rsidR="00974D61">
              <w:rPr>
                <w:rFonts w:cs="Arial"/>
                <w:b/>
                <w:szCs w:val="20"/>
              </w:rPr>
              <w:t>s</w:t>
            </w:r>
            <w:r w:rsidRPr="00047D7C">
              <w:rPr>
                <w:rFonts w:cs="Arial"/>
                <w:b/>
                <w:bCs/>
                <w:szCs w:val="20"/>
              </w:rPr>
              <w:t xml:space="preserve"> to be completed</w:t>
            </w:r>
            <w:r>
              <w:rPr>
                <w:rFonts w:cs="Arial"/>
                <w:b/>
                <w:bCs/>
                <w:szCs w:val="20"/>
              </w:rPr>
              <w:t xml:space="preserve"> (</w:t>
            </w:r>
            <w:r w:rsidRPr="00047D7C">
              <w:rPr>
                <w:rFonts w:cs="Arial"/>
                <w:b/>
                <w:bCs/>
                <w:i/>
                <w:iCs/>
                <w:szCs w:val="20"/>
              </w:rPr>
              <w:t>to be identified by Contractor</w:t>
            </w:r>
            <w:r>
              <w:rPr>
                <w:rFonts w:cs="Arial"/>
                <w:b/>
                <w:bCs/>
                <w:szCs w:val="20"/>
              </w:rPr>
              <w:t>)</w:t>
            </w:r>
          </w:p>
        </w:tc>
        <w:tc>
          <w:tcPr>
            <w:tcW w:w="2809" w:type="dxa"/>
            <w:vAlign w:val="center"/>
          </w:tcPr>
          <w:p w14:paraId="1581F60C" w14:textId="70991E01" w:rsidR="00047D7C" w:rsidRPr="00047D7C" w:rsidRDefault="00903183" w:rsidP="00E31DC8">
            <w:pPr>
              <w:spacing w:before="39"/>
              <w:ind w:firstLine="113"/>
              <w:jc w:val="center"/>
              <w:rPr>
                <w:rFonts w:cs="Arial"/>
                <w:color w:val="000000"/>
                <w:szCs w:val="20"/>
              </w:rPr>
            </w:pPr>
            <w:r>
              <w:rPr>
                <w:rFonts w:cs="Arial"/>
                <w:b/>
                <w:szCs w:val="20"/>
              </w:rPr>
              <w:t>Required</w:t>
            </w:r>
            <w:r w:rsidR="00047D7C" w:rsidRPr="00047D7C">
              <w:rPr>
                <w:rFonts w:cs="Arial"/>
                <w:b/>
                <w:bCs/>
                <w:szCs w:val="20"/>
              </w:rPr>
              <w:t xml:space="preserve"> (Y/N)</w:t>
            </w:r>
          </w:p>
        </w:tc>
      </w:tr>
      <w:tr w:rsidR="00984499" w14:paraId="4CD95AC5" w14:textId="77777777" w:rsidTr="00206C81">
        <w:trPr>
          <w:trHeight w:val="272"/>
          <w:jc w:val="center"/>
        </w:trPr>
        <w:tc>
          <w:tcPr>
            <w:tcW w:w="6091" w:type="dxa"/>
            <w:vAlign w:val="center"/>
          </w:tcPr>
          <w:p w14:paraId="759CF04A" w14:textId="2A3C1ED1" w:rsidR="00984499" w:rsidRPr="00CE1BCA" w:rsidRDefault="00984499" w:rsidP="00984499">
            <w:pPr>
              <w:spacing w:before="39"/>
              <w:ind w:left="83"/>
              <w:rPr>
                <w:rFonts w:cs="Arial"/>
                <w:color w:val="000000"/>
                <w:szCs w:val="20"/>
                <w:highlight w:val="yellow"/>
              </w:rPr>
            </w:pPr>
            <w:r>
              <w:rPr>
                <w:rFonts w:cs="Arial"/>
                <w:sz w:val="18"/>
                <w:lang w:eastAsia="zh-CN"/>
              </w:rPr>
              <w:t>Method Statement Approved</w:t>
            </w:r>
          </w:p>
        </w:tc>
        <w:tc>
          <w:tcPr>
            <w:tcW w:w="2809" w:type="dxa"/>
            <w:vAlign w:val="center"/>
          </w:tcPr>
          <w:p w14:paraId="20BB4F2E" w14:textId="5F770626" w:rsidR="00984499" w:rsidRPr="00CE1BCA" w:rsidRDefault="00984499" w:rsidP="00984499">
            <w:pPr>
              <w:spacing w:before="39"/>
              <w:ind w:firstLine="113"/>
              <w:rPr>
                <w:rFonts w:cs="Arial"/>
                <w:color w:val="000000"/>
                <w:szCs w:val="20"/>
                <w:highlight w:val="yellow"/>
              </w:rPr>
            </w:pPr>
            <w:r w:rsidRPr="00AA795C">
              <w:rPr>
                <w:rFonts w:cs="Arial"/>
                <w:color w:val="000000"/>
                <w:szCs w:val="20"/>
              </w:rPr>
              <w:t>Y</w:t>
            </w:r>
          </w:p>
        </w:tc>
      </w:tr>
      <w:tr w:rsidR="00984499" w14:paraId="616F89CA" w14:textId="77777777" w:rsidTr="00206C81">
        <w:trPr>
          <w:trHeight w:val="272"/>
          <w:jc w:val="center"/>
        </w:trPr>
        <w:tc>
          <w:tcPr>
            <w:tcW w:w="6091" w:type="dxa"/>
            <w:vAlign w:val="center"/>
          </w:tcPr>
          <w:p w14:paraId="6257621F" w14:textId="7433D1EB" w:rsidR="00984499" w:rsidRDefault="00984499" w:rsidP="00984499">
            <w:pPr>
              <w:spacing w:before="39"/>
              <w:ind w:left="83"/>
              <w:rPr>
                <w:rFonts w:cs="Arial"/>
                <w:color w:val="000000"/>
                <w:szCs w:val="20"/>
              </w:rPr>
            </w:pPr>
            <w:r>
              <w:rPr>
                <w:rFonts w:cs="Arial"/>
                <w:sz w:val="18"/>
                <w:lang w:eastAsia="zh-CN"/>
              </w:rPr>
              <w:t>Shop Drawing Approved</w:t>
            </w:r>
          </w:p>
        </w:tc>
        <w:tc>
          <w:tcPr>
            <w:tcW w:w="2809" w:type="dxa"/>
            <w:vAlign w:val="center"/>
          </w:tcPr>
          <w:p w14:paraId="4D5C1A73" w14:textId="030916B7" w:rsidR="00984499" w:rsidRDefault="00984499" w:rsidP="00984499">
            <w:pPr>
              <w:spacing w:before="39"/>
              <w:ind w:firstLine="113"/>
              <w:rPr>
                <w:rFonts w:cs="Arial"/>
                <w:color w:val="000000"/>
                <w:szCs w:val="20"/>
              </w:rPr>
            </w:pPr>
            <w:r>
              <w:rPr>
                <w:rFonts w:cs="Arial"/>
                <w:color w:val="000000"/>
                <w:szCs w:val="20"/>
              </w:rPr>
              <w:t>Y</w:t>
            </w:r>
          </w:p>
        </w:tc>
      </w:tr>
      <w:tr w:rsidR="00984499" w14:paraId="3D793C7B" w14:textId="77777777" w:rsidTr="00206C81">
        <w:trPr>
          <w:trHeight w:val="272"/>
          <w:jc w:val="center"/>
        </w:trPr>
        <w:tc>
          <w:tcPr>
            <w:tcW w:w="6091" w:type="dxa"/>
            <w:vAlign w:val="center"/>
          </w:tcPr>
          <w:p w14:paraId="32CD94D7" w14:textId="0EB92527" w:rsidR="00984499" w:rsidRDefault="00984499" w:rsidP="00984499">
            <w:pPr>
              <w:spacing w:before="39"/>
              <w:ind w:left="83"/>
              <w:rPr>
                <w:rFonts w:cs="Arial"/>
                <w:color w:val="000000"/>
                <w:szCs w:val="20"/>
              </w:rPr>
            </w:pPr>
            <w:r w:rsidRPr="00052CF0">
              <w:rPr>
                <w:rFonts w:cs="Arial"/>
                <w:sz w:val="18"/>
                <w:lang w:eastAsia="zh-CN"/>
              </w:rPr>
              <w:t>Mate</w:t>
            </w:r>
            <w:r>
              <w:rPr>
                <w:rFonts w:cs="Arial"/>
                <w:sz w:val="18"/>
                <w:lang w:eastAsia="zh-CN"/>
              </w:rPr>
              <w:t>rials used at site are approved</w:t>
            </w:r>
          </w:p>
        </w:tc>
        <w:tc>
          <w:tcPr>
            <w:tcW w:w="2809" w:type="dxa"/>
            <w:vAlign w:val="center"/>
          </w:tcPr>
          <w:p w14:paraId="13D3BFFE" w14:textId="6FD30543" w:rsidR="00984499" w:rsidRDefault="00984499" w:rsidP="00984499">
            <w:pPr>
              <w:spacing w:before="39"/>
              <w:ind w:firstLine="113"/>
              <w:rPr>
                <w:rFonts w:cs="Arial"/>
                <w:color w:val="000000"/>
                <w:szCs w:val="20"/>
              </w:rPr>
            </w:pPr>
            <w:r>
              <w:rPr>
                <w:rFonts w:cs="Arial"/>
                <w:color w:val="000000"/>
                <w:szCs w:val="20"/>
              </w:rPr>
              <w:t>Y</w:t>
            </w:r>
          </w:p>
        </w:tc>
      </w:tr>
      <w:tr w:rsidR="00984499" w14:paraId="5C83D83A" w14:textId="77777777" w:rsidTr="00206C81">
        <w:trPr>
          <w:trHeight w:val="272"/>
          <w:jc w:val="center"/>
        </w:trPr>
        <w:tc>
          <w:tcPr>
            <w:tcW w:w="6091" w:type="dxa"/>
            <w:vAlign w:val="center"/>
          </w:tcPr>
          <w:p w14:paraId="6F11FFEA" w14:textId="0D7DBFBF" w:rsidR="00984499" w:rsidRDefault="00984499" w:rsidP="00984499">
            <w:pPr>
              <w:spacing w:before="39"/>
              <w:ind w:left="83"/>
              <w:rPr>
                <w:rFonts w:cs="Arial"/>
                <w:color w:val="000000"/>
                <w:szCs w:val="20"/>
              </w:rPr>
            </w:pPr>
            <w:r w:rsidRPr="00052CF0">
              <w:rPr>
                <w:rFonts w:cs="Arial"/>
                <w:sz w:val="18"/>
                <w:lang w:eastAsia="zh-CN"/>
              </w:rPr>
              <w:t>Mater</w:t>
            </w:r>
            <w:r>
              <w:rPr>
                <w:rFonts w:cs="Arial"/>
                <w:sz w:val="18"/>
                <w:lang w:eastAsia="zh-CN"/>
              </w:rPr>
              <w:t>ial Inspection Request approved</w:t>
            </w:r>
          </w:p>
        </w:tc>
        <w:tc>
          <w:tcPr>
            <w:tcW w:w="2809" w:type="dxa"/>
            <w:vAlign w:val="center"/>
          </w:tcPr>
          <w:p w14:paraId="2093ADEB" w14:textId="2C31C526" w:rsidR="00984499" w:rsidRDefault="00984499" w:rsidP="00984499">
            <w:pPr>
              <w:spacing w:before="39"/>
              <w:ind w:firstLine="113"/>
              <w:rPr>
                <w:rFonts w:cs="Arial"/>
                <w:color w:val="000000"/>
                <w:szCs w:val="20"/>
              </w:rPr>
            </w:pPr>
            <w:r>
              <w:rPr>
                <w:rFonts w:cs="Arial"/>
                <w:color w:val="000000"/>
                <w:szCs w:val="20"/>
              </w:rPr>
              <w:t>Y</w:t>
            </w:r>
          </w:p>
        </w:tc>
      </w:tr>
      <w:tr w:rsidR="00984499" w14:paraId="54F2AF59" w14:textId="77777777" w:rsidTr="00206C81">
        <w:trPr>
          <w:trHeight w:val="272"/>
          <w:jc w:val="center"/>
        </w:trPr>
        <w:tc>
          <w:tcPr>
            <w:tcW w:w="6091" w:type="dxa"/>
            <w:vAlign w:val="center"/>
          </w:tcPr>
          <w:p w14:paraId="085CB009" w14:textId="1BED0EB3" w:rsidR="00984499" w:rsidRDefault="00EF53F0" w:rsidP="00984499">
            <w:pPr>
              <w:spacing w:before="39"/>
              <w:ind w:left="83"/>
              <w:rPr>
                <w:rFonts w:cs="Arial"/>
                <w:color w:val="000000"/>
                <w:szCs w:val="20"/>
              </w:rPr>
            </w:pPr>
            <w:r>
              <w:rPr>
                <w:rFonts w:cs="Arial"/>
                <w:sz w:val="18"/>
                <w:lang w:eastAsia="zh-CN"/>
              </w:rPr>
              <w:t>Route &amp; Joint Pit Marker locations</w:t>
            </w:r>
          </w:p>
        </w:tc>
        <w:tc>
          <w:tcPr>
            <w:tcW w:w="2809" w:type="dxa"/>
            <w:vAlign w:val="center"/>
          </w:tcPr>
          <w:p w14:paraId="66DA04B0" w14:textId="1D1FE217" w:rsidR="00984499" w:rsidRDefault="00984499" w:rsidP="00984499">
            <w:pPr>
              <w:spacing w:before="39"/>
              <w:ind w:firstLine="113"/>
              <w:rPr>
                <w:rFonts w:cs="Arial"/>
                <w:color w:val="000000"/>
                <w:szCs w:val="20"/>
              </w:rPr>
            </w:pPr>
            <w:r>
              <w:rPr>
                <w:rFonts w:cs="Arial"/>
                <w:color w:val="000000"/>
                <w:szCs w:val="20"/>
              </w:rPr>
              <w:t>Y</w:t>
            </w:r>
          </w:p>
        </w:tc>
      </w:tr>
      <w:tr w:rsidR="00984499" w14:paraId="6AF5ACE4" w14:textId="77777777" w:rsidTr="00206C81">
        <w:trPr>
          <w:trHeight w:val="272"/>
          <w:jc w:val="center"/>
        </w:trPr>
        <w:tc>
          <w:tcPr>
            <w:tcW w:w="6091" w:type="dxa"/>
            <w:vAlign w:val="center"/>
          </w:tcPr>
          <w:p w14:paraId="7D3DDA3F" w14:textId="570159B3" w:rsidR="00984499" w:rsidRDefault="00EF53F0" w:rsidP="00984499">
            <w:pPr>
              <w:spacing w:before="39"/>
              <w:ind w:left="83"/>
              <w:rPr>
                <w:rFonts w:cs="Arial"/>
                <w:color w:val="000000"/>
                <w:szCs w:val="20"/>
              </w:rPr>
            </w:pPr>
            <w:r>
              <w:rPr>
                <w:rFonts w:cs="Arial"/>
                <w:sz w:val="18"/>
                <w:lang w:eastAsia="zh-CN"/>
              </w:rPr>
              <w:t>Installation works</w:t>
            </w:r>
            <w:r w:rsidR="00984499" w:rsidRPr="00053D8D">
              <w:rPr>
                <w:rFonts w:cs="Arial"/>
                <w:sz w:val="18"/>
                <w:lang w:eastAsia="zh-CN"/>
              </w:rPr>
              <w:t xml:space="preserve"> complies with project req</w:t>
            </w:r>
            <w:r w:rsidR="00984499">
              <w:rPr>
                <w:rFonts w:cs="Arial"/>
                <w:sz w:val="18"/>
                <w:lang w:eastAsia="zh-CN"/>
              </w:rPr>
              <w:t>uirements and approved drawings</w:t>
            </w:r>
          </w:p>
        </w:tc>
        <w:tc>
          <w:tcPr>
            <w:tcW w:w="2809" w:type="dxa"/>
            <w:vAlign w:val="center"/>
          </w:tcPr>
          <w:p w14:paraId="48EA98D3" w14:textId="5F615266" w:rsidR="00984499" w:rsidRDefault="00984499" w:rsidP="00984499">
            <w:pPr>
              <w:spacing w:before="39"/>
              <w:ind w:firstLine="113"/>
              <w:rPr>
                <w:rFonts w:cs="Arial"/>
                <w:color w:val="000000"/>
                <w:szCs w:val="20"/>
              </w:rPr>
            </w:pPr>
            <w:r>
              <w:rPr>
                <w:rFonts w:cs="Arial"/>
                <w:color w:val="000000"/>
                <w:szCs w:val="20"/>
              </w:rPr>
              <w:t>Y</w:t>
            </w:r>
          </w:p>
        </w:tc>
      </w:tr>
    </w:tbl>
    <w:p w14:paraId="74CCED33" w14:textId="74B4B0C4" w:rsidR="00296B64" w:rsidRDefault="00296B64" w:rsidP="004237D6">
      <w:pPr>
        <w:rPr>
          <w:rFonts w:cs="Arial"/>
          <w:b/>
          <w:bCs/>
          <w:color w:val="000000"/>
          <w:spacing w:val="116"/>
        </w:rPr>
      </w:pPr>
    </w:p>
    <w:p w14:paraId="52EE3721" w14:textId="17C5C46F" w:rsidR="00296B64" w:rsidRDefault="00296B64" w:rsidP="004237D6">
      <w:pPr>
        <w:rPr>
          <w:rFonts w:cs="Arial"/>
          <w:b/>
          <w:bCs/>
          <w:color w:val="000000"/>
          <w:spacing w:val="116"/>
        </w:rPr>
      </w:pPr>
    </w:p>
    <w:p w14:paraId="190D88D4" w14:textId="3746F0D4" w:rsidR="00296B64" w:rsidRDefault="00296B64" w:rsidP="004237D6">
      <w:pPr>
        <w:rPr>
          <w:rFonts w:cs="Arial"/>
          <w:b/>
          <w:bCs/>
          <w:color w:val="000000"/>
          <w:spacing w:val="116"/>
        </w:rPr>
      </w:pPr>
    </w:p>
    <w:p w14:paraId="3791B741" w14:textId="70E1ECAC" w:rsidR="00296B64" w:rsidRDefault="00296B64" w:rsidP="004237D6">
      <w:pPr>
        <w:rPr>
          <w:rFonts w:cs="Arial"/>
          <w:b/>
          <w:bCs/>
          <w:color w:val="000000"/>
          <w:spacing w:val="116"/>
        </w:rPr>
      </w:pPr>
    </w:p>
    <w:p w14:paraId="26417B6C" w14:textId="5EEAFE77" w:rsidR="00A730CF" w:rsidRDefault="00A730CF" w:rsidP="004237D6">
      <w:pPr>
        <w:rPr>
          <w:rFonts w:cs="Arial"/>
          <w:b/>
          <w:bCs/>
          <w:color w:val="000000"/>
          <w:spacing w:val="116"/>
        </w:rPr>
      </w:pPr>
    </w:p>
    <w:p w14:paraId="7830FE82" w14:textId="0AA0B4EB" w:rsidR="00026923" w:rsidRDefault="00026923" w:rsidP="004237D6">
      <w:pPr>
        <w:rPr>
          <w:rFonts w:cs="Arial"/>
          <w:b/>
          <w:bCs/>
          <w:color w:val="000000"/>
          <w:spacing w:val="116"/>
        </w:rPr>
      </w:pPr>
    </w:p>
    <w:p w14:paraId="5249603B" w14:textId="63FD8E80" w:rsidR="00026923" w:rsidRDefault="00026923" w:rsidP="004237D6">
      <w:pPr>
        <w:rPr>
          <w:rFonts w:cs="Arial"/>
          <w:b/>
          <w:bCs/>
          <w:color w:val="000000"/>
          <w:spacing w:val="116"/>
        </w:rPr>
      </w:pPr>
    </w:p>
    <w:p w14:paraId="1150A0E4" w14:textId="5D38FCE1" w:rsidR="00026923" w:rsidRDefault="00026923" w:rsidP="004237D6">
      <w:pPr>
        <w:rPr>
          <w:rFonts w:cs="Arial"/>
          <w:b/>
          <w:bCs/>
          <w:color w:val="000000"/>
          <w:spacing w:val="116"/>
        </w:rPr>
      </w:pPr>
    </w:p>
    <w:p w14:paraId="6E4A2A76" w14:textId="2E4BF232" w:rsidR="00026923" w:rsidRDefault="00026923" w:rsidP="004237D6">
      <w:pPr>
        <w:rPr>
          <w:rFonts w:cs="Arial"/>
          <w:b/>
          <w:bCs/>
          <w:color w:val="000000"/>
          <w:spacing w:val="116"/>
        </w:rPr>
      </w:pPr>
    </w:p>
    <w:p w14:paraId="08C85A45" w14:textId="50742415" w:rsidR="00296B64" w:rsidRPr="00575676" w:rsidRDefault="00536B00" w:rsidP="00104E21">
      <w:pPr>
        <w:pStyle w:val="Heading1"/>
        <w:pageBreakBefore/>
        <w:widowControl/>
        <w:numPr>
          <w:ilvl w:val="0"/>
          <w:numId w:val="11"/>
        </w:numPr>
        <w:spacing w:before="0" w:after="120"/>
        <w:ind w:firstLine="23"/>
        <w:rPr>
          <w:rFonts w:ascii="Arial" w:hAnsi="Arial" w:cs="Arial"/>
        </w:rPr>
      </w:pPr>
      <w:bookmarkStart w:id="11" w:name="_Toc215050831"/>
      <w:r w:rsidRPr="7816BC44">
        <w:rPr>
          <w:rFonts w:ascii="Arial" w:hAnsi="Arial" w:cs="Arial"/>
        </w:rPr>
        <w:lastRenderedPageBreak/>
        <w:t>Health Impacts</w:t>
      </w:r>
      <w:bookmarkEnd w:id="11"/>
      <w:r w:rsidRPr="7816BC44">
        <w:rPr>
          <w:rFonts w:ascii="Arial" w:hAnsi="Arial" w:cs="Arial"/>
        </w:rPr>
        <w:t xml:space="preserve">  </w:t>
      </w:r>
    </w:p>
    <w:p w14:paraId="255AE0A0" w14:textId="77777777" w:rsidR="00546454" w:rsidRDefault="00546454" w:rsidP="00546454">
      <w:pPr>
        <w:rPr>
          <w:rFonts w:cs="Arial"/>
        </w:rPr>
      </w:pPr>
    </w:p>
    <w:tbl>
      <w:tblPr>
        <w:tblStyle w:val="TableGrid"/>
        <w:tblW w:w="8900" w:type="dxa"/>
        <w:jc w:val="center"/>
        <w:tblLayout w:type="fixed"/>
        <w:tblLook w:val="04A0" w:firstRow="1" w:lastRow="0" w:firstColumn="1" w:lastColumn="0" w:noHBand="0" w:noVBand="1"/>
      </w:tblPr>
      <w:tblGrid>
        <w:gridCol w:w="3383"/>
        <w:gridCol w:w="1574"/>
        <w:gridCol w:w="2527"/>
        <w:gridCol w:w="112"/>
        <w:gridCol w:w="1199"/>
        <w:gridCol w:w="105"/>
      </w:tblGrid>
      <w:tr w:rsidR="00546454" w14:paraId="24AC6C41" w14:textId="77777777" w:rsidTr="00E31DC8">
        <w:trPr>
          <w:trHeight w:val="486"/>
          <w:jc w:val="center"/>
        </w:trPr>
        <w:tc>
          <w:tcPr>
            <w:tcW w:w="3383" w:type="dxa"/>
            <w:tcBorders>
              <w:bottom w:val="nil"/>
            </w:tcBorders>
            <w:shd w:val="clear" w:color="auto" w:fill="C6D9F1"/>
            <w:vAlign w:val="center"/>
          </w:tcPr>
          <w:p w14:paraId="39EBDC0A" w14:textId="5A9BD228" w:rsidR="00546454" w:rsidRPr="00047D7C" w:rsidRDefault="00546454" w:rsidP="00E31DC8">
            <w:pPr>
              <w:jc w:val="center"/>
              <w:rPr>
                <w:rFonts w:cs="Arial"/>
                <w:b/>
                <w:bCs/>
              </w:rPr>
            </w:pPr>
            <w:r>
              <w:rPr>
                <w:rFonts w:cs="Arial"/>
                <w:b/>
                <w:bCs/>
              </w:rPr>
              <w:t>Health Impact</w:t>
            </w:r>
          </w:p>
        </w:tc>
        <w:tc>
          <w:tcPr>
            <w:tcW w:w="1574" w:type="dxa"/>
            <w:shd w:val="clear" w:color="auto" w:fill="C6D9F1"/>
            <w:vAlign w:val="center"/>
          </w:tcPr>
          <w:p w14:paraId="345FCB29" w14:textId="77777777" w:rsidR="00546454" w:rsidRDefault="00546454" w:rsidP="00E31DC8">
            <w:pPr>
              <w:jc w:val="center"/>
              <w:rPr>
                <w:rFonts w:ascii="Times New Roman" w:hAnsi="Times New Roman"/>
                <w:color w:val="000000" w:themeColor="text1"/>
                <w:sz w:val="1"/>
                <w:szCs w:val="1"/>
              </w:rPr>
            </w:pPr>
            <w:r>
              <w:rPr>
                <w:rFonts w:cs="Arial"/>
                <w:b/>
                <w:bCs/>
                <w:color w:val="000000"/>
                <w:spacing w:val="-4"/>
                <w:szCs w:val="20"/>
              </w:rPr>
              <w:t>A</w:t>
            </w:r>
            <w:r>
              <w:rPr>
                <w:rFonts w:cs="Arial"/>
                <w:b/>
                <w:bCs/>
                <w:color w:val="000000"/>
                <w:szCs w:val="20"/>
              </w:rPr>
              <w:t>pplicable</w:t>
            </w:r>
          </w:p>
          <w:p w14:paraId="3F2833B8" w14:textId="70412D75" w:rsidR="00546454" w:rsidRDefault="00546454" w:rsidP="00E31DC8">
            <w:pPr>
              <w:jc w:val="center"/>
              <w:rPr>
                <w:rFonts w:ascii="Times New Roman" w:hAnsi="Times New Roman"/>
                <w:color w:val="000000" w:themeColor="text1"/>
                <w:sz w:val="1"/>
                <w:szCs w:val="1"/>
              </w:rPr>
            </w:pPr>
            <w:r w:rsidRPr="004B718D">
              <w:rPr>
                <w:rFonts w:cs="Arial"/>
                <w:color w:val="000000"/>
                <w:szCs w:val="20"/>
              </w:rPr>
              <w:t>(</w:t>
            </w:r>
            <w:r w:rsidRPr="004B718D">
              <w:rPr>
                <w:rFonts w:cs="Arial"/>
                <w:color w:val="000000"/>
                <w:spacing w:val="-5"/>
                <w:szCs w:val="20"/>
              </w:rPr>
              <w:t>y</w:t>
            </w:r>
            <w:r w:rsidRPr="004B718D">
              <w:rPr>
                <w:rFonts w:cs="Arial"/>
                <w:color w:val="000000"/>
                <w:szCs w:val="20"/>
              </w:rPr>
              <w:t>)</w:t>
            </w:r>
          </w:p>
        </w:tc>
        <w:tc>
          <w:tcPr>
            <w:tcW w:w="2527" w:type="dxa"/>
            <w:tcBorders>
              <w:bottom w:val="nil"/>
            </w:tcBorders>
            <w:shd w:val="clear" w:color="auto" w:fill="C6D9F1"/>
            <w:vAlign w:val="center"/>
          </w:tcPr>
          <w:p w14:paraId="0454ECB8" w14:textId="0483387F" w:rsidR="00546454" w:rsidRPr="00047D7C" w:rsidRDefault="00546454" w:rsidP="00E31DC8">
            <w:pPr>
              <w:jc w:val="center"/>
              <w:rPr>
                <w:rFonts w:cs="Arial"/>
                <w:b/>
                <w:bCs/>
              </w:rPr>
            </w:pPr>
            <w:r w:rsidRPr="00047D7C">
              <w:rPr>
                <w:rFonts w:cs="Arial"/>
                <w:b/>
                <w:bCs/>
              </w:rPr>
              <w:t>Health Impact</w:t>
            </w:r>
          </w:p>
        </w:tc>
        <w:tc>
          <w:tcPr>
            <w:tcW w:w="112" w:type="dxa"/>
            <w:tcBorders>
              <w:bottom w:val="nil"/>
              <w:right w:val="nil"/>
            </w:tcBorders>
            <w:shd w:val="clear" w:color="auto" w:fill="C6D9F1"/>
            <w:vAlign w:val="center"/>
          </w:tcPr>
          <w:p w14:paraId="4909FE46" w14:textId="77777777" w:rsidR="00546454" w:rsidRDefault="00546454" w:rsidP="00E31DC8">
            <w:pPr>
              <w:jc w:val="center"/>
              <w:rPr>
                <w:rFonts w:ascii="Times New Roman" w:hAnsi="Times New Roman"/>
                <w:color w:val="000000" w:themeColor="text1"/>
                <w:sz w:val="1"/>
                <w:szCs w:val="1"/>
              </w:rPr>
            </w:pPr>
          </w:p>
        </w:tc>
        <w:tc>
          <w:tcPr>
            <w:tcW w:w="1199" w:type="dxa"/>
            <w:tcBorders>
              <w:left w:val="nil"/>
              <w:right w:val="nil"/>
            </w:tcBorders>
            <w:shd w:val="clear" w:color="auto" w:fill="C6D9F1"/>
            <w:vAlign w:val="center"/>
          </w:tcPr>
          <w:p w14:paraId="1DEC30B8" w14:textId="77777777" w:rsidR="00546454" w:rsidRDefault="00546454" w:rsidP="00E31DC8">
            <w:pPr>
              <w:spacing w:before="8"/>
              <w:jc w:val="center"/>
              <w:rPr>
                <w:rFonts w:ascii="Times New Roman" w:hAnsi="Times New Roman" w:cs="Times New Roman"/>
                <w:color w:val="010302"/>
              </w:rPr>
            </w:pPr>
            <w:r>
              <w:rPr>
                <w:rFonts w:cs="Arial"/>
                <w:b/>
                <w:bCs/>
                <w:color w:val="000000"/>
                <w:spacing w:val="-4"/>
                <w:szCs w:val="20"/>
              </w:rPr>
              <w:t>A</w:t>
            </w:r>
            <w:r>
              <w:rPr>
                <w:rFonts w:cs="Arial"/>
                <w:b/>
                <w:bCs/>
                <w:color w:val="000000"/>
                <w:szCs w:val="20"/>
              </w:rPr>
              <w:t>pplicable</w:t>
            </w:r>
          </w:p>
          <w:p w14:paraId="1F6C9C72" w14:textId="0915B786" w:rsidR="00546454" w:rsidRDefault="00546454" w:rsidP="00E31DC8">
            <w:pPr>
              <w:spacing w:before="8"/>
              <w:jc w:val="center"/>
              <w:rPr>
                <w:rFonts w:ascii="Times New Roman" w:hAnsi="Times New Roman" w:cs="Times New Roman"/>
                <w:color w:val="010302"/>
              </w:rPr>
            </w:pPr>
            <w:r w:rsidRPr="004B718D">
              <w:rPr>
                <w:rFonts w:cs="Arial"/>
                <w:color w:val="000000"/>
                <w:szCs w:val="20"/>
              </w:rPr>
              <w:t>(</w:t>
            </w:r>
            <w:r w:rsidRPr="004B718D">
              <w:rPr>
                <w:rFonts w:cs="Arial"/>
                <w:color w:val="000000"/>
                <w:spacing w:val="-5"/>
                <w:szCs w:val="20"/>
              </w:rPr>
              <w:t>y</w:t>
            </w:r>
            <w:r w:rsidRPr="004B718D">
              <w:rPr>
                <w:rFonts w:cs="Arial"/>
                <w:color w:val="000000"/>
                <w:szCs w:val="20"/>
              </w:rPr>
              <w:t>)</w:t>
            </w:r>
          </w:p>
        </w:tc>
        <w:tc>
          <w:tcPr>
            <w:tcW w:w="105" w:type="dxa"/>
            <w:tcBorders>
              <w:left w:val="nil"/>
              <w:bottom w:val="nil"/>
            </w:tcBorders>
            <w:shd w:val="clear" w:color="auto" w:fill="C6D9F1"/>
          </w:tcPr>
          <w:p w14:paraId="24BA932A" w14:textId="77777777" w:rsidR="00546454" w:rsidRDefault="00546454" w:rsidP="00E31DC8">
            <w:pPr>
              <w:rPr>
                <w:rFonts w:ascii="Times New Roman" w:hAnsi="Times New Roman"/>
                <w:color w:val="000000" w:themeColor="text1"/>
                <w:sz w:val="1"/>
                <w:szCs w:val="1"/>
              </w:rPr>
            </w:pPr>
          </w:p>
        </w:tc>
      </w:tr>
      <w:tr w:rsidR="00546454" w14:paraId="6EF2FDF2" w14:textId="77777777" w:rsidTr="00E31DC8">
        <w:trPr>
          <w:trHeight w:val="272"/>
          <w:jc w:val="center"/>
        </w:trPr>
        <w:tc>
          <w:tcPr>
            <w:tcW w:w="3383" w:type="dxa"/>
            <w:vAlign w:val="center"/>
          </w:tcPr>
          <w:p w14:paraId="72E061BD" w14:textId="02D98C96" w:rsidR="00546454" w:rsidRPr="00CD7F5E" w:rsidRDefault="00546454" w:rsidP="00E31DC8">
            <w:pPr>
              <w:ind w:left="83"/>
              <w:rPr>
                <w:rFonts w:cs="Arial"/>
                <w:color w:val="000000"/>
                <w:szCs w:val="20"/>
              </w:rPr>
            </w:pPr>
            <w:r w:rsidRPr="00CD7F5E">
              <w:rPr>
                <w:rFonts w:cs="Arial"/>
                <w:color w:val="000000"/>
                <w:szCs w:val="20"/>
              </w:rPr>
              <w:t>Toxicity</w:t>
            </w:r>
          </w:p>
        </w:tc>
        <w:tc>
          <w:tcPr>
            <w:tcW w:w="1574" w:type="dxa"/>
            <w:vAlign w:val="center"/>
          </w:tcPr>
          <w:p w14:paraId="251278A3" w14:textId="636781BD" w:rsidR="00546454" w:rsidRPr="00CD7F5E" w:rsidRDefault="00984499" w:rsidP="00E31DC8">
            <w:pPr>
              <w:ind w:firstLine="644"/>
              <w:jc w:val="center"/>
              <w:rPr>
                <w:rFonts w:cs="Arial"/>
                <w:color w:val="000000"/>
                <w:szCs w:val="20"/>
              </w:rPr>
            </w:pPr>
            <w:r>
              <w:rPr>
                <w:rFonts w:cs="Arial"/>
                <w:color w:val="000000"/>
                <w:szCs w:val="20"/>
              </w:rPr>
              <w:t>N</w:t>
            </w:r>
          </w:p>
        </w:tc>
        <w:tc>
          <w:tcPr>
            <w:tcW w:w="2527" w:type="dxa"/>
            <w:vAlign w:val="center"/>
          </w:tcPr>
          <w:p w14:paraId="50AACB1F" w14:textId="4CEB471A" w:rsidR="00546454" w:rsidRPr="00CD7F5E" w:rsidRDefault="00546454" w:rsidP="00E31DC8">
            <w:pPr>
              <w:ind w:firstLine="113"/>
              <w:rPr>
                <w:rFonts w:cs="Arial"/>
                <w:color w:val="000000"/>
                <w:szCs w:val="20"/>
              </w:rPr>
            </w:pPr>
            <w:r w:rsidRPr="00CD7F5E">
              <w:rPr>
                <w:rFonts w:cs="Arial"/>
                <w:color w:val="000000"/>
                <w:szCs w:val="20"/>
              </w:rPr>
              <w:t>Aspiration hazard/Asthma</w:t>
            </w:r>
          </w:p>
        </w:tc>
        <w:tc>
          <w:tcPr>
            <w:tcW w:w="1416" w:type="dxa"/>
            <w:gridSpan w:val="3"/>
            <w:vAlign w:val="center"/>
          </w:tcPr>
          <w:p w14:paraId="433F5029" w14:textId="6310492A" w:rsidR="00546454" w:rsidRDefault="00984499" w:rsidP="00E31DC8">
            <w:pPr>
              <w:ind w:firstLine="662"/>
              <w:rPr>
                <w:rFonts w:ascii="Times New Roman" w:hAnsi="Times New Roman" w:cs="Times New Roman"/>
                <w:color w:val="010302"/>
              </w:rPr>
            </w:pPr>
            <w:r>
              <w:rPr>
                <w:rFonts w:ascii="Times New Roman" w:hAnsi="Times New Roman" w:cs="Times New Roman"/>
                <w:color w:val="010302"/>
              </w:rPr>
              <w:t>N</w:t>
            </w:r>
          </w:p>
        </w:tc>
      </w:tr>
      <w:tr w:rsidR="00546454" w14:paraId="6E5F2874" w14:textId="77777777" w:rsidTr="00E31DC8">
        <w:trPr>
          <w:trHeight w:val="272"/>
          <w:jc w:val="center"/>
        </w:trPr>
        <w:tc>
          <w:tcPr>
            <w:tcW w:w="3383" w:type="dxa"/>
            <w:vAlign w:val="center"/>
          </w:tcPr>
          <w:p w14:paraId="7B0530EF" w14:textId="2390D03D" w:rsidR="00546454" w:rsidRPr="00CD7F5E" w:rsidRDefault="00546454" w:rsidP="00E31DC8">
            <w:pPr>
              <w:ind w:left="83"/>
              <w:rPr>
                <w:rFonts w:cs="Arial"/>
                <w:color w:val="000000"/>
                <w:szCs w:val="20"/>
              </w:rPr>
            </w:pPr>
            <w:r w:rsidRPr="00CD7F5E">
              <w:rPr>
                <w:rFonts w:cs="Arial"/>
                <w:color w:val="000000"/>
                <w:szCs w:val="20"/>
              </w:rPr>
              <w:t>Skin Irritation</w:t>
            </w:r>
            <w:r>
              <w:rPr>
                <w:rFonts w:cs="Arial"/>
                <w:color w:val="000000"/>
                <w:szCs w:val="20"/>
              </w:rPr>
              <w:t>/Dermatitis</w:t>
            </w:r>
          </w:p>
        </w:tc>
        <w:tc>
          <w:tcPr>
            <w:tcW w:w="1574" w:type="dxa"/>
            <w:vAlign w:val="center"/>
          </w:tcPr>
          <w:p w14:paraId="11334321" w14:textId="14E90B60" w:rsidR="00546454" w:rsidRPr="00CD7F5E" w:rsidRDefault="00984499" w:rsidP="00E31DC8">
            <w:pPr>
              <w:ind w:firstLine="644"/>
              <w:jc w:val="center"/>
              <w:rPr>
                <w:rFonts w:cs="Arial"/>
                <w:color w:val="000000"/>
                <w:szCs w:val="20"/>
              </w:rPr>
            </w:pPr>
            <w:r>
              <w:rPr>
                <w:rFonts w:cs="Arial"/>
                <w:color w:val="000000"/>
                <w:szCs w:val="20"/>
              </w:rPr>
              <w:t>N</w:t>
            </w:r>
          </w:p>
        </w:tc>
        <w:tc>
          <w:tcPr>
            <w:tcW w:w="2527" w:type="dxa"/>
            <w:vAlign w:val="center"/>
          </w:tcPr>
          <w:p w14:paraId="76A2F7AA" w14:textId="58A594FF" w:rsidR="00546454" w:rsidRPr="00CD7F5E" w:rsidRDefault="00546454" w:rsidP="00E31DC8">
            <w:pPr>
              <w:ind w:firstLine="113"/>
              <w:rPr>
                <w:rFonts w:cs="Arial"/>
                <w:color w:val="000000"/>
                <w:szCs w:val="20"/>
              </w:rPr>
            </w:pPr>
          </w:p>
        </w:tc>
        <w:tc>
          <w:tcPr>
            <w:tcW w:w="1416" w:type="dxa"/>
            <w:gridSpan w:val="3"/>
            <w:vAlign w:val="center"/>
          </w:tcPr>
          <w:p w14:paraId="65043B2D" w14:textId="44C06C5A" w:rsidR="00546454" w:rsidRDefault="00546454" w:rsidP="00E31DC8">
            <w:pPr>
              <w:ind w:firstLine="662"/>
              <w:rPr>
                <w:rFonts w:ascii="Times New Roman" w:hAnsi="Times New Roman" w:cs="Times New Roman"/>
                <w:color w:val="010302"/>
              </w:rPr>
            </w:pPr>
          </w:p>
        </w:tc>
      </w:tr>
      <w:tr w:rsidR="00546454" w14:paraId="7F31874E" w14:textId="77777777" w:rsidTr="00E31DC8">
        <w:trPr>
          <w:trHeight w:val="272"/>
          <w:jc w:val="center"/>
        </w:trPr>
        <w:tc>
          <w:tcPr>
            <w:tcW w:w="3383" w:type="dxa"/>
            <w:vAlign w:val="center"/>
          </w:tcPr>
          <w:p w14:paraId="539FD4B0" w14:textId="2810A26A" w:rsidR="00546454" w:rsidRPr="00CD7F5E" w:rsidRDefault="00546454" w:rsidP="00E31DC8">
            <w:pPr>
              <w:ind w:left="83"/>
              <w:rPr>
                <w:rFonts w:cs="Arial"/>
                <w:color w:val="000000"/>
                <w:szCs w:val="20"/>
              </w:rPr>
            </w:pPr>
            <w:r w:rsidRPr="00CD7F5E">
              <w:rPr>
                <w:rFonts w:cs="Arial"/>
                <w:color w:val="000000"/>
                <w:szCs w:val="20"/>
              </w:rPr>
              <w:t>Eye Irritation</w:t>
            </w:r>
          </w:p>
        </w:tc>
        <w:tc>
          <w:tcPr>
            <w:tcW w:w="1574" w:type="dxa"/>
            <w:vAlign w:val="center"/>
          </w:tcPr>
          <w:p w14:paraId="35AF492B" w14:textId="18D9F1D3" w:rsidR="00546454" w:rsidRPr="00CD7F5E" w:rsidRDefault="00984499" w:rsidP="00E31DC8">
            <w:pPr>
              <w:ind w:firstLine="567"/>
              <w:rPr>
                <w:rFonts w:cs="Arial"/>
                <w:color w:val="000000"/>
                <w:szCs w:val="20"/>
              </w:rPr>
            </w:pPr>
            <w:r>
              <w:rPr>
                <w:rFonts w:cs="Arial"/>
                <w:color w:val="000000"/>
                <w:szCs w:val="20"/>
              </w:rPr>
              <w:t xml:space="preserve">        N</w:t>
            </w:r>
          </w:p>
        </w:tc>
        <w:tc>
          <w:tcPr>
            <w:tcW w:w="2527" w:type="dxa"/>
            <w:vAlign w:val="center"/>
          </w:tcPr>
          <w:p w14:paraId="2096B94F" w14:textId="544E69A1" w:rsidR="00546454" w:rsidRPr="00CD7F5E" w:rsidRDefault="00546454" w:rsidP="00E31DC8">
            <w:pPr>
              <w:ind w:firstLine="113"/>
              <w:rPr>
                <w:rFonts w:cs="Arial"/>
                <w:color w:val="000000"/>
                <w:szCs w:val="20"/>
              </w:rPr>
            </w:pPr>
          </w:p>
        </w:tc>
        <w:tc>
          <w:tcPr>
            <w:tcW w:w="1416" w:type="dxa"/>
            <w:gridSpan w:val="3"/>
            <w:vAlign w:val="center"/>
          </w:tcPr>
          <w:p w14:paraId="514FD880" w14:textId="77777777" w:rsidR="00546454" w:rsidRDefault="00546454" w:rsidP="00E31DC8">
            <w:pPr>
              <w:ind w:firstLine="712"/>
              <w:jc w:val="center"/>
              <w:rPr>
                <w:rFonts w:ascii="Times New Roman" w:hAnsi="Times New Roman" w:cs="Times New Roman"/>
                <w:color w:val="010302"/>
              </w:rPr>
            </w:pPr>
          </w:p>
        </w:tc>
      </w:tr>
      <w:tr w:rsidR="00546454" w14:paraId="1B04480D" w14:textId="77777777" w:rsidTr="00E31DC8">
        <w:trPr>
          <w:trHeight w:val="272"/>
          <w:jc w:val="center"/>
        </w:trPr>
        <w:tc>
          <w:tcPr>
            <w:tcW w:w="3383" w:type="dxa"/>
            <w:vAlign w:val="center"/>
          </w:tcPr>
          <w:p w14:paraId="2A20AF40" w14:textId="45163570" w:rsidR="00546454" w:rsidRPr="00CD7F5E" w:rsidRDefault="00546454" w:rsidP="00E31DC8">
            <w:pPr>
              <w:ind w:left="83"/>
              <w:rPr>
                <w:rFonts w:cs="Arial"/>
                <w:color w:val="000000"/>
                <w:szCs w:val="20"/>
              </w:rPr>
            </w:pPr>
            <w:r w:rsidRPr="00CD7F5E">
              <w:rPr>
                <w:rFonts w:cs="Arial"/>
                <w:color w:val="000000"/>
                <w:szCs w:val="20"/>
              </w:rPr>
              <w:t>Respiratory issues</w:t>
            </w:r>
          </w:p>
        </w:tc>
        <w:tc>
          <w:tcPr>
            <w:tcW w:w="1574" w:type="dxa"/>
            <w:vAlign w:val="center"/>
          </w:tcPr>
          <w:p w14:paraId="42F00417" w14:textId="2830D9A4" w:rsidR="00546454" w:rsidRPr="00CD7F5E" w:rsidRDefault="00984499" w:rsidP="00E31DC8">
            <w:pPr>
              <w:ind w:firstLine="644"/>
              <w:jc w:val="center"/>
              <w:rPr>
                <w:rFonts w:cs="Arial"/>
                <w:color w:val="000000"/>
                <w:szCs w:val="20"/>
              </w:rPr>
            </w:pPr>
            <w:r>
              <w:rPr>
                <w:rFonts w:cs="Arial"/>
                <w:color w:val="000000"/>
                <w:szCs w:val="20"/>
              </w:rPr>
              <w:t>N</w:t>
            </w:r>
          </w:p>
        </w:tc>
        <w:tc>
          <w:tcPr>
            <w:tcW w:w="2527" w:type="dxa"/>
            <w:vAlign w:val="center"/>
          </w:tcPr>
          <w:p w14:paraId="0CD9B808" w14:textId="647F7FBB" w:rsidR="00546454" w:rsidRPr="00CD7F5E" w:rsidRDefault="00546454" w:rsidP="00E31DC8">
            <w:pPr>
              <w:ind w:firstLine="113"/>
              <w:rPr>
                <w:rFonts w:cs="Arial"/>
                <w:color w:val="000000"/>
                <w:szCs w:val="20"/>
              </w:rPr>
            </w:pPr>
          </w:p>
        </w:tc>
        <w:tc>
          <w:tcPr>
            <w:tcW w:w="1416" w:type="dxa"/>
            <w:gridSpan w:val="3"/>
            <w:vAlign w:val="center"/>
          </w:tcPr>
          <w:p w14:paraId="1775BDEF" w14:textId="2B2AF605" w:rsidR="00546454" w:rsidRDefault="00546454" w:rsidP="00E31DC8">
            <w:pPr>
              <w:ind w:firstLine="662"/>
              <w:rPr>
                <w:rFonts w:ascii="Times New Roman" w:hAnsi="Times New Roman" w:cs="Times New Roman"/>
                <w:color w:val="010302"/>
              </w:rPr>
            </w:pPr>
          </w:p>
        </w:tc>
      </w:tr>
      <w:tr w:rsidR="00546454" w14:paraId="5A460819" w14:textId="77777777" w:rsidTr="00E31DC8">
        <w:trPr>
          <w:trHeight w:val="272"/>
          <w:jc w:val="center"/>
        </w:trPr>
        <w:tc>
          <w:tcPr>
            <w:tcW w:w="3383" w:type="dxa"/>
            <w:vAlign w:val="center"/>
          </w:tcPr>
          <w:p w14:paraId="73617560" w14:textId="43FC7330" w:rsidR="00546454" w:rsidRDefault="00546454" w:rsidP="00E31DC8">
            <w:pPr>
              <w:ind w:left="83"/>
              <w:rPr>
                <w:rFonts w:cs="Arial"/>
                <w:color w:val="000000"/>
                <w:szCs w:val="20"/>
              </w:rPr>
            </w:pPr>
            <w:r>
              <w:rPr>
                <w:rFonts w:cs="Arial"/>
                <w:color w:val="000000"/>
                <w:szCs w:val="20"/>
              </w:rPr>
              <w:t>Carcinogenetic</w:t>
            </w:r>
          </w:p>
        </w:tc>
        <w:tc>
          <w:tcPr>
            <w:tcW w:w="1574" w:type="dxa"/>
            <w:vAlign w:val="center"/>
          </w:tcPr>
          <w:p w14:paraId="7CE0CF78" w14:textId="751A402B" w:rsidR="00546454" w:rsidRPr="00CD7F5E" w:rsidRDefault="00984499" w:rsidP="00E31DC8">
            <w:pPr>
              <w:ind w:firstLine="644"/>
              <w:jc w:val="center"/>
              <w:rPr>
                <w:rFonts w:cs="Arial"/>
                <w:color w:val="000000"/>
                <w:szCs w:val="20"/>
              </w:rPr>
            </w:pPr>
            <w:r>
              <w:rPr>
                <w:rFonts w:cs="Arial"/>
                <w:color w:val="000000"/>
                <w:szCs w:val="20"/>
              </w:rPr>
              <w:t>N</w:t>
            </w:r>
          </w:p>
        </w:tc>
        <w:tc>
          <w:tcPr>
            <w:tcW w:w="2527" w:type="dxa"/>
            <w:vAlign w:val="center"/>
          </w:tcPr>
          <w:p w14:paraId="57842880" w14:textId="77777777" w:rsidR="00546454" w:rsidRDefault="00546454" w:rsidP="00E31DC8">
            <w:pPr>
              <w:ind w:firstLine="113"/>
              <w:rPr>
                <w:rFonts w:cs="Arial"/>
                <w:color w:val="000000"/>
                <w:szCs w:val="20"/>
              </w:rPr>
            </w:pPr>
          </w:p>
        </w:tc>
        <w:tc>
          <w:tcPr>
            <w:tcW w:w="1416" w:type="dxa"/>
            <w:gridSpan w:val="3"/>
            <w:vAlign w:val="center"/>
          </w:tcPr>
          <w:p w14:paraId="0412A4B9" w14:textId="77777777" w:rsidR="00546454" w:rsidRDefault="00546454" w:rsidP="00E31DC8">
            <w:pPr>
              <w:ind w:firstLine="662"/>
              <w:rPr>
                <w:rFonts w:ascii="Times New Roman" w:hAnsi="Times New Roman" w:cs="Times New Roman"/>
                <w:color w:val="010302"/>
              </w:rPr>
            </w:pPr>
          </w:p>
        </w:tc>
      </w:tr>
      <w:tr w:rsidR="00546454" w14:paraId="3E2BDAA0" w14:textId="77777777" w:rsidTr="00E31DC8">
        <w:trPr>
          <w:trHeight w:val="272"/>
          <w:jc w:val="center"/>
        </w:trPr>
        <w:tc>
          <w:tcPr>
            <w:tcW w:w="3383" w:type="dxa"/>
            <w:vAlign w:val="center"/>
          </w:tcPr>
          <w:p w14:paraId="4BB19E71" w14:textId="5FB21532" w:rsidR="00546454" w:rsidRDefault="00546454" w:rsidP="00E31DC8">
            <w:pPr>
              <w:ind w:left="83"/>
              <w:rPr>
                <w:rFonts w:cs="Arial"/>
                <w:color w:val="000000"/>
                <w:szCs w:val="20"/>
              </w:rPr>
            </w:pPr>
            <w:r>
              <w:rPr>
                <w:rFonts w:cs="Arial"/>
                <w:color w:val="000000"/>
                <w:szCs w:val="20"/>
              </w:rPr>
              <w:t>Reproductive toxicity</w:t>
            </w:r>
          </w:p>
        </w:tc>
        <w:tc>
          <w:tcPr>
            <w:tcW w:w="1574" w:type="dxa"/>
            <w:vAlign w:val="center"/>
          </w:tcPr>
          <w:p w14:paraId="78183C73" w14:textId="0B1C986D" w:rsidR="00546454" w:rsidRPr="00CD7F5E" w:rsidRDefault="00984499" w:rsidP="00E31DC8">
            <w:pPr>
              <w:ind w:firstLine="644"/>
              <w:jc w:val="center"/>
              <w:rPr>
                <w:rFonts w:cs="Arial"/>
                <w:color w:val="000000"/>
                <w:szCs w:val="20"/>
              </w:rPr>
            </w:pPr>
            <w:r>
              <w:rPr>
                <w:rFonts w:cs="Arial"/>
                <w:color w:val="000000"/>
                <w:szCs w:val="20"/>
              </w:rPr>
              <w:t>N</w:t>
            </w:r>
          </w:p>
        </w:tc>
        <w:tc>
          <w:tcPr>
            <w:tcW w:w="2527" w:type="dxa"/>
            <w:vAlign w:val="center"/>
          </w:tcPr>
          <w:p w14:paraId="54D3FB17" w14:textId="77777777" w:rsidR="00546454" w:rsidRDefault="00546454" w:rsidP="00E31DC8">
            <w:pPr>
              <w:ind w:firstLine="113"/>
              <w:rPr>
                <w:rFonts w:cs="Arial"/>
                <w:color w:val="000000"/>
                <w:szCs w:val="20"/>
              </w:rPr>
            </w:pPr>
          </w:p>
        </w:tc>
        <w:tc>
          <w:tcPr>
            <w:tcW w:w="1416" w:type="dxa"/>
            <w:gridSpan w:val="3"/>
            <w:vAlign w:val="center"/>
          </w:tcPr>
          <w:p w14:paraId="6354902C" w14:textId="77777777" w:rsidR="00546454" w:rsidRDefault="00546454" w:rsidP="00E31DC8">
            <w:pPr>
              <w:ind w:firstLine="662"/>
              <w:rPr>
                <w:rFonts w:ascii="Times New Roman" w:hAnsi="Times New Roman" w:cs="Times New Roman"/>
                <w:color w:val="010302"/>
              </w:rPr>
            </w:pPr>
          </w:p>
        </w:tc>
      </w:tr>
      <w:tr w:rsidR="009A49AC" w14:paraId="32560AC6" w14:textId="77777777" w:rsidTr="00E31DC8">
        <w:trPr>
          <w:trHeight w:val="272"/>
          <w:jc w:val="center"/>
        </w:trPr>
        <w:tc>
          <w:tcPr>
            <w:tcW w:w="3383" w:type="dxa"/>
            <w:vAlign w:val="center"/>
          </w:tcPr>
          <w:p w14:paraId="31331A25" w14:textId="77777777" w:rsidR="009A49AC" w:rsidRDefault="009A49AC" w:rsidP="00E31DC8">
            <w:pPr>
              <w:ind w:left="83"/>
              <w:rPr>
                <w:rFonts w:cs="Arial"/>
                <w:color w:val="000000"/>
                <w:szCs w:val="20"/>
              </w:rPr>
            </w:pPr>
          </w:p>
        </w:tc>
        <w:tc>
          <w:tcPr>
            <w:tcW w:w="1574" w:type="dxa"/>
            <w:vAlign w:val="center"/>
          </w:tcPr>
          <w:p w14:paraId="107EC97F" w14:textId="77777777" w:rsidR="009A49AC" w:rsidRPr="00CD7F5E" w:rsidRDefault="009A49AC" w:rsidP="00E31DC8">
            <w:pPr>
              <w:ind w:firstLine="644"/>
              <w:jc w:val="center"/>
              <w:rPr>
                <w:rFonts w:cs="Arial"/>
                <w:color w:val="000000"/>
                <w:szCs w:val="20"/>
              </w:rPr>
            </w:pPr>
          </w:p>
        </w:tc>
        <w:tc>
          <w:tcPr>
            <w:tcW w:w="2527" w:type="dxa"/>
            <w:vAlign w:val="center"/>
          </w:tcPr>
          <w:p w14:paraId="6B04CE9F" w14:textId="77777777" w:rsidR="009A49AC" w:rsidRDefault="009A49AC" w:rsidP="00E31DC8">
            <w:pPr>
              <w:ind w:firstLine="113"/>
              <w:rPr>
                <w:rFonts w:cs="Arial"/>
                <w:color w:val="000000"/>
                <w:szCs w:val="20"/>
              </w:rPr>
            </w:pPr>
          </w:p>
        </w:tc>
        <w:tc>
          <w:tcPr>
            <w:tcW w:w="1416" w:type="dxa"/>
            <w:gridSpan w:val="3"/>
            <w:vAlign w:val="center"/>
          </w:tcPr>
          <w:p w14:paraId="3277A086" w14:textId="77777777" w:rsidR="009A49AC" w:rsidRDefault="009A49AC" w:rsidP="00E31DC8">
            <w:pPr>
              <w:ind w:firstLine="662"/>
              <w:rPr>
                <w:rFonts w:ascii="Times New Roman" w:hAnsi="Times New Roman" w:cs="Times New Roman"/>
                <w:color w:val="010302"/>
              </w:rPr>
            </w:pPr>
          </w:p>
        </w:tc>
      </w:tr>
      <w:tr w:rsidR="009A49AC" w14:paraId="194E87D0" w14:textId="77777777" w:rsidTr="00E31DC8">
        <w:trPr>
          <w:trHeight w:val="272"/>
          <w:jc w:val="center"/>
        </w:trPr>
        <w:tc>
          <w:tcPr>
            <w:tcW w:w="3383" w:type="dxa"/>
            <w:vAlign w:val="center"/>
          </w:tcPr>
          <w:p w14:paraId="1BFFF883" w14:textId="77777777" w:rsidR="009A49AC" w:rsidRDefault="009A49AC" w:rsidP="00E31DC8">
            <w:pPr>
              <w:ind w:left="83"/>
              <w:rPr>
                <w:rFonts w:cs="Arial"/>
                <w:color w:val="000000"/>
                <w:szCs w:val="20"/>
              </w:rPr>
            </w:pPr>
          </w:p>
        </w:tc>
        <w:tc>
          <w:tcPr>
            <w:tcW w:w="1574" w:type="dxa"/>
            <w:vAlign w:val="center"/>
          </w:tcPr>
          <w:p w14:paraId="45ED79F4" w14:textId="77777777" w:rsidR="009A49AC" w:rsidRPr="00CD7F5E" w:rsidRDefault="009A49AC" w:rsidP="00E31DC8">
            <w:pPr>
              <w:ind w:firstLine="644"/>
              <w:jc w:val="center"/>
              <w:rPr>
                <w:rFonts w:cs="Arial"/>
                <w:color w:val="000000"/>
                <w:szCs w:val="20"/>
              </w:rPr>
            </w:pPr>
          </w:p>
        </w:tc>
        <w:tc>
          <w:tcPr>
            <w:tcW w:w="2527" w:type="dxa"/>
            <w:vAlign w:val="center"/>
          </w:tcPr>
          <w:p w14:paraId="426C609B" w14:textId="77777777" w:rsidR="009A49AC" w:rsidRDefault="009A49AC" w:rsidP="00E31DC8">
            <w:pPr>
              <w:ind w:firstLine="113"/>
              <w:rPr>
                <w:rFonts w:cs="Arial"/>
                <w:color w:val="000000"/>
                <w:szCs w:val="20"/>
              </w:rPr>
            </w:pPr>
          </w:p>
        </w:tc>
        <w:tc>
          <w:tcPr>
            <w:tcW w:w="1416" w:type="dxa"/>
            <w:gridSpan w:val="3"/>
            <w:vAlign w:val="center"/>
          </w:tcPr>
          <w:p w14:paraId="52C2E16A" w14:textId="77777777" w:rsidR="009A49AC" w:rsidRDefault="009A49AC" w:rsidP="00E31DC8">
            <w:pPr>
              <w:ind w:firstLine="662"/>
              <w:rPr>
                <w:rFonts w:ascii="Times New Roman" w:hAnsi="Times New Roman" w:cs="Times New Roman"/>
                <w:color w:val="010302"/>
              </w:rPr>
            </w:pPr>
          </w:p>
        </w:tc>
      </w:tr>
      <w:tr w:rsidR="009A49AC" w14:paraId="7A5133A9" w14:textId="77777777" w:rsidTr="00E31DC8">
        <w:trPr>
          <w:trHeight w:val="272"/>
          <w:jc w:val="center"/>
        </w:trPr>
        <w:tc>
          <w:tcPr>
            <w:tcW w:w="3383" w:type="dxa"/>
            <w:vAlign w:val="center"/>
          </w:tcPr>
          <w:p w14:paraId="291E00D0" w14:textId="77777777" w:rsidR="009A49AC" w:rsidRDefault="009A49AC" w:rsidP="00E31DC8">
            <w:pPr>
              <w:ind w:left="83"/>
              <w:rPr>
                <w:rFonts w:cs="Arial"/>
                <w:color w:val="000000"/>
                <w:szCs w:val="20"/>
              </w:rPr>
            </w:pPr>
          </w:p>
        </w:tc>
        <w:tc>
          <w:tcPr>
            <w:tcW w:w="1574" w:type="dxa"/>
            <w:vAlign w:val="center"/>
          </w:tcPr>
          <w:p w14:paraId="7F11FB82" w14:textId="77777777" w:rsidR="009A49AC" w:rsidRPr="00CD7F5E" w:rsidRDefault="009A49AC" w:rsidP="00E31DC8">
            <w:pPr>
              <w:ind w:firstLine="644"/>
              <w:jc w:val="center"/>
              <w:rPr>
                <w:rFonts w:cs="Arial"/>
                <w:color w:val="000000"/>
                <w:szCs w:val="20"/>
              </w:rPr>
            </w:pPr>
          </w:p>
        </w:tc>
        <w:tc>
          <w:tcPr>
            <w:tcW w:w="2527" w:type="dxa"/>
            <w:vAlign w:val="center"/>
          </w:tcPr>
          <w:p w14:paraId="6FEAA329" w14:textId="77777777" w:rsidR="009A49AC" w:rsidRDefault="009A49AC" w:rsidP="00E31DC8">
            <w:pPr>
              <w:ind w:firstLine="113"/>
              <w:rPr>
                <w:rFonts w:cs="Arial"/>
                <w:color w:val="000000"/>
                <w:szCs w:val="20"/>
              </w:rPr>
            </w:pPr>
          </w:p>
        </w:tc>
        <w:tc>
          <w:tcPr>
            <w:tcW w:w="1416" w:type="dxa"/>
            <w:gridSpan w:val="3"/>
            <w:vAlign w:val="center"/>
          </w:tcPr>
          <w:p w14:paraId="17823C54" w14:textId="77777777" w:rsidR="009A49AC" w:rsidRDefault="009A49AC" w:rsidP="00E31DC8">
            <w:pPr>
              <w:ind w:firstLine="662"/>
              <w:rPr>
                <w:rFonts w:ascii="Times New Roman" w:hAnsi="Times New Roman" w:cs="Times New Roman"/>
                <w:color w:val="010302"/>
              </w:rPr>
            </w:pPr>
          </w:p>
        </w:tc>
      </w:tr>
      <w:tr w:rsidR="00546454" w14:paraId="3732A24C" w14:textId="77777777" w:rsidTr="00E31DC8">
        <w:trPr>
          <w:trHeight w:val="272"/>
          <w:jc w:val="center"/>
        </w:trPr>
        <w:tc>
          <w:tcPr>
            <w:tcW w:w="8900" w:type="dxa"/>
            <w:gridSpan w:val="6"/>
            <w:shd w:val="clear" w:color="auto" w:fill="C6D9F1"/>
            <w:vAlign w:val="center"/>
          </w:tcPr>
          <w:p w14:paraId="0E4CE67B" w14:textId="77777777" w:rsidR="00546454" w:rsidRDefault="00546454" w:rsidP="00E31DC8">
            <w:pPr>
              <w:ind w:left="83" w:firstLine="3590"/>
              <w:rPr>
                <w:rFonts w:ascii="Times New Roman" w:hAnsi="Times New Roman" w:cs="Times New Roman"/>
                <w:color w:val="010302"/>
              </w:rPr>
            </w:pPr>
            <w:r>
              <w:rPr>
                <w:rFonts w:cs="Arial"/>
                <w:b/>
                <w:bCs/>
                <w:color w:val="000000"/>
                <w:szCs w:val="20"/>
              </w:rPr>
              <w:t>COSHH Impacts</w:t>
            </w:r>
          </w:p>
        </w:tc>
      </w:tr>
      <w:tr w:rsidR="00546454" w14:paraId="3F6FBEE4" w14:textId="77777777" w:rsidTr="00E31DC8">
        <w:trPr>
          <w:trHeight w:val="272"/>
          <w:jc w:val="center"/>
        </w:trPr>
        <w:tc>
          <w:tcPr>
            <w:tcW w:w="4957" w:type="dxa"/>
            <w:gridSpan w:val="2"/>
            <w:shd w:val="clear" w:color="auto" w:fill="C6D9F1"/>
            <w:vAlign w:val="center"/>
          </w:tcPr>
          <w:p w14:paraId="2C891E7E" w14:textId="77777777" w:rsidR="00546454" w:rsidRDefault="00546454" w:rsidP="00E31DC8">
            <w:pPr>
              <w:jc w:val="center"/>
              <w:rPr>
                <w:rFonts w:ascii="Times New Roman" w:hAnsi="Times New Roman" w:cs="Times New Roman"/>
                <w:color w:val="010302"/>
              </w:rPr>
            </w:pPr>
            <w:r>
              <w:rPr>
                <w:rFonts w:cs="Arial"/>
                <w:b/>
                <w:bCs/>
                <w:color w:val="000000"/>
                <w:szCs w:val="20"/>
              </w:rPr>
              <w:t>Substances or materials</w:t>
            </w:r>
          </w:p>
        </w:tc>
        <w:tc>
          <w:tcPr>
            <w:tcW w:w="3943" w:type="dxa"/>
            <w:gridSpan w:val="4"/>
            <w:shd w:val="clear" w:color="auto" w:fill="C6D9F1"/>
            <w:vAlign w:val="center"/>
          </w:tcPr>
          <w:p w14:paraId="23639C4B" w14:textId="77777777" w:rsidR="00546454" w:rsidRDefault="00546454" w:rsidP="00E31DC8">
            <w:pPr>
              <w:jc w:val="center"/>
              <w:rPr>
                <w:rFonts w:ascii="Times New Roman" w:hAnsi="Times New Roman" w:cs="Times New Roman"/>
                <w:color w:val="010302"/>
              </w:rPr>
            </w:pPr>
            <w:r>
              <w:rPr>
                <w:rFonts w:cs="Arial"/>
                <w:b/>
                <w:bCs/>
                <w:color w:val="000000"/>
                <w:szCs w:val="20"/>
              </w:rPr>
              <w:t>COSHH assessment required</w:t>
            </w:r>
          </w:p>
        </w:tc>
      </w:tr>
      <w:tr w:rsidR="00546454" w14:paraId="7E35AFAC" w14:textId="77777777" w:rsidTr="00E31DC8">
        <w:trPr>
          <w:trHeight w:val="272"/>
          <w:jc w:val="center"/>
        </w:trPr>
        <w:tc>
          <w:tcPr>
            <w:tcW w:w="4957" w:type="dxa"/>
            <w:gridSpan w:val="2"/>
            <w:vAlign w:val="center"/>
          </w:tcPr>
          <w:p w14:paraId="3CFAFBE8" w14:textId="6E9BA645" w:rsidR="00546454" w:rsidRPr="000C3479" w:rsidRDefault="00546454" w:rsidP="00E31DC8">
            <w:pPr>
              <w:rPr>
                <w:rFonts w:cs="Arial"/>
                <w:color w:val="000000"/>
                <w:szCs w:val="20"/>
              </w:rPr>
            </w:pPr>
            <w:r w:rsidRPr="000C3479">
              <w:rPr>
                <w:rFonts w:cs="Arial"/>
                <w:color w:val="000000"/>
                <w:szCs w:val="20"/>
              </w:rPr>
              <w:t xml:space="preserve">Liquids </w:t>
            </w:r>
            <w:proofErr w:type="gramStart"/>
            <w:r w:rsidR="002767E9">
              <w:rPr>
                <w:rFonts w:cs="Arial"/>
                <w:color w:val="000000"/>
                <w:szCs w:val="20"/>
              </w:rPr>
              <w:t>-(</w:t>
            </w:r>
            <w:proofErr w:type="gramEnd"/>
            <w:r w:rsidRPr="000C3479">
              <w:rPr>
                <w:rFonts w:cs="Arial"/>
                <w:color w:val="000000"/>
                <w:szCs w:val="20"/>
              </w:rPr>
              <w:t>Toxic/Corrosive/Flammable/Explosive/Environment dangerous/Irritant/Slip hazard)</w:t>
            </w:r>
          </w:p>
        </w:tc>
        <w:tc>
          <w:tcPr>
            <w:tcW w:w="3943" w:type="dxa"/>
            <w:gridSpan w:val="4"/>
            <w:vAlign w:val="center"/>
          </w:tcPr>
          <w:p w14:paraId="039ECD46" w14:textId="1ED5729E" w:rsidR="00546454" w:rsidRPr="00641FDC" w:rsidRDefault="00984499" w:rsidP="00A80EFC">
            <w:pPr>
              <w:ind w:left="139"/>
              <w:rPr>
                <w:rFonts w:cs="Arial"/>
                <w:color w:val="000000"/>
                <w:szCs w:val="20"/>
              </w:rPr>
            </w:pPr>
            <w:r>
              <w:rPr>
                <w:rFonts w:cs="Arial"/>
                <w:color w:val="000000"/>
                <w:szCs w:val="20"/>
              </w:rPr>
              <w:t>N/A</w:t>
            </w:r>
          </w:p>
        </w:tc>
      </w:tr>
      <w:tr w:rsidR="00984499" w14:paraId="2225CCB1" w14:textId="77777777" w:rsidTr="00E332C4">
        <w:trPr>
          <w:trHeight w:val="272"/>
          <w:jc w:val="center"/>
        </w:trPr>
        <w:tc>
          <w:tcPr>
            <w:tcW w:w="4957" w:type="dxa"/>
            <w:gridSpan w:val="2"/>
            <w:vAlign w:val="center"/>
          </w:tcPr>
          <w:p w14:paraId="779DF15C" w14:textId="75CF2B4D" w:rsidR="00984499" w:rsidRPr="000C3479" w:rsidRDefault="00984499" w:rsidP="00984499">
            <w:pPr>
              <w:ind w:left="3"/>
              <w:rPr>
                <w:rFonts w:cs="Arial"/>
                <w:color w:val="000000"/>
                <w:szCs w:val="20"/>
              </w:rPr>
            </w:pPr>
            <w:r w:rsidRPr="000C3479">
              <w:rPr>
                <w:rFonts w:cs="Arial"/>
                <w:color w:val="000000"/>
                <w:szCs w:val="20"/>
              </w:rPr>
              <w:t>Gases</w:t>
            </w:r>
            <w:r>
              <w:rPr>
                <w:rFonts w:cs="Arial"/>
                <w:color w:val="000000"/>
                <w:szCs w:val="20"/>
              </w:rPr>
              <w:t xml:space="preserve"> -</w:t>
            </w:r>
          </w:p>
          <w:p w14:paraId="6CA150FE" w14:textId="368849F1" w:rsidR="00984499" w:rsidRPr="000C3479" w:rsidRDefault="00984499" w:rsidP="00984499">
            <w:pPr>
              <w:ind w:left="3"/>
              <w:rPr>
                <w:rFonts w:cs="Arial"/>
                <w:color w:val="000000"/>
                <w:szCs w:val="20"/>
              </w:rPr>
            </w:pPr>
            <w:r w:rsidRPr="000C3479">
              <w:rPr>
                <w:rFonts w:cs="Arial"/>
                <w:color w:val="000000"/>
                <w:szCs w:val="20"/>
              </w:rPr>
              <w:t>(Toxic/Flammable/Explosive/Environment Dangerous/Irritant)</w:t>
            </w:r>
          </w:p>
        </w:tc>
        <w:tc>
          <w:tcPr>
            <w:tcW w:w="3943" w:type="dxa"/>
            <w:gridSpan w:val="4"/>
          </w:tcPr>
          <w:p w14:paraId="03AD15B1" w14:textId="55FE55E7" w:rsidR="00984499" w:rsidRDefault="00984499" w:rsidP="00A80EFC">
            <w:pPr>
              <w:ind w:left="139" w:right="1324"/>
              <w:jc w:val="both"/>
              <w:rPr>
                <w:rFonts w:ascii="Times New Roman" w:hAnsi="Times New Roman" w:cs="Times New Roman"/>
                <w:color w:val="010302"/>
              </w:rPr>
            </w:pPr>
            <w:r w:rsidRPr="00504267">
              <w:rPr>
                <w:rFonts w:cs="Arial"/>
                <w:color w:val="000000"/>
                <w:szCs w:val="20"/>
              </w:rPr>
              <w:t>N/A</w:t>
            </w:r>
          </w:p>
        </w:tc>
      </w:tr>
      <w:tr w:rsidR="00984499" w14:paraId="4DD0135E" w14:textId="77777777" w:rsidTr="00E332C4">
        <w:trPr>
          <w:trHeight w:val="275"/>
          <w:jc w:val="center"/>
        </w:trPr>
        <w:tc>
          <w:tcPr>
            <w:tcW w:w="4957" w:type="dxa"/>
            <w:gridSpan w:val="2"/>
            <w:vAlign w:val="center"/>
          </w:tcPr>
          <w:p w14:paraId="640C73ED" w14:textId="1E23BDA2" w:rsidR="00984499" w:rsidRPr="000C3479" w:rsidRDefault="00984499" w:rsidP="00984499">
            <w:pPr>
              <w:ind w:left="3"/>
              <w:rPr>
                <w:rFonts w:cs="Arial"/>
                <w:color w:val="000000"/>
                <w:szCs w:val="20"/>
              </w:rPr>
            </w:pPr>
            <w:r w:rsidRPr="000C3479">
              <w:rPr>
                <w:rFonts w:cs="Arial"/>
                <w:color w:val="000000"/>
                <w:szCs w:val="20"/>
              </w:rPr>
              <w:t>Dust</w:t>
            </w:r>
            <w:r>
              <w:rPr>
                <w:rFonts w:cs="Arial"/>
                <w:color w:val="000000"/>
                <w:szCs w:val="20"/>
              </w:rPr>
              <w:t xml:space="preserve"> -</w:t>
            </w:r>
          </w:p>
          <w:p w14:paraId="1F2A6E48" w14:textId="1A138A8C" w:rsidR="00984499" w:rsidRPr="000C3479" w:rsidRDefault="00984499" w:rsidP="00984499">
            <w:pPr>
              <w:ind w:left="3"/>
              <w:rPr>
                <w:rFonts w:cs="Arial"/>
                <w:color w:val="000000"/>
                <w:szCs w:val="20"/>
              </w:rPr>
            </w:pPr>
            <w:r w:rsidRPr="000C3479">
              <w:rPr>
                <w:rFonts w:cs="Arial"/>
                <w:color w:val="000000"/>
                <w:szCs w:val="20"/>
              </w:rPr>
              <w:t>(Explosion/Irritant/Allergic Issues)</w:t>
            </w:r>
          </w:p>
        </w:tc>
        <w:tc>
          <w:tcPr>
            <w:tcW w:w="3943" w:type="dxa"/>
            <w:gridSpan w:val="4"/>
          </w:tcPr>
          <w:p w14:paraId="39D57AAD" w14:textId="19326F77" w:rsidR="00984499" w:rsidRPr="00641FDC" w:rsidRDefault="00984499" w:rsidP="00A80EFC">
            <w:pPr>
              <w:ind w:left="139"/>
              <w:rPr>
                <w:rFonts w:cs="Arial"/>
                <w:color w:val="000000"/>
                <w:szCs w:val="20"/>
              </w:rPr>
            </w:pPr>
            <w:r w:rsidRPr="00504267">
              <w:rPr>
                <w:rFonts w:cs="Arial"/>
                <w:color w:val="000000"/>
                <w:szCs w:val="20"/>
              </w:rPr>
              <w:t>N/A</w:t>
            </w:r>
          </w:p>
        </w:tc>
      </w:tr>
      <w:tr w:rsidR="00984499" w14:paraId="361EA635" w14:textId="77777777" w:rsidTr="00E332C4">
        <w:trPr>
          <w:trHeight w:val="275"/>
          <w:jc w:val="center"/>
        </w:trPr>
        <w:tc>
          <w:tcPr>
            <w:tcW w:w="4957" w:type="dxa"/>
            <w:gridSpan w:val="2"/>
            <w:vAlign w:val="center"/>
          </w:tcPr>
          <w:p w14:paraId="6CF16771" w14:textId="68B67C32" w:rsidR="00984499" w:rsidRDefault="00984499" w:rsidP="00984499">
            <w:pPr>
              <w:ind w:left="3"/>
              <w:rPr>
                <w:rFonts w:cs="Arial"/>
                <w:color w:val="000000"/>
                <w:szCs w:val="20"/>
              </w:rPr>
            </w:pPr>
            <w:r>
              <w:rPr>
                <w:rFonts w:cs="Arial"/>
                <w:color w:val="000000"/>
                <w:szCs w:val="20"/>
              </w:rPr>
              <w:t>Fumes -</w:t>
            </w:r>
          </w:p>
          <w:p w14:paraId="7AD7DB60" w14:textId="5ADC21B0" w:rsidR="00984499" w:rsidRDefault="00984499" w:rsidP="00984499">
            <w:pPr>
              <w:ind w:left="3"/>
              <w:rPr>
                <w:rFonts w:cs="Arial"/>
                <w:color w:val="000000"/>
                <w:szCs w:val="20"/>
              </w:rPr>
            </w:pPr>
            <w:r>
              <w:rPr>
                <w:rFonts w:cs="Arial"/>
                <w:color w:val="000000"/>
                <w:szCs w:val="20"/>
              </w:rPr>
              <w:t>(Toxic/Irritant/Suffocation/Explosive)</w:t>
            </w:r>
          </w:p>
        </w:tc>
        <w:tc>
          <w:tcPr>
            <w:tcW w:w="3943" w:type="dxa"/>
            <w:gridSpan w:val="4"/>
          </w:tcPr>
          <w:p w14:paraId="4607D90D" w14:textId="3EEAD4F7" w:rsidR="00984499" w:rsidRPr="00641FDC" w:rsidRDefault="00984499" w:rsidP="00A80EFC">
            <w:pPr>
              <w:ind w:left="139"/>
              <w:rPr>
                <w:rFonts w:cs="Arial"/>
                <w:color w:val="000000"/>
                <w:szCs w:val="20"/>
              </w:rPr>
            </w:pPr>
            <w:r w:rsidRPr="00504267">
              <w:rPr>
                <w:rFonts w:cs="Arial"/>
                <w:color w:val="000000"/>
                <w:szCs w:val="20"/>
              </w:rPr>
              <w:t>N/A</w:t>
            </w:r>
          </w:p>
        </w:tc>
      </w:tr>
      <w:tr w:rsidR="00984499" w14:paraId="092A4FFD" w14:textId="77777777" w:rsidTr="00E332C4">
        <w:trPr>
          <w:trHeight w:val="275"/>
          <w:jc w:val="center"/>
        </w:trPr>
        <w:tc>
          <w:tcPr>
            <w:tcW w:w="4957" w:type="dxa"/>
            <w:gridSpan w:val="2"/>
            <w:vAlign w:val="center"/>
          </w:tcPr>
          <w:p w14:paraId="7A6C3214" w14:textId="5791B735" w:rsidR="00984499" w:rsidRDefault="00984499" w:rsidP="00984499">
            <w:pPr>
              <w:ind w:left="3"/>
              <w:rPr>
                <w:rFonts w:cs="Arial"/>
                <w:color w:val="000000"/>
                <w:szCs w:val="20"/>
              </w:rPr>
            </w:pPr>
            <w:r>
              <w:rPr>
                <w:rFonts w:cs="Arial"/>
                <w:color w:val="000000"/>
                <w:szCs w:val="20"/>
              </w:rPr>
              <w:t>Vapor -</w:t>
            </w:r>
          </w:p>
          <w:p w14:paraId="50DB1AF7" w14:textId="2FE7E692" w:rsidR="00984499" w:rsidRDefault="00984499" w:rsidP="00984499">
            <w:pPr>
              <w:ind w:left="3"/>
              <w:rPr>
                <w:rFonts w:cs="Arial"/>
                <w:color w:val="000000"/>
                <w:szCs w:val="20"/>
              </w:rPr>
            </w:pPr>
            <w:r>
              <w:rPr>
                <w:rFonts w:cs="Arial"/>
                <w:color w:val="000000"/>
                <w:szCs w:val="20"/>
              </w:rPr>
              <w:t>(Toxic/Irritant/Suffocation)</w:t>
            </w:r>
          </w:p>
        </w:tc>
        <w:tc>
          <w:tcPr>
            <w:tcW w:w="3943" w:type="dxa"/>
            <w:gridSpan w:val="4"/>
          </w:tcPr>
          <w:p w14:paraId="00A65C29" w14:textId="51F8CC10" w:rsidR="00984499" w:rsidRPr="00641FDC" w:rsidRDefault="00984499" w:rsidP="00A80EFC">
            <w:pPr>
              <w:ind w:left="139"/>
              <w:rPr>
                <w:rFonts w:cs="Arial"/>
                <w:color w:val="000000"/>
                <w:szCs w:val="20"/>
              </w:rPr>
            </w:pPr>
            <w:r w:rsidRPr="00504267">
              <w:rPr>
                <w:rFonts w:cs="Arial"/>
                <w:color w:val="000000"/>
                <w:szCs w:val="20"/>
              </w:rPr>
              <w:t>N/A</w:t>
            </w:r>
          </w:p>
        </w:tc>
      </w:tr>
      <w:tr w:rsidR="009A49AC" w14:paraId="748EF230" w14:textId="77777777" w:rsidTr="00E31DC8">
        <w:trPr>
          <w:trHeight w:val="275"/>
          <w:jc w:val="center"/>
        </w:trPr>
        <w:tc>
          <w:tcPr>
            <w:tcW w:w="4957" w:type="dxa"/>
            <w:gridSpan w:val="2"/>
            <w:vAlign w:val="center"/>
          </w:tcPr>
          <w:p w14:paraId="2F8FB027" w14:textId="77777777" w:rsidR="009A49AC" w:rsidRDefault="009A49AC" w:rsidP="00E31DC8">
            <w:pPr>
              <w:ind w:left="3"/>
              <w:rPr>
                <w:rFonts w:cs="Arial"/>
                <w:color w:val="000000"/>
                <w:szCs w:val="20"/>
              </w:rPr>
            </w:pPr>
          </w:p>
        </w:tc>
        <w:tc>
          <w:tcPr>
            <w:tcW w:w="3943" w:type="dxa"/>
            <w:gridSpan w:val="4"/>
            <w:vAlign w:val="center"/>
          </w:tcPr>
          <w:p w14:paraId="3665A59B" w14:textId="77777777" w:rsidR="009A49AC" w:rsidRPr="00641FDC" w:rsidRDefault="009A49AC" w:rsidP="00E31DC8">
            <w:pPr>
              <w:rPr>
                <w:rFonts w:cs="Arial"/>
                <w:color w:val="000000"/>
                <w:szCs w:val="20"/>
              </w:rPr>
            </w:pPr>
          </w:p>
        </w:tc>
      </w:tr>
      <w:tr w:rsidR="009A49AC" w14:paraId="55BD084B" w14:textId="77777777" w:rsidTr="00E31DC8">
        <w:trPr>
          <w:trHeight w:val="275"/>
          <w:jc w:val="center"/>
        </w:trPr>
        <w:tc>
          <w:tcPr>
            <w:tcW w:w="4957" w:type="dxa"/>
            <w:gridSpan w:val="2"/>
            <w:vAlign w:val="center"/>
          </w:tcPr>
          <w:p w14:paraId="5A5B6884" w14:textId="77777777" w:rsidR="009A49AC" w:rsidRDefault="009A49AC" w:rsidP="00E31DC8">
            <w:pPr>
              <w:ind w:left="3"/>
              <w:rPr>
                <w:rFonts w:cs="Arial"/>
                <w:color w:val="000000"/>
                <w:szCs w:val="20"/>
              </w:rPr>
            </w:pPr>
          </w:p>
        </w:tc>
        <w:tc>
          <w:tcPr>
            <w:tcW w:w="3943" w:type="dxa"/>
            <w:gridSpan w:val="4"/>
            <w:vAlign w:val="center"/>
          </w:tcPr>
          <w:p w14:paraId="7FC578ED" w14:textId="77777777" w:rsidR="009A49AC" w:rsidRPr="00641FDC" w:rsidRDefault="009A49AC" w:rsidP="00E31DC8">
            <w:pPr>
              <w:rPr>
                <w:rFonts w:cs="Arial"/>
                <w:color w:val="000000"/>
                <w:szCs w:val="20"/>
              </w:rPr>
            </w:pPr>
          </w:p>
        </w:tc>
      </w:tr>
      <w:tr w:rsidR="009A49AC" w14:paraId="0D9F1768" w14:textId="77777777" w:rsidTr="00E31DC8">
        <w:trPr>
          <w:trHeight w:val="275"/>
          <w:jc w:val="center"/>
        </w:trPr>
        <w:tc>
          <w:tcPr>
            <w:tcW w:w="4957" w:type="dxa"/>
            <w:gridSpan w:val="2"/>
            <w:vAlign w:val="center"/>
          </w:tcPr>
          <w:p w14:paraId="105D8A69" w14:textId="77777777" w:rsidR="009A49AC" w:rsidRDefault="009A49AC" w:rsidP="00E31DC8">
            <w:pPr>
              <w:ind w:left="3"/>
              <w:rPr>
                <w:rFonts w:cs="Arial"/>
                <w:color w:val="000000"/>
                <w:szCs w:val="20"/>
              </w:rPr>
            </w:pPr>
          </w:p>
        </w:tc>
        <w:tc>
          <w:tcPr>
            <w:tcW w:w="3943" w:type="dxa"/>
            <w:gridSpan w:val="4"/>
            <w:vAlign w:val="center"/>
          </w:tcPr>
          <w:p w14:paraId="6F93A147" w14:textId="77777777" w:rsidR="009A49AC" w:rsidRPr="00641FDC" w:rsidRDefault="009A49AC" w:rsidP="00E31DC8">
            <w:pPr>
              <w:rPr>
                <w:rFonts w:cs="Arial"/>
                <w:color w:val="000000"/>
                <w:szCs w:val="20"/>
              </w:rPr>
            </w:pPr>
          </w:p>
        </w:tc>
      </w:tr>
      <w:tr w:rsidR="009A49AC" w14:paraId="699BD20E" w14:textId="77777777" w:rsidTr="00E31DC8">
        <w:trPr>
          <w:trHeight w:val="275"/>
          <w:jc w:val="center"/>
        </w:trPr>
        <w:tc>
          <w:tcPr>
            <w:tcW w:w="4957" w:type="dxa"/>
            <w:gridSpan w:val="2"/>
            <w:vAlign w:val="center"/>
          </w:tcPr>
          <w:p w14:paraId="1CE7A1EA" w14:textId="77777777" w:rsidR="009A49AC" w:rsidRDefault="009A49AC" w:rsidP="00E31DC8">
            <w:pPr>
              <w:ind w:left="3"/>
              <w:rPr>
                <w:rFonts w:cs="Arial"/>
                <w:color w:val="000000"/>
                <w:szCs w:val="20"/>
              </w:rPr>
            </w:pPr>
          </w:p>
        </w:tc>
        <w:tc>
          <w:tcPr>
            <w:tcW w:w="3943" w:type="dxa"/>
            <w:gridSpan w:val="4"/>
            <w:vAlign w:val="center"/>
          </w:tcPr>
          <w:p w14:paraId="7D3B5E41" w14:textId="77777777" w:rsidR="009A49AC" w:rsidRPr="00641FDC" w:rsidRDefault="009A49AC" w:rsidP="00E31DC8">
            <w:pPr>
              <w:rPr>
                <w:rFonts w:cs="Arial"/>
                <w:color w:val="000000"/>
                <w:szCs w:val="20"/>
              </w:rPr>
            </w:pPr>
          </w:p>
        </w:tc>
      </w:tr>
    </w:tbl>
    <w:p w14:paraId="0128AFB3" w14:textId="77777777" w:rsidR="00546454" w:rsidRDefault="00546454" w:rsidP="00546454">
      <w:pPr>
        <w:rPr>
          <w:rFonts w:cs="Arial"/>
        </w:rPr>
      </w:pPr>
    </w:p>
    <w:p w14:paraId="5808CC9B" w14:textId="77777777" w:rsidR="00546454" w:rsidRDefault="00546454" w:rsidP="00546454">
      <w:pPr>
        <w:rPr>
          <w:rFonts w:cs="Arial"/>
        </w:rPr>
      </w:pPr>
    </w:p>
    <w:p w14:paraId="6020F85B" w14:textId="77777777" w:rsidR="00546454" w:rsidRDefault="00546454" w:rsidP="00546454">
      <w:pPr>
        <w:rPr>
          <w:rFonts w:cs="Arial"/>
        </w:rPr>
      </w:pPr>
    </w:p>
    <w:p w14:paraId="10D44C8A" w14:textId="77777777" w:rsidR="00546454" w:rsidRDefault="00546454" w:rsidP="00546454">
      <w:pPr>
        <w:rPr>
          <w:rFonts w:cs="Arial"/>
        </w:rPr>
      </w:pPr>
    </w:p>
    <w:p w14:paraId="093B92DC" w14:textId="77777777" w:rsidR="00546454" w:rsidRDefault="00546454" w:rsidP="00546454">
      <w:pPr>
        <w:rPr>
          <w:rFonts w:cs="Arial"/>
        </w:rPr>
      </w:pPr>
    </w:p>
    <w:p w14:paraId="29BE3420" w14:textId="77777777" w:rsidR="00546454" w:rsidRDefault="00546454" w:rsidP="00546454">
      <w:pPr>
        <w:rPr>
          <w:rFonts w:cs="Arial"/>
        </w:rPr>
      </w:pPr>
    </w:p>
    <w:p w14:paraId="30D1BF59" w14:textId="77777777" w:rsidR="00546454" w:rsidRDefault="00546454" w:rsidP="00546454">
      <w:pPr>
        <w:rPr>
          <w:rFonts w:cs="Arial"/>
        </w:rPr>
      </w:pPr>
    </w:p>
    <w:p w14:paraId="3F02503C" w14:textId="77777777" w:rsidR="00546454" w:rsidRDefault="00546454" w:rsidP="00546454">
      <w:pPr>
        <w:rPr>
          <w:rFonts w:cs="Arial"/>
        </w:rPr>
      </w:pPr>
    </w:p>
    <w:p w14:paraId="0CEEA03D" w14:textId="77777777" w:rsidR="00546454" w:rsidRDefault="00546454" w:rsidP="00546454">
      <w:pPr>
        <w:rPr>
          <w:rFonts w:cs="Arial"/>
        </w:rPr>
      </w:pPr>
    </w:p>
    <w:p w14:paraId="359BFEDF" w14:textId="77777777" w:rsidR="00546454" w:rsidRDefault="00546454" w:rsidP="00546454">
      <w:pPr>
        <w:rPr>
          <w:rFonts w:cs="Arial"/>
        </w:rPr>
      </w:pPr>
    </w:p>
    <w:p w14:paraId="54370AC7" w14:textId="77777777" w:rsidR="00546454" w:rsidRDefault="00546454" w:rsidP="00546454">
      <w:pPr>
        <w:rPr>
          <w:rFonts w:cs="Arial"/>
        </w:rPr>
      </w:pPr>
    </w:p>
    <w:p w14:paraId="3D178FE8" w14:textId="77777777" w:rsidR="00546454" w:rsidRDefault="00546454" w:rsidP="00546454">
      <w:pPr>
        <w:rPr>
          <w:rFonts w:cs="Arial"/>
        </w:rPr>
      </w:pPr>
    </w:p>
    <w:p w14:paraId="798F7979" w14:textId="77777777" w:rsidR="00546454" w:rsidRDefault="00546454" w:rsidP="00546454">
      <w:pPr>
        <w:rPr>
          <w:rFonts w:cs="Arial"/>
        </w:rPr>
      </w:pPr>
    </w:p>
    <w:p w14:paraId="6E2D9446" w14:textId="77777777" w:rsidR="00546454" w:rsidRDefault="00546454" w:rsidP="00546454">
      <w:pPr>
        <w:rPr>
          <w:rFonts w:cs="Arial"/>
        </w:rPr>
      </w:pPr>
    </w:p>
    <w:p w14:paraId="3BEB4017" w14:textId="77777777" w:rsidR="00546454" w:rsidRDefault="00546454" w:rsidP="00546454">
      <w:pPr>
        <w:rPr>
          <w:rFonts w:cs="Arial"/>
        </w:rPr>
      </w:pPr>
    </w:p>
    <w:p w14:paraId="48FD68ED" w14:textId="77777777" w:rsidR="00546454" w:rsidRDefault="00546454" w:rsidP="00546454">
      <w:pPr>
        <w:rPr>
          <w:rFonts w:cs="Arial"/>
        </w:rPr>
      </w:pPr>
    </w:p>
    <w:p w14:paraId="64199459" w14:textId="77777777" w:rsidR="00546454" w:rsidRDefault="00546454" w:rsidP="00546454">
      <w:pPr>
        <w:rPr>
          <w:rFonts w:cs="Arial"/>
        </w:rPr>
      </w:pPr>
    </w:p>
    <w:p w14:paraId="5CFAA483" w14:textId="77777777" w:rsidR="00546454" w:rsidRDefault="00546454" w:rsidP="00546454">
      <w:pPr>
        <w:rPr>
          <w:rFonts w:cs="Arial"/>
        </w:rPr>
      </w:pPr>
    </w:p>
    <w:p w14:paraId="24234B7B" w14:textId="77777777" w:rsidR="00546454" w:rsidRDefault="00546454" w:rsidP="00546454">
      <w:pPr>
        <w:rPr>
          <w:rFonts w:cs="Arial"/>
        </w:rPr>
      </w:pPr>
    </w:p>
    <w:p w14:paraId="07B3BBE0" w14:textId="77777777" w:rsidR="00546454" w:rsidRDefault="00546454" w:rsidP="00546454">
      <w:pPr>
        <w:rPr>
          <w:rFonts w:cs="Arial"/>
        </w:rPr>
      </w:pPr>
    </w:p>
    <w:p w14:paraId="0AEA0DFA" w14:textId="1CE03232" w:rsidR="003F02AB" w:rsidRPr="00575676" w:rsidRDefault="004237D6" w:rsidP="00104E21">
      <w:pPr>
        <w:pStyle w:val="Heading1"/>
        <w:pageBreakBefore/>
        <w:widowControl/>
        <w:numPr>
          <w:ilvl w:val="0"/>
          <w:numId w:val="11"/>
        </w:numPr>
        <w:spacing w:before="0" w:after="120"/>
        <w:ind w:firstLine="23"/>
        <w:rPr>
          <w:rFonts w:ascii="Arial" w:hAnsi="Arial" w:cs="Arial"/>
        </w:rPr>
      </w:pPr>
      <w:bookmarkStart w:id="12" w:name="_Toc215050832"/>
      <w:r w:rsidRPr="7816BC44">
        <w:rPr>
          <w:rFonts w:ascii="Arial" w:hAnsi="Arial" w:cs="Arial"/>
        </w:rPr>
        <w:lastRenderedPageBreak/>
        <w:t>Quality Control</w:t>
      </w:r>
      <w:bookmarkEnd w:id="12"/>
      <w:r w:rsidRPr="7816BC44">
        <w:rPr>
          <w:rFonts w:ascii="Arial" w:hAnsi="Arial" w:cs="Arial"/>
        </w:rPr>
        <w:t xml:space="preserve">   </w:t>
      </w:r>
    </w:p>
    <w:p w14:paraId="274CB1F8" w14:textId="72070316" w:rsidR="003F02AB" w:rsidRDefault="003F02AB" w:rsidP="003F02AB">
      <w:pPr>
        <w:pStyle w:val="ListParagraph"/>
        <w:ind w:left="720"/>
        <w:rPr>
          <w:rFonts w:cs="Arial"/>
          <w:i/>
          <w:iCs/>
        </w:rPr>
      </w:pPr>
    </w:p>
    <w:p w14:paraId="1E735646" w14:textId="77777777" w:rsidR="00CB76B7" w:rsidRPr="00B8359B" w:rsidRDefault="00CB76B7" w:rsidP="003F02AB">
      <w:pPr>
        <w:pStyle w:val="ListParagraph"/>
        <w:ind w:left="720"/>
        <w:rPr>
          <w:rFonts w:ascii="Times New Roman" w:hAnsi="Times New Roman" w:cs="Times New Roman"/>
          <w:i/>
          <w:iCs/>
        </w:rPr>
      </w:pPr>
    </w:p>
    <w:tbl>
      <w:tblPr>
        <w:tblStyle w:val="TableGrid"/>
        <w:tblW w:w="8900" w:type="dxa"/>
        <w:jc w:val="center"/>
        <w:tblLayout w:type="fixed"/>
        <w:tblLook w:val="04A0" w:firstRow="1" w:lastRow="0" w:firstColumn="1" w:lastColumn="0" w:noHBand="0" w:noVBand="1"/>
      </w:tblPr>
      <w:tblGrid>
        <w:gridCol w:w="5227"/>
        <w:gridCol w:w="3673"/>
      </w:tblGrid>
      <w:tr w:rsidR="00C606AE" w14:paraId="0BC2A4ED" w14:textId="77777777" w:rsidTr="00FB64ED">
        <w:trPr>
          <w:trHeight w:val="272"/>
          <w:jc w:val="center"/>
        </w:trPr>
        <w:tc>
          <w:tcPr>
            <w:tcW w:w="5227" w:type="dxa"/>
            <w:shd w:val="clear" w:color="auto" w:fill="C6D9F1"/>
            <w:vAlign w:val="center"/>
          </w:tcPr>
          <w:p w14:paraId="6F267D37" w14:textId="77777777" w:rsidR="00C606AE" w:rsidRDefault="00C606AE" w:rsidP="00FB64ED">
            <w:pPr>
              <w:ind w:left="83"/>
              <w:jc w:val="center"/>
              <w:rPr>
                <w:rFonts w:ascii="Times New Roman" w:hAnsi="Times New Roman" w:cs="Times New Roman"/>
                <w:color w:val="010302"/>
              </w:rPr>
            </w:pPr>
            <w:r>
              <w:rPr>
                <w:rFonts w:cs="Arial"/>
                <w:b/>
                <w:bCs/>
                <w:color w:val="000000"/>
                <w:szCs w:val="20"/>
              </w:rPr>
              <w:t>Name of Site Manager</w:t>
            </w:r>
          </w:p>
        </w:tc>
        <w:tc>
          <w:tcPr>
            <w:tcW w:w="3673" w:type="dxa"/>
            <w:shd w:val="clear" w:color="auto" w:fill="C6D9F1"/>
            <w:vAlign w:val="center"/>
          </w:tcPr>
          <w:p w14:paraId="329EA8E8" w14:textId="77777777" w:rsidR="00C606AE" w:rsidRDefault="00C606AE" w:rsidP="00FB64ED">
            <w:pPr>
              <w:ind w:firstLine="112"/>
              <w:jc w:val="center"/>
              <w:rPr>
                <w:rFonts w:ascii="Times New Roman" w:hAnsi="Times New Roman" w:cs="Times New Roman"/>
                <w:color w:val="010302"/>
              </w:rPr>
            </w:pPr>
            <w:r>
              <w:rPr>
                <w:rFonts w:cs="Arial"/>
                <w:b/>
                <w:bCs/>
                <w:color w:val="000000"/>
                <w:szCs w:val="20"/>
              </w:rPr>
              <w:t>Telephone Number</w:t>
            </w:r>
          </w:p>
        </w:tc>
      </w:tr>
      <w:tr w:rsidR="00C606AE" w:rsidRPr="00461CBB" w14:paraId="4D8AAEF6" w14:textId="77777777" w:rsidTr="00FB64ED">
        <w:trPr>
          <w:trHeight w:val="454"/>
          <w:jc w:val="center"/>
        </w:trPr>
        <w:tc>
          <w:tcPr>
            <w:tcW w:w="5227" w:type="dxa"/>
            <w:vAlign w:val="center"/>
          </w:tcPr>
          <w:p w14:paraId="453DC701" w14:textId="77777777" w:rsidR="00C606AE" w:rsidRPr="00461CBB" w:rsidRDefault="00C606AE" w:rsidP="00FB64ED">
            <w:pPr>
              <w:ind w:left="83"/>
              <w:jc w:val="center"/>
              <w:rPr>
                <w:rFonts w:ascii="Times New Roman" w:hAnsi="Times New Roman" w:cs="Times New Roman"/>
                <w:color w:val="002060"/>
              </w:rPr>
            </w:pPr>
            <w:r>
              <w:rPr>
                <w:rFonts w:ascii="Times New Roman" w:hAnsi="Times New Roman" w:cs="Times New Roman"/>
                <w:color w:val="002060"/>
              </w:rPr>
              <w:t>Mr</w:t>
            </w:r>
            <w:r w:rsidRPr="00461CBB">
              <w:rPr>
                <w:rFonts w:ascii="Times New Roman" w:hAnsi="Times New Roman" w:cs="Times New Roman"/>
                <w:color w:val="002060"/>
              </w:rPr>
              <w:t>. Abdul Mohsin</w:t>
            </w:r>
          </w:p>
        </w:tc>
        <w:tc>
          <w:tcPr>
            <w:tcW w:w="3673" w:type="dxa"/>
            <w:vAlign w:val="center"/>
          </w:tcPr>
          <w:p w14:paraId="6E083FF6" w14:textId="77777777" w:rsidR="00C606AE" w:rsidRPr="00461CBB" w:rsidRDefault="00C606AE" w:rsidP="00FB64ED">
            <w:pPr>
              <w:ind w:firstLine="112"/>
              <w:jc w:val="center"/>
              <w:rPr>
                <w:rFonts w:ascii="Times New Roman" w:hAnsi="Times New Roman" w:cs="Times New Roman"/>
                <w:color w:val="002060"/>
              </w:rPr>
            </w:pPr>
            <w:r w:rsidRPr="00461CBB">
              <w:rPr>
                <w:rFonts w:ascii="Times New Roman" w:hAnsi="Times New Roman" w:cs="Times New Roman"/>
                <w:color w:val="002060"/>
              </w:rPr>
              <w:t>+971 58 962 4466</w:t>
            </w:r>
          </w:p>
        </w:tc>
      </w:tr>
      <w:tr w:rsidR="00C606AE" w14:paraId="499D6ECD" w14:textId="77777777" w:rsidTr="00FB64ED">
        <w:trPr>
          <w:trHeight w:val="272"/>
          <w:jc w:val="center"/>
        </w:trPr>
        <w:tc>
          <w:tcPr>
            <w:tcW w:w="5227" w:type="dxa"/>
            <w:shd w:val="clear" w:color="auto" w:fill="C6D9F1"/>
            <w:vAlign w:val="center"/>
          </w:tcPr>
          <w:p w14:paraId="5C66F11A" w14:textId="77777777" w:rsidR="00C606AE" w:rsidRDefault="00C606AE" w:rsidP="00FB64ED">
            <w:pPr>
              <w:ind w:left="83"/>
              <w:jc w:val="center"/>
              <w:rPr>
                <w:rFonts w:ascii="Times New Roman" w:hAnsi="Times New Roman" w:cs="Times New Roman"/>
                <w:color w:val="010302"/>
              </w:rPr>
            </w:pPr>
            <w:r>
              <w:rPr>
                <w:rFonts w:cs="Arial"/>
                <w:b/>
                <w:bCs/>
                <w:color w:val="000000"/>
                <w:szCs w:val="20"/>
              </w:rPr>
              <w:t>Name of Competent Person</w:t>
            </w:r>
          </w:p>
        </w:tc>
        <w:tc>
          <w:tcPr>
            <w:tcW w:w="3673" w:type="dxa"/>
            <w:shd w:val="clear" w:color="auto" w:fill="C6D9F1"/>
            <w:vAlign w:val="center"/>
          </w:tcPr>
          <w:p w14:paraId="743C5533" w14:textId="77777777" w:rsidR="00C606AE" w:rsidRDefault="00C606AE" w:rsidP="00FB64ED">
            <w:pPr>
              <w:ind w:firstLine="112"/>
              <w:jc w:val="center"/>
              <w:rPr>
                <w:rFonts w:ascii="Times New Roman" w:hAnsi="Times New Roman" w:cs="Times New Roman"/>
                <w:color w:val="010302"/>
              </w:rPr>
            </w:pPr>
            <w:r>
              <w:rPr>
                <w:rFonts w:cs="Arial"/>
                <w:b/>
                <w:bCs/>
                <w:color w:val="000000"/>
                <w:szCs w:val="20"/>
              </w:rPr>
              <w:t>Telephone Number</w:t>
            </w:r>
          </w:p>
        </w:tc>
      </w:tr>
      <w:tr w:rsidR="00C606AE" w:rsidRPr="00461CBB" w14:paraId="50EA7C19" w14:textId="77777777" w:rsidTr="00FB64ED">
        <w:trPr>
          <w:trHeight w:val="454"/>
          <w:jc w:val="center"/>
        </w:trPr>
        <w:tc>
          <w:tcPr>
            <w:tcW w:w="5227" w:type="dxa"/>
            <w:vAlign w:val="center"/>
          </w:tcPr>
          <w:p w14:paraId="37B09041" w14:textId="77777777" w:rsidR="00C606AE" w:rsidRPr="00461CBB" w:rsidRDefault="00C606AE" w:rsidP="00FB64ED">
            <w:pPr>
              <w:ind w:left="83"/>
              <w:jc w:val="center"/>
              <w:rPr>
                <w:rFonts w:ascii="Times New Roman" w:hAnsi="Times New Roman" w:cs="Times New Roman"/>
                <w:color w:val="002060"/>
              </w:rPr>
            </w:pPr>
            <w:r>
              <w:rPr>
                <w:rFonts w:ascii="Times New Roman" w:hAnsi="Times New Roman" w:cs="Times New Roman"/>
                <w:color w:val="002060"/>
              </w:rPr>
              <w:t>Mr</w:t>
            </w:r>
            <w:r w:rsidRPr="00461CBB">
              <w:rPr>
                <w:rFonts w:ascii="Times New Roman" w:hAnsi="Times New Roman" w:cs="Times New Roman"/>
                <w:color w:val="002060"/>
              </w:rPr>
              <w:t>. Jayateja Podili</w:t>
            </w:r>
          </w:p>
        </w:tc>
        <w:tc>
          <w:tcPr>
            <w:tcW w:w="3673" w:type="dxa"/>
            <w:vAlign w:val="center"/>
          </w:tcPr>
          <w:p w14:paraId="0B9AE908" w14:textId="77777777" w:rsidR="00C606AE" w:rsidRPr="00461CBB" w:rsidRDefault="00C606AE" w:rsidP="00FB64ED">
            <w:pPr>
              <w:ind w:firstLine="112"/>
              <w:jc w:val="center"/>
              <w:rPr>
                <w:rFonts w:ascii="Times New Roman" w:hAnsi="Times New Roman" w:cs="Times New Roman"/>
                <w:color w:val="002060"/>
              </w:rPr>
            </w:pPr>
            <w:r w:rsidRPr="00461CBB">
              <w:rPr>
                <w:rFonts w:ascii="Times New Roman" w:hAnsi="Times New Roman" w:cs="Times New Roman"/>
                <w:color w:val="002060"/>
              </w:rPr>
              <w:t>+971 55 380 1958</w:t>
            </w:r>
          </w:p>
        </w:tc>
      </w:tr>
      <w:tr w:rsidR="00C606AE" w14:paraId="009C9B27" w14:textId="77777777" w:rsidTr="00FB64ED">
        <w:trPr>
          <w:trHeight w:val="272"/>
          <w:jc w:val="center"/>
        </w:trPr>
        <w:tc>
          <w:tcPr>
            <w:tcW w:w="5227" w:type="dxa"/>
            <w:shd w:val="clear" w:color="auto" w:fill="C6D9F1"/>
            <w:vAlign w:val="center"/>
          </w:tcPr>
          <w:p w14:paraId="4EA79AA8" w14:textId="77777777" w:rsidR="00C606AE" w:rsidRDefault="00C606AE" w:rsidP="00FB64ED">
            <w:pPr>
              <w:ind w:left="83"/>
              <w:jc w:val="center"/>
              <w:rPr>
                <w:rFonts w:ascii="Times New Roman" w:hAnsi="Times New Roman" w:cs="Times New Roman"/>
                <w:color w:val="010302"/>
              </w:rPr>
            </w:pPr>
            <w:r>
              <w:rPr>
                <w:rFonts w:cs="Arial"/>
                <w:b/>
                <w:bCs/>
                <w:color w:val="000000"/>
                <w:szCs w:val="20"/>
              </w:rPr>
              <w:t>Name of Contract Manager</w:t>
            </w:r>
          </w:p>
        </w:tc>
        <w:tc>
          <w:tcPr>
            <w:tcW w:w="3673" w:type="dxa"/>
            <w:shd w:val="clear" w:color="auto" w:fill="C6D9F1"/>
            <w:vAlign w:val="center"/>
          </w:tcPr>
          <w:p w14:paraId="0EE4F521" w14:textId="77777777" w:rsidR="00C606AE" w:rsidRDefault="00C606AE" w:rsidP="00FB64ED">
            <w:pPr>
              <w:ind w:firstLine="112"/>
              <w:jc w:val="center"/>
              <w:rPr>
                <w:rFonts w:ascii="Times New Roman" w:hAnsi="Times New Roman" w:cs="Times New Roman"/>
                <w:color w:val="010302"/>
              </w:rPr>
            </w:pPr>
            <w:r>
              <w:rPr>
                <w:rFonts w:cs="Arial"/>
                <w:b/>
                <w:bCs/>
                <w:color w:val="000000"/>
                <w:szCs w:val="20"/>
              </w:rPr>
              <w:t>Telephone Number</w:t>
            </w:r>
          </w:p>
        </w:tc>
      </w:tr>
      <w:tr w:rsidR="00C606AE" w:rsidRPr="00461CBB" w14:paraId="115B30D0" w14:textId="77777777" w:rsidTr="00FB64ED">
        <w:trPr>
          <w:trHeight w:val="454"/>
          <w:jc w:val="center"/>
        </w:trPr>
        <w:tc>
          <w:tcPr>
            <w:tcW w:w="5227" w:type="dxa"/>
            <w:vAlign w:val="center"/>
          </w:tcPr>
          <w:p w14:paraId="12F8E86F" w14:textId="77777777" w:rsidR="00C606AE" w:rsidRPr="00461CBB" w:rsidRDefault="00C606AE" w:rsidP="00FB64ED">
            <w:pPr>
              <w:ind w:left="83"/>
              <w:jc w:val="center"/>
              <w:rPr>
                <w:rFonts w:ascii="Times New Roman" w:hAnsi="Times New Roman" w:cs="Times New Roman"/>
                <w:color w:val="002060"/>
              </w:rPr>
            </w:pPr>
            <w:r>
              <w:rPr>
                <w:rFonts w:ascii="Times New Roman" w:hAnsi="Times New Roman" w:cs="Times New Roman"/>
                <w:color w:val="002060"/>
              </w:rPr>
              <w:t xml:space="preserve">Mr. </w:t>
            </w:r>
            <w:r w:rsidRPr="00461CBB">
              <w:rPr>
                <w:rFonts w:ascii="Times New Roman" w:hAnsi="Times New Roman" w:cs="Times New Roman"/>
                <w:color w:val="002060"/>
              </w:rPr>
              <w:t>R Sasitharan</w:t>
            </w:r>
          </w:p>
        </w:tc>
        <w:tc>
          <w:tcPr>
            <w:tcW w:w="3673" w:type="dxa"/>
            <w:vAlign w:val="center"/>
          </w:tcPr>
          <w:p w14:paraId="71F9A5D1" w14:textId="77777777" w:rsidR="00C606AE" w:rsidRPr="00461CBB" w:rsidRDefault="00C606AE" w:rsidP="00FB64ED">
            <w:pPr>
              <w:ind w:firstLine="112"/>
              <w:jc w:val="center"/>
              <w:rPr>
                <w:rFonts w:ascii="Times New Roman" w:hAnsi="Times New Roman" w:cs="Times New Roman"/>
                <w:color w:val="002060"/>
              </w:rPr>
            </w:pPr>
            <w:r w:rsidRPr="00461CBB">
              <w:rPr>
                <w:rFonts w:ascii="Times New Roman" w:hAnsi="Times New Roman" w:cs="Times New Roman"/>
                <w:color w:val="002060"/>
              </w:rPr>
              <w:t>+971 52 851 0425</w:t>
            </w:r>
          </w:p>
        </w:tc>
      </w:tr>
      <w:tr w:rsidR="00C606AE" w14:paraId="18A15882" w14:textId="77777777" w:rsidTr="00FB64ED">
        <w:trPr>
          <w:trHeight w:val="272"/>
          <w:jc w:val="center"/>
        </w:trPr>
        <w:tc>
          <w:tcPr>
            <w:tcW w:w="5227" w:type="dxa"/>
            <w:shd w:val="clear" w:color="auto" w:fill="C6D9F1"/>
            <w:vAlign w:val="center"/>
          </w:tcPr>
          <w:p w14:paraId="726C4A64" w14:textId="77777777" w:rsidR="00C606AE" w:rsidRDefault="00C606AE" w:rsidP="00FB64ED">
            <w:pPr>
              <w:ind w:left="83"/>
              <w:jc w:val="center"/>
              <w:rPr>
                <w:rFonts w:ascii="Times New Roman" w:hAnsi="Times New Roman" w:cs="Times New Roman"/>
                <w:color w:val="010302"/>
              </w:rPr>
            </w:pPr>
            <w:r>
              <w:rPr>
                <w:rFonts w:cs="Arial"/>
                <w:b/>
                <w:bCs/>
                <w:color w:val="000000"/>
                <w:szCs w:val="20"/>
              </w:rPr>
              <w:t>Name of Person Monitor</w:t>
            </w:r>
            <w:r>
              <w:rPr>
                <w:rFonts w:cs="Arial"/>
                <w:b/>
                <w:bCs/>
                <w:color w:val="000000"/>
                <w:spacing w:val="-2"/>
                <w:szCs w:val="20"/>
              </w:rPr>
              <w:t>i</w:t>
            </w:r>
            <w:r>
              <w:rPr>
                <w:rFonts w:cs="Arial"/>
                <w:b/>
                <w:bCs/>
                <w:color w:val="000000"/>
                <w:szCs w:val="20"/>
              </w:rPr>
              <w:t>ng Safety</w:t>
            </w:r>
          </w:p>
        </w:tc>
        <w:tc>
          <w:tcPr>
            <w:tcW w:w="3673" w:type="dxa"/>
            <w:shd w:val="clear" w:color="auto" w:fill="C6D9F1"/>
            <w:vAlign w:val="center"/>
          </w:tcPr>
          <w:p w14:paraId="3F6ECC53" w14:textId="77777777" w:rsidR="00C606AE" w:rsidRDefault="00C606AE" w:rsidP="00FB64ED">
            <w:pPr>
              <w:ind w:firstLine="112"/>
              <w:jc w:val="center"/>
              <w:rPr>
                <w:rFonts w:ascii="Times New Roman" w:hAnsi="Times New Roman" w:cs="Times New Roman"/>
                <w:color w:val="010302"/>
              </w:rPr>
            </w:pPr>
            <w:r>
              <w:rPr>
                <w:rFonts w:cs="Arial"/>
                <w:b/>
                <w:bCs/>
                <w:color w:val="000000"/>
                <w:szCs w:val="20"/>
              </w:rPr>
              <w:t>Telephone Number</w:t>
            </w:r>
          </w:p>
        </w:tc>
      </w:tr>
      <w:tr w:rsidR="00EB47B3" w:rsidRPr="00461CBB" w14:paraId="0FB44511" w14:textId="77777777" w:rsidTr="00FB64ED">
        <w:trPr>
          <w:trHeight w:val="454"/>
          <w:jc w:val="center"/>
        </w:trPr>
        <w:tc>
          <w:tcPr>
            <w:tcW w:w="5227" w:type="dxa"/>
            <w:vAlign w:val="center"/>
          </w:tcPr>
          <w:p w14:paraId="00CD2A3A" w14:textId="52CA31FB" w:rsidR="00EB47B3" w:rsidRPr="00461CBB" w:rsidRDefault="00EB47B3" w:rsidP="00EB47B3">
            <w:pPr>
              <w:ind w:left="83"/>
              <w:jc w:val="center"/>
              <w:rPr>
                <w:rFonts w:ascii="Times New Roman" w:hAnsi="Times New Roman" w:cs="Times New Roman"/>
                <w:color w:val="002060"/>
              </w:rPr>
            </w:pPr>
            <w:r w:rsidRPr="004702F4">
              <w:rPr>
                <w:rFonts w:ascii="Times New Roman" w:hAnsi="Times New Roman" w:cs="Times New Roman"/>
                <w:color w:val="002060"/>
              </w:rPr>
              <w:t>Mr. Mujahid Abbas</w:t>
            </w:r>
          </w:p>
        </w:tc>
        <w:tc>
          <w:tcPr>
            <w:tcW w:w="3673" w:type="dxa"/>
            <w:vAlign w:val="center"/>
          </w:tcPr>
          <w:p w14:paraId="59D9B2FC" w14:textId="51B517EF" w:rsidR="00EB47B3" w:rsidRPr="00461CBB" w:rsidRDefault="00EB47B3" w:rsidP="00EB47B3">
            <w:pPr>
              <w:ind w:firstLine="112"/>
              <w:jc w:val="center"/>
              <w:rPr>
                <w:rFonts w:ascii="Times New Roman" w:hAnsi="Times New Roman" w:cs="Times New Roman"/>
                <w:color w:val="002060"/>
              </w:rPr>
            </w:pPr>
            <w:r w:rsidRPr="001879F9">
              <w:rPr>
                <w:rFonts w:ascii="Times New Roman" w:hAnsi="Times New Roman" w:cs="Times New Roman"/>
                <w:color w:val="002060"/>
              </w:rPr>
              <w:t>+971 54 998 4915</w:t>
            </w:r>
          </w:p>
        </w:tc>
      </w:tr>
      <w:tr w:rsidR="00C606AE" w14:paraId="2025A6EC" w14:textId="77777777" w:rsidTr="00FB64ED">
        <w:trPr>
          <w:trHeight w:val="272"/>
          <w:jc w:val="center"/>
        </w:trPr>
        <w:tc>
          <w:tcPr>
            <w:tcW w:w="5227" w:type="dxa"/>
            <w:shd w:val="clear" w:color="auto" w:fill="C6D9F1"/>
            <w:vAlign w:val="center"/>
          </w:tcPr>
          <w:p w14:paraId="489163B7" w14:textId="77777777" w:rsidR="00C606AE" w:rsidRDefault="00C606AE" w:rsidP="00FB64ED">
            <w:pPr>
              <w:ind w:left="83"/>
              <w:jc w:val="center"/>
              <w:rPr>
                <w:rFonts w:ascii="Times New Roman" w:hAnsi="Times New Roman" w:cs="Times New Roman"/>
                <w:color w:val="010302"/>
              </w:rPr>
            </w:pPr>
            <w:r>
              <w:rPr>
                <w:rFonts w:cs="Arial"/>
                <w:b/>
                <w:bCs/>
                <w:color w:val="000000"/>
                <w:szCs w:val="20"/>
              </w:rPr>
              <w:t>Name of Client Contact</w:t>
            </w:r>
          </w:p>
        </w:tc>
        <w:tc>
          <w:tcPr>
            <w:tcW w:w="3673" w:type="dxa"/>
            <w:shd w:val="clear" w:color="auto" w:fill="C6D9F1"/>
            <w:vAlign w:val="center"/>
          </w:tcPr>
          <w:p w14:paraId="0CAB3BE6" w14:textId="77777777" w:rsidR="00C606AE" w:rsidRDefault="00C606AE" w:rsidP="00FB64ED">
            <w:pPr>
              <w:ind w:firstLine="112"/>
              <w:jc w:val="center"/>
              <w:rPr>
                <w:rFonts w:ascii="Times New Roman" w:hAnsi="Times New Roman" w:cs="Times New Roman"/>
                <w:color w:val="010302"/>
              </w:rPr>
            </w:pPr>
            <w:r>
              <w:rPr>
                <w:rFonts w:cs="Arial"/>
                <w:b/>
                <w:bCs/>
                <w:color w:val="000000"/>
                <w:szCs w:val="20"/>
              </w:rPr>
              <w:t>Telephone Number</w:t>
            </w:r>
          </w:p>
        </w:tc>
      </w:tr>
      <w:tr w:rsidR="00C606AE" w14:paraId="7910FAB2" w14:textId="77777777" w:rsidTr="00FB64ED">
        <w:trPr>
          <w:trHeight w:val="272"/>
          <w:jc w:val="center"/>
        </w:trPr>
        <w:tc>
          <w:tcPr>
            <w:tcW w:w="5227" w:type="dxa"/>
            <w:vAlign w:val="center"/>
          </w:tcPr>
          <w:p w14:paraId="5F816055" w14:textId="77777777" w:rsidR="00C606AE" w:rsidRDefault="00C606AE" w:rsidP="00FB64ED">
            <w:pPr>
              <w:ind w:left="83"/>
              <w:jc w:val="center"/>
              <w:rPr>
                <w:rFonts w:ascii="Times New Roman" w:hAnsi="Times New Roman" w:cs="Times New Roman"/>
                <w:color w:val="010302"/>
              </w:rPr>
            </w:pPr>
          </w:p>
          <w:p w14:paraId="01598A5A" w14:textId="77777777" w:rsidR="00C606AE" w:rsidRDefault="00C606AE" w:rsidP="00FB64ED">
            <w:pPr>
              <w:ind w:left="83"/>
              <w:jc w:val="center"/>
              <w:rPr>
                <w:rFonts w:ascii="Times New Roman" w:hAnsi="Times New Roman" w:cs="Times New Roman"/>
                <w:color w:val="010302"/>
              </w:rPr>
            </w:pPr>
          </w:p>
        </w:tc>
        <w:tc>
          <w:tcPr>
            <w:tcW w:w="3673" w:type="dxa"/>
            <w:vAlign w:val="center"/>
          </w:tcPr>
          <w:p w14:paraId="631D60A1" w14:textId="77777777" w:rsidR="00C606AE" w:rsidRDefault="00C606AE" w:rsidP="00FB64ED">
            <w:pPr>
              <w:ind w:firstLine="112"/>
              <w:jc w:val="center"/>
              <w:rPr>
                <w:rFonts w:ascii="Times New Roman" w:hAnsi="Times New Roman" w:cs="Times New Roman"/>
                <w:color w:val="010302"/>
              </w:rPr>
            </w:pPr>
          </w:p>
        </w:tc>
      </w:tr>
      <w:tr w:rsidR="00C606AE" w14:paraId="3A2E9FFB" w14:textId="77777777" w:rsidTr="00FB64ED">
        <w:trPr>
          <w:trHeight w:val="272"/>
          <w:jc w:val="center"/>
        </w:trPr>
        <w:tc>
          <w:tcPr>
            <w:tcW w:w="5227" w:type="dxa"/>
            <w:shd w:val="clear" w:color="auto" w:fill="BDD6EE" w:themeFill="accent5" w:themeFillTint="66"/>
            <w:vAlign w:val="center"/>
          </w:tcPr>
          <w:p w14:paraId="1B6E6DC9" w14:textId="77777777" w:rsidR="00C606AE" w:rsidRDefault="00C606AE" w:rsidP="00FB64ED">
            <w:pPr>
              <w:ind w:left="83"/>
              <w:jc w:val="center"/>
              <w:rPr>
                <w:rFonts w:ascii="Times New Roman" w:hAnsi="Times New Roman" w:cs="Times New Roman"/>
                <w:color w:val="010302"/>
              </w:rPr>
            </w:pPr>
            <w:r>
              <w:rPr>
                <w:rFonts w:cs="Arial"/>
                <w:b/>
                <w:bCs/>
                <w:color w:val="000000"/>
                <w:szCs w:val="20"/>
              </w:rPr>
              <w:t>Name of First Aider</w:t>
            </w:r>
          </w:p>
        </w:tc>
        <w:tc>
          <w:tcPr>
            <w:tcW w:w="3673" w:type="dxa"/>
            <w:shd w:val="clear" w:color="auto" w:fill="BDD6EE" w:themeFill="accent5" w:themeFillTint="66"/>
            <w:vAlign w:val="center"/>
          </w:tcPr>
          <w:p w14:paraId="767679E1" w14:textId="77777777" w:rsidR="00C606AE" w:rsidRDefault="00C606AE" w:rsidP="00FB64ED">
            <w:pPr>
              <w:ind w:firstLine="112"/>
              <w:jc w:val="center"/>
              <w:rPr>
                <w:rFonts w:ascii="Times New Roman" w:hAnsi="Times New Roman" w:cs="Times New Roman"/>
                <w:color w:val="010302"/>
              </w:rPr>
            </w:pPr>
            <w:r>
              <w:rPr>
                <w:rFonts w:cs="Arial"/>
                <w:b/>
                <w:bCs/>
                <w:color w:val="000000"/>
                <w:szCs w:val="20"/>
              </w:rPr>
              <w:t>Telephone Number</w:t>
            </w:r>
          </w:p>
        </w:tc>
      </w:tr>
      <w:tr w:rsidR="00C606AE" w14:paraId="68D08502" w14:textId="77777777" w:rsidTr="00FB64ED">
        <w:trPr>
          <w:trHeight w:val="413"/>
          <w:jc w:val="center"/>
        </w:trPr>
        <w:tc>
          <w:tcPr>
            <w:tcW w:w="5227" w:type="dxa"/>
            <w:vAlign w:val="center"/>
          </w:tcPr>
          <w:p w14:paraId="29BC21BF" w14:textId="77777777" w:rsidR="00C606AE" w:rsidRDefault="00C606AE" w:rsidP="00FB64ED">
            <w:pPr>
              <w:ind w:left="83"/>
              <w:jc w:val="center"/>
              <w:rPr>
                <w:rFonts w:ascii="Times New Roman" w:hAnsi="Times New Roman" w:cs="Times New Roman"/>
                <w:color w:val="010302"/>
              </w:rPr>
            </w:pPr>
            <w:proofErr w:type="spellStart"/>
            <w:r w:rsidRPr="00461CBB">
              <w:rPr>
                <w:rFonts w:cs="Arial"/>
                <w:b/>
                <w:bCs/>
                <w:color w:val="002060"/>
                <w:szCs w:val="20"/>
              </w:rPr>
              <w:t>Mr</w:t>
            </w:r>
            <w:proofErr w:type="spellEnd"/>
            <w:r w:rsidRPr="00461CBB">
              <w:rPr>
                <w:rFonts w:cs="Arial"/>
                <w:b/>
                <w:bCs/>
                <w:color w:val="002060"/>
                <w:szCs w:val="20"/>
              </w:rPr>
              <w:t xml:space="preserve"> </w:t>
            </w:r>
            <w:proofErr w:type="spellStart"/>
            <w:r w:rsidRPr="00461CBB">
              <w:rPr>
                <w:rFonts w:cs="Arial"/>
                <w:b/>
                <w:bCs/>
                <w:color w:val="002060"/>
                <w:szCs w:val="20"/>
              </w:rPr>
              <w:t>Kalimuthan</w:t>
            </w:r>
            <w:proofErr w:type="spellEnd"/>
            <w:r w:rsidRPr="00461CBB">
              <w:rPr>
                <w:rFonts w:cs="Arial"/>
                <w:b/>
                <w:bCs/>
                <w:color w:val="002060"/>
                <w:szCs w:val="20"/>
              </w:rPr>
              <w:t xml:space="preserve"> </w:t>
            </w:r>
            <w:proofErr w:type="spellStart"/>
            <w:r w:rsidRPr="00461CBB">
              <w:rPr>
                <w:rFonts w:cs="Arial"/>
                <w:b/>
                <w:bCs/>
                <w:color w:val="002060"/>
                <w:szCs w:val="20"/>
              </w:rPr>
              <w:t>sathya</w:t>
            </w:r>
            <w:proofErr w:type="spellEnd"/>
          </w:p>
        </w:tc>
        <w:tc>
          <w:tcPr>
            <w:tcW w:w="3673" w:type="dxa"/>
            <w:vAlign w:val="center"/>
          </w:tcPr>
          <w:p w14:paraId="316773C1" w14:textId="77777777" w:rsidR="00C606AE" w:rsidRDefault="00C606AE" w:rsidP="00FB64ED">
            <w:pPr>
              <w:ind w:firstLine="112"/>
              <w:jc w:val="center"/>
              <w:rPr>
                <w:rFonts w:ascii="Times New Roman" w:hAnsi="Times New Roman" w:cs="Times New Roman"/>
                <w:color w:val="010302"/>
              </w:rPr>
            </w:pPr>
            <w:r w:rsidRPr="00461CBB">
              <w:rPr>
                <w:rFonts w:ascii="Times New Roman" w:hAnsi="Times New Roman" w:cs="Times New Roman"/>
                <w:color w:val="002060"/>
              </w:rPr>
              <w:t>+971 52 986 1968</w:t>
            </w:r>
          </w:p>
        </w:tc>
      </w:tr>
      <w:tr w:rsidR="00C606AE" w14:paraId="0FE166E0" w14:textId="77777777" w:rsidTr="00FB64ED">
        <w:trPr>
          <w:trHeight w:val="272"/>
          <w:jc w:val="center"/>
        </w:trPr>
        <w:tc>
          <w:tcPr>
            <w:tcW w:w="5227" w:type="dxa"/>
            <w:shd w:val="clear" w:color="auto" w:fill="BDD6EE" w:themeFill="accent5" w:themeFillTint="66"/>
            <w:vAlign w:val="center"/>
          </w:tcPr>
          <w:p w14:paraId="228B8C06" w14:textId="77777777" w:rsidR="00C606AE" w:rsidRPr="0054228B" w:rsidRDefault="00C606AE" w:rsidP="00FB64ED">
            <w:pPr>
              <w:ind w:left="83"/>
              <w:jc w:val="center"/>
              <w:rPr>
                <w:rFonts w:cs="Arial"/>
                <w:b/>
                <w:bCs/>
                <w:color w:val="010302"/>
              </w:rPr>
            </w:pPr>
            <w:r w:rsidRPr="0054228B">
              <w:rPr>
                <w:rFonts w:cs="Arial"/>
                <w:b/>
                <w:bCs/>
                <w:color w:val="010302"/>
              </w:rPr>
              <w:t>Name of Fire Warden</w:t>
            </w:r>
          </w:p>
        </w:tc>
        <w:tc>
          <w:tcPr>
            <w:tcW w:w="3673" w:type="dxa"/>
            <w:shd w:val="clear" w:color="auto" w:fill="BDD6EE" w:themeFill="accent5" w:themeFillTint="66"/>
            <w:vAlign w:val="center"/>
          </w:tcPr>
          <w:p w14:paraId="5E87840A" w14:textId="77777777" w:rsidR="00C606AE" w:rsidRDefault="00C606AE" w:rsidP="00FB64ED">
            <w:pPr>
              <w:ind w:firstLine="112"/>
              <w:jc w:val="center"/>
              <w:rPr>
                <w:rFonts w:ascii="Times New Roman" w:hAnsi="Times New Roman" w:cs="Times New Roman"/>
                <w:color w:val="010302"/>
              </w:rPr>
            </w:pPr>
            <w:r>
              <w:rPr>
                <w:rFonts w:cs="Arial"/>
                <w:b/>
                <w:bCs/>
                <w:color w:val="000000"/>
                <w:szCs w:val="20"/>
              </w:rPr>
              <w:t>Telephone Number</w:t>
            </w:r>
          </w:p>
        </w:tc>
      </w:tr>
      <w:tr w:rsidR="00C606AE" w14:paraId="0EE37BB4" w14:textId="77777777" w:rsidTr="00FB64ED">
        <w:trPr>
          <w:trHeight w:val="409"/>
          <w:jc w:val="center"/>
        </w:trPr>
        <w:tc>
          <w:tcPr>
            <w:tcW w:w="5227" w:type="dxa"/>
            <w:vAlign w:val="center"/>
          </w:tcPr>
          <w:p w14:paraId="553460C9" w14:textId="77777777" w:rsidR="00C606AE" w:rsidRDefault="00C606AE" w:rsidP="00FB64ED">
            <w:pPr>
              <w:ind w:left="83"/>
              <w:jc w:val="center"/>
              <w:rPr>
                <w:rFonts w:ascii="Times New Roman" w:hAnsi="Times New Roman" w:cs="Times New Roman"/>
                <w:color w:val="010302"/>
              </w:rPr>
            </w:pPr>
            <w:proofErr w:type="spellStart"/>
            <w:r w:rsidRPr="00461CBB">
              <w:rPr>
                <w:rFonts w:cs="Arial"/>
                <w:b/>
                <w:bCs/>
                <w:color w:val="002060"/>
                <w:szCs w:val="20"/>
              </w:rPr>
              <w:t>Mr</w:t>
            </w:r>
            <w:proofErr w:type="spellEnd"/>
            <w:r w:rsidRPr="00461CBB">
              <w:rPr>
                <w:rFonts w:cs="Arial"/>
                <w:b/>
                <w:bCs/>
                <w:color w:val="002060"/>
                <w:szCs w:val="20"/>
              </w:rPr>
              <w:t xml:space="preserve"> </w:t>
            </w:r>
            <w:proofErr w:type="spellStart"/>
            <w:r w:rsidRPr="00461CBB">
              <w:rPr>
                <w:rFonts w:cs="Arial"/>
                <w:b/>
                <w:bCs/>
                <w:color w:val="002060"/>
                <w:szCs w:val="20"/>
              </w:rPr>
              <w:t>Kalimuthan</w:t>
            </w:r>
            <w:proofErr w:type="spellEnd"/>
            <w:r w:rsidRPr="00461CBB">
              <w:rPr>
                <w:rFonts w:cs="Arial"/>
                <w:b/>
                <w:bCs/>
                <w:color w:val="002060"/>
                <w:szCs w:val="20"/>
              </w:rPr>
              <w:t xml:space="preserve"> </w:t>
            </w:r>
            <w:proofErr w:type="spellStart"/>
            <w:r w:rsidRPr="00461CBB">
              <w:rPr>
                <w:rFonts w:cs="Arial"/>
                <w:b/>
                <w:bCs/>
                <w:color w:val="002060"/>
                <w:szCs w:val="20"/>
              </w:rPr>
              <w:t>sathya</w:t>
            </w:r>
            <w:proofErr w:type="spellEnd"/>
          </w:p>
        </w:tc>
        <w:tc>
          <w:tcPr>
            <w:tcW w:w="3673" w:type="dxa"/>
            <w:vAlign w:val="center"/>
          </w:tcPr>
          <w:p w14:paraId="5571EED0" w14:textId="77777777" w:rsidR="00C606AE" w:rsidRDefault="00C606AE" w:rsidP="00FB64ED">
            <w:pPr>
              <w:ind w:firstLine="112"/>
              <w:jc w:val="center"/>
              <w:rPr>
                <w:rFonts w:ascii="Times New Roman" w:hAnsi="Times New Roman" w:cs="Times New Roman"/>
                <w:color w:val="010302"/>
              </w:rPr>
            </w:pPr>
            <w:r w:rsidRPr="00461CBB">
              <w:rPr>
                <w:rFonts w:ascii="Times New Roman" w:hAnsi="Times New Roman" w:cs="Times New Roman"/>
                <w:color w:val="002060"/>
              </w:rPr>
              <w:t>+971 52 986 1968</w:t>
            </w:r>
          </w:p>
        </w:tc>
      </w:tr>
      <w:tr w:rsidR="00C606AE" w14:paraId="467E234F" w14:textId="77777777" w:rsidTr="00FB64ED">
        <w:trPr>
          <w:trHeight w:val="272"/>
          <w:jc w:val="center"/>
        </w:trPr>
        <w:tc>
          <w:tcPr>
            <w:tcW w:w="8900" w:type="dxa"/>
            <w:gridSpan w:val="2"/>
            <w:shd w:val="clear" w:color="auto" w:fill="C6D9F1"/>
            <w:vAlign w:val="center"/>
          </w:tcPr>
          <w:p w14:paraId="480D6F93" w14:textId="77777777" w:rsidR="00C606AE" w:rsidRPr="000863C8" w:rsidRDefault="00C606AE" w:rsidP="00FB64ED">
            <w:pPr>
              <w:ind w:firstLine="112"/>
              <w:jc w:val="center"/>
              <w:rPr>
                <w:rFonts w:cs="Arial"/>
                <w:b/>
                <w:bCs/>
                <w:color w:val="010302"/>
              </w:rPr>
            </w:pPr>
            <w:r w:rsidRPr="000863C8">
              <w:rPr>
                <w:rFonts w:cs="Arial"/>
                <w:b/>
                <w:bCs/>
                <w:color w:val="010302"/>
              </w:rPr>
              <w:t xml:space="preserve">Additional </w:t>
            </w:r>
            <w:r>
              <w:rPr>
                <w:rFonts w:cs="Arial"/>
                <w:b/>
                <w:bCs/>
                <w:color w:val="010302"/>
              </w:rPr>
              <w:t>R</w:t>
            </w:r>
            <w:r w:rsidRPr="000863C8">
              <w:rPr>
                <w:rFonts w:cs="Arial"/>
                <w:b/>
                <w:bCs/>
                <w:color w:val="010302"/>
              </w:rPr>
              <w:t>oles</w:t>
            </w:r>
          </w:p>
        </w:tc>
      </w:tr>
      <w:tr w:rsidR="00C606AE" w14:paraId="5D2FE30F" w14:textId="77777777" w:rsidTr="00FB64ED">
        <w:trPr>
          <w:trHeight w:val="272"/>
          <w:jc w:val="center"/>
        </w:trPr>
        <w:tc>
          <w:tcPr>
            <w:tcW w:w="5227" w:type="dxa"/>
            <w:shd w:val="clear" w:color="auto" w:fill="C6D9F1"/>
            <w:vAlign w:val="center"/>
          </w:tcPr>
          <w:p w14:paraId="701D5D6C" w14:textId="77777777" w:rsidR="00C606AE" w:rsidRPr="000863C8" w:rsidRDefault="00C606AE" w:rsidP="00FB64ED">
            <w:pPr>
              <w:ind w:firstLine="112"/>
              <w:jc w:val="center"/>
              <w:rPr>
                <w:rFonts w:cs="Arial"/>
                <w:b/>
                <w:bCs/>
                <w:color w:val="010302"/>
              </w:rPr>
            </w:pPr>
            <w:r w:rsidRPr="000863C8">
              <w:rPr>
                <w:rFonts w:cs="Arial"/>
                <w:b/>
                <w:bCs/>
                <w:color w:val="010302"/>
              </w:rPr>
              <w:t>Role</w:t>
            </w:r>
          </w:p>
        </w:tc>
        <w:tc>
          <w:tcPr>
            <w:tcW w:w="3673" w:type="dxa"/>
            <w:shd w:val="clear" w:color="auto" w:fill="C6D9F1"/>
            <w:vAlign w:val="center"/>
          </w:tcPr>
          <w:p w14:paraId="3195DC44" w14:textId="77777777" w:rsidR="00C606AE" w:rsidRPr="000863C8" w:rsidRDefault="00C606AE" w:rsidP="00FB64ED">
            <w:pPr>
              <w:ind w:firstLine="112"/>
              <w:jc w:val="center"/>
              <w:rPr>
                <w:rFonts w:cs="Arial"/>
                <w:b/>
                <w:bCs/>
                <w:color w:val="010302"/>
              </w:rPr>
            </w:pPr>
            <w:r w:rsidRPr="000863C8">
              <w:rPr>
                <w:rFonts w:cs="Arial"/>
                <w:b/>
                <w:bCs/>
                <w:color w:val="010302"/>
              </w:rPr>
              <w:t>Telephone Number</w:t>
            </w:r>
          </w:p>
        </w:tc>
      </w:tr>
      <w:tr w:rsidR="00C606AE" w14:paraId="6433C73D" w14:textId="77777777" w:rsidTr="00FB64ED">
        <w:trPr>
          <w:trHeight w:val="272"/>
          <w:jc w:val="center"/>
        </w:trPr>
        <w:tc>
          <w:tcPr>
            <w:tcW w:w="5227" w:type="dxa"/>
            <w:vAlign w:val="center"/>
          </w:tcPr>
          <w:p w14:paraId="12B33371" w14:textId="77777777" w:rsidR="00C606AE" w:rsidRPr="00E7610A" w:rsidRDefault="00C606AE" w:rsidP="00FB64ED">
            <w:pPr>
              <w:ind w:firstLine="112"/>
              <w:jc w:val="center"/>
              <w:rPr>
                <w:rFonts w:ascii="Times New Roman" w:hAnsi="Times New Roman" w:cs="Times New Roman"/>
                <w:b/>
                <w:bCs/>
                <w:color w:val="010302"/>
              </w:rPr>
            </w:pPr>
          </w:p>
        </w:tc>
        <w:tc>
          <w:tcPr>
            <w:tcW w:w="3673" w:type="dxa"/>
            <w:vAlign w:val="center"/>
          </w:tcPr>
          <w:p w14:paraId="7FC92F98" w14:textId="77777777" w:rsidR="00C606AE" w:rsidRPr="00E7610A" w:rsidRDefault="00C606AE" w:rsidP="00FB64ED">
            <w:pPr>
              <w:ind w:firstLine="112"/>
              <w:jc w:val="center"/>
              <w:rPr>
                <w:rFonts w:ascii="Times New Roman" w:hAnsi="Times New Roman" w:cs="Times New Roman"/>
                <w:b/>
                <w:bCs/>
                <w:color w:val="010302"/>
              </w:rPr>
            </w:pPr>
          </w:p>
        </w:tc>
      </w:tr>
    </w:tbl>
    <w:p w14:paraId="0D49C797" w14:textId="6C592CB7" w:rsidR="00833398" w:rsidRDefault="00833398" w:rsidP="00813E69">
      <w:pPr>
        <w:rPr>
          <w:rFonts w:ascii="Times New Roman" w:hAnsi="Times New Roman" w:cs="Times New Roman"/>
          <w:color w:val="010302"/>
        </w:rPr>
      </w:pPr>
    </w:p>
    <w:p w14:paraId="4D89C9B9" w14:textId="77777777" w:rsidR="00C33018" w:rsidRPr="004436BA" w:rsidRDefault="00C33018" w:rsidP="00C33018">
      <w:pPr>
        <w:ind w:left="720"/>
        <w:rPr>
          <w:i/>
          <w:iCs/>
        </w:rPr>
      </w:pPr>
    </w:p>
    <w:tbl>
      <w:tblPr>
        <w:tblStyle w:val="TableGrid"/>
        <w:tblW w:w="10347" w:type="dxa"/>
        <w:jc w:val="center"/>
        <w:tblLayout w:type="fixed"/>
        <w:tblLook w:val="04A0" w:firstRow="1" w:lastRow="0" w:firstColumn="1" w:lastColumn="0" w:noHBand="0" w:noVBand="1"/>
      </w:tblPr>
      <w:tblGrid>
        <w:gridCol w:w="1720"/>
        <w:gridCol w:w="1725"/>
        <w:gridCol w:w="1870"/>
        <w:gridCol w:w="1581"/>
        <w:gridCol w:w="1438"/>
        <w:gridCol w:w="2013"/>
      </w:tblGrid>
      <w:tr w:rsidR="00C33018" w:rsidRPr="00820B14" w14:paraId="740E32DC" w14:textId="77777777" w:rsidTr="00806459">
        <w:trPr>
          <w:trHeight w:val="191"/>
          <w:jc w:val="center"/>
        </w:trPr>
        <w:tc>
          <w:tcPr>
            <w:tcW w:w="1720" w:type="dxa"/>
            <w:shd w:val="clear" w:color="auto" w:fill="BDD6EE" w:themeFill="accent5" w:themeFillTint="66"/>
            <w:vAlign w:val="center"/>
          </w:tcPr>
          <w:p w14:paraId="22908908" w14:textId="77777777" w:rsidR="00C33018" w:rsidRPr="00820B14" w:rsidRDefault="00C33018" w:rsidP="00B0012D">
            <w:pPr>
              <w:jc w:val="center"/>
              <w:rPr>
                <w:rFonts w:cs="Arial"/>
                <w:b/>
                <w:bCs/>
                <w:color w:val="010302"/>
                <w:szCs w:val="20"/>
              </w:rPr>
            </w:pPr>
            <w:r>
              <w:rPr>
                <w:rFonts w:cs="Arial"/>
                <w:b/>
                <w:bCs/>
                <w:color w:val="010302"/>
                <w:szCs w:val="20"/>
              </w:rPr>
              <w:t>Programmed Works</w:t>
            </w:r>
          </w:p>
        </w:tc>
        <w:tc>
          <w:tcPr>
            <w:tcW w:w="1725" w:type="dxa"/>
            <w:shd w:val="clear" w:color="auto" w:fill="BDD6EE" w:themeFill="accent5" w:themeFillTint="66"/>
          </w:tcPr>
          <w:p w14:paraId="1DE5C682" w14:textId="77777777" w:rsidR="00C33018" w:rsidRDefault="00C33018" w:rsidP="00B0012D">
            <w:pPr>
              <w:jc w:val="center"/>
              <w:rPr>
                <w:rFonts w:cs="Arial"/>
                <w:b/>
                <w:bCs/>
                <w:color w:val="010302"/>
                <w:szCs w:val="20"/>
              </w:rPr>
            </w:pPr>
            <w:r>
              <w:rPr>
                <w:rFonts w:cs="Arial"/>
                <w:b/>
                <w:bCs/>
                <w:color w:val="010302"/>
                <w:szCs w:val="20"/>
              </w:rPr>
              <w:t>Inspection/Test Activity</w:t>
            </w:r>
          </w:p>
        </w:tc>
        <w:tc>
          <w:tcPr>
            <w:tcW w:w="1870" w:type="dxa"/>
            <w:shd w:val="clear" w:color="auto" w:fill="BDD6EE" w:themeFill="accent5" w:themeFillTint="66"/>
            <w:vAlign w:val="center"/>
          </w:tcPr>
          <w:p w14:paraId="12FD3176" w14:textId="77777777" w:rsidR="00C33018" w:rsidRPr="00820B14" w:rsidRDefault="00C33018" w:rsidP="00B0012D">
            <w:pPr>
              <w:jc w:val="center"/>
              <w:rPr>
                <w:rFonts w:cs="Arial"/>
                <w:b/>
                <w:bCs/>
                <w:color w:val="010302"/>
                <w:szCs w:val="20"/>
              </w:rPr>
            </w:pPr>
            <w:r>
              <w:rPr>
                <w:rFonts w:cs="Arial"/>
                <w:b/>
                <w:bCs/>
                <w:color w:val="010302"/>
                <w:szCs w:val="20"/>
              </w:rPr>
              <w:t>Specification Reference</w:t>
            </w:r>
          </w:p>
        </w:tc>
        <w:tc>
          <w:tcPr>
            <w:tcW w:w="1581" w:type="dxa"/>
            <w:shd w:val="clear" w:color="auto" w:fill="BDD6EE" w:themeFill="accent5" w:themeFillTint="66"/>
          </w:tcPr>
          <w:p w14:paraId="165F333E" w14:textId="77777777" w:rsidR="00C33018" w:rsidRDefault="00C33018" w:rsidP="00B0012D">
            <w:pPr>
              <w:jc w:val="center"/>
              <w:rPr>
                <w:rFonts w:cs="Arial"/>
                <w:b/>
                <w:bCs/>
                <w:color w:val="010302"/>
                <w:szCs w:val="20"/>
              </w:rPr>
            </w:pPr>
            <w:r>
              <w:rPr>
                <w:rFonts w:cs="Arial"/>
                <w:b/>
                <w:bCs/>
                <w:color w:val="010302"/>
                <w:szCs w:val="20"/>
              </w:rPr>
              <w:t>Document Reference</w:t>
            </w:r>
          </w:p>
        </w:tc>
        <w:tc>
          <w:tcPr>
            <w:tcW w:w="1438" w:type="dxa"/>
            <w:shd w:val="clear" w:color="auto" w:fill="BDD6EE" w:themeFill="accent5" w:themeFillTint="66"/>
            <w:vAlign w:val="center"/>
          </w:tcPr>
          <w:p w14:paraId="5D3D8DEA" w14:textId="77777777" w:rsidR="00C33018" w:rsidRDefault="00C33018" w:rsidP="00B0012D">
            <w:pPr>
              <w:jc w:val="center"/>
              <w:rPr>
                <w:rFonts w:cs="Arial"/>
                <w:b/>
                <w:bCs/>
                <w:color w:val="010302"/>
                <w:szCs w:val="20"/>
              </w:rPr>
            </w:pPr>
            <w:r>
              <w:rPr>
                <w:rFonts w:cs="Arial"/>
                <w:b/>
                <w:bCs/>
                <w:color w:val="010302"/>
                <w:szCs w:val="20"/>
              </w:rPr>
              <w:t>Personnel</w:t>
            </w:r>
          </w:p>
        </w:tc>
        <w:tc>
          <w:tcPr>
            <w:tcW w:w="2013" w:type="dxa"/>
            <w:shd w:val="clear" w:color="auto" w:fill="BDD6EE" w:themeFill="accent5" w:themeFillTint="66"/>
          </w:tcPr>
          <w:p w14:paraId="1D7A3349" w14:textId="77777777" w:rsidR="00C33018" w:rsidRDefault="00C33018" w:rsidP="00B0012D">
            <w:pPr>
              <w:jc w:val="center"/>
              <w:rPr>
                <w:rFonts w:cs="Arial"/>
                <w:b/>
                <w:bCs/>
                <w:color w:val="010302"/>
                <w:szCs w:val="20"/>
              </w:rPr>
            </w:pPr>
            <w:r>
              <w:rPr>
                <w:rFonts w:cs="Arial"/>
                <w:b/>
                <w:bCs/>
                <w:color w:val="010302"/>
                <w:szCs w:val="20"/>
              </w:rPr>
              <w:t>Date of Inspection/Test</w:t>
            </w:r>
          </w:p>
        </w:tc>
      </w:tr>
      <w:tr w:rsidR="00DD07F1" w:rsidRPr="00820B14" w14:paraId="26B2A09F" w14:textId="77777777" w:rsidTr="00806459">
        <w:trPr>
          <w:trHeight w:val="1039"/>
          <w:jc w:val="center"/>
        </w:trPr>
        <w:tc>
          <w:tcPr>
            <w:tcW w:w="1720" w:type="dxa"/>
            <w:vAlign w:val="center"/>
          </w:tcPr>
          <w:p w14:paraId="5FC21CBA" w14:textId="2EBAE65B" w:rsidR="00DD07F1" w:rsidRPr="00741BAB" w:rsidRDefault="00DD07F1" w:rsidP="00B0012D">
            <w:pPr>
              <w:rPr>
                <w:rFonts w:cs="Arial"/>
                <w:color w:val="010302"/>
                <w:szCs w:val="20"/>
              </w:rPr>
            </w:pPr>
            <w:r w:rsidRPr="00BB6D41">
              <w:rPr>
                <w:rFonts w:cs="Arial"/>
                <w:color w:val="18181D"/>
                <w:sz w:val="16"/>
                <w:szCs w:val="16"/>
              </w:rPr>
              <w:t>NOC’s and permits</w:t>
            </w:r>
          </w:p>
        </w:tc>
        <w:tc>
          <w:tcPr>
            <w:tcW w:w="1725" w:type="dxa"/>
            <w:vAlign w:val="center"/>
          </w:tcPr>
          <w:p w14:paraId="34D500AF" w14:textId="5323FC23" w:rsidR="00DD07F1" w:rsidRPr="00820B14" w:rsidRDefault="00DD07F1" w:rsidP="00B0012D">
            <w:pPr>
              <w:jc w:val="center"/>
              <w:rPr>
                <w:rFonts w:cs="Arial"/>
                <w:color w:val="010302"/>
                <w:szCs w:val="20"/>
              </w:rPr>
            </w:pPr>
            <w:r>
              <w:rPr>
                <w:rFonts w:cs="Arial"/>
                <w:color w:val="010302"/>
                <w:szCs w:val="20"/>
              </w:rPr>
              <w:t>Documents review</w:t>
            </w:r>
          </w:p>
        </w:tc>
        <w:tc>
          <w:tcPr>
            <w:tcW w:w="1870" w:type="dxa"/>
            <w:vAlign w:val="center"/>
          </w:tcPr>
          <w:p w14:paraId="6A880FBD" w14:textId="1922C5B5" w:rsidR="00B0012D" w:rsidRPr="00B0012D" w:rsidRDefault="00DD07F1" w:rsidP="00B0012D">
            <w:pPr>
              <w:spacing w:after="240"/>
              <w:ind w:left="140"/>
              <w:jc w:val="center"/>
              <w:rPr>
                <w:rFonts w:asciiTheme="minorBidi" w:eastAsia="Malgun Gothic" w:hAnsiTheme="minorBidi"/>
                <w:iCs/>
                <w:sz w:val="18"/>
                <w:szCs w:val="18"/>
                <w:lang w:val="it-IT"/>
              </w:rPr>
            </w:pPr>
            <w:r w:rsidRPr="00174FE9">
              <w:rPr>
                <w:rFonts w:asciiTheme="minorBidi" w:eastAsia="Malgun Gothic" w:hAnsiTheme="minorBidi"/>
                <w:iCs/>
                <w:sz w:val="18"/>
                <w:szCs w:val="18"/>
                <w:lang w:val="it-IT"/>
              </w:rPr>
              <w:t>TAQA STANDARD S-CAB-132-PVC-I (Rev.0-2009) 132 KV XLPE-INSULATED SINGLE-CORE UNDERGROUND CABLES</w:t>
            </w:r>
          </w:p>
        </w:tc>
        <w:tc>
          <w:tcPr>
            <w:tcW w:w="1581" w:type="dxa"/>
            <w:vAlign w:val="center"/>
          </w:tcPr>
          <w:p w14:paraId="00D0C185" w14:textId="7C976CFF" w:rsidR="00DD07F1" w:rsidRPr="00820B14" w:rsidRDefault="00DD07F1" w:rsidP="00B0012D">
            <w:pPr>
              <w:rPr>
                <w:rFonts w:cs="Arial"/>
                <w:color w:val="010302"/>
                <w:szCs w:val="20"/>
              </w:rPr>
            </w:pPr>
            <w:r>
              <w:rPr>
                <w:rFonts w:cs="Arial"/>
                <w:color w:val="010302"/>
                <w:szCs w:val="20"/>
              </w:rPr>
              <w:t>TAQA SPEC.</w:t>
            </w:r>
          </w:p>
        </w:tc>
        <w:tc>
          <w:tcPr>
            <w:tcW w:w="1438" w:type="dxa"/>
            <w:vAlign w:val="center"/>
          </w:tcPr>
          <w:p w14:paraId="639CC875" w14:textId="77777777" w:rsidR="00DD07F1" w:rsidRPr="00820B14" w:rsidRDefault="00DD07F1" w:rsidP="00B0012D">
            <w:pPr>
              <w:rPr>
                <w:rFonts w:cs="Arial"/>
                <w:color w:val="010302"/>
                <w:szCs w:val="20"/>
              </w:rPr>
            </w:pPr>
          </w:p>
        </w:tc>
        <w:tc>
          <w:tcPr>
            <w:tcW w:w="2013" w:type="dxa"/>
            <w:vAlign w:val="center"/>
          </w:tcPr>
          <w:p w14:paraId="10C312BD" w14:textId="77777777" w:rsidR="00DD07F1" w:rsidRPr="00820B14" w:rsidRDefault="00DD07F1" w:rsidP="00B0012D">
            <w:pPr>
              <w:rPr>
                <w:rFonts w:cs="Arial"/>
                <w:color w:val="010302"/>
                <w:szCs w:val="20"/>
              </w:rPr>
            </w:pPr>
          </w:p>
        </w:tc>
      </w:tr>
      <w:tr w:rsidR="00DD07F1" w:rsidRPr="00B0012D" w14:paraId="4F09685C" w14:textId="77777777" w:rsidTr="00806459">
        <w:trPr>
          <w:trHeight w:val="197"/>
          <w:jc w:val="center"/>
        </w:trPr>
        <w:tc>
          <w:tcPr>
            <w:tcW w:w="1720" w:type="dxa"/>
            <w:vAlign w:val="center"/>
          </w:tcPr>
          <w:p w14:paraId="2DC8C3F0" w14:textId="583D6A25" w:rsidR="00DD07F1" w:rsidRPr="00B0012D" w:rsidRDefault="00DD07F1" w:rsidP="00B0012D">
            <w:pPr>
              <w:rPr>
                <w:rFonts w:cs="Arial"/>
                <w:color w:val="18181D"/>
                <w:sz w:val="16"/>
                <w:szCs w:val="16"/>
              </w:rPr>
            </w:pPr>
            <w:r w:rsidRPr="00BB6D41">
              <w:rPr>
                <w:rFonts w:cs="Arial"/>
                <w:color w:val="18181D"/>
                <w:sz w:val="16"/>
                <w:szCs w:val="16"/>
              </w:rPr>
              <w:t>Shop Drawing Approval</w:t>
            </w:r>
          </w:p>
        </w:tc>
        <w:tc>
          <w:tcPr>
            <w:tcW w:w="1725" w:type="dxa"/>
            <w:vAlign w:val="center"/>
          </w:tcPr>
          <w:p w14:paraId="0A118F4E" w14:textId="471E02DB" w:rsidR="00DD07F1" w:rsidRPr="00B0012D" w:rsidRDefault="00DD07F1" w:rsidP="00B0012D">
            <w:pPr>
              <w:ind w:firstLine="112"/>
              <w:jc w:val="center"/>
              <w:rPr>
                <w:rFonts w:cs="Arial"/>
                <w:color w:val="18181D"/>
                <w:sz w:val="16"/>
                <w:szCs w:val="16"/>
              </w:rPr>
            </w:pPr>
            <w:r w:rsidRPr="00B0012D">
              <w:rPr>
                <w:rFonts w:cs="Arial"/>
                <w:color w:val="18181D"/>
                <w:sz w:val="16"/>
                <w:szCs w:val="16"/>
              </w:rPr>
              <w:t>Document review</w:t>
            </w:r>
          </w:p>
        </w:tc>
        <w:tc>
          <w:tcPr>
            <w:tcW w:w="1870" w:type="dxa"/>
            <w:vAlign w:val="center"/>
          </w:tcPr>
          <w:p w14:paraId="5EB350E4" w14:textId="496AED4D" w:rsidR="00DD07F1" w:rsidRPr="00B0012D" w:rsidRDefault="00DD07F1" w:rsidP="00B0012D">
            <w:pPr>
              <w:ind w:firstLine="112"/>
              <w:jc w:val="center"/>
              <w:rPr>
                <w:rFonts w:cs="Arial"/>
                <w:color w:val="18181D"/>
                <w:sz w:val="16"/>
                <w:szCs w:val="16"/>
              </w:rPr>
            </w:pPr>
            <w:r w:rsidRPr="00B0012D">
              <w:rPr>
                <w:rFonts w:cs="Arial"/>
                <w:color w:val="18181D"/>
                <w:sz w:val="16"/>
                <w:szCs w:val="16"/>
              </w:rPr>
              <w:t>TAQA STANDARD S-CAB-132-PVC-I (Rev.0-2009) 132 KV XLPE-INSULATED SINGLE-CORE UNDERGROUND CABLES</w:t>
            </w:r>
          </w:p>
        </w:tc>
        <w:tc>
          <w:tcPr>
            <w:tcW w:w="1581" w:type="dxa"/>
            <w:vAlign w:val="center"/>
          </w:tcPr>
          <w:p w14:paraId="20332574" w14:textId="3BFF842B" w:rsidR="00DD07F1" w:rsidRPr="00B0012D" w:rsidRDefault="00DD07F1" w:rsidP="00B0012D">
            <w:pPr>
              <w:ind w:firstLine="112"/>
              <w:rPr>
                <w:rFonts w:cs="Arial"/>
                <w:color w:val="18181D"/>
                <w:sz w:val="16"/>
                <w:szCs w:val="16"/>
              </w:rPr>
            </w:pPr>
            <w:r w:rsidRPr="00B0012D">
              <w:rPr>
                <w:rFonts w:cs="Arial"/>
                <w:color w:val="18181D"/>
                <w:sz w:val="16"/>
                <w:szCs w:val="16"/>
              </w:rPr>
              <w:t>TAQA SPEC.</w:t>
            </w:r>
          </w:p>
        </w:tc>
        <w:tc>
          <w:tcPr>
            <w:tcW w:w="1438" w:type="dxa"/>
            <w:vAlign w:val="center"/>
          </w:tcPr>
          <w:p w14:paraId="653098D2" w14:textId="77777777" w:rsidR="00DD07F1" w:rsidRPr="00B0012D" w:rsidRDefault="00DD07F1" w:rsidP="00B0012D">
            <w:pPr>
              <w:ind w:firstLine="112"/>
              <w:rPr>
                <w:rFonts w:cs="Arial"/>
                <w:color w:val="18181D"/>
                <w:sz w:val="16"/>
                <w:szCs w:val="16"/>
              </w:rPr>
            </w:pPr>
          </w:p>
        </w:tc>
        <w:tc>
          <w:tcPr>
            <w:tcW w:w="2013" w:type="dxa"/>
            <w:vAlign w:val="center"/>
          </w:tcPr>
          <w:p w14:paraId="1463ADA6" w14:textId="77777777" w:rsidR="00DD07F1" w:rsidRPr="00B0012D" w:rsidRDefault="00DD07F1" w:rsidP="00B0012D">
            <w:pPr>
              <w:ind w:firstLine="112"/>
              <w:rPr>
                <w:rFonts w:cs="Arial"/>
                <w:color w:val="18181D"/>
                <w:sz w:val="16"/>
                <w:szCs w:val="16"/>
              </w:rPr>
            </w:pPr>
          </w:p>
        </w:tc>
      </w:tr>
      <w:tr w:rsidR="00DD07F1" w:rsidRPr="00B0012D" w14:paraId="75FE8502" w14:textId="77777777" w:rsidTr="00806459">
        <w:trPr>
          <w:trHeight w:val="199"/>
          <w:jc w:val="center"/>
        </w:trPr>
        <w:tc>
          <w:tcPr>
            <w:tcW w:w="1720" w:type="dxa"/>
            <w:vAlign w:val="center"/>
          </w:tcPr>
          <w:p w14:paraId="36F56DF6" w14:textId="547E4AA0" w:rsidR="00DD07F1" w:rsidRPr="00B0012D" w:rsidRDefault="00DD07F1" w:rsidP="00B0012D">
            <w:pPr>
              <w:rPr>
                <w:rFonts w:cs="Arial"/>
                <w:color w:val="18181D"/>
                <w:sz w:val="16"/>
                <w:szCs w:val="16"/>
              </w:rPr>
            </w:pPr>
            <w:r w:rsidRPr="00BB6D41">
              <w:rPr>
                <w:rFonts w:cs="Arial"/>
                <w:color w:val="18181D"/>
                <w:sz w:val="16"/>
                <w:szCs w:val="16"/>
              </w:rPr>
              <w:t>Method Statement Approval</w:t>
            </w:r>
          </w:p>
        </w:tc>
        <w:tc>
          <w:tcPr>
            <w:tcW w:w="1725" w:type="dxa"/>
            <w:vAlign w:val="center"/>
          </w:tcPr>
          <w:p w14:paraId="0088365C" w14:textId="0C01B046" w:rsidR="00DD07F1" w:rsidRPr="00B0012D" w:rsidRDefault="00DD07F1" w:rsidP="00B0012D">
            <w:pPr>
              <w:ind w:firstLine="112"/>
              <w:jc w:val="center"/>
              <w:rPr>
                <w:rFonts w:cs="Arial"/>
                <w:color w:val="18181D"/>
                <w:sz w:val="16"/>
                <w:szCs w:val="16"/>
              </w:rPr>
            </w:pPr>
            <w:r w:rsidRPr="00B0012D">
              <w:rPr>
                <w:rFonts w:cs="Arial"/>
                <w:color w:val="18181D"/>
                <w:sz w:val="16"/>
                <w:szCs w:val="16"/>
              </w:rPr>
              <w:t>Document review</w:t>
            </w:r>
          </w:p>
        </w:tc>
        <w:tc>
          <w:tcPr>
            <w:tcW w:w="1870" w:type="dxa"/>
            <w:vAlign w:val="center"/>
          </w:tcPr>
          <w:p w14:paraId="049A1F8C" w14:textId="261E8DE6" w:rsidR="00DD07F1" w:rsidRPr="00B0012D" w:rsidRDefault="00DD07F1" w:rsidP="00B0012D">
            <w:pPr>
              <w:ind w:firstLine="112"/>
              <w:jc w:val="center"/>
              <w:rPr>
                <w:rFonts w:cs="Arial"/>
                <w:color w:val="18181D"/>
                <w:sz w:val="16"/>
                <w:szCs w:val="16"/>
              </w:rPr>
            </w:pPr>
            <w:r w:rsidRPr="00B0012D">
              <w:rPr>
                <w:rFonts w:cs="Arial"/>
                <w:color w:val="18181D"/>
                <w:sz w:val="16"/>
                <w:szCs w:val="16"/>
              </w:rPr>
              <w:t>TAQA STANDARD S-CAB-132-PVC-I (Rev.0-2009) 132 KV XLPE-INSULATED SINGLE-CORE UNDERGROUND CABLES</w:t>
            </w:r>
          </w:p>
        </w:tc>
        <w:tc>
          <w:tcPr>
            <w:tcW w:w="1581" w:type="dxa"/>
            <w:vAlign w:val="center"/>
          </w:tcPr>
          <w:p w14:paraId="27B8F336" w14:textId="5FE5571E" w:rsidR="00DD07F1" w:rsidRPr="00B0012D" w:rsidRDefault="00DD07F1" w:rsidP="00B0012D">
            <w:pPr>
              <w:ind w:firstLine="112"/>
              <w:rPr>
                <w:rFonts w:cs="Arial"/>
                <w:color w:val="18181D"/>
                <w:sz w:val="16"/>
                <w:szCs w:val="16"/>
              </w:rPr>
            </w:pPr>
            <w:r w:rsidRPr="00B0012D">
              <w:rPr>
                <w:rFonts w:cs="Arial"/>
                <w:color w:val="18181D"/>
                <w:sz w:val="16"/>
                <w:szCs w:val="16"/>
              </w:rPr>
              <w:t>TAQA SPEC.</w:t>
            </w:r>
          </w:p>
        </w:tc>
        <w:tc>
          <w:tcPr>
            <w:tcW w:w="1438" w:type="dxa"/>
            <w:vAlign w:val="center"/>
          </w:tcPr>
          <w:p w14:paraId="7D572A2D" w14:textId="77777777" w:rsidR="00DD07F1" w:rsidRPr="00B0012D" w:rsidRDefault="00DD07F1" w:rsidP="00B0012D">
            <w:pPr>
              <w:ind w:firstLine="112"/>
              <w:rPr>
                <w:rFonts w:cs="Arial"/>
                <w:color w:val="18181D"/>
                <w:sz w:val="16"/>
                <w:szCs w:val="16"/>
              </w:rPr>
            </w:pPr>
          </w:p>
        </w:tc>
        <w:tc>
          <w:tcPr>
            <w:tcW w:w="2013" w:type="dxa"/>
            <w:vAlign w:val="center"/>
          </w:tcPr>
          <w:p w14:paraId="13F9ECCF" w14:textId="77777777" w:rsidR="00DD07F1" w:rsidRPr="00B0012D" w:rsidRDefault="00DD07F1" w:rsidP="00B0012D">
            <w:pPr>
              <w:ind w:firstLine="112"/>
              <w:rPr>
                <w:rFonts w:cs="Arial"/>
                <w:color w:val="18181D"/>
                <w:sz w:val="16"/>
                <w:szCs w:val="16"/>
              </w:rPr>
            </w:pPr>
          </w:p>
        </w:tc>
      </w:tr>
      <w:tr w:rsidR="00DD07F1" w:rsidRPr="00B0012D" w14:paraId="04AA63D6" w14:textId="77777777" w:rsidTr="00806459">
        <w:trPr>
          <w:trHeight w:val="199"/>
          <w:jc w:val="center"/>
        </w:trPr>
        <w:tc>
          <w:tcPr>
            <w:tcW w:w="1720" w:type="dxa"/>
            <w:vAlign w:val="center"/>
          </w:tcPr>
          <w:p w14:paraId="40418654" w14:textId="7C4BF203" w:rsidR="00DD07F1" w:rsidRPr="00B0012D" w:rsidRDefault="00DD07F1" w:rsidP="00B0012D">
            <w:pPr>
              <w:rPr>
                <w:rFonts w:cs="Arial"/>
                <w:color w:val="18181D"/>
                <w:sz w:val="16"/>
                <w:szCs w:val="16"/>
              </w:rPr>
            </w:pPr>
            <w:r w:rsidRPr="00BB6D41">
              <w:rPr>
                <w:rFonts w:cs="Arial"/>
                <w:color w:val="18181D"/>
                <w:sz w:val="16"/>
                <w:szCs w:val="16"/>
              </w:rPr>
              <w:t>Survey Setting-out</w:t>
            </w:r>
          </w:p>
        </w:tc>
        <w:tc>
          <w:tcPr>
            <w:tcW w:w="1725" w:type="dxa"/>
            <w:vAlign w:val="center"/>
          </w:tcPr>
          <w:p w14:paraId="2CCB0DDF" w14:textId="08904E4F" w:rsidR="00DD07F1" w:rsidRPr="00B0012D" w:rsidRDefault="00DD07F1" w:rsidP="00B0012D">
            <w:pPr>
              <w:ind w:firstLine="112"/>
              <w:jc w:val="center"/>
              <w:rPr>
                <w:rFonts w:cs="Arial"/>
                <w:color w:val="18181D"/>
                <w:sz w:val="16"/>
                <w:szCs w:val="16"/>
              </w:rPr>
            </w:pPr>
            <w:r w:rsidRPr="00B0012D">
              <w:rPr>
                <w:rFonts w:cs="Arial"/>
                <w:color w:val="18181D"/>
                <w:sz w:val="16"/>
                <w:szCs w:val="16"/>
              </w:rPr>
              <w:t>Visual</w:t>
            </w:r>
          </w:p>
        </w:tc>
        <w:tc>
          <w:tcPr>
            <w:tcW w:w="1870" w:type="dxa"/>
            <w:vAlign w:val="center"/>
          </w:tcPr>
          <w:p w14:paraId="04DFF730" w14:textId="7D366BBF" w:rsidR="00DD07F1" w:rsidRPr="00B0012D" w:rsidRDefault="00DD07F1" w:rsidP="00B0012D">
            <w:pPr>
              <w:ind w:firstLine="112"/>
              <w:jc w:val="center"/>
              <w:rPr>
                <w:rFonts w:cs="Arial"/>
                <w:color w:val="18181D"/>
                <w:sz w:val="16"/>
                <w:szCs w:val="16"/>
              </w:rPr>
            </w:pPr>
            <w:r w:rsidRPr="00B0012D">
              <w:rPr>
                <w:rFonts w:cs="Arial"/>
                <w:color w:val="18181D"/>
                <w:sz w:val="16"/>
                <w:szCs w:val="16"/>
              </w:rPr>
              <w:t>TAQA STANDARD S-CAB-132-PVC-I (Rev.0-2009) 132 KV XLPE-INSULATED SINGLE-CORE UNDERGROUND CABLES</w:t>
            </w:r>
          </w:p>
        </w:tc>
        <w:tc>
          <w:tcPr>
            <w:tcW w:w="1581" w:type="dxa"/>
            <w:vAlign w:val="center"/>
          </w:tcPr>
          <w:p w14:paraId="1F1A9161" w14:textId="0F035180" w:rsidR="00DD07F1" w:rsidRPr="00B0012D" w:rsidRDefault="00DD07F1" w:rsidP="00B0012D">
            <w:pPr>
              <w:ind w:firstLine="112"/>
              <w:rPr>
                <w:rFonts w:cs="Arial"/>
                <w:color w:val="18181D"/>
                <w:sz w:val="16"/>
                <w:szCs w:val="16"/>
              </w:rPr>
            </w:pPr>
            <w:r w:rsidRPr="00B0012D">
              <w:rPr>
                <w:rFonts w:cs="Arial"/>
                <w:color w:val="18181D"/>
                <w:sz w:val="16"/>
                <w:szCs w:val="16"/>
              </w:rPr>
              <w:t>TAQA SPEC.</w:t>
            </w:r>
          </w:p>
        </w:tc>
        <w:tc>
          <w:tcPr>
            <w:tcW w:w="1438" w:type="dxa"/>
            <w:vAlign w:val="center"/>
          </w:tcPr>
          <w:p w14:paraId="5947FEC5" w14:textId="77777777" w:rsidR="00DD07F1" w:rsidRPr="00B0012D" w:rsidRDefault="00DD07F1" w:rsidP="00B0012D">
            <w:pPr>
              <w:ind w:firstLine="112"/>
              <w:rPr>
                <w:rFonts w:cs="Arial"/>
                <w:color w:val="18181D"/>
                <w:sz w:val="16"/>
                <w:szCs w:val="16"/>
              </w:rPr>
            </w:pPr>
          </w:p>
        </w:tc>
        <w:tc>
          <w:tcPr>
            <w:tcW w:w="2013" w:type="dxa"/>
            <w:vAlign w:val="center"/>
          </w:tcPr>
          <w:p w14:paraId="3A059ED0" w14:textId="77777777" w:rsidR="00DD07F1" w:rsidRPr="00B0012D" w:rsidRDefault="00DD07F1" w:rsidP="00B0012D">
            <w:pPr>
              <w:ind w:firstLine="112"/>
              <w:rPr>
                <w:rFonts w:cs="Arial"/>
                <w:color w:val="18181D"/>
                <w:sz w:val="16"/>
                <w:szCs w:val="16"/>
              </w:rPr>
            </w:pPr>
          </w:p>
        </w:tc>
      </w:tr>
      <w:tr w:rsidR="00DD07F1" w:rsidRPr="00B0012D" w14:paraId="6BACDCE6" w14:textId="77777777" w:rsidTr="00806459">
        <w:trPr>
          <w:trHeight w:val="199"/>
          <w:jc w:val="center"/>
        </w:trPr>
        <w:tc>
          <w:tcPr>
            <w:tcW w:w="1720" w:type="dxa"/>
            <w:vAlign w:val="center"/>
          </w:tcPr>
          <w:p w14:paraId="17C4CD28" w14:textId="0D5A6768" w:rsidR="00DD07F1" w:rsidRPr="00B0012D" w:rsidRDefault="00DD07F1" w:rsidP="00B0012D">
            <w:pPr>
              <w:rPr>
                <w:rFonts w:cs="Arial"/>
                <w:color w:val="18181D"/>
                <w:sz w:val="16"/>
                <w:szCs w:val="16"/>
              </w:rPr>
            </w:pPr>
            <w:r w:rsidRPr="00B0012D">
              <w:rPr>
                <w:rFonts w:cs="Arial"/>
                <w:color w:val="18181D"/>
                <w:sz w:val="16"/>
                <w:szCs w:val="16"/>
              </w:rPr>
              <w:t>Checking for utilities</w:t>
            </w:r>
          </w:p>
        </w:tc>
        <w:tc>
          <w:tcPr>
            <w:tcW w:w="1725" w:type="dxa"/>
            <w:vAlign w:val="center"/>
          </w:tcPr>
          <w:p w14:paraId="73FF24C9" w14:textId="603DB455" w:rsidR="00DD07F1" w:rsidRPr="00B0012D" w:rsidRDefault="00DD07F1" w:rsidP="00B0012D">
            <w:pPr>
              <w:ind w:firstLine="112"/>
              <w:jc w:val="center"/>
              <w:rPr>
                <w:rFonts w:cs="Arial"/>
                <w:color w:val="18181D"/>
                <w:sz w:val="16"/>
                <w:szCs w:val="16"/>
              </w:rPr>
            </w:pPr>
            <w:r w:rsidRPr="00B0012D">
              <w:rPr>
                <w:rFonts w:cs="Arial"/>
                <w:color w:val="18181D"/>
                <w:sz w:val="16"/>
                <w:szCs w:val="16"/>
              </w:rPr>
              <w:t>Visual</w:t>
            </w:r>
          </w:p>
        </w:tc>
        <w:tc>
          <w:tcPr>
            <w:tcW w:w="1870" w:type="dxa"/>
            <w:vAlign w:val="center"/>
          </w:tcPr>
          <w:p w14:paraId="1E332823" w14:textId="2BD06B42" w:rsidR="00DD07F1" w:rsidRPr="00B0012D" w:rsidRDefault="00DD07F1" w:rsidP="00B0012D">
            <w:pPr>
              <w:ind w:firstLine="112"/>
              <w:jc w:val="center"/>
              <w:rPr>
                <w:rFonts w:cs="Arial"/>
                <w:color w:val="18181D"/>
                <w:sz w:val="16"/>
                <w:szCs w:val="16"/>
              </w:rPr>
            </w:pPr>
            <w:r w:rsidRPr="00B0012D">
              <w:rPr>
                <w:rFonts w:cs="Arial"/>
                <w:color w:val="18181D"/>
                <w:sz w:val="16"/>
                <w:szCs w:val="16"/>
              </w:rPr>
              <w:t>TAQA STANDARD S-CAB-132-PVC-I (Rev.0-2009) 132 KV XLPE-INSULATED SINGLE-CORE UNDERGROUND CABLES</w:t>
            </w:r>
          </w:p>
        </w:tc>
        <w:tc>
          <w:tcPr>
            <w:tcW w:w="1581" w:type="dxa"/>
            <w:vAlign w:val="center"/>
          </w:tcPr>
          <w:p w14:paraId="2B977698" w14:textId="29E03896" w:rsidR="00DD07F1" w:rsidRPr="00B0012D" w:rsidRDefault="00DD07F1" w:rsidP="00B0012D">
            <w:pPr>
              <w:ind w:firstLine="112"/>
              <w:rPr>
                <w:rFonts w:cs="Arial"/>
                <w:color w:val="18181D"/>
                <w:sz w:val="16"/>
                <w:szCs w:val="16"/>
              </w:rPr>
            </w:pPr>
            <w:r w:rsidRPr="00B0012D">
              <w:rPr>
                <w:rFonts w:cs="Arial"/>
                <w:color w:val="18181D"/>
                <w:sz w:val="16"/>
                <w:szCs w:val="16"/>
              </w:rPr>
              <w:t>TAQA SPEC.</w:t>
            </w:r>
          </w:p>
        </w:tc>
        <w:tc>
          <w:tcPr>
            <w:tcW w:w="1438" w:type="dxa"/>
            <w:vAlign w:val="center"/>
          </w:tcPr>
          <w:p w14:paraId="6CAD81AE" w14:textId="77777777" w:rsidR="00DD07F1" w:rsidRPr="00B0012D" w:rsidRDefault="00DD07F1" w:rsidP="00B0012D">
            <w:pPr>
              <w:ind w:firstLine="112"/>
              <w:rPr>
                <w:rFonts w:cs="Arial"/>
                <w:color w:val="18181D"/>
                <w:sz w:val="16"/>
                <w:szCs w:val="16"/>
              </w:rPr>
            </w:pPr>
          </w:p>
        </w:tc>
        <w:tc>
          <w:tcPr>
            <w:tcW w:w="2013" w:type="dxa"/>
            <w:vAlign w:val="center"/>
          </w:tcPr>
          <w:p w14:paraId="5754CF98" w14:textId="77777777" w:rsidR="00DD07F1" w:rsidRPr="00B0012D" w:rsidRDefault="00DD07F1" w:rsidP="00B0012D">
            <w:pPr>
              <w:ind w:firstLine="112"/>
              <w:rPr>
                <w:rFonts w:cs="Arial"/>
                <w:color w:val="18181D"/>
                <w:sz w:val="16"/>
                <w:szCs w:val="16"/>
              </w:rPr>
            </w:pPr>
          </w:p>
        </w:tc>
      </w:tr>
      <w:tr w:rsidR="00DD07F1" w:rsidRPr="00B0012D" w14:paraId="7A8E5273" w14:textId="77777777" w:rsidTr="00806459">
        <w:trPr>
          <w:trHeight w:val="199"/>
          <w:jc w:val="center"/>
        </w:trPr>
        <w:tc>
          <w:tcPr>
            <w:tcW w:w="1720" w:type="dxa"/>
            <w:vAlign w:val="center"/>
          </w:tcPr>
          <w:p w14:paraId="61A345DC" w14:textId="19E7A118" w:rsidR="00DD07F1" w:rsidRPr="00B0012D" w:rsidRDefault="00DD07F1" w:rsidP="00B0012D">
            <w:pPr>
              <w:rPr>
                <w:rFonts w:cs="Arial"/>
                <w:color w:val="18181D"/>
                <w:sz w:val="16"/>
                <w:szCs w:val="16"/>
              </w:rPr>
            </w:pPr>
            <w:r w:rsidRPr="00B0012D">
              <w:rPr>
                <w:rFonts w:cs="Arial"/>
                <w:color w:val="18181D"/>
                <w:sz w:val="16"/>
                <w:szCs w:val="16"/>
              </w:rPr>
              <w:lastRenderedPageBreak/>
              <w:t>Backfilling</w:t>
            </w:r>
          </w:p>
        </w:tc>
        <w:tc>
          <w:tcPr>
            <w:tcW w:w="1725" w:type="dxa"/>
            <w:vAlign w:val="center"/>
          </w:tcPr>
          <w:p w14:paraId="4FBBEEC0" w14:textId="661BDDF3" w:rsidR="00DD07F1" w:rsidRPr="00B0012D" w:rsidRDefault="00DD07F1" w:rsidP="00B0012D">
            <w:pPr>
              <w:ind w:firstLine="112"/>
              <w:jc w:val="center"/>
              <w:rPr>
                <w:rFonts w:cs="Arial"/>
                <w:color w:val="18181D"/>
                <w:sz w:val="16"/>
                <w:szCs w:val="16"/>
              </w:rPr>
            </w:pPr>
            <w:r w:rsidRPr="00B0012D">
              <w:rPr>
                <w:rFonts w:cs="Arial"/>
                <w:color w:val="18181D"/>
                <w:sz w:val="16"/>
                <w:szCs w:val="16"/>
              </w:rPr>
              <w:t>Visual</w:t>
            </w:r>
          </w:p>
        </w:tc>
        <w:tc>
          <w:tcPr>
            <w:tcW w:w="1870" w:type="dxa"/>
            <w:vAlign w:val="center"/>
          </w:tcPr>
          <w:p w14:paraId="77C30FD1" w14:textId="75AF99F7" w:rsidR="00DD07F1" w:rsidRPr="00B0012D" w:rsidRDefault="00DD07F1" w:rsidP="00B0012D">
            <w:pPr>
              <w:ind w:firstLine="112"/>
              <w:jc w:val="center"/>
              <w:rPr>
                <w:rFonts w:cs="Arial"/>
                <w:color w:val="18181D"/>
                <w:sz w:val="16"/>
                <w:szCs w:val="16"/>
              </w:rPr>
            </w:pPr>
            <w:r w:rsidRPr="00B0012D">
              <w:rPr>
                <w:rFonts w:cs="Arial"/>
                <w:color w:val="18181D"/>
                <w:sz w:val="16"/>
                <w:szCs w:val="16"/>
              </w:rPr>
              <w:t>TAQA STANDARD S-CAB-132-PVC-I (Rev.0-2009) 132 KV XLPE-INSULATED SINGLE-CORE UNDERGROUND CABLES</w:t>
            </w:r>
          </w:p>
        </w:tc>
        <w:tc>
          <w:tcPr>
            <w:tcW w:w="1581" w:type="dxa"/>
            <w:vAlign w:val="center"/>
          </w:tcPr>
          <w:p w14:paraId="1142BD7D" w14:textId="6DAE02D8" w:rsidR="00DD07F1" w:rsidRPr="00B0012D" w:rsidRDefault="00DD07F1" w:rsidP="00B0012D">
            <w:pPr>
              <w:ind w:firstLine="112"/>
              <w:rPr>
                <w:rFonts w:cs="Arial"/>
                <w:color w:val="18181D"/>
                <w:sz w:val="16"/>
                <w:szCs w:val="16"/>
              </w:rPr>
            </w:pPr>
            <w:r w:rsidRPr="00B0012D">
              <w:rPr>
                <w:rFonts w:cs="Arial"/>
                <w:color w:val="18181D"/>
                <w:sz w:val="16"/>
                <w:szCs w:val="16"/>
              </w:rPr>
              <w:t>TAQA SPEC.</w:t>
            </w:r>
          </w:p>
        </w:tc>
        <w:tc>
          <w:tcPr>
            <w:tcW w:w="1438" w:type="dxa"/>
            <w:vAlign w:val="center"/>
          </w:tcPr>
          <w:p w14:paraId="486C21ED" w14:textId="77777777" w:rsidR="00DD07F1" w:rsidRPr="00B0012D" w:rsidRDefault="00DD07F1" w:rsidP="00B0012D">
            <w:pPr>
              <w:ind w:firstLine="112"/>
              <w:rPr>
                <w:rFonts w:cs="Arial"/>
                <w:color w:val="18181D"/>
                <w:sz w:val="16"/>
                <w:szCs w:val="16"/>
              </w:rPr>
            </w:pPr>
          </w:p>
        </w:tc>
        <w:tc>
          <w:tcPr>
            <w:tcW w:w="2013" w:type="dxa"/>
            <w:vAlign w:val="center"/>
          </w:tcPr>
          <w:p w14:paraId="775E5FCE" w14:textId="77777777" w:rsidR="00DD07F1" w:rsidRPr="00B0012D" w:rsidRDefault="00DD07F1" w:rsidP="00B0012D">
            <w:pPr>
              <w:ind w:firstLine="112"/>
              <w:rPr>
                <w:rFonts w:cs="Arial"/>
                <w:color w:val="18181D"/>
                <w:sz w:val="16"/>
                <w:szCs w:val="16"/>
              </w:rPr>
            </w:pPr>
          </w:p>
        </w:tc>
      </w:tr>
      <w:tr w:rsidR="00DD07F1" w:rsidRPr="00B0012D" w14:paraId="474531BA" w14:textId="77777777" w:rsidTr="00806459">
        <w:trPr>
          <w:trHeight w:val="199"/>
          <w:jc w:val="center"/>
        </w:trPr>
        <w:tc>
          <w:tcPr>
            <w:tcW w:w="1720" w:type="dxa"/>
            <w:vAlign w:val="center"/>
          </w:tcPr>
          <w:p w14:paraId="63A3D135" w14:textId="407C5850" w:rsidR="00DD07F1" w:rsidRPr="00B0012D" w:rsidRDefault="00DD07F1" w:rsidP="00B0012D">
            <w:pPr>
              <w:rPr>
                <w:rFonts w:cs="Arial"/>
                <w:color w:val="18181D"/>
                <w:sz w:val="16"/>
                <w:szCs w:val="16"/>
              </w:rPr>
            </w:pPr>
            <w:r w:rsidRPr="00B0012D">
              <w:rPr>
                <w:rFonts w:cs="Arial"/>
                <w:color w:val="18181D"/>
                <w:sz w:val="16"/>
                <w:szCs w:val="16"/>
              </w:rPr>
              <w:t>Marking locations</w:t>
            </w:r>
          </w:p>
        </w:tc>
        <w:tc>
          <w:tcPr>
            <w:tcW w:w="1725" w:type="dxa"/>
            <w:vAlign w:val="center"/>
          </w:tcPr>
          <w:p w14:paraId="1E9DB94B" w14:textId="3277A14B" w:rsidR="00DD07F1" w:rsidRPr="00B0012D" w:rsidRDefault="00DD07F1" w:rsidP="00B0012D">
            <w:pPr>
              <w:ind w:firstLine="112"/>
              <w:jc w:val="center"/>
              <w:rPr>
                <w:rFonts w:cs="Arial"/>
                <w:color w:val="18181D"/>
                <w:sz w:val="16"/>
                <w:szCs w:val="16"/>
              </w:rPr>
            </w:pPr>
            <w:r w:rsidRPr="00B0012D">
              <w:rPr>
                <w:rFonts w:cs="Arial"/>
                <w:color w:val="18181D"/>
                <w:sz w:val="16"/>
                <w:szCs w:val="16"/>
              </w:rPr>
              <w:t>Visual</w:t>
            </w:r>
          </w:p>
        </w:tc>
        <w:tc>
          <w:tcPr>
            <w:tcW w:w="1870" w:type="dxa"/>
            <w:vAlign w:val="center"/>
          </w:tcPr>
          <w:p w14:paraId="23DA4053" w14:textId="6CB29482" w:rsidR="00DD07F1" w:rsidRPr="00B0012D" w:rsidRDefault="00DD07F1" w:rsidP="00B0012D">
            <w:pPr>
              <w:ind w:firstLine="112"/>
              <w:jc w:val="center"/>
              <w:rPr>
                <w:rFonts w:cs="Arial"/>
                <w:color w:val="18181D"/>
                <w:sz w:val="16"/>
                <w:szCs w:val="16"/>
              </w:rPr>
            </w:pPr>
            <w:r w:rsidRPr="00B0012D">
              <w:rPr>
                <w:rFonts w:cs="Arial"/>
                <w:color w:val="18181D"/>
                <w:sz w:val="16"/>
                <w:szCs w:val="16"/>
              </w:rPr>
              <w:t>TAQA STANDARD S-CAB-132-PVC-I (Rev.0-2009) 132 KV XLPE-INSULATED SINGLE-CORE UNDERGROUND CABLES</w:t>
            </w:r>
          </w:p>
        </w:tc>
        <w:tc>
          <w:tcPr>
            <w:tcW w:w="1581" w:type="dxa"/>
            <w:vAlign w:val="center"/>
          </w:tcPr>
          <w:p w14:paraId="06E26DF9" w14:textId="152D76E0" w:rsidR="00DD07F1" w:rsidRPr="00B0012D" w:rsidRDefault="00DD07F1" w:rsidP="00B0012D">
            <w:pPr>
              <w:ind w:firstLine="112"/>
              <w:rPr>
                <w:rFonts w:cs="Arial"/>
                <w:color w:val="18181D"/>
                <w:sz w:val="16"/>
                <w:szCs w:val="16"/>
              </w:rPr>
            </w:pPr>
            <w:r w:rsidRPr="00B0012D">
              <w:rPr>
                <w:rFonts w:cs="Arial"/>
                <w:color w:val="18181D"/>
                <w:sz w:val="16"/>
                <w:szCs w:val="16"/>
              </w:rPr>
              <w:t>TAQA SPEC.</w:t>
            </w:r>
          </w:p>
        </w:tc>
        <w:tc>
          <w:tcPr>
            <w:tcW w:w="1438" w:type="dxa"/>
            <w:vAlign w:val="center"/>
          </w:tcPr>
          <w:p w14:paraId="37A19750" w14:textId="77777777" w:rsidR="00DD07F1" w:rsidRPr="00B0012D" w:rsidRDefault="00DD07F1" w:rsidP="00B0012D">
            <w:pPr>
              <w:ind w:firstLine="112"/>
              <w:rPr>
                <w:rFonts w:cs="Arial"/>
                <w:color w:val="18181D"/>
                <w:sz w:val="16"/>
                <w:szCs w:val="16"/>
              </w:rPr>
            </w:pPr>
          </w:p>
        </w:tc>
        <w:tc>
          <w:tcPr>
            <w:tcW w:w="2013" w:type="dxa"/>
            <w:vAlign w:val="center"/>
          </w:tcPr>
          <w:p w14:paraId="4D36B832" w14:textId="77777777" w:rsidR="00DD07F1" w:rsidRPr="00B0012D" w:rsidRDefault="00DD07F1" w:rsidP="00B0012D">
            <w:pPr>
              <w:ind w:firstLine="112"/>
              <w:rPr>
                <w:rFonts w:cs="Arial"/>
                <w:color w:val="18181D"/>
                <w:sz w:val="16"/>
                <w:szCs w:val="16"/>
              </w:rPr>
            </w:pPr>
          </w:p>
        </w:tc>
      </w:tr>
      <w:tr w:rsidR="00DD07F1" w:rsidRPr="00B0012D" w14:paraId="7E22EFCC" w14:textId="77777777" w:rsidTr="00806459">
        <w:trPr>
          <w:trHeight w:val="199"/>
          <w:jc w:val="center"/>
        </w:trPr>
        <w:tc>
          <w:tcPr>
            <w:tcW w:w="1720" w:type="dxa"/>
            <w:vAlign w:val="center"/>
          </w:tcPr>
          <w:p w14:paraId="37D03F6B" w14:textId="4FC9AAE0" w:rsidR="00DD07F1" w:rsidRPr="00B0012D" w:rsidRDefault="00DD07F1" w:rsidP="00B0012D">
            <w:pPr>
              <w:rPr>
                <w:rFonts w:cs="Arial"/>
                <w:color w:val="18181D"/>
                <w:sz w:val="16"/>
                <w:szCs w:val="16"/>
              </w:rPr>
            </w:pPr>
            <w:r w:rsidRPr="00B0012D">
              <w:rPr>
                <w:rFonts w:cs="Arial"/>
                <w:color w:val="18181D"/>
                <w:sz w:val="16"/>
                <w:szCs w:val="16"/>
              </w:rPr>
              <w:t>Installation of Route &amp; Joint Markers</w:t>
            </w:r>
          </w:p>
        </w:tc>
        <w:tc>
          <w:tcPr>
            <w:tcW w:w="1725" w:type="dxa"/>
            <w:vAlign w:val="center"/>
          </w:tcPr>
          <w:p w14:paraId="4B1DB573" w14:textId="6F7B7EB3" w:rsidR="00DD07F1" w:rsidRPr="00B0012D" w:rsidRDefault="00DD07F1" w:rsidP="00B0012D">
            <w:pPr>
              <w:ind w:firstLine="112"/>
              <w:jc w:val="center"/>
              <w:rPr>
                <w:rFonts w:cs="Arial"/>
                <w:color w:val="18181D"/>
                <w:sz w:val="16"/>
                <w:szCs w:val="16"/>
              </w:rPr>
            </w:pPr>
            <w:r w:rsidRPr="00B0012D">
              <w:rPr>
                <w:rFonts w:cs="Arial"/>
                <w:color w:val="18181D"/>
                <w:sz w:val="16"/>
                <w:szCs w:val="16"/>
              </w:rPr>
              <w:t>Visual</w:t>
            </w:r>
          </w:p>
        </w:tc>
        <w:tc>
          <w:tcPr>
            <w:tcW w:w="1870" w:type="dxa"/>
            <w:vAlign w:val="center"/>
          </w:tcPr>
          <w:p w14:paraId="4DC6E4DA" w14:textId="19F84221" w:rsidR="00DD07F1" w:rsidRPr="00B0012D" w:rsidRDefault="00DD07F1" w:rsidP="00B0012D">
            <w:pPr>
              <w:ind w:firstLine="112"/>
              <w:jc w:val="center"/>
              <w:rPr>
                <w:rFonts w:cs="Arial"/>
                <w:color w:val="18181D"/>
                <w:sz w:val="16"/>
                <w:szCs w:val="16"/>
              </w:rPr>
            </w:pPr>
            <w:r w:rsidRPr="00B0012D">
              <w:rPr>
                <w:rFonts w:cs="Arial"/>
                <w:color w:val="18181D"/>
                <w:sz w:val="16"/>
                <w:szCs w:val="16"/>
              </w:rPr>
              <w:t>TAQA STANDARD S-CAB-132-PVC-I (Rev.0-2009) 132 KV XLPE-INSULATED SINGLE-CORE UNDERGROUND CABLES</w:t>
            </w:r>
          </w:p>
        </w:tc>
        <w:tc>
          <w:tcPr>
            <w:tcW w:w="1581" w:type="dxa"/>
            <w:vAlign w:val="center"/>
          </w:tcPr>
          <w:p w14:paraId="6246647F" w14:textId="1354D23A" w:rsidR="00DD07F1" w:rsidRPr="00B0012D" w:rsidRDefault="00DD07F1" w:rsidP="00B0012D">
            <w:pPr>
              <w:ind w:firstLine="112"/>
              <w:rPr>
                <w:rFonts w:cs="Arial"/>
                <w:color w:val="18181D"/>
                <w:sz w:val="16"/>
                <w:szCs w:val="16"/>
              </w:rPr>
            </w:pPr>
            <w:r w:rsidRPr="00B0012D">
              <w:rPr>
                <w:rFonts w:cs="Arial"/>
                <w:color w:val="18181D"/>
                <w:sz w:val="16"/>
                <w:szCs w:val="16"/>
              </w:rPr>
              <w:t>TAQA SPEC.</w:t>
            </w:r>
          </w:p>
        </w:tc>
        <w:tc>
          <w:tcPr>
            <w:tcW w:w="1438" w:type="dxa"/>
            <w:vAlign w:val="center"/>
          </w:tcPr>
          <w:p w14:paraId="418A4C28" w14:textId="77777777" w:rsidR="00DD07F1" w:rsidRPr="00B0012D" w:rsidRDefault="00DD07F1" w:rsidP="00B0012D">
            <w:pPr>
              <w:ind w:firstLine="112"/>
              <w:rPr>
                <w:rFonts w:cs="Arial"/>
                <w:color w:val="18181D"/>
                <w:sz w:val="16"/>
                <w:szCs w:val="16"/>
              </w:rPr>
            </w:pPr>
          </w:p>
        </w:tc>
        <w:tc>
          <w:tcPr>
            <w:tcW w:w="2013" w:type="dxa"/>
            <w:vAlign w:val="center"/>
          </w:tcPr>
          <w:p w14:paraId="71986336" w14:textId="77777777" w:rsidR="00DD07F1" w:rsidRPr="00B0012D" w:rsidRDefault="00DD07F1" w:rsidP="00B0012D">
            <w:pPr>
              <w:ind w:firstLine="112"/>
              <w:rPr>
                <w:rFonts w:cs="Arial"/>
                <w:color w:val="18181D"/>
                <w:sz w:val="16"/>
                <w:szCs w:val="16"/>
              </w:rPr>
            </w:pPr>
          </w:p>
        </w:tc>
      </w:tr>
    </w:tbl>
    <w:p w14:paraId="73CE5ACF" w14:textId="77777777" w:rsidR="00546454" w:rsidRDefault="00546454" w:rsidP="00813E69">
      <w:pPr>
        <w:rPr>
          <w:rFonts w:ascii="Times New Roman" w:hAnsi="Times New Roman" w:cs="Times New Roman"/>
          <w:color w:val="010302"/>
        </w:rPr>
      </w:pPr>
    </w:p>
    <w:p w14:paraId="474F2326" w14:textId="5026DF40" w:rsidR="00813E69" w:rsidRPr="00575676" w:rsidRDefault="00813E69" w:rsidP="00104E21">
      <w:pPr>
        <w:pStyle w:val="Heading1"/>
        <w:pageBreakBefore/>
        <w:widowControl/>
        <w:numPr>
          <w:ilvl w:val="0"/>
          <w:numId w:val="11"/>
        </w:numPr>
        <w:spacing w:before="0" w:after="120"/>
        <w:ind w:firstLine="23"/>
        <w:rPr>
          <w:rFonts w:ascii="Arial" w:hAnsi="Arial" w:cs="Arial"/>
        </w:rPr>
      </w:pPr>
      <w:bookmarkStart w:id="13" w:name="_Toc215050833"/>
      <w:r w:rsidRPr="7816BC44">
        <w:rPr>
          <w:rFonts w:ascii="Arial" w:hAnsi="Arial" w:cs="Arial"/>
        </w:rPr>
        <w:lastRenderedPageBreak/>
        <w:t>Environmental Impacts</w:t>
      </w:r>
      <w:bookmarkEnd w:id="13"/>
    </w:p>
    <w:p w14:paraId="6D0430F2" w14:textId="54D69D56" w:rsidR="00296B64" w:rsidRDefault="00296B64" w:rsidP="004237D6">
      <w:pPr>
        <w:spacing w:after="96"/>
        <w:rPr>
          <w:rFonts w:cs="Arial"/>
          <w:b/>
          <w:bCs/>
          <w:color w:val="000000"/>
          <w:spacing w:val="-6"/>
          <w:szCs w:val="20"/>
        </w:rPr>
      </w:pPr>
    </w:p>
    <w:tbl>
      <w:tblPr>
        <w:tblStyle w:val="TableGrid"/>
        <w:tblW w:w="8981" w:type="dxa"/>
        <w:jc w:val="center"/>
        <w:tblLayout w:type="fixed"/>
        <w:tblLook w:val="04A0" w:firstRow="1" w:lastRow="0" w:firstColumn="1" w:lastColumn="0" w:noHBand="0" w:noVBand="1"/>
      </w:tblPr>
      <w:tblGrid>
        <w:gridCol w:w="4490"/>
        <w:gridCol w:w="4386"/>
        <w:gridCol w:w="105"/>
      </w:tblGrid>
      <w:tr w:rsidR="00D5756B" w:rsidRPr="00244336" w14:paraId="33686A80" w14:textId="77777777" w:rsidTr="0653EAD8">
        <w:trPr>
          <w:trHeight w:val="261"/>
          <w:jc w:val="center"/>
        </w:trPr>
        <w:tc>
          <w:tcPr>
            <w:tcW w:w="8981" w:type="dxa"/>
            <w:gridSpan w:val="3"/>
            <w:shd w:val="clear" w:color="auto" w:fill="C6D9F1"/>
            <w:vAlign w:val="center"/>
          </w:tcPr>
          <w:p w14:paraId="4B23B1CA" w14:textId="171B33ED" w:rsidR="00D5756B" w:rsidRPr="00244336" w:rsidRDefault="00D5756B" w:rsidP="00E31DC8">
            <w:pPr>
              <w:jc w:val="center"/>
              <w:rPr>
                <w:rFonts w:cs="Arial"/>
                <w:color w:val="010302"/>
                <w:szCs w:val="20"/>
              </w:rPr>
            </w:pPr>
            <w:r w:rsidRPr="00244336">
              <w:rPr>
                <w:rFonts w:cs="Arial"/>
                <w:b/>
                <w:bCs/>
                <w:color w:val="000000"/>
                <w:szCs w:val="20"/>
              </w:rPr>
              <w:t>H&amp;S References</w:t>
            </w:r>
          </w:p>
        </w:tc>
      </w:tr>
      <w:tr w:rsidR="00B8359B" w:rsidRPr="00244336" w14:paraId="3DEB1725" w14:textId="77777777" w:rsidTr="0653EAD8">
        <w:trPr>
          <w:trHeight w:val="272"/>
          <w:jc w:val="center"/>
        </w:trPr>
        <w:tc>
          <w:tcPr>
            <w:tcW w:w="4490" w:type="dxa"/>
            <w:vAlign w:val="center"/>
          </w:tcPr>
          <w:p w14:paraId="3FC20DA6" w14:textId="58830392" w:rsidR="00B8359B" w:rsidRPr="00244336" w:rsidRDefault="00B8359B" w:rsidP="00E31DC8">
            <w:pPr>
              <w:rPr>
                <w:rFonts w:cs="Arial"/>
                <w:color w:val="010302"/>
                <w:szCs w:val="20"/>
              </w:rPr>
            </w:pPr>
            <w:r>
              <w:rPr>
                <w:rFonts w:cs="Arial"/>
                <w:color w:val="010302"/>
                <w:szCs w:val="20"/>
              </w:rPr>
              <w:t>ILO R130-Hygiene recommendation</w:t>
            </w:r>
          </w:p>
        </w:tc>
        <w:tc>
          <w:tcPr>
            <w:tcW w:w="4491" w:type="dxa"/>
            <w:gridSpan w:val="2"/>
            <w:vAlign w:val="center"/>
          </w:tcPr>
          <w:p w14:paraId="47CA7B5A" w14:textId="33723759" w:rsidR="00B8359B" w:rsidRPr="00244336" w:rsidRDefault="00B8359B" w:rsidP="00E31DC8">
            <w:pPr>
              <w:ind w:left="83"/>
              <w:jc w:val="center"/>
              <w:rPr>
                <w:rFonts w:cs="Arial"/>
                <w:color w:val="010302"/>
                <w:szCs w:val="20"/>
              </w:rPr>
            </w:pPr>
          </w:p>
        </w:tc>
      </w:tr>
      <w:tr w:rsidR="00B8359B" w:rsidRPr="00244336" w14:paraId="32E75EC1" w14:textId="77777777" w:rsidTr="0653EAD8">
        <w:trPr>
          <w:trHeight w:val="272"/>
          <w:jc w:val="center"/>
        </w:trPr>
        <w:tc>
          <w:tcPr>
            <w:tcW w:w="4490" w:type="dxa"/>
            <w:vAlign w:val="center"/>
          </w:tcPr>
          <w:p w14:paraId="38C942B0" w14:textId="712AD5D9" w:rsidR="00B8359B" w:rsidRDefault="00B8359B" w:rsidP="00E31DC8">
            <w:pPr>
              <w:rPr>
                <w:rFonts w:cs="Arial"/>
                <w:color w:val="010302"/>
                <w:szCs w:val="20"/>
              </w:rPr>
            </w:pPr>
            <w:r>
              <w:rPr>
                <w:rFonts w:cs="Arial"/>
                <w:color w:val="010302"/>
                <w:szCs w:val="20"/>
              </w:rPr>
              <w:t>ILO R175-Safety and Health in Construction</w:t>
            </w:r>
          </w:p>
        </w:tc>
        <w:tc>
          <w:tcPr>
            <w:tcW w:w="4491" w:type="dxa"/>
            <w:gridSpan w:val="2"/>
            <w:vAlign w:val="center"/>
          </w:tcPr>
          <w:p w14:paraId="1C102851" w14:textId="77777777" w:rsidR="00B8359B" w:rsidRPr="00244336" w:rsidRDefault="00B8359B" w:rsidP="00E31DC8">
            <w:pPr>
              <w:ind w:left="83"/>
              <w:jc w:val="center"/>
              <w:rPr>
                <w:rFonts w:cs="Arial"/>
                <w:color w:val="010302"/>
                <w:szCs w:val="20"/>
              </w:rPr>
            </w:pPr>
          </w:p>
        </w:tc>
      </w:tr>
      <w:tr w:rsidR="00A30AA5" w:rsidRPr="00244336" w14:paraId="5D49287C" w14:textId="77777777" w:rsidTr="0653EAD8">
        <w:trPr>
          <w:trHeight w:val="272"/>
          <w:jc w:val="center"/>
        </w:trPr>
        <w:tc>
          <w:tcPr>
            <w:tcW w:w="4490" w:type="dxa"/>
            <w:vAlign w:val="center"/>
          </w:tcPr>
          <w:p w14:paraId="1AE80D6B" w14:textId="7753D0F0" w:rsidR="00A30AA5" w:rsidRDefault="00A30AA5" w:rsidP="00E31DC8">
            <w:pPr>
              <w:rPr>
                <w:rFonts w:cs="Arial"/>
                <w:color w:val="010302"/>
                <w:szCs w:val="20"/>
              </w:rPr>
            </w:pPr>
            <w:r>
              <w:rPr>
                <w:rFonts w:cs="Arial"/>
                <w:color w:val="010302"/>
                <w:szCs w:val="20"/>
              </w:rPr>
              <w:t>HSE-HS-13-Safety Rules (</w:t>
            </w:r>
            <w:r w:rsidR="00245776">
              <w:rPr>
                <w:rFonts w:cs="Arial"/>
                <w:color w:val="010302"/>
                <w:szCs w:val="20"/>
              </w:rPr>
              <w:t>TAQA</w:t>
            </w:r>
            <w:r>
              <w:rPr>
                <w:rFonts w:cs="Arial"/>
                <w:color w:val="010302"/>
                <w:szCs w:val="20"/>
              </w:rPr>
              <w:t>)</w:t>
            </w:r>
          </w:p>
        </w:tc>
        <w:tc>
          <w:tcPr>
            <w:tcW w:w="4491" w:type="dxa"/>
            <w:gridSpan w:val="2"/>
            <w:vAlign w:val="center"/>
          </w:tcPr>
          <w:p w14:paraId="535775A5" w14:textId="77777777" w:rsidR="00A30AA5" w:rsidRPr="00244336" w:rsidRDefault="00A30AA5" w:rsidP="00E31DC8">
            <w:pPr>
              <w:ind w:left="83"/>
              <w:jc w:val="center"/>
              <w:rPr>
                <w:rFonts w:cs="Arial"/>
                <w:color w:val="010302"/>
                <w:szCs w:val="20"/>
              </w:rPr>
            </w:pPr>
          </w:p>
        </w:tc>
      </w:tr>
      <w:tr w:rsidR="00A30AA5" w:rsidRPr="00244336" w14:paraId="251548D6" w14:textId="77777777" w:rsidTr="0653EAD8">
        <w:trPr>
          <w:trHeight w:val="272"/>
          <w:jc w:val="center"/>
        </w:trPr>
        <w:tc>
          <w:tcPr>
            <w:tcW w:w="4490" w:type="dxa"/>
            <w:vAlign w:val="center"/>
          </w:tcPr>
          <w:p w14:paraId="5AA30C50" w14:textId="623DB9E4" w:rsidR="00A30AA5" w:rsidRDefault="00A51824" w:rsidP="00E31DC8">
            <w:pPr>
              <w:rPr>
                <w:rFonts w:cs="Arial"/>
                <w:color w:val="010302"/>
                <w:szCs w:val="20"/>
              </w:rPr>
            </w:pPr>
            <w:r>
              <w:rPr>
                <w:rFonts w:cs="Arial"/>
                <w:color w:val="010302"/>
                <w:szCs w:val="20"/>
              </w:rPr>
              <w:t>COSHH HSP.30</w:t>
            </w:r>
          </w:p>
        </w:tc>
        <w:tc>
          <w:tcPr>
            <w:tcW w:w="4491" w:type="dxa"/>
            <w:gridSpan w:val="2"/>
            <w:vAlign w:val="center"/>
          </w:tcPr>
          <w:p w14:paraId="3C1C4F26" w14:textId="77777777" w:rsidR="00A30AA5" w:rsidRPr="00244336" w:rsidRDefault="00A30AA5" w:rsidP="00E31DC8">
            <w:pPr>
              <w:ind w:left="83"/>
              <w:jc w:val="center"/>
              <w:rPr>
                <w:rFonts w:cs="Arial"/>
                <w:color w:val="010302"/>
                <w:szCs w:val="20"/>
              </w:rPr>
            </w:pPr>
          </w:p>
        </w:tc>
      </w:tr>
      <w:tr w:rsidR="008914A6" w:rsidRPr="00244336" w14:paraId="131E2284" w14:textId="77777777" w:rsidTr="0653EAD8">
        <w:trPr>
          <w:trHeight w:val="272"/>
          <w:jc w:val="center"/>
        </w:trPr>
        <w:tc>
          <w:tcPr>
            <w:tcW w:w="4490" w:type="dxa"/>
            <w:vAlign w:val="center"/>
          </w:tcPr>
          <w:p w14:paraId="45B62B13" w14:textId="77777777" w:rsidR="008914A6" w:rsidRDefault="008914A6" w:rsidP="00E31DC8">
            <w:pPr>
              <w:rPr>
                <w:rFonts w:cs="Arial"/>
                <w:color w:val="010302"/>
                <w:szCs w:val="20"/>
              </w:rPr>
            </w:pPr>
          </w:p>
        </w:tc>
        <w:tc>
          <w:tcPr>
            <w:tcW w:w="4491" w:type="dxa"/>
            <w:gridSpan w:val="2"/>
            <w:vAlign w:val="center"/>
          </w:tcPr>
          <w:p w14:paraId="789F521D" w14:textId="77777777" w:rsidR="008914A6" w:rsidRPr="00244336" w:rsidRDefault="008914A6" w:rsidP="00E31DC8">
            <w:pPr>
              <w:ind w:left="83"/>
              <w:jc w:val="center"/>
              <w:rPr>
                <w:rFonts w:cs="Arial"/>
                <w:color w:val="010302"/>
                <w:szCs w:val="20"/>
              </w:rPr>
            </w:pPr>
          </w:p>
        </w:tc>
      </w:tr>
      <w:tr w:rsidR="008914A6" w:rsidRPr="00244336" w14:paraId="72082141" w14:textId="77777777" w:rsidTr="0653EAD8">
        <w:trPr>
          <w:trHeight w:val="272"/>
          <w:jc w:val="center"/>
        </w:trPr>
        <w:tc>
          <w:tcPr>
            <w:tcW w:w="4490" w:type="dxa"/>
            <w:vAlign w:val="center"/>
          </w:tcPr>
          <w:p w14:paraId="34C9A0AF" w14:textId="77777777" w:rsidR="008914A6" w:rsidRDefault="008914A6" w:rsidP="00E31DC8">
            <w:pPr>
              <w:rPr>
                <w:rFonts w:cs="Arial"/>
                <w:color w:val="010302"/>
                <w:szCs w:val="20"/>
              </w:rPr>
            </w:pPr>
          </w:p>
        </w:tc>
        <w:tc>
          <w:tcPr>
            <w:tcW w:w="4491" w:type="dxa"/>
            <w:gridSpan w:val="2"/>
            <w:vAlign w:val="center"/>
          </w:tcPr>
          <w:p w14:paraId="36262FE4" w14:textId="77777777" w:rsidR="008914A6" w:rsidRPr="00244336" w:rsidRDefault="008914A6" w:rsidP="00E31DC8">
            <w:pPr>
              <w:ind w:left="83"/>
              <w:jc w:val="center"/>
              <w:rPr>
                <w:rFonts w:cs="Arial"/>
                <w:color w:val="010302"/>
                <w:szCs w:val="20"/>
              </w:rPr>
            </w:pPr>
          </w:p>
        </w:tc>
      </w:tr>
      <w:tr w:rsidR="008914A6" w:rsidRPr="00244336" w14:paraId="62403294" w14:textId="77777777" w:rsidTr="0653EAD8">
        <w:trPr>
          <w:trHeight w:val="272"/>
          <w:jc w:val="center"/>
        </w:trPr>
        <w:tc>
          <w:tcPr>
            <w:tcW w:w="4490" w:type="dxa"/>
            <w:vAlign w:val="center"/>
          </w:tcPr>
          <w:p w14:paraId="00C07E53" w14:textId="77777777" w:rsidR="008914A6" w:rsidRDefault="008914A6" w:rsidP="00E31DC8">
            <w:pPr>
              <w:rPr>
                <w:rFonts w:cs="Arial"/>
                <w:color w:val="010302"/>
                <w:szCs w:val="20"/>
              </w:rPr>
            </w:pPr>
          </w:p>
        </w:tc>
        <w:tc>
          <w:tcPr>
            <w:tcW w:w="4491" w:type="dxa"/>
            <w:gridSpan w:val="2"/>
            <w:vAlign w:val="center"/>
          </w:tcPr>
          <w:p w14:paraId="73BAD9BE" w14:textId="77777777" w:rsidR="008914A6" w:rsidRPr="00244336" w:rsidRDefault="008914A6" w:rsidP="00E31DC8">
            <w:pPr>
              <w:ind w:left="83"/>
              <w:jc w:val="center"/>
              <w:rPr>
                <w:rFonts w:cs="Arial"/>
                <w:color w:val="010302"/>
                <w:szCs w:val="20"/>
              </w:rPr>
            </w:pPr>
          </w:p>
        </w:tc>
      </w:tr>
      <w:tr w:rsidR="00D5756B" w:rsidRPr="00244336" w14:paraId="7F4C3EBE" w14:textId="77777777" w:rsidTr="0653EAD8">
        <w:trPr>
          <w:trHeight w:val="271"/>
          <w:jc w:val="center"/>
        </w:trPr>
        <w:tc>
          <w:tcPr>
            <w:tcW w:w="8981" w:type="dxa"/>
            <w:gridSpan w:val="3"/>
            <w:shd w:val="clear" w:color="auto" w:fill="C6D9F1"/>
            <w:vAlign w:val="center"/>
          </w:tcPr>
          <w:p w14:paraId="7EE3AC0C" w14:textId="6D5B9E5E" w:rsidR="00D5756B" w:rsidRPr="00244336" w:rsidRDefault="00D5756B" w:rsidP="00E31DC8">
            <w:pPr>
              <w:jc w:val="center"/>
              <w:rPr>
                <w:rFonts w:cs="Arial"/>
                <w:color w:val="010302"/>
                <w:szCs w:val="20"/>
              </w:rPr>
            </w:pPr>
            <w:r w:rsidRPr="00244336">
              <w:rPr>
                <w:rFonts w:cs="Arial"/>
                <w:b/>
                <w:bCs/>
                <w:color w:val="000000"/>
                <w:szCs w:val="20"/>
              </w:rPr>
              <w:t xml:space="preserve">Site </w:t>
            </w:r>
            <w:r w:rsidRPr="00244336">
              <w:rPr>
                <w:rFonts w:cs="Arial"/>
                <w:b/>
                <w:bCs/>
                <w:color w:val="000000"/>
                <w:spacing w:val="-4"/>
                <w:szCs w:val="20"/>
              </w:rPr>
              <w:t>A</w:t>
            </w:r>
            <w:r w:rsidRPr="00244336">
              <w:rPr>
                <w:rFonts w:cs="Arial"/>
                <w:b/>
                <w:bCs/>
                <w:color w:val="000000"/>
                <w:szCs w:val="20"/>
              </w:rPr>
              <w:t xml:space="preserve">ccess Notes and Special </w:t>
            </w:r>
            <w:r w:rsidRPr="00244336">
              <w:rPr>
                <w:rFonts w:cs="Arial"/>
                <w:b/>
                <w:bCs/>
                <w:color w:val="000000"/>
                <w:spacing w:val="-4"/>
                <w:szCs w:val="20"/>
              </w:rPr>
              <w:t>A</w:t>
            </w:r>
            <w:r w:rsidRPr="00244336">
              <w:rPr>
                <w:rFonts w:cs="Arial"/>
                <w:b/>
                <w:bCs/>
                <w:color w:val="000000"/>
                <w:szCs w:val="20"/>
              </w:rPr>
              <w:t>rrangements:</w:t>
            </w:r>
          </w:p>
        </w:tc>
      </w:tr>
      <w:tr w:rsidR="00D5756B" w:rsidRPr="00244336" w14:paraId="1FB3A656" w14:textId="77777777" w:rsidTr="0653EAD8">
        <w:trPr>
          <w:trHeight w:val="425"/>
          <w:jc w:val="center"/>
        </w:trPr>
        <w:tc>
          <w:tcPr>
            <w:tcW w:w="8981" w:type="dxa"/>
            <w:gridSpan w:val="3"/>
            <w:vAlign w:val="center"/>
          </w:tcPr>
          <w:p w14:paraId="686D8709" w14:textId="77777777" w:rsidR="00EA1DDA" w:rsidRDefault="00EA1DDA" w:rsidP="00EA1DDA">
            <w:pPr>
              <w:pStyle w:val="TableParagraph"/>
              <w:spacing w:line="249" w:lineRule="auto"/>
              <w:ind w:left="724" w:right="1202"/>
            </w:pPr>
            <w:r>
              <w:rPr>
                <w:noProof/>
              </w:rPr>
              <mc:AlternateContent>
                <mc:Choice Requires="wpg">
                  <w:drawing>
                    <wp:anchor distT="0" distB="0" distL="0" distR="0" simplePos="0" relativeHeight="251660289" behindDoc="1" locked="0" layoutInCell="1" allowOverlap="1" wp14:anchorId="5B1294B1" wp14:editId="72DF2509">
                      <wp:simplePos x="0" y="0"/>
                      <wp:positionH relativeFrom="column">
                        <wp:posOffset>237744</wp:posOffset>
                      </wp:positionH>
                      <wp:positionV relativeFrom="paragraph">
                        <wp:posOffset>58926</wp:posOffset>
                      </wp:positionV>
                      <wp:extent cx="45720" cy="45720"/>
                      <wp:effectExtent l="0" t="0" r="0" b="0"/>
                      <wp:wrapNone/>
                      <wp:docPr id="450737418" name="Group 450737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399715909" name="Graphic 38"/>
                              <wps:cNvSpPr/>
                              <wps:spPr>
                                <a:xfrm>
                                  <a:off x="0" y="0"/>
                                  <a:ext cx="45720" cy="45720"/>
                                </a:xfrm>
                                <a:custGeom>
                                  <a:avLst/>
                                  <a:gdLst/>
                                  <a:ahLst/>
                                  <a:cxnLst/>
                                  <a:rect l="l" t="t" r="r" b="b"/>
                                  <a:pathLst>
                                    <a:path w="45720" h="45720">
                                      <a:moveTo>
                                        <a:pt x="29146" y="0"/>
                                      </a:moveTo>
                                      <a:lnTo>
                                        <a:pt x="16573" y="0"/>
                                      </a:lnTo>
                                      <a:lnTo>
                                        <a:pt x="11048" y="2285"/>
                                      </a:lnTo>
                                      <a:lnTo>
                                        <a:pt x="6667" y="6857"/>
                                      </a:lnTo>
                                      <a:lnTo>
                                        <a:pt x="2285" y="11239"/>
                                      </a:lnTo>
                                      <a:lnTo>
                                        <a:pt x="0" y="16573"/>
                                      </a:lnTo>
                                      <a:lnTo>
                                        <a:pt x="0" y="29146"/>
                                      </a:lnTo>
                                      <a:lnTo>
                                        <a:pt x="2285" y="34670"/>
                                      </a:lnTo>
                                      <a:lnTo>
                                        <a:pt x="6667" y="39052"/>
                                      </a:lnTo>
                                      <a:lnTo>
                                        <a:pt x="11048" y="43624"/>
                                      </a:lnTo>
                                      <a:lnTo>
                                        <a:pt x="16573" y="45719"/>
                                      </a:lnTo>
                                      <a:lnTo>
                                        <a:pt x="29146" y="45719"/>
                                      </a:lnTo>
                                      <a:lnTo>
                                        <a:pt x="34480" y="43624"/>
                                      </a:lnTo>
                                      <a:lnTo>
                                        <a:pt x="43433" y="34670"/>
                                      </a:lnTo>
                                      <a:lnTo>
                                        <a:pt x="45719" y="29146"/>
                                      </a:lnTo>
                                      <a:lnTo>
                                        <a:pt x="45719" y="22859"/>
                                      </a:lnTo>
                                      <a:lnTo>
                                        <a:pt x="45719" y="16573"/>
                                      </a:lnTo>
                                      <a:lnTo>
                                        <a:pt x="43433" y="11239"/>
                                      </a:lnTo>
                                      <a:lnTo>
                                        <a:pt x="34480" y="2285"/>
                                      </a:lnTo>
                                      <a:lnTo>
                                        <a:pt x="29146" y="0"/>
                                      </a:lnTo>
                                      <a:close/>
                                    </a:path>
                                  </a:pathLst>
                                </a:custGeom>
                                <a:solidFill>
                                  <a:srgbClr val="010302"/>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6B93055D" id="Group 450737418" o:spid="_x0000_s1026" style="position:absolute;margin-left:18.7pt;margin-top:4.65pt;width:3.6pt;height:3.6pt;z-index:-251656191;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4wb9AIAAH0IAAAOAAAAZHJzL2Uyb0RvYy54bWykVl1v2yAUfZ+0/4B4X/0ZJ7HqVFO7RpOq&#10;rlI77Zlg/KHZhgGJ03+/Cw521kqO1L3YF3O43Hvu4eLrm2PboAOTquZdhoMrHyPWUZ7XXZnhny/3&#10;X1YYKU26nDS8Yxl+ZQrfbD5/uu5FykJe8SZnEoGTTqW9yHCltUg9T9GKtURdccE6mCy4bImGoSy9&#10;XJIevLeNF/p+4vVc5kJyypSCr3fDJN5Y/0XBqP5RFIpp1GQYYtP2Ke1zZ57e5pqkpSSiqukpDPKB&#10;KFpSd7Dp6OqOaIL2sn7nqq2p5IoX+ory1uNFUVNmc4BsAv9NNlvJ98LmUqZ9KUaagNo3PH3YLX08&#10;bKV4Fk9yiB7MB05/K+DF60WZns+bcTmBj4VszSJIAh0to68jo+yoEYWP8WIZAu0UZgbT8k0rKMq7&#10;NbT6NrPKI+mwoQ1rDKMXoBs1UaP+j5rnighmGVcm9SeJ6jzD0Xq9DBZrf41RR1pQ8fYkmGhlBGRi&#10;ALAh8TRSJz4/StGYLEnpXukt45ZpcnhQ2jJY5s4ilbPosXOmBN0bxTdW8RojULzECBS/GxQviDbr&#10;TPmMiXpXH1Q5y8y1/MBeuEVpU69wHcQJRq7OEOaEaLpzZJAsltE/SDfv3sJ6DAI/hhYBHsNwtTDB&#10;gVMHce8BmiTJ0iKT1WI5i7SujM8gCKP1LBTEaXA22rnNB9yQ/xxu3DqKk6VtL5fzidb+IpyNcmIp&#10;jpIwnseOzMOJC+azn+p5GRvF8Wpg4XIMcRRHQ/Uv0zDsbBVg1TXH7hkW1DKf24S9XN0p3suKmXi4&#10;qNiJ3rdKoA1XbMjUnD+r+vFMgmLOT73iTZ3f101jzqGS5e62kehAzIUW+JHvlHMGgxap0qEHGWvH&#10;81foZD00rQyrP3siGUbN9w56JRRUO0M6Y+cMqZtbbi9O2wKk0i/HX0QKJMDMsIYu/8hdyySpa08Q&#10;vwEMWLOy41/3mhe16V02tiGi0wDat7XsHWeZON3H5hI9H1vU9New+QsAAP//AwBQSwMEFAAGAAgA&#10;AAAhAG4ec//dAAAABgEAAA8AAABkcnMvZG93bnJldi54bWxMjsFKw0AURfeC/zA8wZ2dxKRRYyal&#10;FHVVBFtB3E0zr0lo5k3ITJP0732udHm5h3tPsZptJ0YcfOtIQbyIQCBVzrRUK/jcv949gvBBk9Gd&#10;I1RwQQ+r8vqq0LlxE33guAu14BHyuVbQhNDnUvqqQav9wvVI3B3dYHXgONTSDHricdvJ+yjKpNUt&#10;8UOje9w0WJ12Z6vgbdLTOolfxu3puLl875fvX9sYlbq9mdfPIALO4Q+GX31Wh5KdDu5MxotOQfKQ&#10;MqngKQHBdZpmIA6MZUuQZSH/65c/AAAA//8DAFBLAQItABQABgAIAAAAIQC2gziS/gAAAOEBAAAT&#10;AAAAAAAAAAAAAAAAAAAAAABbQ29udGVudF9UeXBlc10ueG1sUEsBAi0AFAAGAAgAAAAhADj9If/W&#10;AAAAlAEAAAsAAAAAAAAAAAAAAAAALwEAAF9yZWxzLy5yZWxzUEsBAi0AFAAGAAgAAAAhAJpPjBv0&#10;AgAAfQgAAA4AAAAAAAAAAAAAAAAALgIAAGRycy9lMm9Eb2MueG1sUEsBAi0AFAAGAAgAAAAhAG4e&#10;c//dAAAABgEAAA8AAAAAAAAAAAAAAAAATgUAAGRycy9kb3ducmV2LnhtbFBLBQYAAAAABAAEAPMA&#10;AABYBgAAAAA=&#10;">
                      <v:shape id="Graphic 38"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vBUyQAAAOIAAAAPAAAAZHJzL2Rvd25yZXYueG1sRI9Ba8JA&#10;FITvQv/D8gq96UaL1qSuUosBoRe1Ih4f2dckNPs27G5N2l/fFQSPw8x8wyxWvWnEhZyvLSsYjxIQ&#10;xIXVNZcKjp/5cA7CB2SNjWVS8EseVsuHwQIzbTve0+UQShEh7DNUUIXQZlL6oiKDfmRb4uh9WWcw&#10;ROlKqR12EW4aOUmSmTRYc1yosKX3iorvw49REIzhj7xdb1nmm9PZNbv+z3ZKPT32b68gAvXhHr61&#10;t1rBc5q+jKdpksL1UrwDcvkPAAD//wMAUEsBAi0AFAAGAAgAAAAhANvh9svuAAAAhQEAABMAAAAA&#10;AAAAAAAAAAAAAAAAAFtDb250ZW50X1R5cGVzXS54bWxQSwECLQAUAAYACAAAACEAWvQsW78AAAAV&#10;AQAACwAAAAAAAAAAAAAAAAAfAQAAX3JlbHMvLnJlbHNQSwECLQAUAAYACAAAACEAXcLwVMkAAADi&#10;AAAADwAAAAAAAAAAAAAAAAAHAgAAZHJzL2Rvd25yZXYueG1sUEsFBgAAAAADAAMAtwAAAP0CAAAA&#10;AA==&#10;" path="m29146,l16573,,11048,2285,6667,6857,2285,11239,,16573,,29146r2285,5524l6667,39052r4381,4572l16573,45719r12573,l34480,43624r8953,-8954l45719,29146r,-6287l45719,16573,43433,11239,34480,2285,29146,xe" fillcolor="#010302" stroked="f">
                        <v:path arrowok="t"/>
                      </v:shape>
                    </v:group>
                  </w:pict>
                </mc:Fallback>
              </mc:AlternateContent>
            </w:r>
            <w:r>
              <w:rPr>
                <w:color w:val="010302"/>
              </w:rPr>
              <w:t>Full</w:t>
            </w:r>
            <w:r>
              <w:rPr>
                <w:color w:val="010302"/>
                <w:spacing w:val="-5"/>
              </w:rPr>
              <w:t xml:space="preserve"> </w:t>
            </w:r>
            <w:r>
              <w:rPr>
                <w:color w:val="010302"/>
              </w:rPr>
              <w:t>time</w:t>
            </w:r>
            <w:r>
              <w:rPr>
                <w:color w:val="010302"/>
                <w:spacing w:val="-5"/>
              </w:rPr>
              <w:t xml:space="preserve"> </w:t>
            </w:r>
            <w:r>
              <w:rPr>
                <w:color w:val="010302"/>
              </w:rPr>
              <w:t>Coaster</w:t>
            </w:r>
            <w:r>
              <w:rPr>
                <w:color w:val="010302"/>
                <w:spacing w:val="-8"/>
              </w:rPr>
              <w:t xml:space="preserve"> </w:t>
            </w:r>
            <w:r>
              <w:rPr>
                <w:color w:val="010302"/>
              </w:rPr>
              <w:t>bus</w:t>
            </w:r>
            <w:r>
              <w:rPr>
                <w:color w:val="010302"/>
                <w:spacing w:val="-1"/>
              </w:rPr>
              <w:t xml:space="preserve"> </w:t>
            </w:r>
            <w:r>
              <w:rPr>
                <w:color w:val="010302"/>
              </w:rPr>
              <w:t>available</w:t>
            </w:r>
            <w:r>
              <w:rPr>
                <w:color w:val="010302"/>
                <w:spacing w:val="-5"/>
              </w:rPr>
              <w:t xml:space="preserve"> </w:t>
            </w:r>
            <w:r>
              <w:rPr>
                <w:color w:val="010302"/>
              </w:rPr>
              <w:t>at site with</w:t>
            </w:r>
            <w:r>
              <w:rPr>
                <w:color w:val="010302"/>
                <w:spacing w:val="-8"/>
              </w:rPr>
              <w:t xml:space="preserve"> </w:t>
            </w:r>
            <w:r>
              <w:rPr>
                <w:color w:val="010302"/>
              </w:rPr>
              <w:t>Air</w:t>
            </w:r>
            <w:r>
              <w:rPr>
                <w:color w:val="010302"/>
                <w:spacing w:val="-5"/>
              </w:rPr>
              <w:t xml:space="preserve"> </w:t>
            </w:r>
            <w:r>
              <w:rPr>
                <w:color w:val="010302"/>
              </w:rPr>
              <w:t>Conditioning</w:t>
            </w:r>
            <w:r>
              <w:rPr>
                <w:color w:val="010302"/>
                <w:spacing w:val="-7"/>
              </w:rPr>
              <w:t xml:space="preserve"> </w:t>
            </w:r>
            <w:r>
              <w:rPr>
                <w:color w:val="010302"/>
              </w:rPr>
              <w:t>in ON position Mobile Toilet</w:t>
            </w:r>
          </w:p>
          <w:p w14:paraId="4CE26286" w14:textId="77777777" w:rsidR="00EA1DDA" w:rsidRDefault="00EA1DDA" w:rsidP="00EA1DDA">
            <w:pPr>
              <w:pStyle w:val="TableParagraph"/>
              <w:spacing w:before="6"/>
              <w:ind w:left="724"/>
            </w:pPr>
            <w:r>
              <w:rPr>
                <w:noProof/>
              </w:rPr>
              <mc:AlternateContent>
                <mc:Choice Requires="wpg">
                  <w:drawing>
                    <wp:anchor distT="0" distB="0" distL="0" distR="0" simplePos="0" relativeHeight="251661313" behindDoc="1" locked="0" layoutInCell="1" allowOverlap="1" wp14:anchorId="759CC932" wp14:editId="1ADF77FB">
                      <wp:simplePos x="0" y="0"/>
                      <wp:positionH relativeFrom="column">
                        <wp:posOffset>237744</wp:posOffset>
                      </wp:positionH>
                      <wp:positionV relativeFrom="paragraph">
                        <wp:posOffset>-92711</wp:posOffset>
                      </wp:positionV>
                      <wp:extent cx="45720" cy="45720"/>
                      <wp:effectExtent l="0" t="0" r="0" b="0"/>
                      <wp:wrapNone/>
                      <wp:docPr id="473793829" name="Group 4737938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743371880" name="Graphic 40"/>
                              <wps:cNvSpPr/>
                              <wps:spPr>
                                <a:xfrm>
                                  <a:off x="0" y="0"/>
                                  <a:ext cx="45720" cy="45720"/>
                                </a:xfrm>
                                <a:custGeom>
                                  <a:avLst/>
                                  <a:gdLst/>
                                  <a:ahLst/>
                                  <a:cxnLst/>
                                  <a:rect l="l" t="t" r="r" b="b"/>
                                  <a:pathLst>
                                    <a:path w="45720" h="45720">
                                      <a:moveTo>
                                        <a:pt x="29146" y="0"/>
                                      </a:moveTo>
                                      <a:lnTo>
                                        <a:pt x="16573" y="0"/>
                                      </a:lnTo>
                                      <a:lnTo>
                                        <a:pt x="11048" y="2285"/>
                                      </a:lnTo>
                                      <a:lnTo>
                                        <a:pt x="6667" y="6667"/>
                                      </a:lnTo>
                                      <a:lnTo>
                                        <a:pt x="2285" y="11239"/>
                                      </a:lnTo>
                                      <a:lnTo>
                                        <a:pt x="0" y="16573"/>
                                      </a:lnTo>
                                      <a:lnTo>
                                        <a:pt x="0" y="29146"/>
                                      </a:lnTo>
                                      <a:lnTo>
                                        <a:pt x="2285" y="34670"/>
                                      </a:lnTo>
                                      <a:lnTo>
                                        <a:pt x="11048" y="43433"/>
                                      </a:lnTo>
                                      <a:lnTo>
                                        <a:pt x="16573" y="45719"/>
                                      </a:lnTo>
                                      <a:lnTo>
                                        <a:pt x="29146" y="45719"/>
                                      </a:lnTo>
                                      <a:lnTo>
                                        <a:pt x="34480" y="43433"/>
                                      </a:lnTo>
                                      <a:lnTo>
                                        <a:pt x="39052" y="39052"/>
                                      </a:lnTo>
                                      <a:lnTo>
                                        <a:pt x="43433" y="34670"/>
                                      </a:lnTo>
                                      <a:lnTo>
                                        <a:pt x="45719" y="29146"/>
                                      </a:lnTo>
                                      <a:lnTo>
                                        <a:pt x="45719" y="22859"/>
                                      </a:lnTo>
                                      <a:lnTo>
                                        <a:pt x="45719" y="16573"/>
                                      </a:lnTo>
                                      <a:lnTo>
                                        <a:pt x="43433" y="11239"/>
                                      </a:lnTo>
                                      <a:lnTo>
                                        <a:pt x="39052" y="6667"/>
                                      </a:lnTo>
                                      <a:lnTo>
                                        <a:pt x="34480" y="2285"/>
                                      </a:lnTo>
                                      <a:lnTo>
                                        <a:pt x="29146" y="0"/>
                                      </a:lnTo>
                                      <a:close/>
                                    </a:path>
                                  </a:pathLst>
                                </a:custGeom>
                                <a:solidFill>
                                  <a:srgbClr val="010302"/>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31E8C8A0" id="Group 473793829" o:spid="_x0000_s1026" style="position:absolute;margin-left:18.7pt;margin-top:-7.3pt;width:3.6pt;height:3.6pt;z-index:-251655167;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mkk9gIAAKkIAAAOAAAAZHJzL2Uyb0RvYy54bWykVl1v2yAUfZ+0/4B4X/2Zj1p1qqldq0nV&#10;Vqmd9kww/tBsw4DE6b/fBUKctZotdS/2JRyuzz0cLrm6PnQt2jOpGt7nOLoIMWI95UXTVzn+8Xz3&#10;aY2R0qQvSMt7luMXpvD15uOHq0FkLOY1bwsmESTpVTaIHNdaiywIFK1ZR9QFF6yHyZLLjmgYyioo&#10;JBkge9cGcRgug4HLQkhOmVLw662bxBubvywZ1d/LUjGN2hwDN22f0j635hlsrkhWSSLqhh5pkHew&#10;6EjTw0dPqW6JJmgnmzepuoZKrnipLyjvAl6WDWW2BqgmCl9Vcy/5TthaqmyoxEkmkPaVTu9OS7/t&#10;76V4Eo/SsYfwgdNfCnQJBlFl5/NmXI3gQyk7swiKQAer6MtJUXbQiMKP6WIVg+wUZlxo9aY1bMqb&#10;NbT+MrEqIJn7oKV1ojEI8I0apVH/J81TTQSziitT+qNETZHjVZokq2i9hkp60oGL74+GSa2BDAcA&#10;GxGhPDNSRz3fK9GpWJLRndL3jFulyf5BaefYwkek9hE99D6U4Hvj+NY6XmMEjpcYgeO3zvGCaLPO&#10;bJ8J0eD3B9U+MnMd37NnblHa7Fd8GaVLjPw+A80R0fbnyGi5WCV/If28fwubMYrCFFoEZIzj9cKQ&#10;g6Qe4t8OulwuVxZpgymkTWVyRlGcXE4mhS01OMt2KqXDufqncKdPJ+lyZd3xz3rG0tMEDDZJc5QT&#10;jlE0XdK4SfPYJE2Nq0GCeQ7JZbiILdZFUzK4bCbvvA6OpcHOy3uGBbtM6zBi57d35DtvmVGHWSOO&#10;8s66e9y1166hLVfMiW3Oqj0hp/ML7jrvEIq3TXHXtK05s0pW25tWoj0xl18UJmF8NNkZDNqp71cm&#10;2vLiBbreAA0ux+r3jkiGUfu1h74KPtE+kD7Y+kDq9obbS9a2C6n08+EnkQIJCHOs4Ub4xn17JZlv&#10;ZcDfABzWrOz5553mZWP6nOXmGB0H0OptZO9Dq8Tx7jYX7vnYosZ/GJs/AAAA//8DAFBLAwQUAAYA&#10;CAAAACEAOIbp594AAAAIAQAADwAAAGRycy9kb3ducmV2LnhtbEyPQUvDQBCF74L/YRnBW7uJjVVi&#10;NqUU9VQEW0G8TZNpEpqdDdltkv57pyc9DTPv8eZ72WqyrRqo941jA/E8AkVcuLLhysDX/m32DMoH&#10;5BJbx2TgQh5W+e1NhmnpRv6kYRcqJSHsUzRQh9ClWvuiJot+7jpi0Y6utxhk7Std9jhKuG31QxQt&#10;tcWG5UONHW1qKk67szXwPuK4XsSvw/Z03Fx+9o8f39uYjLm/m9YvoAJN4c8MV3xBh1yYDu7MpVet&#10;gcVTIk4DszhZghJDcp0HOYig80z/L5D/AgAA//8DAFBLAQItABQABgAIAAAAIQC2gziS/gAAAOEB&#10;AAATAAAAAAAAAAAAAAAAAAAAAABbQ29udGVudF9UeXBlc10ueG1sUEsBAi0AFAAGAAgAAAAhADj9&#10;If/WAAAAlAEAAAsAAAAAAAAAAAAAAAAALwEAAF9yZWxzLy5yZWxzUEsBAi0AFAAGAAgAAAAhAMQi&#10;aST2AgAAqQgAAA4AAAAAAAAAAAAAAAAALgIAAGRycy9lMm9Eb2MueG1sUEsBAi0AFAAGAAgAAAAh&#10;ADiG6efeAAAACAEAAA8AAAAAAAAAAAAAAAAAUAUAAGRycy9kb3ducmV2LnhtbFBLBQYAAAAABAAE&#10;APMAAABbBgAAAAA=&#10;">
                      <v:shape id="Graphic 40"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PPyAAAAOIAAAAPAAAAZHJzL2Rvd25yZXYueG1sRI/NasJA&#10;FIX3Bd9huIK7OrEpNURHscWA0E2rIi4vmWsSzNwJM9Mk7dN3FoUuD+ePb70dTSt6cr6xrGAxT0AQ&#10;l1Y3XCk4n4rHDIQPyBpby6TgmzxsN5OHNebaDvxJ/TFUIo6wz1FBHUKXS+nLmgz6ue2Io3ezzmCI&#10;0lVSOxziuGnlU5K8SIMNx4caO3qrqbwfv4yCYAy/F93rgWWxv1xd+zH+2EGp2XTcrUAEGsN/+K99&#10;0AqWz2m6XGRZhIhIEQfk5hcAAP//AwBQSwECLQAUAAYACAAAACEA2+H2y+4AAACFAQAAEwAAAAAA&#10;AAAAAAAAAAAAAAAAW0NvbnRlbnRfVHlwZXNdLnhtbFBLAQItABQABgAIAAAAIQBa9CxbvwAAABUB&#10;AAALAAAAAAAAAAAAAAAAAB8BAABfcmVscy8ucmVsc1BLAQItABQABgAIAAAAIQB2X/PPyAAAAOIA&#10;AAAPAAAAAAAAAAAAAAAAAAcCAABkcnMvZG93bnJldi54bWxQSwUGAAAAAAMAAwC3AAAA/AIAAAAA&#10;" path="m29146,l16573,,11048,2285,6667,6667,2285,11239,,16573,,29146r2285,5524l11048,43433r5525,2286l29146,45719r5334,-2286l39052,39052r4381,-4382l45719,29146r,-6287l45719,16573,43433,11239,39052,6667,34480,2285,29146,xe" fillcolor="#010302" stroked="f">
                        <v:path arrowok="t"/>
                      </v:shape>
                    </v:group>
                  </w:pict>
                </mc:Fallback>
              </mc:AlternateContent>
            </w:r>
            <w:r>
              <w:rPr>
                <w:noProof/>
              </w:rPr>
              <mc:AlternateContent>
                <mc:Choice Requires="wpg">
                  <w:drawing>
                    <wp:anchor distT="0" distB="0" distL="0" distR="0" simplePos="0" relativeHeight="251662337" behindDoc="1" locked="0" layoutInCell="1" allowOverlap="1" wp14:anchorId="0A0A928E" wp14:editId="52A5182B">
                      <wp:simplePos x="0" y="0"/>
                      <wp:positionH relativeFrom="column">
                        <wp:posOffset>237744</wp:posOffset>
                      </wp:positionH>
                      <wp:positionV relativeFrom="paragraph">
                        <wp:posOffset>62736</wp:posOffset>
                      </wp:positionV>
                      <wp:extent cx="45720" cy="45720"/>
                      <wp:effectExtent l="0" t="0" r="0" b="0"/>
                      <wp:wrapNone/>
                      <wp:docPr id="2050443554" name="Group 2050443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323966478" name="Graphic 42"/>
                              <wps:cNvSpPr/>
                              <wps:spPr>
                                <a:xfrm>
                                  <a:off x="0" y="0"/>
                                  <a:ext cx="45720" cy="45720"/>
                                </a:xfrm>
                                <a:custGeom>
                                  <a:avLst/>
                                  <a:gdLst/>
                                  <a:ahLst/>
                                  <a:cxnLst/>
                                  <a:rect l="l" t="t" r="r" b="b"/>
                                  <a:pathLst>
                                    <a:path w="45720" h="45720">
                                      <a:moveTo>
                                        <a:pt x="29146" y="0"/>
                                      </a:moveTo>
                                      <a:lnTo>
                                        <a:pt x="16573" y="0"/>
                                      </a:lnTo>
                                      <a:lnTo>
                                        <a:pt x="11048" y="2285"/>
                                      </a:lnTo>
                                      <a:lnTo>
                                        <a:pt x="6667" y="6667"/>
                                      </a:lnTo>
                                      <a:lnTo>
                                        <a:pt x="2285" y="11239"/>
                                      </a:lnTo>
                                      <a:lnTo>
                                        <a:pt x="0" y="16573"/>
                                      </a:lnTo>
                                      <a:lnTo>
                                        <a:pt x="0" y="29146"/>
                                      </a:lnTo>
                                      <a:lnTo>
                                        <a:pt x="2285" y="34480"/>
                                      </a:lnTo>
                                      <a:lnTo>
                                        <a:pt x="6667" y="39052"/>
                                      </a:lnTo>
                                      <a:lnTo>
                                        <a:pt x="11048" y="43433"/>
                                      </a:lnTo>
                                      <a:lnTo>
                                        <a:pt x="16573" y="45719"/>
                                      </a:lnTo>
                                      <a:lnTo>
                                        <a:pt x="29146" y="45719"/>
                                      </a:lnTo>
                                      <a:lnTo>
                                        <a:pt x="34480" y="43433"/>
                                      </a:lnTo>
                                      <a:lnTo>
                                        <a:pt x="39052" y="39052"/>
                                      </a:lnTo>
                                      <a:lnTo>
                                        <a:pt x="43433" y="34480"/>
                                      </a:lnTo>
                                      <a:lnTo>
                                        <a:pt x="45719" y="29146"/>
                                      </a:lnTo>
                                      <a:lnTo>
                                        <a:pt x="45719" y="22859"/>
                                      </a:lnTo>
                                      <a:lnTo>
                                        <a:pt x="45719" y="16573"/>
                                      </a:lnTo>
                                      <a:lnTo>
                                        <a:pt x="43433" y="11239"/>
                                      </a:lnTo>
                                      <a:lnTo>
                                        <a:pt x="39052" y="6667"/>
                                      </a:lnTo>
                                      <a:lnTo>
                                        <a:pt x="34480" y="2285"/>
                                      </a:lnTo>
                                      <a:lnTo>
                                        <a:pt x="29146" y="0"/>
                                      </a:lnTo>
                                      <a:close/>
                                    </a:path>
                                  </a:pathLst>
                                </a:custGeom>
                                <a:solidFill>
                                  <a:srgbClr val="010302"/>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6189DA2C" id="Group 2050443554" o:spid="_x0000_s1026" style="position:absolute;margin-left:18.7pt;margin-top:4.95pt;width:3.6pt;height:3.6pt;z-index:-251654143;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G5z+QIAANQIAAAOAAAAZHJzL2Uyb0RvYy54bWykVttu2zAMfR+wfxD0vjq+xGmNOsXQrsGA&#10;YivQDntWZPmC2ZYmKXH696OkKM5azAa6F5uKjmjy8IjM9c2ha9GeSdXwPsfhxQIj1lNeNH2V4x/P&#10;958uMVKa9AVpec9y/MIUvll//HA9iIxFvOZtwSQCJ73KBpHjWmuRBYGiNeuIuuCC9bBZctkRDUtZ&#10;BYUkA3jv2iBaLNJg4LIQklOmFPx65zbx2vovS0b197JUTKM2xxCbtk9pn1vzDNbXJKskEXVDj2GQ&#10;d0TRkaaHj55c3RFN0E42b1x1DZVc8VJfUN4FvCwbymwOkE24eJXNRvKdsLlU2VCJE01A7Sue3u2W&#10;fttvpHgSj9JFD+YDp78U8BIMosrO9826GsGHUnbmECSBDpbRlxOj7KARhR+T5SoC2insONPyTWso&#10;ypsztP4ycSogmfugDesUxiBAN2qkRv0fNU81EcwyrkzqjxI1RY7jKL5K02QFWu5JByreHAWTREZA&#10;JgYAGxKPK3Xk870UnZIlGd0pvWHcMk32D0pbBqvCW6T2Fj303pSge6P41ipeYwSKlxiB4rdO8YJo&#10;c86Uz5ho8PVBtbfMXsf37JlblDb1iq7CJMXI1xnCHBFtf44M0+Uq/gvp9/1bWI9huEiAVvAYRZdL&#10;Exw49RD/dtA0TVcWaY0ppHVlfIYhVG7SKYjT4Gy0Uy4dzuU/hTt9Ok6SS9te5vOJrxZLK6R/QkeW&#10;kjiJ48mMRubhxoXT2Y/1nMe6hAxb8zG4jAx2PjfnzWJnKXNRGux8Jc6woKxpHkbsvBLGeOfVNfIw&#10;q9mR3tmLMFbttcBoyxVz8jTX2l6m01UHdZ03E8Xbprhv2tZcbyWr7W0r0Z6YORku4oUX5BkMOq/K&#10;XGsz1pYXL9AgB+iFOVa/d0QyjNqvPbRgM2m9Ib2x9YbU7S2389h2Fqn08+EnkQIJMHOsYXh8474T&#10;k8x3PYjfABzWnOz5553mZWNaoo3NRXRcwFSwlh2dlonjmDez+XxtUeOfkfUfAAAA//8DAFBLAwQU&#10;AAYACAAAACEAHqB0/d4AAAAGAQAADwAAAGRycy9kb3ducmV2LnhtbEyOTUvDQBRF94L/YXiCOzuJ&#10;jf2ImZRS1FUp2ArS3TTzmoRm3oTMNEn/vc+VLi/3cO/JVqNtRI+drx0piCcRCKTCmZpKBV+H96cF&#10;CB80Gd04QgU39LDK7+8ynRo30Cf2+1AKHiGfagVVCG0qpS8qtNpPXIvE3dl1VgeOXSlNpwcet418&#10;jqKZtLomfqh0i5sKi8v+ahV8DHpYT+O3fns5b27Hw8vuexujUo8P4/oVRMAx/MHwq8/qkLPTyV3J&#10;eNEomM4TJhUslyC4TpIZiBNj8xhknsn/+vkPAAAA//8DAFBLAQItABQABgAIAAAAIQC2gziS/gAA&#10;AOEBAAATAAAAAAAAAAAAAAAAAAAAAABbQ29udGVudF9UeXBlc10ueG1sUEsBAi0AFAAGAAgAAAAh&#10;ADj9If/WAAAAlAEAAAsAAAAAAAAAAAAAAAAALwEAAF9yZWxzLy5yZWxzUEsBAi0AFAAGAAgAAAAh&#10;AIfgbnP5AgAA1AgAAA4AAAAAAAAAAAAAAAAALgIAAGRycy9lMm9Eb2MueG1sUEsBAi0AFAAGAAgA&#10;AAAhAB6gdP3eAAAABgEAAA8AAAAAAAAAAAAAAAAAUwUAAGRycy9kb3ducmV2LnhtbFBLBQYAAAAA&#10;BAAEAPMAAABeBgAAAAA=&#10;">
                      <v:shape id="Graphic 42"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A4QxgAAAOIAAAAPAAAAZHJzL2Rvd25yZXYueG1sRE/Pa8Iw&#10;FL4L+x/CG3jTdCpVO6Nsw4Kwy6YiOz6aZ1tsXkoSbbe/fjkIHj++36tNbxpxI+drywpexgkI4sLq&#10;mksFx0M+WoDwAVljY5kU/JKHzfppsMJM246/6bYPpYgh7DNUUIXQZlL6oiKDfmxb4sidrTMYInSl&#10;1A67GG4aOUmSVBqsOTZU2NJHRcVlfzUKgjH8mbfvO5b59vTjmq/+z3ZKDZ/7t1cQgfrwEN/dO61g&#10;Opku03Q2j5vjpXgH5PofAAD//wMAUEsBAi0AFAAGAAgAAAAhANvh9svuAAAAhQEAABMAAAAAAAAA&#10;AAAAAAAAAAAAAFtDb250ZW50X1R5cGVzXS54bWxQSwECLQAUAAYACAAAACEAWvQsW78AAAAVAQAA&#10;CwAAAAAAAAAAAAAAAAAfAQAAX3JlbHMvLnJlbHNQSwECLQAUAAYACAAAACEACMwOEMYAAADiAAAA&#10;DwAAAAAAAAAAAAAAAAAHAgAAZHJzL2Rvd25yZXYueG1sUEsFBgAAAAADAAMAtwAAAPoCAAAAAA==&#10;" path="m29146,l16573,,11048,2285,6667,6667,2285,11239,,16573,,29146r2285,5334l6667,39052r4381,4381l16573,45719r12573,l34480,43433r4572,-4381l43433,34480r2286,-5334l45719,22859r,-6286l43433,11239,39052,6667,34480,2285,29146,xe" fillcolor="#010302" stroked="f">
                        <v:path arrowok="t"/>
                      </v:shape>
                    </v:group>
                  </w:pict>
                </mc:Fallback>
              </mc:AlternateContent>
            </w:r>
            <w:r>
              <w:rPr>
                <w:color w:val="010302"/>
              </w:rPr>
              <w:t>Individual</w:t>
            </w:r>
            <w:r>
              <w:rPr>
                <w:color w:val="010302"/>
                <w:spacing w:val="-9"/>
              </w:rPr>
              <w:t xml:space="preserve"> </w:t>
            </w:r>
            <w:r>
              <w:rPr>
                <w:color w:val="010302"/>
              </w:rPr>
              <w:t>water</w:t>
            </w:r>
            <w:r>
              <w:rPr>
                <w:color w:val="010302"/>
                <w:spacing w:val="-12"/>
              </w:rPr>
              <w:t xml:space="preserve"> </w:t>
            </w:r>
            <w:r>
              <w:rPr>
                <w:color w:val="010302"/>
                <w:spacing w:val="-2"/>
              </w:rPr>
              <w:t>bottles</w:t>
            </w:r>
          </w:p>
          <w:p w14:paraId="23EA8AFE" w14:textId="77777777" w:rsidR="00EA1DDA" w:rsidRDefault="00EA1DDA" w:rsidP="00EA1DDA">
            <w:pPr>
              <w:rPr>
                <w:rFonts w:cs="Arial"/>
                <w:color w:val="010302"/>
                <w:szCs w:val="20"/>
              </w:rPr>
            </w:pPr>
            <w:r>
              <w:rPr>
                <w:noProof/>
              </w:rPr>
              <mc:AlternateContent>
                <mc:Choice Requires="wpg">
                  <w:drawing>
                    <wp:anchor distT="0" distB="0" distL="0" distR="0" simplePos="0" relativeHeight="251663361" behindDoc="1" locked="0" layoutInCell="1" allowOverlap="1" wp14:anchorId="229D0782" wp14:editId="7D35D08D">
                      <wp:simplePos x="0" y="0"/>
                      <wp:positionH relativeFrom="column">
                        <wp:posOffset>237744</wp:posOffset>
                      </wp:positionH>
                      <wp:positionV relativeFrom="paragraph">
                        <wp:posOffset>68451</wp:posOffset>
                      </wp:positionV>
                      <wp:extent cx="45720" cy="45720"/>
                      <wp:effectExtent l="0" t="0" r="0" b="0"/>
                      <wp:wrapNone/>
                      <wp:docPr id="1250073843" name="Group 12500738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1983412636" name="Graphic 44"/>
                              <wps:cNvSpPr/>
                              <wps:spPr>
                                <a:xfrm>
                                  <a:off x="0" y="0"/>
                                  <a:ext cx="45720" cy="45720"/>
                                </a:xfrm>
                                <a:custGeom>
                                  <a:avLst/>
                                  <a:gdLst/>
                                  <a:ahLst/>
                                  <a:cxnLst/>
                                  <a:rect l="l" t="t" r="r" b="b"/>
                                  <a:pathLst>
                                    <a:path w="45720" h="45720">
                                      <a:moveTo>
                                        <a:pt x="29146" y="0"/>
                                      </a:moveTo>
                                      <a:lnTo>
                                        <a:pt x="16573" y="0"/>
                                      </a:lnTo>
                                      <a:lnTo>
                                        <a:pt x="11048" y="2095"/>
                                      </a:lnTo>
                                      <a:lnTo>
                                        <a:pt x="6667" y="6667"/>
                                      </a:lnTo>
                                      <a:lnTo>
                                        <a:pt x="2285" y="11048"/>
                                      </a:lnTo>
                                      <a:lnTo>
                                        <a:pt x="0" y="16573"/>
                                      </a:lnTo>
                                      <a:lnTo>
                                        <a:pt x="0" y="29146"/>
                                      </a:lnTo>
                                      <a:lnTo>
                                        <a:pt x="2285" y="34480"/>
                                      </a:lnTo>
                                      <a:lnTo>
                                        <a:pt x="6667" y="39052"/>
                                      </a:lnTo>
                                      <a:lnTo>
                                        <a:pt x="11048" y="43433"/>
                                      </a:lnTo>
                                      <a:lnTo>
                                        <a:pt x="16573" y="45719"/>
                                      </a:lnTo>
                                      <a:lnTo>
                                        <a:pt x="29146" y="45719"/>
                                      </a:lnTo>
                                      <a:lnTo>
                                        <a:pt x="34480" y="43433"/>
                                      </a:lnTo>
                                      <a:lnTo>
                                        <a:pt x="39052" y="39052"/>
                                      </a:lnTo>
                                      <a:lnTo>
                                        <a:pt x="43433" y="34480"/>
                                      </a:lnTo>
                                      <a:lnTo>
                                        <a:pt x="45719" y="29146"/>
                                      </a:lnTo>
                                      <a:lnTo>
                                        <a:pt x="45719" y="22859"/>
                                      </a:lnTo>
                                      <a:lnTo>
                                        <a:pt x="45719" y="16573"/>
                                      </a:lnTo>
                                      <a:lnTo>
                                        <a:pt x="43433" y="11048"/>
                                      </a:lnTo>
                                      <a:lnTo>
                                        <a:pt x="34480" y="2095"/>
                                      </a:lnTo>
                                      <a:lnTo>
                                        <a:pt x="29146" y="0"/>
                                      </a:lnTo>
                                      <a:close/>
                                    </a:path>
                                  </a:pathLst>
                                </a:custGeom>
                                <a:solidFill>
                                  <a:srgbClr val="010302"/>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0B40520C" id="Group 1250073843" o:spid="_x0000_s1026" style="position:absolute;margin-left:18.7pt;margin-top:5.4pt;width:3.6pt;height:3.6pt;z-index:-251653119;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158AIAAKoIAAAOAAAAZHJzL2Uyb0RvYy54bWykVl1v2yAUfZ+0/4B4X/2ZNLGaVFO7VpOq&#10;rlI77Zlg/KHZhgGJ03+/CwQ7ayVb6l7sSzhcn3s4XHJ1fWwbdGBS1bzb4OgixIh1lOd1V27wz5e7&#10;LyuMlCZdThresQ1+ZQpfbz9/uupFxmJe8SZnEkGSTmW92OBKa5EFgaIVa4m64IJ1MFlw2RINQ1kG&#10;uSQ9ZG+bIA7DZdBzmQvJKVMKfr11k3hr8xcFo/pHUSimUbPBwE3bp7TPnXkG2yuSlZKIqqYnGuQD&#10;LFpSd/DRIdUt0QTtZf0uVVtTyRUv9AXlbcCLoqbM1gDVROGbau4l3wtbS5n1pRhkAmnf6PThtPTx&#10;cC/Fs3iSjj2ED5z+VqBL0IsyO58343IEHwvZmkVQBDpaRV8HRdlRIwo/povLGGSnMONCqzetYFPe&#10;raHVt4lVAcncBy2tgUYvwDdqlEb9nzTPFRHMKq5M6U8S1TnYer1K0iheJkuMOtKCje9PjklT4yBD&#10;AtBGxdNInQT9qEZDtSSje6XvGbdSk8OD0lbCMvcRqXxEj50PJRjfWL6xltcYgeUlRmD5nbO8INqs&#10;M/tnQtT7DUKVj8xcyw/shVuUNhsWr6MURPAbDTRHRNOdI6Pl4jL5B+nn/VvYjFEUptAjIGMcrheG&#10;HCT1EP920OVyeWmRNphCxvFqYZEu+xQU3Anfdmznca7+Kdzw6SRNV7a/zNeTrMNFPFn6qFKapEky&#10;jR2UhyMXrSex437OY11BRq15Dq4ig52vzWWz2FnJHEuDnd+JMyzYYVqHETvvhJHvvLtGzWbdPW7F&#10;W9fQhivmPGfOqj0hw/kFd513CMWbOr+rm8acWSXL3U0j0YGY2y8Kk9C77AwG/VRlrl+ZaMfzV2h7&#10;PTS4DVZ/9kQyjJrvHTRWc3/6QPpg5wOpmxtub1nbLqTSL8dfRAokINxgDVfCI/f9lWS+lQF/A3BY&#10;s7LjX/eaF7Xpc5abY3QaQK+3kb0QrRKny9vcuOdjixr/Ymz/AgAA//8DAFBLAwQUAAYACAAAACEA&#10;xpfwAd0AAAAHAQAADwAAAGRycy9kb3ducmV2LnhtbEyPwU7DMBBE70j8g7VI3KgdGkoV4lRVBZwq&#10;JFokxG0bb5OosR3FbpL+PcuJHmdnNPsmX022FQP1ofFOQzJTIMiV3jSu0vC1f3tYgggRncHWO9Jw&#10;oQCr4vYmx8z40X3SsIuV4BIXMtRQx9hlUoayJoth5jty7B19bzGy7Ctpehy53LbyUamFtNg4/lBj&#10;R5uaytPubDW8jziu58nrsD0dN5ef/dPH9zYhre/vpvULiEhT/A/DHz6jQ8FMB392JohWw/w55STf&#10;FS9gP00XIA6slwpkkctr/uIXAAD//wMAUEsBAi0AFAAGAAgAAAAhALaDOJL+AAAA4QEAABMAAAAA&#10;AAAAAAAAAAAAAAAAAFtDb250ZW50X1R5cGVzXS54bWxQSwECLQAUAAYACAAAACEAOP0h/9YAAACU&#10;AQAACwAAAAAAAAAAAAAAAAAvAQAAX3JlbHMvLnJlbHNQSwECLQAUAAYACAAAACEAvl1tefACAACq&#10;CAAADgAAAAAAAAAAAAAAAAAuAgAAZHJzL2Uyb0RvYy54bWxQSwECLQAUAAYACAAAACEAxpfwAd0A&#10;AAAHAQAADwAAAAAAAAAAAAAAAABKBQAAZHJzL2Rvd25yZXYueG1sUEsFBgAAAAAEAAQA8wAAAFQG&#10;AAAAAA==&#10;">
                      <v:shape id="Graphic 44"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fB8xwAAAOMAAAAPAAAAZHJzL2Rvd25yZXYueG1sRE9fa8Iw&#10;EH8f+B3CCb7NVB1Fq1F0WBD2sqmIj0dztsXmUpLMdvv0y2Cwx/v9v9WmN414kPO1ZQWTcQKCuLC6&#10;5lLB+ZQ/z0H4gKyxsUwKvsjDZj14WmGmbccf9DiGUsQQ9hkqqEJoMyl9UZFBP7YtceRu1hkM8XSl&#10;1A67GG4aOU2SVBqsOTZU2NJrRcX9+GkUBGP4LW93B5b5/nJ1zXv/bTulRsN+uwQRqA//4j/3Qcf5&#10;i/nsZTJNZyn8/hQBkOsfAAAA//8DAFBLAQItABQABgAIAAAAIQDb4fbL7gAAAIUBAAATAAAAAAAA&#10;AAAAAAAAAAAAAABbQ29udGVudF9UeXBlc10ueG1sUEsBAi0AFAAGAAgAAAAhAFr0LFu/AAAAFQEA&#10;AAsAAAAAAAAAAAAAAAAAHwEAAF9yZWxzLy5yZWxzUEsBAi0AFAAGAAgAAAAhAJ6d8HzHAAAA4wAA&#10;AA8AAAAAAAAAAAAAAAAABwIAAGRycy9kb3ducmV2LnhtbFBLBQYAAAAAAwADALcAAAD7AgAAAAA=&#10;" path="m29146,l16573,,11048,2095,6667,6667,2285,11048,,16573,,29146r2285,5334l6667,39052r4381,4381l16573,45719r12573,l34480,43433r4572,-4381l43433,34480r2286,-5334l45719,22859r,-6286l43433,11048,34480,2095,29146,xe" fillcolor="#010302" stroked="f">
                        <v:path arrowok="t"/>
                      </v:shape>
                    </v:group>
                  </w:pict>
                </mc:Fallback>
              </mc:AlternateContent>
            </w:r>
            <w:r>
              <w:rPr>
                <w:noProof/>
              </w:rPr>
              <mc:AlternateContent>
                <mc:Choice Requires="wpg">
                  <w:drawing>
                    <wp:anchor distT="0" distB="0" distL="0" distR="0" simplePos="0" relativeHeight="251664385" behindDoc="1" locked="0" layoutInCell="1" allowOverlap="1" wp14:anchorId="148EB89F" wp14:editId="424D67EE">
                      <wp:simplePos x="0" y="0"/>
                      <wp:positionH relativeFrom="column">
                        <wp:posOffset>237744</wp:posOffset>
                      </wp:positionH>
                      <wp:positionV relativeFrom="paragraph">
                        <wp:posOffset>223899</wp:posOffset>
                      </wp:positionV>
                      <wp:extent cx="45720" cy="45720"/>
                      <wp:effectExtent l="0" t="0" r="0" b="0"/>
                      <wp:wrapNone/>
                      <wp:docPr id="1046784709" name="Group 1046784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957993621" name="Graphic 46"/>
                              <wps:cNvSpPr/>
                              <wps:spPr>
                                <a:xfrm>
                                  <a:off x="0" y="0"/>
                                  <a:ext cx="45720" cy="45720"/>
                                </a:xfrm>
                                <a:custGeom>
                                  <a:avLst/>
                                  <a:gdLst/>
                                  <a:ahLst/>
                                  <a:cxnLst/>
                                  <a:rect l="l" t="t" r="r" b="b"/>
                                  <a:pathLst>
                                    <a:path w="45720" h="45720">
                                      <a:moveTo>
                                        <a:pt x="29146" y="0"/>
                                      </a:moveTo>
                                      <a:lnTo>
                                        <a:pt x="16573" y="0"/>
                                      </a:lnTo>
                                      <a:lnTo>
                                        <a:pt x="11048" y="2095"/>
                                      </a:lnTo>
                                      <a:lnTo>
                                        <a:pt x="6667" y="6667"/>
                                      </a:lnTo>
                                      <a:lnTo>
                                        <a:pt x="2285" y="11048"/>
                                      </a:lnTo>
                                      <a:lnTo>
                                        <a:pt x="0" y="16382"/>
                                      </a:lnTo>
                                      <a:lnTo>
                                        <a:pt x="0" y="29146"/>
                                      </a:lnTo>
                                      <a:lnTo>
                                        <a:pt x="2285" y="34480"/>
                                      </a:lnTo>
                                      <a:lnTo>
                                        <a:pt x="6667" y="38861"/>
                                      </a:lnTo>
                                      <a:lnTo>
                                        <a:pt x="11048" y="43433"/>
                                      </a:lnTo>
                                      <a:lnTo>
                                        <a:pt x="16573" y="45529"/>
                                      </a:lnTo>
                                      <a:lnTo>
                                        <a:pt x="29146" y="45529"/>
                                      </a:lnTo>
                                      <a:lnTo>
                                        <a:pt x="34480" y="43433"/>
                                      </a:lnTo>
                                      <a:lnTo>
                                        <a:pt x="43433" y="34480"/>
                                      </a:lnTo>
                                      <a:lnTo>
                                        <a:pt x="45719" y="29146"/>
                                      </a:lnTo>
                                      <a:lnTo>
                                        <a:pt x="45719" y="22669"/>
                                      </a:lnTo>
                                      <a:lnTo>
                                        <a:pt x="45719" y="16382"/>
                                      </a:lnTo>
                                      <a:lnTo>
                                        <a:pt x="43433" y="11048"/>
                                      </a:lnTo>
                                      <a:lnTo>
                                        <a:pt x="34480" y="2095"/>
                                      </a:lnTo>
                                      <a:lnTo>
                                        <a:pt x="29146" y="0"/>
                                      </a:lnTo>
                                      <a:close/>
                                    </a:path>
                                  </a:pathLst>
                                </a:custGeom>
                                <a:solidFill>
                                  <a:srgbClr val="010302"/>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3919CAB3" id="Group 1046784709" o:spid="_x0000_s1026" style="position:absolute;margin-left:18.7pt;margin-top:17.65pt;width:3.6pt;height:3.6pt;z-index:-251652095;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1928wIAAH0IAAAOAAAAZHJzL2Uyb0RvYy54bWykVl1v2yAUfZ+0/4B4X/0ZJ7HqVFO7RpOq&#10;rlI77Zlg/KHZhgGJ03+/Cw521kqO1L3YF3O43Hvu4eLrm2PboAOTquZdhoMrHyPWUZ7XXZnhny/3&#10;X1YYKU26nDS8Yxl+ZQrfbD5/uu5FykJe8SZnEoGTTqW9yHCltUg9T9GKtURdccE6mCy4bImGoSy9&#10;XJIevLeNF/p+4vVc5kJyypSCr3fDJN5Y/0XBqP5RFIpp1GQYYtP2Ke1zZ57e5pqkpSSiqukpDPKB&#10;KFpSd7Dp6OqOaIL2sn7nqq2p5IoX+ory1uNFUVNmc4BsAv9NNlvJ98LmUqZ9KUaagNo3PH3YLX08&#10;bKV4Fk9yiB7MB05/K+DF60WZns+bcTmBj4VszSJIAh0to68jo+yoEYWP8WIZAu0UZgbT8k0rKMq7&#10;NbT6NrPKI+mwoQ1rDKMXoBs1UaP+j5rnighmGVcm9SeJ6jzD68VyvY6SMMCoIy2oeHsSTJwYAZkY&#10;AGxIPI3Uic+PUjQmS1K6V3rLuGWaHB6UtgyWubNI5Sx67JwpQfdG8Y1VvMYIFC8xAsXvBsULos06&#10;Uz5jot7VB1XOMnMtP7AXblHa1CtcB5AycnWGMCdE050jg2SxjP5Bunn3FtZjEPgxtAjwGPrrhQkO&#10;nDqIew/QJEmWFmmNOWQYrhYWOXifg4I4Ye8giVbh7OYDbsh/zt+4dRTHK9teLucTrVZJMLv7xFIc&#10;xVE0jx2ZjxeLcD2Lnep5GTskZNi6HMOAMNjLNEBfCNaDAqy65tg9w4ZJMp/bhL1c3Sney4qZeLio&#10;2Inet0qgDVdsyNScP6v68UyCYs5PveJNnd/XTWPOoZLl7raR6EDMhRb4ke90ewaDFqnSoQcZa8fz&#10;V+hkPTStDKs/eyIZRs33DnqluRKdIZ2xc4bUzS23F6dtAVLpl+MvIgUSYGZYQ5d/5K5lktS1J4jf&#10;AAasWdnxr3vNi9r0LhvbENFpAO3bWvaOs0yc7mNziZ6PLWr6a9j8BQAA//8DAFBLAwQUAAYACAAA&#10;ACEABgZr090AAAAHAQAADwAAAGRycy9kb3ducmV2LnhtbEyOQUvDQBSE74L/YXmCN7tJk1SJ2ZRS&#10;1FMRbAXx9pp9TUKzuyG7TdJ/7/Okp2GYYeYr1rPpxEiDb51VEC8iEGQrp1tbK/g8vD48gfABrcbO&#10;WVJwJQ/r8vamwFy7yX7QuA+14BHrc1TQhNDnUvqqIYN+4XqynJ3cYDCwHWqpB5x43HRyGUUrabC1&#10;/NBgT9uGqvP+YhS8TThtkvhl3J1P2+v3IXv/2sWk1P3dvHkGEWgOf2X4xWd0KJnp6C5We9EpSB5T&#10;brJmCQjO03QF4si6zECWhfzPX/4AAAD//wMAUEsBAi0AFAAGAAgAAAAhALaDOJL+AAAA4QEAABMA&#10;AAAAAAAAAAAAAAAAAAAAAFtDb250ZW50X1R5cGVzXS54bWxQSwECLQAUAAYACAAAACEAOP0h/9YA&#10;AACUAQAACwAAAAAAAAAAAAAAAAAvAQAAX3JlbHMvLnJlbHNQSwECLQAUAAYACAAAACEAxeNfdvMC&#10;AAB9CAAADgAAAAAAAAAAAAAAAAAuAgAAZHJzL2Uyb0RvYy54bWxQSwECLQAUAAYACAAAACEABgZr&#10;090AAAAHAQAADwAAAAAAAAAAAAAAAABNBQAAZHJzL2Rvd25yZXYueG1sUEsFBgAAAAAEAAQA8wAA&#10;AFcGAAAAAA==&#10;">
                      <v:shape id="Graphic 46"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AjaygAAAOIAAAAPAAAAZHJzL2Rvd25yZXYueG1sRI9Ba8JA&#10;FITvBf/D8gRvdaNSNdFVbGlA6KVVEY+P7DMJZt+G3a1J++u7hUKPw8x8w6y3vWnEnZyvLSuYjBMQ&#10;xIXVNZcKTsf8cQnCB2SNjWVS8EUetpvBwxozbTv+oPshlCJC2GeooAqhzaT0RUUG/di2xNG7Wmcw&#10;ROlKqR12EW4aOU2SuTRYc1yosKWXiorb4dMoCMbwW94+71nmr+eLa977b9spNRr2uxWIQH34D/+1&#10;91pB+rRI09l8OoHfS/EOyM0PAAAA//8DAFBLAQItABQABgAIAAAAIQDb4fbL7gAAAIUBAAATAAAA&#10;AAAAAAAAAAAAAAAAAABbQ29udGVudF9UeXBlc10ueG1sUEsBAi0AFAAGAAgAAAAhAFr0LFu/AAAA&#10;FQEAAAsAAAAAAAAAAAAAAAAAHwEAAF9yZWxzLy5yZWxzUEsBAi0AFAAGAAgAAAAhAOWkCNrKAAAA&#10;4gAAAA8AAAAAAAAAAAAAAAAABwIAAGRycy9kb3ducmV2LnhtbFBLBQYAAAAAAwADALcAAAD+AgAA&#10;AAA=&#10;" path="m29146,l16573,,11048,2095,6667,6667,2285,11048,,16382,,29146r2285,5334l6667,38861r4381,4572l16573,45529r12573,l34480,43433r8953,-8953l45719,29146r,-6477l45719,16382,43433,11048,34480,2095,29146,xe" fillcolor="#010302" stroked="f">
                        <v:path arrowok="t"/>
                      </v:shape>
                    </v:group>
                  </w:pict>
                </mc:Fallback>
              </mc:AlternateContent>
            </w:r>
            <w:r>
              <w:rPr>
                <w:color w:val="010302"/>
              </w:rPr>
              <w:t xml:space="preserve">              20</w:t>
            </w:r>
            <w:r>
              <w:rPr>
                <w:color w:val="010302"/>
                <w:spacing w:val="-12"/>
              </w:rPr>
              <w:t xml:space="preserve"> </w:t>
            </w:r>
            <w:r>
              <w:rPr>
                <w:color w:val="010302"/>
              </w:rPr>
              <w:t>liters</w:t>
            </w:r>
            <w:r>
              <w:rPr>
                <w:color w:val="010302"/>
                <w:spacing w:val="-7"/>
              </w:rPr>
              <w:t xml:space="preserve"> </w:t>
            </w:r>
            <w:r>
              <w:rPr>
                <w:color w:val="010302"/>
              </w:rPr>
              <w:t>cool</w:t>
            </w:r>
            <w:r>
              <w:rPr>
                <w:color w:val="010302"/>
                <w:spacing w:val="-8"/>
              </w:rPr>
              <w:t xml:space="preserve"> </w:t>
            </w:r>
            <w:r>
              <w:rPr>
                <w:color w:val="010302"/>
              </w:rPr>
              <w:t>water</w:t>
            </w:r>
            <w:r>
              <w:rPr>
                <w:color w:val="010302"/>
                <w:spacing w:val="-12"/>
              </w:rPr>
              <w:t xml:space="preserve"> </w:t>
            </w:r>
            <w:r>
              <w:rPr>
                <w:color w:val="010302"/>
              </w:rPr>
              <w:t>Thermos Fire extinguisher</w:t>
            </w:r>
          </w:p>
          <w:p w14:paraId="77E303B8" w14:textId="77777777" w:rsidR="00EA1DDA" w:rsidRDefault="00EA1DDA" w:rsidP="00EA1DDA">
            <w:pPr>
              <w:rPr>
                <w:rFonts w:cs="Arial"/>
                <w:color w:val="010302"/>
                <w:szCs w:val="20"/>
              </w:rPr>
            </w:pPr>
            <w:r>
              <w:rPr>
                <w:rFonts w:cs="Arial"/>
                <w:color w:val="010302"/>
                <w:szCs w:val="20"/>
              </w:rPr>
              <w:t xml:space="preserve">              Fire Extinguisher</w:t>
            </w:r>
          </w:p>
          <w:p w14:paraId="7AB94C7C" w14:textId="77777777" w:rsidR="00F364B4" w:rsidRDefault="00F364B4" w:rsidP="00A51824">
            <w:pPr>
              <w:rPr>
                <w:rFonts w:cs="Arial"/>
                <w:color w:val="010302"/>
                <w:szCs w:val="20"/>
              </w:rPr>
            </w:pPr>
          </w:p>
          <w:p w14:paraId="005D8BFD" w14:textId="77777777" w:rsidR="00F364B4" w:rsidRDefault="00F364B4" w:rsidP="00A51824">
            <w:pPr>
              <w:rPr>
                <w:rFonts w:cs="Arial"/>
                <w:color w:val="010302"/>
                <w:szCs w:val="20"/>
              </w:rPr>
            </w:pPr>
          </w:p>
          <w:p w14:paraId="0A995947" w14:textId="77777777" w:rsidR="00F364B4" w:rsidRDefault="00F364B4" w:rsidP="00A51824">
            <w:pPr>
              <w:rPr>
                <w:rFonts w:cs="Arial"/>
                <w:color w:val="010302"/>
                <w:szCs w:val="20"/>
              </w:rPr>
            </w:pPr>
          </w:p>
          <w:p w14:paraId="576CDDB2" w14:textId="77777777" w:rsidR="00F364B4" w:rsidRDefault="00F364B4" w:rsidP="00A51824">
            <w:pPr>
              <w:rPr>
                <w:rFonts w:cs="Arial"/>
                <w:color w:val="010302"/>
                <w:szCs w:val="20"/>
              </w:rPr>
            </w:pPr>
          </w:p>
          <w:p w14:paraId="01420D2E" w14:textId="77777777" w:rsidR="00F364B4" w:rsidRDefault="00F364B4" w:rsidP="00A51824">
            <w:pPr>
              <w:rPr>
                <w:rFonts w:cs="Arial"/>
                <w:color w:val="010302"/>
                <w:szCs w:val="20"/>
              </w:rPr>
            </w:pPr>
          </w:p>
          <w:p w14:paraId="4A0714D7" w14:textId="77777777" w:rsidR="00F364B4" w:rsidRDefault="00F364B4" w:rsidP="00A51824">
            <w:pPr>
              <w:rPr>
                <w:rFonts w:cs="Arial"/>
                <w:color w:val="010302"/>
                <w:szCs w:val="20"/>
              </w:rPr>
            </w:pPr>
          </w:p>
          <w:p w14:paraId="2B0FFEED" w14:textId="52DB20EB" w:rsidR="00D6615A" w:rsidRPr="00244336" w:rsidRDefault="00D6615A" w:rsidP="00E31DC8">
            <w:pPr>
              <w:rPr>
                <w:rFonts w:cs="Arial"/>
                <w:color w:val="010302"/>
                <w:szCs w:val="20"/>
              </w:rPr>
            </w:pPr>
          </w:p>
        </w:tc>
      </w:tr>
      <w:tr w:rsidR="00E8044C" w:rsidRPr="00244336" w14:paraId="130DA172" w14:textId="77777777" w:rsidTr="0653EAD8">
        <w:trPr>
          <w:trHeight w:val="271"/>
          <w:jc w:val="center"/>
        </w:trPr>
        <w:tc>
          <w:tcPr>
            <w:tcW w:w="8876" w:type="dxa"/>
            <w:gridSpan w:val="2"/>
            <w:tcBorders>
              <w:right w:val="nil"/>
            </w:tcBorders>
            <w:shd w:val="clear" w:color="auto" w:fill="C6D9F1"/>
            <w:vAlign w:val="center"/>
          </w:tcPr>
          <w:p w14:paraId="22C5B0D1" w14:textId="6ED76660" w:rsidR="00E8044C" w:rsidRPr="00244336" w:rsidRDefault="00E8044C" w:rsidP="00E31DC8">
            <w:pPr>
              <w:jc w:val="center"/>
              <w:rPr>
                <w:rFonts w:cs="Arial"/>
                <w:color w:val="010302"/>
                <w:szCs w:val="20"/>
              </w:rPr>
            </w:pPr>
            <w:r w:rsidRPr="00244336">
              <w:rPr>
                <w:rFonts w:cs="Arial"/>
                <w:b/>
                <w:bCs/>
                <w:color w:val="000000"/>
                <w:szCs w:val="20"/>
              </w:rPr>
              <w:t>Site Storage Facilities</w:t>
            </w:r>
          </w:p>
        </w:tc>
        <w:tc>
          <w:tcPr>
            <w:tcW w:w="105" w:type="dxa"/>
            <w:tcBorders>
              <w:left w:val="nil"/>
            </w:tcBorders>
            <w:shd w:val="clear" w:color="auto" w:fill="C6D9F1"/>
            <w:vAlign w:val="center"/>
          </w:tcPr>
          <w:p w14:paraId="151CF5C7" w14:textId="77777777" w:rsidR="00E8044C" w:rsidRPr="00244336" w:rsidRDefault="00E8044C" w:rsidP="00E31DC8">
            <w:pPr>
              <w:jc w:val="center"/>
              <w:rPr>
                <w:rFonts w:cs="Arial"/>
                <w:color w:val="000000" w:themeColor="text1"/>
                <w:szCs w:val="20"/>
              </w:rPr>
            </w:pPr>
          </w:p>
        </w:tc>
      </w:tr>
      <w:tr w:rsidR="00D5756B" w:rsidRPr="00244336" w14:paraId="07D90FA1" w14:textId="77777777" w:rsidTr="0653EAD8">
        <w:trPr>
          <w:trHeight w:val="442"/>
          <w:jc w:val="center"/>
        </w:trPr>
        <w:tc>
          <w:tcPr>
            <w:tcW w:w="8981" w:type="dxa"/>
            <w:gridSpan w:val="3"/>
            <w:vAlign w:val="center"/>
          </w:tcPr>
          <w:p w14:paraId="249A810D" w14:textId="77777777" w:rsidR="00EA1DDA" w:rsidRDefault="00EA1DDA" w:rsidP="00EA1DDA">
            <w:pPr>
              <w:pStyle w:val="TableParagraph"/>
              <w:spacing w:before="177"/>
              <w:ind w:left="62"/>
            </w:pPr>
            <w:r>
              <w:rPr>
                <w:color w:val="080808"/>
              </w:rPr>
              <w:t>General</w:t>
            </w:r>
            <w:r>
              <w:rPr>
                <w:color w:val="080808"/>
                <w:spacing w:val="-6"/>
              </w:rPr>
              <w:t xml:space="preserve"> </w:t>
            </w:r>
            <w:r>
              <w:rPr>
                <w:color w:val="080808"/>
              </w:rPr>
              <w:t>Storage</w:t>
            </w:r>
            <w:r>
              <w:rPr>
                <w:color w:val="080808"/>
                <w:spacing w:val="-6"/>
              </w:rPr>
              <w:t xml:space="preserve"> </w:t>
            </w:r>
            <w:r>
              <w:rPr>
                <w:color w:val="080808"/>
                <w:spacing w:val="-2"/>
              </w:rPr>
              <w:t>Requirements</w:t>
            </w:r>
          </w:p>
          <w:p w14:paraId="565590FC" w14:textId="77777777" w:rsidR="00EA1DDA" w:rsidRDefault="00EA1DDA" w:rsidP="00EA1DDA">
            <w:pPr>
              <w:pStyle w:val="TableParagraph"/>
              <w:spacing w:before="68"/>
            </w:pPr>
          </w:p>
          <w:p w14:paraId="7CE3F29C" w14:textId="0E17E7B6" w:rsidR="00806459" w:rsidRDefault="00EA1DDA" w:rsidP="00806459">
            <w:pPr>
              <w:pStyle w:val="TableParagraph"/>
              <w:numPr>
                <w:ilvl w:val="0"/>
                <w:numId w:val="49"/>
              </w:numPr>
              <w:spacing w:line="254" w:lineRule="auto"/>
              <w:ind w:left="709"/>
              <w:rPr>
                <w:color w:val="080808"/>
                <w:spacing w:val="40"/>
              </w:rPr>
            </w:pPr>
            <w:r>
              <w:rPr>
                <w:color w:val="080808"/>
              </w:rPr>
              <w:t>All materials, equipment,</w:t>
            </w:r>
            <w:r>
              <w:rPr>
                <w:color w:val="080808"/>
                <w:spacing w:val="16"/>
              </w:rPr>
              <w:t xml:space="preserve"> </w:t>
            </w:r>
            <w:r>
              <w:rPr>
                <w:color w:val="080808"/>
              </w:rPr>
              <w:t>and plant must be stored securely to prevent theft and damage.</w:t>
            </w:r>
          </w:p>
          <w:p w14:paraId="2BA7F568" w14:textId="14362988" w:rsidR="00EA1DDA" w:rsidRDefault="00EA1DDA" w:rsidP="00806459">
            <w:pPr>
              <w:pStyle w:val="TableParagraph"/>
              <w:numPr>
                <w:ilvl w:val="0"/>
                <w:numId w:val="49"/>
              </w:numPr>
              <w:spacing w:line="254" w:lineRule="auto"/>
              <w:ind w:left="709"/>
            </w:pPr>
            <w:r>
              <w:rPr>
                <w:color w:val="080808"/>
              </w:rPr>
              <w:t>Use</w:t>
            </w:r>
            <w:r>
              <w:rPr>
                <w:color w:val="080808"/>
                <w:spacing w:val="-5"/>
              </w:rPr>
              <w:t xml:space="preserve"> </w:t>
            </w:r>
            <w:r>
              <w:rPr>
                <w:color w:val="080808"/>
              </w:rPr>
              <w:t>covered</w:t>
            </w:r>
            <w:r>
              <w:rPr>
                <w:color w:val="080808"/>
                <w:spacing w:val="-2"/>
              </w:rPr>
              <w:t xml:space="preserve"> </w:t>
            </w:r>
            <w:r>
              <w:rPr>
                <w:color w:val="080808"/>
              </w:rPr>
              <w:t>or</w:t>
            </w:r>
            <w:r>
              <w:rPr>
                <w:color w:val="080808"/>
                <w:spacing w:val="-1"/>
              </w:rPr>
              <w:t xml:space="preserve"> </w:t>
            </w:r>
            <w:r>
              <w:rPr>
                <w:color w:val="080808"/>
              </w:rPr>
              <w:t>enclosed</w:t>
            </w:r>
            <w:r>
              <w:rPr>
                <w:color w:val="080808"/>
                <w:spacing w:val="-5"/>
              </w:rPr>
              <w:t xml:space="preserve"> </w:t>
            </w:r>
            <w:r>
              <w:rPr>
                <w:color w:val="080808"/>
              </w:rPr>
              <w:t>storage</w:t>
            </w:r>
            <w:r>
              <w:rPr>
                <w:color w:val="080808"/>
                <w:spacing w:val="-5"/>
              </w:rPr>
              <w:t xml:space="preserve"> </w:t>
            </w:r>
            <w:r>
              <w:rPr>
                <w:color w:val="080808"/>
              </w:rPr>
              <w:t>areas</w:t>
            </w:r>
            <w:r>
              <w:rPr>
                <w:color w:val="080808"/>
                <w:spacing w:val="-5"/>
              </w:rPr>
              <w:t xml:space="preserve"> </w:t>
            </w:r>
            <w:r>
              <w:rPr>
                <w:color w:val="080808"/>
              </w:rPr>
              <w:t>to</w:t>
            </w:r>
            <w:r>
              <w:rPr>
                <w:color w:val="080808"/>
                <w:spacing w:val="-2"/>
              </w:rPr>
              <w:t xml:space="preserve"> </w:t>
            </w:r>
            <w:r>
              <w:rPr>
                <w:color w:val="080808"/>
              </w:rPr>
              <w:t>protect materials</w:t>
            </w:r>
            <w:r>
              <w:rPr>
                <w:color w:val="080808"/>
                <w:spacing w:val="-5"/>
              </w:rPr>
              <w:t xml:space="preserve"> </w:t>
            </w:r>
            <w:r>
              <w:rPr>
                <w:color w:val="080808"/>
              </w:rPr>
              <w:t>from adverse</w:t>
            </w:r>
            <w:r>
              <w:rPr>
                <w:color w:val="080808"/>
                <w:spacing w:val="-2"/>
              </w:rPr>
              <w:t xml:space="preserve"> </w:t>
            </w:r>
            <w:r>
              <w:rPr>
                <w:color w:val="080808"/>
              </w:rPr>
              <w:t>weather</w:t>
            </w:r>
            <w:r>
              <w:rPr>
                <w:color w:val="080808"/>
                <w:spacing w:val="-5"/>
              </w:rPr>
              <w:t xml:space="preserve"> </w:t>
            </w:r>
            <w:r>
              <w:rPr>
                <w:color w:val="080808"/>
              </w:rPr>
              <w:t>conditions.</w:t>
            </w:r>
          </w:p>
          <w:p w14:paraId="657E52CC" w14:textId="77777777" w:rsidR="00EA1DDA" w:rsidRDefault="00EA1DDA" w:rsidP="00EA1DDA">
            <w:pPr>
              <w:pStyle w:val="TableParagraph"/>
              <w:spacing w:before="36"/>
            </w:pPr>
          </w:p>
          <w:p w14:paraId="3A3B48E8" w14:textId="77777777" w:rsidR="00EA1DDA" w:rsidRDefault="00EA1DDA" w:rsidP="00EA1DDA">
            <w:pPr>
              <w:pStyle w:val="TableParagraph"/>
              <w:ind w:left="62"/>
            </w:pPr>
            <w:r>
              <w:rPr>
                <w:color w:val="080808"/>
              </w:rPr>
              <w:t>Hazardous</w:t>
            </w:r>
            <w:r>
              <w:rPr>
                <w:color w:val="080808"/>
                <w:spacing w:val="-11"/>
              </w:rPr>
              <w:t xml:space="preserve"> </w:t>
            </w:r>
            <w:r>
              <w:rPr>
                <w:color w:val="080808"/>
                <w:spacing w:val="-2"/>
              </w:rPr>
              <w:t>Materials</w:t>
            </w:r>
          </w:p>
          <w:p w14:paraId="0F68BC3C" w14:textId="77777777" w:rsidR="00EA1DDA" w:rsidRDefault="00EA1DDA" w:rsidP="00EA1DDA">
            <w:pPr>
              <w:pStyle w:val="TableParagraph"/>
              <w:spacing w:before="58"/>
            </w:pPr>
          </w:p>
          <w:p w14:paraId="4009F601" w14:textId="6F1D1947" w:rsidR="00EA1DDA" w:rsidRPr="00806459" w:rsidRDefault="00EA1DDA" w:rsidP="00806459">
            <w:pPr>
              <w:pStyle w:val="TableParagraph"/>
              <w:numPr>
                <w:ilvl w:val="0"/>
                <w:numId w:val="49"/>
              </w:numPr>
              <w:spacing w:line="254" w:lineRule="auto"/>
              <w:ind w:left="709"/>
              <w:rPr>
                <w:color w:val="080808"/>
              </w:rPr>
            </w:pPr>
            <w:r>
              <w:rPr>
                <w:color w:val="080808"/>
              </w:rPr>
              <w:t>Store</w:t>
            </w:r>
            <w:r w:rsidRPr="00806459">
              <w:rPr>
                <w:color w:val="080808"/>
              </w:rPr>
              <w:t xml:space="preserve"> </w:t>
            </w:r>
            <w:r>
              <w:rPr>
                <w:color w:val="080808"/>
              </w:rPr>
              <w:t>hazardous</w:t>
            </w:r>
            <w:r w:rsidRPr="00806459">
              <w:rPr>
                <w:color w:val="080808"/>
              </w:rPr>
              <w:t xml:space="preserve"> </w:t>
            </w:r>
            <w:r>
              <w:rPr>
                <w:color w:val="080808"/>
              </w:rPr>
              <w:t>materials</w:t>
            </w:r>
            <w:r w:rsidRPr="00806459">
              <w:rPr>
                <w:color w:val="080808"/>
              </w:rPr>
              <w:t xml:space="preserve"> </w:t>
            </w:r>
            <w:r>
              <w:rPr>
                <w:color w:val="080808"/>
              </w:rPr>
              <w:t>in</w:t>
            </w:r>
            <w:r w:rsidRPr="00806459">
              <w:rPr>
                <w:color w:val="080808"/>
              </w:rPr>
              <w:t xml:space="preserve"> </w:t>
            </w:r>
            <w:r>
              <w:rPr>
                <w:color w:val="080808"/>
              </w:rPr>
              <w:t>designated</w:t>
            </w:r>
            <w:r w:rsidRPr="00806459">
              <w:rPr>
                <w:color w:val="080808"/>
              </w:rPr>
              <w:t xml:space="preserve"> </w:t>
            </w:r>
            <w:r>
              <w:rPr>
                <w:color w:val="080808"/>
              </w:rPr>
              <w:t>areas</w:t>
            </w:r>
            <w:r w:rsidRPr="00806459">
              <w:rPr>
                <w:color w:val="080808"/>
              </w:rPr>
              <w:t xml:space="preserve"> </w:t>
            </w:r>
            <w:r>
              <w:rPr>
                <w:color w:val="080808"/>
              </w:rPr>
              <w:t>with</w:t>
            </w:r>
            <w:r w:rsidRPr="00806459">
              <w:rPr>
                <w:color w:val="080808"/>
              </w:rPr>
              <w:t xml:space="preserve"> </w:t>
            </w:r>
            <w:r>
              <w:rPr>
                <w:color w:val="080808"/>
              </w:rPr>
              <w:t>appropriate</w:t>
            </w:r>
            <w:r w:rsidRPr="00806459">
              <w:rPr>
                <w:color w:val="080808"/>
              </w:rPr>
              <w:t xml:space="preserve"> </w:t>
            </w:r>
            <w:r>
              <w:rPr>
                <w:color w:val="080808"/>
              </w:rPr>
              <w:t>containment measures</w:t>
            </w:r>
            <w:r w:rsidRPr="00806459">
              <w:rPr>
                <w:color w:val="080808"/>
              </w:rPr>
              <w:t xml:space="preserve"> </w:t>
            </w:r>
            <w:r>
              <w:rPr>
                <w:color w:val="080808"/>
              </w:rPr>
              <w:t>to prevent spills or leaks.</w:t>
            </w:r>
          </w:p>
          <w:p w14:paraId="592F64A5" w14:textId="33104298" w:rsidR="00EA1DDA" w:rsidRPr="00806459" w:rsidRDefault="00EA1DDA" w:rsidP="00806459">
            <w:pPr>
              <w:pStyle w:val="TableParagraph"/>
              <w:numPr>
                <w:ilvl w:val="0"/>
                <w:numId w:val="49"/>
              </w:numPr>
              <w:spacing w:line="254" w:lineRule="auto"/>
              <w:ind w:left="709"/>
              <w:rPr>
                <w:color w:val="080808"/>
              </w:rPr>
            </w:pPr>
            <w:r>
              <w:rPr>
                <w:color w:val="080808"/>
              </w:rPr>
              <w:t>Clearly</w:t>
            </w:r>
            <w:r w:rsidRPr="00806459">
              <w:rPr>
                <w:color w:val="080808"/>
              </w:rPr>
              <w:t xml:space="preserve"> </w:t>
            </w:r>
            <w:r>
              <w:rPr>
                <w:color w:val="080808"/>
              </w:rPr>
              <w:t>label</w:t>
            </w:r>
            <w:r w:rsidRPr="00806459">
              <w:rPr>
                <w:color w:val="080808"/>
              </w:rPr>
              <w:t xml:space="preserve"> </w:t>
            </w:r>
            <w:r>
              <w:rPr>
                <w:color w:val="080808"/>
              </w:rPr>
              <w:t>all</w:t>
            </w:r>
            <w:r w:rsidRPr="00806459">
              <w:rPr>
                <w:color w:val="080808"/>
              </w:rPr>
              <w:t xml:space="preserve"> </w:t>
            </w:r>
            <w:r>
              <w:rPr>
                <w:color w:val="080808"/>
              </w:rPr>
              <w:t>hazardous</w:t>
            </w:r>
            <w:r w:rsidRPr="00806459">
              <w:rPr>
                <w:color w:val="080808"/>
              </w:rPr>
              <w:t xml:space="preserve"> </w:t>
            </w:r>
            <w:r>
              <w:rPr>
                <w:color w:val="080808"/>
              </w:rPr>
              <w:t>materials</w:t>
            </w:r>
            <w:r w:rsidRPr="00806459">
              <w:rPr>
                <w:color w:val="080808"/>
              </w:rPr>
              <w:t xml:space="preserve"> </w:t>
            </w:r>
            <w:r>
              <w:rPr>
                <w:color w:val="080808"/>
              </w:rPr>
              <w:t>and</w:t>
            </w:r>
            <w:r w:rsidRPr="00806459">
              <w:rPr>
                <w:color w:val="080808"/>
              </w:rPr>
              <w:t xml:space="preserve"> </w:t>
            </w:r>
            <w:r>
              <w:rPr>
                <w:color w:val="080808"/>
              </w:rPr>
              <w:t>their</w:t>
            </w:r>
            <w:r w:rsidRPr="00806459">
              <w:rPr>
                <w:color w:val="080808"/>
              </w:rPr>
              <w:t xml:space="preserve"> </w:t>
            </w:r>
            <w:r>
              <w:rPr>
                <w:color w:val="080808"/>
              </w:rPr>
              <w:t>storage</w:t>
            </w:r>
            <w:r w:rsidRPr="00806459">
              <w:rPr>
                <w:color w:val="080808"/>
              </w:rPr>
              <w:t xml:space="preserve"> areas.</w:t>
            </w:r>
          </w:p>
          <w:p w14:paraId="0A34F772" w14:textId="554FC038" w:rsidR="00EA1DDA" w:rsidRPr="00806459" w:rsidRDefault="00EA1DDA" w:rsidP="00806459">
            <w:pPr>
              <w:pStyle w:val="TableParagraph"/>
              <w:numPr>
                <w:ilvl w:val="0"/>
                <w:numId w:val="49"/>
              </w:numPr>
              <w:spacing w:line="254" w:lineRule="auto"/>
              <w:ind w:left="709"/>
              <w:rPr>
                <w:color w:val="080808"/>
              </w:rPr>
            </w:pPr>
            <w:r>
              <w:rPr>
                <w:color w:val="080808"/>
              </w:rPr>
              <w:t>Keep</w:t>
            </w:r>
            <w:r w:rsidRPr="00806459">
              <w:rPr>
                <w:color w:val="080808"/>
              </w:rPr>
              <w:t xml:space="preserve"> </w:t>
            </w:r>
            <w:r>
              <w:rPr>
                <w:color w:val="080808"/>
              </w:rPr>
              <w:t>SDS</w:t>
            </w:r>
            <w:r w:rsidRPr="00806459">
              <w:rPr>
                <w:color w:val="080808"/>
              </w:rPr>
              <w:t xml:space="preserve"> </w:t>
            </w:r>
            <w:r>
              <w:rPr>
                <w:color w:val="080808"/>
              </w:rPr>
              <w:t>for</w:t>
            </w:r>
            <w:r w:rsidRPr="00806459">
              <w:rPr>
                <w:color w:val="080808"/>
              </w:rPr>
              <w:t xml:space="preserve"> </w:t>
            </w:r>
            <w:r>
              <w:rPr>
                <w:color w:val="080808"/>
              </w:rPr>
              <w:t>all</w:t>
            </w:r>
            <w:r w:rsidRPr="00806459">
              <w:rPr>
                <w:color w:val="080808"/>
              </w:rPr>
              <w:t xml:space="preserve"> </w:t>
            </w:r>
            <w:r>
              <w:rPr>
                <w:color w:val="080808"/>
              </w:rPr>
              <w:t>hazardous</w:t>
            </w:r>
            <w:r w:rsidRPr="00806459">
              <w:rPr>
                <w:color w:val="080808"/>
              </w:rPr>
              <w:t xml:space="preserve"> </w:t>
            </w:r>
            <w:r>
              <w:rPr>
                <w:color w:val="080808"/>
              </w:rPr>
              <w:t>materials</w:t>
            </w:r>
            <w:r w:rsidRPr="00806459">
              <w:rPr>
                <w:color w:val="080808"/>
              </w:rPr>
              <w:t xml:space="preserve"> </w:t>
            </w:r>
            <w:r>
              <w:rPr>
                <w:color w:val="080808"/>
              </w:rPr>
              <w:t>on-site</w:t>
            </w:r>
            <w:r w:rsidRPr="00806459">
              <w:rPr>
                <w:color w:val="080808"/>
              </w:rPr>
              <w:t xml:space="preserve"> </w:t>
            </w:r>
            <w:r>
              <w:rPr>
                <w:color w:val="080808"/>
              </w:rPr>
              <w:t>and</w:t>
            </w:r>
            <w:r w:rsidRPr="00806459">
              <w:rPr>
                <w:color w:val="080808"/>
              </w:rPr>
              <w:t xml:space="preserve"> </w:t>
            </w:r>
            <w:r>
              <w:rPr>
                <w:color w:val="080808"/>
              </w:rPr>
              <w:t>accessible</w:t>
            </w:r>
            <w:r w:rsidRPr="00806459">
              <w:rPr>
                <w:color w:val="080808"/>
              </w:rPr>
              <w:t xml:space="preserve"> </w:t>
            </w:r>
            <w:r>
              <w:rPr>
                <w:color w:val="080808"/>
              </w:rPr>
              <w:t>to</w:t>
            </w:r>
            <w:r w:rsidRPr="00806459">
              <w:rPr>
                <w:color w:val="080808"/>
              </w:rPr>
              <w:t xml:space="preserve"> </w:t>
            </w:r>
            <w:r>
              <w:rPr>
                <w:color w:val="080808"/>
              </w:rPr>
              <w:t>all</w:t>
            </w:r>
            <w:r w:rsidRPr="00806459">
              <w:rPr>
                <w:color w:val="080808"/>
              </w:rPr>
              <w:t xml:space="preserve"> </w:t>
            </w:r>
            <w:r>
              <w:rPr>
                <w:color w:val="080808"/>
              </w:rPr>
              <w:t>relevant</w:t>
            </w:r>
            <w:r w:rsidRPr="00806459">
              <w:rPr>
                <w:color w:val="080808"/>
              </w:rPr>
              <w:t xml:space="preserve"> personnel.</w:t>
            </w:r>
          </w:p>
          <w:p w14:paraId="2D057A4D" w14:textId="77777777" w:rsidR="00EA1DDA" w:rsidRDefault="00EA1DDA" w:rsidP="00EA1DDA">
            <w:pPr>
              <w:pStyle w:val="TableParagraph"/>
              <w:spacing w:before="48"/>
            </w:pPr>
          </w:p>
          <w:p w14:paraId="4631A40E" w14:textId="77777777" w:rsidR="00EA1DDA" w:rsidRDefault="00EA1DDA" w:rsidP="00EA1DDA">
            <w:pPr>
              <w:pStyle w:val="TableParagraph"/>
              <w:ind w:left="62"/>
            </w:pPr>
            <w:r>
              <w:rPr>
                <w:color w:val="080808"/>
              </w:rPr>
              <w:t>Waste</w:t>
            </w:r>
            <w:r>
              <w:rPr>
                <w:color w:val="080808"/>
                <w:spacing w:val="-8"/>
              </w:rPr>
              <w:t xml:space="preserve"> </w:t>
            </w:r>
            <w:r>
              <w:rPr>
                <w:color w:val="080808"/>
                <w:spacing w:val="-2"/>
              </w:rPr>
              <w:t>Management</w:t>
            </w:r>
          </w:p>
          <w:p w14:paraId="796F7CE2" w14:textId="77777777" w:rsidR="00EA1DDA" w:rsidRDefault="00EA1DDA" w:rsidP="00EA1DDA">
            <w:pPr>
              <w:pStyle w:val="TableParagraph"/>
              <w:spacing w:before="63"/>
            </w:pPr>
          </w:p>
          <w:p w14:paraId="4516D519" w14:textId="51B54952" w:rsidR="00EA1DDA" w:rsidRPr="00806459" w:rsidRDefault="00EA1DDA" w:rsidP="00806459">
            <w:pPr>
              <w:pStyle w:val="TableParagraph"/>
              <w:numPr>
                <w:ilvl w:val="0"/>
                <w:numId w:val="49"/>
              </w:numPr>
              <w:spacing w:line="254" w:lineRule="auto"/>
              <w:ind w:left="709"/>
              <w:rPr>
                <w:color w:val="080808"/>
              </w:rPr>
            </w:pPr>
            <w:r>
              <w:rPr>
                <w:color w:val="080808"/>
              </w:rPr>
              <w:t>Establish</w:t>
            </w:r>
            <w:r w:rsidRPr="00806459">
              <w:rPr>
                <w:color w:val="080808"/>
              </w:rPr>
              <w:t xml:space="preserve"> </w:t>
            </w:r>
            <w:r>
              <w:rPr>
                <w:color w:val="080808"/>
              </w:rPr>
              <w:t>clearly labelled</w:t>
            </w:r>
            <w:r w:rsidRPr="00806459">
              <w:rPr>
                <w:color w:val="080808"/>
              </w:rPr>
              <w:t xml:space="preserve"> </w:t>
            </w:r>
            <w:r>
              <w:rPr>
                <w:color w:val="080808"/>
              </w:rPr>
              <w:t>waste</w:t>
            </w:r>
            <w:r w:rsidRPr="00806459">
              <w:rPr>
                <w:color w:val="080808"/>
              </w:rPr>
              <w:t xml:space="preserve"> </w:t>
            </w:r>
            <w:r>
              <w:rPr>
                <w:color w:val="080808"/>
              </w:rPr>
              <w:t>collection</w:t>
            </w:r>
            <w:r w:rsidRPr="00806459">
              <w:rPr>
                <w:color w:val="080808"/>
              </w:rPr>
              <w:t xml:space="preserve"> </w:t>
            </w:r>
            <w:r>
              <w:rPr>
                <w:color w:val="080808"/>
              </w:rPr>
              <w:t>bins</w:t>
            </w:r>
            <w:r w:rsidRPr="00806459">
              <w:rPr>
                <w:color w:val="080808"/>
              </w:rPr>
              <w:t xml:space="preserve"> </w:t>
            </w:r>
            <w:r>
              <w:rPr>
                <w:color w:val="080808"/>
              </w:rPr>
              <w:t>for</w:t>
            </w:r>
            <w:r w:rsidRPr="00806459">
              <w:rPr>
                <w:color w:val="080808"/>
              </w:rPr>
              <w:t xml:space="preserve"> </w:t>
            </w:r>
            <w:r>
              <w:rPr>
                <w:color w:val="080808"/>
              </w:rPr>
              <w:t>different types</w:t>
            </w:r>
            <w:r w:rsidRPr="00806459">
              <w:rPr>
                <w:color w:val="080808"/>
              </w:rPr>
              <w:t xml:space="preserve"> </w:t>
            </w:r>
            <w:r>
              <w:rPr>
                <w:color w:val="080808"/>
              </w:rPr>
              <w:t>of waste</w:t>
            </w:r>
            <w:r w:rsidRPr="00806459">
              <w:rPr>
                <w:color w:val="080808"/>
              </w:rPr>
              <w:t xml:space="preserve"> </w:t>
            </w:r>
            <w:r>
              <w:rPr>
                <w:color w:val="080808"/>
              </w:rPr>
              <w:t>(e.g.,</w:t>
            </w:r>
            <w:r w:rsidRPr="00806459">
              <w:rPr>
                <w:color w:val="080808"/>
              </w:rPr>
              <w:t xml:space="preserve"> </w:t>
            </w:r>
            <w:r>
              <w:rPr>
                <w:color w:val="080808"/>
              </w:rPr>
              <w:t>recyclables, hazardous materials, general waste).</w:t>
            </w:r>
          </w:p>
          <w:p w14:paraId="17FA089C" w14:textId="18920D4E" w:rsidR="00EA1DDA" w:rsidRPr="00806459" w:rsidRDefault="00EA1DDA" w:rsidP="00806459">
            <w:pPr>
              <w:pStyle w:val="TableParagraph"/>
              <w:numPr>
                <w:ilvl w:val="0"/>
                <w:numId w:val="49"/>
              </w:numPr>
              <w:spacing w:line="254" w:lineRule="auto"/>
              <w:ind w:left="709"/>
              <w:rPr>
                <w:color w:val="080808"/>
              </w:rPr>
            </w:pPr>
            <w:r>
              <w:rPr>
                <w:color w:val="080808"/>
              </w:rPr>
              <w:t>Ensure</w:t>
            </w:r>
            <w:r w:rsidRPr="00806459">
              <w:rPr>
                <w:color w:val="080808"/>
              </w:rPr>
              <w:t xml:space="preserve"> </w:t>
            </w:r>
            <w:r>
              <w:rPr>
                <w:color w:val="080808"/>
              </w:rPr>
              <w:t>proper</w:t>
            </w:r>
            <w:r w:rsidRPr="00806459">
              <w:rPr>
                <w:color w:val="080808"/>
              </w:rPr>
              <w:t xml:space="preserve"> </w:t>
            </w:r>
            <w:r>
              <w:rPr>
                <w:color w:val="080808"/>
              </w:rPr>
              <w:t>storage</w:t>
            </w:r>
            <w:r w:rsidRPr="00806459">
              <w:rPr>
                <w:color w:val="080808"/>
              </w:rPr>
              <w:t xml:space="preserve"> </w:t>
            </w:r>
            <w:r>
              <w:rPr>
                <w:color w:val="080808"/>
              </w:rPr>
              <w:t>of</w:t>
            </w:r>
            <w:r w:rsidRPr="00806459">
              <w:rPr>
                <w:color w:val="080808"/>
              </w:rPr>
              <w:t xml:space="preserve"> </w:t>
            </w:r>
            <w:r>
              <w:rPr>
                <w:color w:val="080808"/>
              </w:rPr>
              <w:t>waste</w:t>
            </w:r>
            <w:r w:rsidRPr="00806459">
              <w:rPr>
                <w:color w:val="080808"/>
              </w:rPr>
              <w:t xml:space="preserve"> </w:t>
            </w:r>
            <w:r>
              <w:rPr>
                <w:color w:val="080808"/>
              </w:rPr>
              <w:t>materials</w:t>
            </w:r>
            <w:r w:rsidRPr="00806459">
              <w:rPr>
                <w:color w:val="080808"/>
              </w:rPr>
              <w:t xml:space="preserve"> </w:t>
            </w:r>
            <w:r>
              <w:rPr>
                <w:color w:val="080808"/>
              </w:rPr>
              <w:t>to</w:t>
            </w:r>
            <w:r w:rsidRPr="00806459">
              <w:rPr>
                <w:color w:val="080808"/>
              </w:rPr>
              <w:t xml:space="preserve"> </w:t>
            </w:r>
            <w:r>
              <w:rPr>
                <w:color w:val="080808"/>
              </w:rPr>
              <w:t>prevent</w:t>
            </w:r>
            <w:r w:rsidRPr="00806459">
              <w:rPr>
                <w:color w:val="080808"/>
              </w:rPr>
              <w:t xml:space="preserve"> </w:t>
            </w:r>
            <w:r>
              <w:rPr>
                <w:color w:val="080808"/>
              </w:rPr>
              <w:t>contamination</w:t>
            </w:r>
            <w:r w:rsidRPr="00806459">
              <w:rPr>
                <w:color w:val="080808"/>
              </w:rPr>
              <w:t xml:space="preserve"> </w:t>
            </w:r>
            <w:r>
              <w:rPr>
                <w:color w:val="080808"/>
              </w:rPr>
              <w:t>and</w:t>
            </w:r>
            <w:r w:rsidRPr="00806459">
              <w:rPr>
                <w:color w:val="080808"/>
              </w:rPr>
              <w:t xml:space="preserve"> </w:t>
            </w:r>
            <w:r>
              <w:rPr>
                <w:color w:val="080808"/>
              </w:rPr>
              <w:t xml:space="preserve">environmental </w:t>
            </w:r>
            <w:r w:rsidRPr="00806459">
              <w:rPr>
                <w:color w:val="080808"/>
              </w:rPr>
              <w:t>hazards.</w:t>
            </w:r>
          </w:p>
          <w:p w14:paraId="6E290B0E" w14:textId="77777777" w:rsidR="00EA1DDA" w:rsidRDefault="00EA1DDA" w:rsidP="00EA1DDA">
            <w:pPr>
              <w:pStyle w:val="TableParagraph"/>
              <w:spacing w:before="49"/>
            </w:pPr>
          </w:p>
          <w:p w14:paraId="379A15BE" w14:textId="77777777" w:rsidR="00EA1DDA" w:rsidRDefault="00EA1DDA" w:rsidP="00EA1DDA">
            <w:pPr>
              <w:pStyle w:val="TableParagraph"/>
              <w:ind w:left="62"/>
            </w:pPr>
            <w:r>
              <w:rPr>
                <w:color w:val="080808"/>
              </w:rPr>
              <w:t>Equipment</w:t>
            </w:r>
            <w:r>
              <w:rPr>
                <w:color w:val="080808"/>
                <w:spacing w:val="-4"/>
              </w:rPr>
              <w:t xml:space="preserve"> </w:t>
            </w:r>
            <w:r>
              <w:rPr>
                <w:color w:val="080808"/>
              </w:rPr>
              <w:t>and</w:t>
            </w:r>
            <w:r>
              <w:rPr>
                <w:color w:val="080808"/>
                <w:spacing w:val="-9"/>
              </w:rPr>
              <w:t xml:space="preserve"> </w:t>
            </w:r>
            <w:r>
              <w:rPr>
                <w:color w:val="080808"/>
              </w:rPr>
              <w:t>Tools</w:t>
            </w:r>
            <w:r>
              <w:rPr>
                <w:color w:val="080808"/>
                <w:spacing w:val="-3"/>
              </w:rPr>
              <w:t xml:space="preserve"> </w:t>
            </w:r>
            <w:r>
              <w:rPr>
                <w:color w:val="080808"/>
                <w:spacing w:val="-2"/>
              </w:rPr>
              <w:t>Storage</w:t>
            </w:r>
          </w:p>
          <w:p w14:paraId="2D40E507" w14:textId="77777777" w:rsidR="00EA1DDA" w:rsidRDefault="00EA1DDA" w:rsidP="00EA1DDA">
            <w:pPr>
              <w:pStyle w:val="TableParagraph"/>
              <w:spacing w:before="63"/>
            </w:pPr>
          </w:p>
          <w:p w14:paraId="645B9618" w14:textId="2A5CBAE3" w:rsidR="00F364B4" w:rsidRPr="006025BD" w:rsidRDefault="00EA1DDA" w:rsidP="006025BD">
            <w:pPr>
              <w:pStyle w:val="TableParagraph"/>
              <w:numPr>
                <w:ilvl w:val="0"/>
                <w:numId w:val="49"/>
              </w:numPr>
              <w:spacing w:line="254" w:lineRule="auto"/>
              <w:ind w:left="709"/>
              <w:rPr>
                <w:color w:val="080808"/>
              </w:rPr>
            </w:pPr>
            <w:r>
              <w:rPr>
                <w:color w:val="080808"/>
              </w:rPr>
              <w:t>Use</w:t>
            </w:r>
            <w:r w:rsidRPr="00806459">
              <w:rPr>
                <w:color w:val="080808"/>
              </w:rPr>
              <w:t xml:space="preserve"> </w:t>
            </w:r>
            <w:r>
              <w:rPr>
                <w:color w:val="080808"/>
              </w:rPr>
              <w:t>lockable</w:t>
            </w:r>
            <w:r w:rsidRPr="00806459">
              <w:rPr>
                <w:color w:val="080808"/>
              </w:rPr>
              <w:t xml:space="preserve"> </w:t>
            </w:r>
            <w:r>
              <w:rPr>
                <w:color w:val="080808"/>
              </w:rPr>
              <w:t>containers</w:t>
            </w:r>
            <w:r w:rsidRPr="00806459">
              <w:rPr>
                <w:color w:val="080808"/>
              </w:rPr>
              <w:t xml:space="preserve"> </w:t>
            </w:r>
            <w:r>
              <w:rPr>
                <w:color w:val="080808"/>
              </w:rPr>
              <w:t>or</w:t>
            </w:r>
            <w:r w:rsidRPr="00806459">
              <w:rPr>
                <w:color w:val="080808"/>
              </w:rPr>
              <w:t xml:space="preserve"> </w:t>
            </w:r>
            <w:r>
              <w:rPr>
                <w:color w:val="080808"/>
              </w:rPr>
              <w:t>storage</w:t>
            </w:r>
            <w:r w:rsidRPr="00806459">
              <w:rPr>
                <w:color w:val="080808"/>
              </w:rPr>
              <w:t xml:space="preserve"> </w:t>
            </w:r>
            <w:r>
              <w:rPr>
                <w:color w:val="080808"/>
              </w:rPr>
              <w:t>units</w:t>
            </w:r>
            <w:r w:rsidRPr="00806459">
              <w:rPr>
                <w:color w:val="080808"/>
              </w:rPr>
              <w:t xml:space="preserve"> </w:t>
            </w:r>
            <w:r>
              <w:rPr>
                <w:color w:val="080808"/>
              </w:rPr>
              <w:t>for</w:t>
            </w:r>
            <w:r w:rsidRPr="00806459">
              <w:rPr>
                <w:color w:val="080808"/>
              </w:rPr>
              <w:t xml:space="preserve"> </w:t>
            </w:r>
            <w:r>
              <w:rPr>
                <w:color w:val="080808"/>
              </w:rPr>
              <w:t>small</w:t>
            </w:r>
            <w:r w:rsidRPr="00806459">
              <w:rPr>
                <w:color w:val="080808"/>
              </w:rPr>
              <w:t xml:space="preserve"> </w:t>
            </w:r>
            <w:r>
              <w:rPr>
                <w:color w:val="080808"/>
              </w:rPr>
              <w:t>tools</w:t>
            </w:r>
            <w:r w:rsidRPr="00806459">
              <w:rPr>
                <w:color w:val="080808"/>
              </w:rPr>
              <w:t xml:space="preserve"> </w:t>
            </w:r>
            <w:r>
              <w:rPr>
                <w:color w:val="080808"/>
              </w:rPr>
              <w:t>and</w:t>
            </w:r>
            <w:r w:rsidRPr="00806459">
              <w:rPr>
                <w:color w:val="080808"/>
              </w:rPr>
              <w:t xml:space="preserve"> </w:t>
            </w:r>
            <w:r>
              <w:rPr>
                <w:color w:val="080808"/>
              </w:rPr>
              <w:t>equipment</w:t>
            </w:r>
            <w:r w:rsidRPr="00806459">
              <w:rPr>
                <w:color w:val="080808"/>
              </w:rPr>
              <w:t xml:space="preserve"> to prevent theft.</w:t>
            </w:r>
          </w:p>
          <w:p w14:paraId="38858364" w14:textId="77777777" w:rsidR="00F364B4" w:rsidRDefault="00F364B4" w:rsidP="00A51824">
            <w:pPr>
              <w:spacing w:line="230" w:lineRule="exact"/>
              <w:ind w:right="-34"/>
              <w:rPr>
                <w:rFonts w:cs="Arial"/>
                <w:color w:val="010302"/>
                <w:szCs w:val="20"/>
              </w:rPr>
            </w:pPr>
          </w:p>
          <w:p w14:paraId="0CF75734" w14:textId="381E8D55" w:rsidR="009C7809" w:rsidRPr="00244336" w:rsidRDefault="009C7809" w:rsidP="00E31DC8">
            <w:pPr>
              <w:spacing w:line="230" w:lineRule="exact"/>
              <w:ind w:right="-34"/>
              <w:rPr>
                <w:rFonts w:cs="Arial"/>
                <w:color w:val="010302"/>
                <w:szCs w:val="20"/>
              </w:rPr>
            </w:pPr>
          </w:p>
        </w:tc>
      </w:tr>
      <w:tr w:rsidR="00D5756B" w:rsidRPr="00244336" w14:paraId="0A6417E5" w14:textId="77777777" w:rsidTr="0653EAD8">
        <w:trPr>
          <w:trHeight w:val="271"/>
          <w:jc w:val="center"/>
        </w:trPr>
        <w:tc>
          <w:tcPr>
            <w:tcW w:w="8981" w:type="dxa"/>
            <w:gridSpan w:val="3"/>
            <w:shd w:val="clear" w:color="auto" w:fill="C6D9F1"/>
            <w:vAlign w:val="center"/>
          </w:tcPr>
          <w:p w14:paraId="2D394DA2" w14:textId="63CA4702" w:rsidR="00D5756B" w:rsidRPr="00244336" w:rsidRDefault="00D5756B" w:rsidP="00E31DC8">
            <w:pPr>
              <w:jc w:val="center"/>
              <w:rPr>
                <w:rFonts w:cs="Arial"/>
                <w:color w:val="010302"/>
                <w:szCs w:val="20"/>
              </w:rPr>
            </w:pPr>
            <w:r w:rsidRPr="00244336">
              <w:rPr>
                <w:rFonts w:cs="Arial"/>
                <w:b/>
                <w:bCs/>
                <w:color w:val="000000"/>
                <w:szCs w:val="20"/>
              </w:rPr>
              <w:t xml:space="preserve">Waste </w:t>
            </w:r>
            <w:r w:rsidR="009F4E20" w:rsidRPr="00244336">
              <w:rPr>
                <w:rFonts w:cs="Arial"/>
                <w:b/>
                <w:bCs/>
                <w:color w:val="000000"/>
                <w:szCs w:val="20"/>
              </w:rPr>
              <w:t>R</w:t>
            </w:r>
            <w:r w:rsidRPr="00244336">
              <w:rPr>
                <w:rFonts w:cs="Arial"/>
                <w:b/>
                <w:bCs/>
                <w:color w:val="000000"/>
                <w:szCs w:val="20"/>
              </w:rPr>
              <w:t xml:space="preserve">emoval </w:t>
            </w:r>
            <w:r w:rsidRPr="00244336">
              <w:rPr>
                <w:rFonts w:cs="Arial"/>
                <w:b/>
                <w:bCs/>
                <w:color w:val="000000"/>
                <w:spacing w:val="-4"/>
                <w:szCs w:val="20"/>
              </w:rPr>
              <w:t>A</w:t>
            </w:r>
            <w:r w:rsidRPr="00244336">
              <w:rPr>
                <w:rFonts w:cs="Arial"/>
                <w:b/>
                <w:bCs/>
                <w:color w:val="000000"/>
                <w:szCs w:val="20"/>
              </w:rPr>
              <w:t>rrangements</w:t>
            </w:r>
          </w:p>
        </w:tc>
      </w:tr>
      <w:tr w:rsidR="00D5756B" w:rsidRPr="00244336" w14:paraId="2ED97879" w14:textId="77777777" w:rsidTr="0653EAD8">
        <w:trPr>
          <w:trHeight w:val="510"/>
          <w:jc w:val="center"/>
        </w:trPr>
        <w:tc>
          <w:tcPr>
            <w:tcW w:w="8981" w:type="dxa"/>
            <w:gridSpan w:val="3"/>
            <w:vAlign w:val="center"/>
          </w:tcPr>
          <w:p w14:paraId="3D3D9F6E" w14:textId="77777777" w:rsidR="00EA1DDA" w:rsidRDefault="00EA1DDA" w:rsidP="00EA1DDA">
            <w:pPr>
              <w:rPr>
                <w:rFonts w:cs="Arial"/>
                <w:color w:val="010302"/>
                <w:szCs w:val="20"/>
              </w:rPr>
            </w:pPr>
            <w:r>
              <w:rPr>
                <w:color w:val="010302"/>
              </w:rPr>
              <w:t>Waste</w:t>
            </w:r>
            <w:r>
              <w:rPr>
                <w:color w:val="010302"/>
                <w:spacing w:val="-10"/>
              </w:rPr>
              <w:t xml:space="preserve"> </w:t>
            </w:r>
            <w:r>
              <w:rPr>
                <w:color w:val="010302"/>
              </w:rPr>
              <w:t>Skip</w:t>
            </w:r>
            <w:r>
              <w:rPr>
                <w:color w:val="010302"/>
                <w:spacing w:val="-3"/>
              </w:rPr>
              <w:t xml:space="preserve"> </w:t>
            </w:r>
            <w:r>
              <w:rPr>
                <w:color w:val="010302"/>
              </w:rPr>
              <w:t>shall</w:t>
            </w:r>
            <w:r>
              <w:rPr>
                <w:color w:val="010302"/>
                <w:spacing w:val="-2"/>
              </w:rPr>
              <w:t xml:space="preserve"> </w:t>
            </w:r>
            <w:r>
              <w:rPr>
                <w:color w:val="010302"/>
              </w:rPr>
              <w:t>be</w:t>
            </w:r>
            <w:r>
              <w:rPr>
                <w:color w:val="010302"/>
                <w:spacing w:val="-7"/>
              </w:rPr>
              <w:t xml:space="preserve"> </w:t>
            </w:r>
            <w:r>
              <w:rPr>
                <w:color w:val="010302"/>
              </w:rPr>
              <w:t>provided</w:t>
            </w:r>
            <w:r>
              <w:rPr>
                <w:color w:val="010302"/>
                <w:spacing w:val="-7"/>
              </w:rPr>
              <w:t xml:space="preserve"> </w:t>
            </w:r>
            <w:r>
              <w:rPr>
                <w:color w:val="010302"/>
              </w:rPr>
              <w:t>as</w:t>
            </w:r>
            <w:r>
              <w:rPr>
                <w:color w:val="010302"/>
                <w:spacing w:val="-6"/>
              </w:rPr>
              <w:t xml:space="preserve"> </w:t>
            </w:r>
            <w:r>
              <w:rPr>
                <w:color w:val="010302"/>
              </w:rPr>
              <w:t>per</w:t>
            </w:r>
            <w:r>
              <w:rPr>
                <w:color w:val="010302"/>
                <w:spacing w:val="-1"/>
              </w:rPr>
              <w:t xml:space="preserve"> </w:t>
            </w:r>
            <w:proofErr w:type="spellStart"/>
            <w:r>
              <w:rPr>
                <w:color w:val="010302"/>
              </w:rPr>
              <w:t>Tadweer</w:t>
            </w:r>
            <w:proofErr w:type="spellEnd"/>
            <w:r>
              <w:rPr>
                <w:color w:val="010302"/>
                <w:spacing w:val="-5"/>
              </w:rPr>
              <w:t xml:space="preserve"> </w:t>
            </w:r>
            <w:r>
              <w:rPr>
                <w:color w:val="010302"/>
                <w:spacing w:val="-2"/>
              </w:rPr>
              <w:t>requirements.</w:t>
            </w:r>
          </w:p>
          <w:p w14:paraId="4484C704" w14:textId="77777777" w:rsidR="00F364B4" w:rsidRDefault="00F364B4" w:rsidP="00A51824">
            <w:pPr>
              <w:spacing w:line="230" w:lineRule="exact"/>
              <w:ind w:right="391"/>
              <w:rPr>
                <w:rFonts w:cs="Arial"/>
                <w:color w:val="010302"/>
                <w:szCs w:val="20"/>
              </w:rPr>
            </w:pPr>
          </w:p>
          <w:p w14:paraId="3CC49790" w14:textId="77777777" w:rsidR="00F364B4" w:rsidRDefault="00F364B4" w:rsidP="00A51824">
            <w:pPr>
              <w:spacing w:line="230" w:lineRule="exact"/>
              <w:ind w:right="391"/>
              <w:rPr>
                <w:rFonts w:cs="Arial"/>
                <w:color w:val="010302"/>
                <w:szCs w:val="20"/>
              </w:rPr>
            </w:pPr>
          </w:p>
          <w:p w14:paraId="1376A919" w14:textId="77777777" w:rsidR="00F364B4" w:rsidRDefault="00F364B4" w:rsidP="00A51824">
            <w:pPr>
              <w:spacing w:line="230" w:lineRule="exact"/>
              <w:ind w:right="391"/>
              <w:rPr>
                <w:rFonts w:cs="Arial"/>
                <w:color w:val="010302"/>
                <w:szCs w:val="20"/>
              </w:rPr>
            </w:pPr>
          </w:p>
          <w:p w14:paraId="3CF57014" w14:textId="0E95D9A3" w:rsidR="0094321B" w:rsidRPr="00244336" w:rsidRDefault="0094321B" w:rsidP="00E31DC8">
            <w:pPr>
              <w:spacing w:line="230" w:lineRule="exact"/>
              <w:ind w:right="391"/>
              <w:rPr>
                <w:rFonts w:cs="Arial"/>
                <w:color w:val="010302"/>
                <w:szCs w:val="20"/>
              </w:rPr>
            </w:pPr>
          </w:p>
        </w:tc>
      </w:tr>
      <w:tr w:rsidR="00D5756B" w:rsidRPr="00244336" w14:paraId="69EF4E58" w14:textId="77777777" w:rsidTr="0653EAD8">
        <w:trPr>
          <w:trHeight w:val="271"/>
          <w:jc w:val="center"/>
        </w:trPr>
        <w:tc>
          <w:tcPr>
            <w:tcW w:w="8981" w:type="dxa"/>
            <w:gridSpan w:val="3"/>
            <w:shd w:val="clear" w:color="auto" w:fill="C6D9F1"/>
            <w:vAlign w:val="center"/>
          </w:tcPr>
          <w:p w14:paraId="67EF7F30" w14:textId="3266FE22" w:rsidR="00D5756B" w:rsidRPr="00244336" w:rsidRDefault="00D5756B" w:rsidP="00E31DC8">
            <w:pPr>
              <w:jc w:val="center"/>
              <w:rPr>
                <w:rFonts w:cs="Arial"/>
                <w:color w:val="010302"/>
                <w:szCs w:val="20"/>
              </w:rPr>
            </w:pPr>
            <w:r w:rsidRPr="00244336">
              <w:rPr>
                <w:rFonts w:cs="Arial"/>
                <w:b/>
                <w:bCs/>
                <w:color w:val="000000"/>
                <w:szCs w:val="20"/>
              </w:rPr>
              <w:lastRenderedPageBreak/>
              <w:t>Securit</w:t>
            </w:r>
            <w:r w:rsidRPr="00244336">
              <w:rPr>
                <w:rFonts w:cs="Arial"/>
                <w:b/>
                <w:bCs/>
                <w:color w:val="000000"/>
                <w:spacing w:val="-2"/>
                <w:szCs w:val="20"/>
              </w:rPr>
              <w:t>y</w:t>
            </w:r>
            <w:r w:rsidRPr="00244336">
              <w:rPr>
                <w:rFonts w:cs="Arial"/>
                <w:b/>
                <w:bCs/>
                <w:color w:val="000000"/>
                <w:szCs w:val="20"/>
              </w:rPr>
              <w:t xml:space="preserve"> </w:t>
            </w:r>
            <w:r w:rsidRPr="00244336">
              <w:rPr>
                <w:rFonts w:cs="Arial"/>
                <w:b/>
                <w:bCs/>
                <w:color w:val="000000"/>
                <w:spacing w:val="-4"/>
                <w:szCs w:val="20"/>
              </w:rPr>
              <w:t>A</w:t>
            </w:r>
            <w:r w:rsidRPr="00244336">
              <w:rPr>
                <w:rFonts w:cs="Arial"/>
                <w:b/>
                <w:bCs/>
                <w:color w:val="000000"/>
                <w:szCs w:val="20"/>
              </w:rPr>
              <w:t>rrangements</w:t>
            </w:r>
          </w:p>
        </w:tc>
      </w:tr>
      <w:tr w:rsidR="00D5756B" w:rsidRPr="00244336" w14:paraId="5F7C56D2" w14:textId="77777777" w:rsidTr="0653EAD8">
        <w:trPr>
          <w:trHeight w:val="935"/>
          <w:jc w:val="center"/>
        </w:trPr>
        <w:tc>
          <w:tcPr>
            <w:tcW w:w="8981" w:type="dxa"/>
            <w:gridSpan w:val="3"/>
            <w:vAlign w:val="center"/>
          </w:tcPr>
          <w:p w14:paraId="3F8F96A4" w14:textId="77777777" w:rsidR="00EA1DDA" w:rsidRDefault="00EA1DDA" w:rsidP="00EA1DDA">
            <w:pPr>
              <w:pStyle w:val="TableParagraph"/>
              <w:numPr>
                <w:ilvl w:val="0"/>
                <w:numId w:val="36"/>
              </w:numPr>
              <w:tabs>
                <w:tab w:val="left" w:pos="722"/>
                <w:tab w:val="left" w:pos="724"/>
              </w:tabs>
              <w:autoSpaceDE w:val="0"/>
              <w:autoSpaceDN w:val="0"/>
              <w:spacing w:before="230"/>
              <w:ind w:right="783"/>
            </w:pPr>
            <w:r>
              <w:rPr>
                <w:color w:val="010302"/>
              </w:rPr>
              <w:t>Security</w:t>
            </w:r>
            <w:r>
              <w:rPr>
                <w:color w:val="010302"/>
                <w:spacing w:val="-6"/>
              </w:rPr>
              <w:t xml:space="preserve"> </w:t>
            </w:r>
            <w:r>
              <w:rPr>
                <w:color w:val="010302"/>
              </w:rPr>
              <w:t>guards will</w:t>
            </w:r>
            <w:r>
              <w:rPr>
                <w:color w:val="010302"/>
                <w:spacing w:val="-3"/>
              </w:rPr>
              <w:t xml:space="preserve"> </w:t>
            </w:r>
            <w:r>
              <w:rPr>
                <w:color w:val="010302"/>
              </w:rPr>
              <w:t>be</w:t>
            </w:r>
            <w:r>
              <w:rPr>
                <w:color w:val="010302"/>
                <w:spacing w:val="-6"/>
              </w:rPr>
              <w:t xml:space="preserve"> </w:t>
            </w:r>
            <w:r>
              <w:rPr>
                <w:color w:val="010302"/>
              </w:rPr>
              <w:t>deployed</w:t>
            </w:r>
            <w:r>
              <w:rPr>
                <w:color w:val="010302"/>
                <w:spacing w:val="-6"/>
              </w:rPr>
              <w:t xml:space="preserve"> </w:t>
            </w:r>
            <w:r>
              <w:rPr>
                <w:color w:val="010302"/>
              </w:rPr>
              <w:t>to</w:t>
            </w:r>
            <w:r>
              <w:rPr>
                <w:color w:val="010302"/>
                <w:spacing w:val="-6"/>
              </w:rPr>
              <w:t xml:space="preserve"> </w:t>
            </w:r>
            <w:r>
              <w:rPr>
                <w:color w:val="010302"/>
              </w:rPr>
              <w:t>ensure</w:t>
            </w:r>
            <w:r>
              <w:rPr>
                <w:color w:val="010302"/>
                <w:spacing w:val="-6"/>
              </w:rPr>
              <w:t xml:space="preserve"> </w:t>
            </w:r>
            <w:r>
              <w:rPr>
                <w:color w:val="010302"/>
              </w:rPr>
              <w:t>24/7</w:t>
            </w:r>
            <w:r>
              <w:rPr>
                <w:color w:val="010302"/>
                <w:spacing w:val="-3"/>
              </w:rPr>
              <w:t xml:space="preserve"> </w:t>
            </w:r>
            <w:r>
              <w:rPr>
                <w:color w:val="010302"/>
              </w:rPr>
              <w:t>site</w:t>
            </w:r>
            <w:r>
              <w:rPr>
                <w:color w:val="010302"/>
                <w:spacing w:val="-9"/>
              </w:rPr>
              <w:t xml:space="preserve"> </w:t>
            </w:r>
            <w:r>
              <w:rPr>
                <w:color w:val="010302"/>
              </w:rPr>
              <w:t>security, controlling</w:t>
            </w:r>
            <w:r>
              <w:rPr>
                <w:color w:val="010302"/>
                <w:spacing w:val="-1"/>
              </w:rPr>
              <w:t xml:space="preserve"> </w:t>
            </w:r>
            <w:r>
              <w:rPr>
                <w:color w:val="010302"/>
              </w:rPr>
              <w:t>access, and preventing theft, vandalism, and unauthorized entry.</w:t>
            </w:r>
          </w:p>
          <w:p w14:paraId="0292F95C" w14:textId="77777777" w:rsidR="00EA1DDA" w:rsidRPr="00CD667C" w:rsidRDefault="00EA1DDA" w:rsidP="00EA1DDA">
            <w:pPr>
              <w:pStyle w:val="ListParagraph"/>
              <w:numPr>
                <w:ilvl w:val="0"/>
                <w:numId w:val="36"/>
              </w:numPr>
              <w:rPr>
                <w:rFonts w:cs="Arial"/>
                <w:color w:val="010302"/>
                <w:szCs w:val="20"/>
              </w:rPr>
            </w:pPr>
            <w:r w:rsidRPr="00CD667C">
              <w:rPr>
                <w:color w:val="010302"/>
              </w:rPr>
              <w:t>A properly</w:t>
            </w:r>
            <w:r w:rsidRPr="00CD667C">
              <w:rPr>
                <w:color w:val="010302"/>
                <w:spacing w:val="-4"/>
              </w:rPr>
              <w:t xml:space="preserve"> </w:t>
            </w:r>
            <w:r w:rsidRPr="00CD667C">
              <w:rPr>
                <w:color w:val="010302"/>
              </w:rPr>
              <w:t>secured,</w:t>
            </w:r>
            <w:r w:rsidRPr="00CD667C">
              <w:rPr>
                <w:color w:val="010302"/>
                <w:spacing w:val="-2"/>
              </w:rPr>
              <w:t xml:space="preserve"> </w:t>
            </w:r>
            <w:r w:rsidRPr="00CD667C">
              <w:rPr>
                <w:color w:val="010302"/>
              </w:rPr>
              <w:t>monitored</w:t>
            </w:r>
            <w:r w:rsidRPr="00CD667C">
              <w:rPr>
                <w:color w:val="010302"/>
                <w:spacing w:val="-4"/>
              </w:rPr>
              <w:t xml:space="preserve"> </w:t>
            </w:r>
            <w:r w:rsidRPr="00CD667C">
              <w:rPr>
                <w:color w:val="010302"/>
              </w:rPr>
              <w:t>storage facility</w:t>
            </w:r>
            <w:r w:rsidRPr="00CD667C">
              <w:rPr>
                <w:color w:val="010302"/>
                <w:spacing w:val="-6"/>
              </w:rPr>
              <w:t xml:space="preserve"> </w:t>
            </w:r>
            <w:r w:rsidRPr="00CD667C">
              <w:rPr>
                <w:color w:val="010302"/>
              </w:rPr>
              <w:t>will be</w:t>
            </w:r>
            <w:r w:rsidRPr="00CD667C">
              <w:rPr>
                <w:color w:val="010302"/>
                <w:spacing w:val="-6"/>
              </w:rPr>
              <w:t xml:space="preserve"> </w:t>
            </w:r>
            <w:r w:rsidRPr="00CD667C">
              <w:rPr>
                <w:color w:val="010302"/>
              </w:rPr>
              <w:t>provided on</w:t>
            </w:r>
            <w:r w:rsidRPr="00CD667C">
              <w:rPr>
                <w:color w:val="010302"/>
                <w:spacing w:val="-6"/>
              </w:rPr>
              <w:t xml:space="preserve"> </w:t>
            </w:r>
            <w:r w:rsidRPr="00CD667C">
              <w:rPr>
                <w:color w:val="010302"/>
              </w:rPr>
              <w:t>site</w:t>
            </w:r>
            <w:r w:rsidRPr="00CD667C">
              <w:rPr>
                <w:color w:val="010302"/>
                <w:spacing w:val="-2"/>
              </w:rPr>
              <w:t xml:space="preserve"> </w:t>
            </w:r>
            <w:r w:rsidRPr="00CD667C">
              <w:rPr>
                <w:color w:val="010302"/>
              </w:rPr>
              <w:t>for</w:t>
            </w:r>
            <w:r w:rsidRPr="00CD667C">
              <w:rPr>
                <w:color w:val="010302"/>
                <w:spacing w:val="-4"/>
              </w:rPr>
              <w:t xml:space="preserve"> </w:t>
            </w:r>
            <w:r w:rsidRPr="00CD667C">
              <w:rPr>
                <w:color w:val="010302"/>
              </w:rPr>
              <w:t>hand</w:t>
            </w:r>
            <w:r w:rsidRPr="00CD667C">
              <w:rPr>
                <w:color w:val="010302"/>
                <w:spacing w:val="-6"/>
              </w:rPr>
              <w:t xml:space="preserve"> </w:t>
            </w:r>
            <w:r w:rsidRPr="00CD667C">
              <w:rPr>
                <w:color w:val="010302"/>
              </w:rPr>
              <w:t>tools, equipment etc.</w:t>
            </w:r>
          </w:p>
          <w:p w14:paraId="7D02D89E" w14:textId="77777777" w:rsidR="005332D1" w:rsidRDefault="005332D1" w:rsidP="00A51824">
            <w:pPr>
              <w:rPr>
                <w:rFonts w:cs="Arial"/>
                <w:color w:val="010302"/>
                <w:szCs w:val="20"/>
              </w:rPr>
            </w:pPr>
          </w:p>
          <w:p w14:paraId="53E2BFB9" w14:textId="77777777" w:rsidR="00B91490" w:rsidRDefault="00B91490" w:rsidP="00A51824">
            <w:pPr>
              <w:rPr>
                <w:rFonts w:cs="Arial"/>
                <w:color w:val="010302"/>
                <w:szCs w:val="20"/>
              </w:rPr>
            </w:pPr>
          </w:p>
          <w:p w14:paraId="244E2CE0" w14:textId="77777777" w:rsidR="005332D1" w:rsidRDefault="005332D1" w:rsidP="00A51824">
            <w:pPr>
              <w:rPr>
                <w:rFonts w:cs="Arial"/>
                <w:color w:val="010302"/>
                <w:szCs w:val="20"/>
              </w:rPr>
            </w:pPr>
          </w:p>
          <w:p w14:paraId="6546F8FC" w14:textId="77777777" w:rsidR="005332D1" w:rsidRPr="00244336" w:rsidRDefault="005332D1" w:rsidP="00A51824">
            <w:pPr>
              <w:rPr>
                <w:rFonts w:cs="Arial"/>
                <w:color w:val="010302"/>
                <w:szCs w:val="20"/>
              </w:rPr>
            </w:pPr>
          </w:p>
          <w:p w14:paraId="1C9D741E" w14:textId="38BB4DF8" w:rsidR="00CF481C" w:rsidRPr="00244336" w:rsidRDefault="00CF481C" w:rsidP="00E31DC8">
            <w:pPr>
              <w:rPr>
                <w:rFonts w:cs="Arial"/>
                <w:color w:val="010302"/>
                <w:szCs w:val="20"/>
              </w:rPr>
            </w:pPr>
          </w:p>
        </w:tc>
      </w:tr>
      <w:tr w:rsidR="00D5756B" w:rsidRPr="00244336" w14:paraId="017FB999" w14:textId="77777777" w:rsidTr="0653EAD8">
        <w:trPr>
          <w:trHeight w:val="271"/>
          <w:jc w:val="center"/>
        </w:trPr>
        <w:tc>
          <w:tcPr>
            <w:tcW w:w="8981" w:type="dxa"/>
            <w:gridSpan w:val="3"/>
            <w:shd w:val="clear" w:color="auto" w:fill="C6D9F1"/>
            <w:vAlign w:val="center"/>
          </w:tcPr>
          <w:p w14:paraId="401BB1C5" w14:textId="5C916B7B" w:rsidR="00D5756B" w:rsidRPr="00244336" w:rsidRDefault="00E569B3" w:rsidP="0039556E">
            <w:pPr>
              <w:jc w:val="center"/>
              <w:rPr>
                <w:rFonts w:cs="Arial"/>
                <w:color w:val="010302"/>
                <w:szCs w:val="20"/>
              </w:rPr>
            </w:pPr>
            <w:r>
              <w:rPr>
                <w:rFonts w:cs="Arial"/>
                <w:b/>
                <w:color w:val="000000"/>
                <w:szCs w:val="20"/>
              </w:rPr>
              <w:t>Management of Change at Site</w:t>
            </w:r>
          </w:p>
        </w:tc>
      </w:tr>
      <w:tr w:rsidR="00D5756B" w:rsidRPr="00244336" w14:paraId="3F5C7F4A" w14:textId="77777777" w:rsidTr="0653EAD8">
        <w:trPr>
          <w:trHeight w:val="1137"/>
          <w:jc w:val="center"/>
        </w:trPr>
        <w:tc>
          <w:tcPr>
            <w:tcW w:w="8981" w:type="dxa"/>
            <w:gridSpan w:val="3"/>
            <w:vAlign w:val="center"/>
          </w:tcPr>
          <w:p w14:paraId="64746E53" w14:textId="77777777" w:rsidR="00DE3F7C" w:rsidRPr="00AC1598" w:rsidRDefault="00DE3F7C" w:rsidP="00E31DC8">
            <w:pPr>
              <w:spacing w:line="230" w:lineRule="exact"/>
              <w:ind w:right="266"/>
              <w:rPr>
                <w:rFonts w:cs="Arial"/>
                <w:i/>
                <w:color w:val="010302"/>
                <w:szCs w:val="20"/>
              </w:rPr>
            </w:pPr>
          </w:p>
          <w:p w14:paraId="53E37EE3" w14:textId="3F75C8DA" w:rsidR="00C26FC4" w:rsidRPr="00EA1DDA" w:rsidRDefault="00A51824" w:rsidP="00E31DC8">
            <w:pPr>
              <w:pStyle w:val="ListParagraph"/>
              <w:numPr>
                <w:ilvl w:val="0"/>
                <w:numId w:val="25"/>
              </w:numPr>
              <w:spacing w:line="230" w:lineRule="exact"/>
              <w:ind w:right="266"/>
              <w:rPr>
                <w:rFonts w:cs="Arial"/>
                <w:color w:val="000000" w:themeColor="text1"/>
                <w:szCs w:val="20"/>
              </w:rPr>
            </w:pPr>
            <w:r w:rsidRPr="00EA1DDA">
              <w:rPr>
                <w:rFonts w:cs="Arial"/>
                <w:color w:val="000000" w:themeColor="text1"/>
                <w:szCs w:val="20"/>
              </w:rPr>
              <w:t>Management of change procedure</w:t>
            </w:r>
            <w:r w:rsidR="001010A2" w:rsidRPr="00EA1DDA">
              <w:rPr>
                <w:rFonts w:cs="Arial"/>
                <w:color w:val="000000" w:themeColor="text1"/>
                <w:szCs w:val="20"/>
              </w:rPr>
              <w:t xml:space="preserve"> by </w:t>
            </w:r>
            <w:r w:rsidR="00245776">
              <w:rPr>
                <w:rFonts w:cs="Arial"/>
                <w:color w:val="000000" w:themeColor="text1"/>
                <w:szCs w:val="20"/>
              </w:rPr>
              <w:t>TAQA</w:t>
            </w:r>
            <w:r w:rsidR="001010A2" w:rsidRPr="00EA1DDA">
              <w:rPr>
                <w:rFonts w:cs="Arial"/>
                <w:color w:val="000000" w:themeColor="text1"/>
                <w:szCs w:val="20"/>
              </w:rPr>
              <w:t xml:space="preserve"> – Note for </w:t>
            </w:r>
            <w:r w:rsidR="00245776">
              <w:rPr>
                <w:rFonts w:cs="Arial"/>
                <w:color w:val="000000" w:themeColor="text1"/>
                <w:szCs w:val="20"/>
              </w:rPr>
              <w:t>TAQA</w:t>
            </w:r>
            <w:r w:rsidR="001010A2" w:rsidRPr="00EA1DDA">
              <w:rPr>
                <w:rFonts w:cs="Arial"/>
                <w:color w:val="000000" w:themeColor="text1"/>
                <w:szCs w:val="20"/>
              </w:rPr>
              <w:t xml:space="preserve">: To be developed by </w:t>
            </w:r>
            <w:r w:rsidR="00245776">
              <w:rPr>
                <w:rFonts w:cs="Arial"/>
                <w:color w:val="000000" w:themeColor="text1"/>
                <w:szCs w:val="20"/>
              </w:rPr>
              <w:t>TAQA</w:t>
            </w:r>
            <w:r w:rsidR="001010A2" w:rsidRPr="00EA1DDA">
              <w:rPr>
                <w:rFonts w:cs="Arial"/>
                <w:color w:val="000000" w:themeColor="text1"/>
                <w:szCs w:val="20"/>
              </w:rPr>
              <w:t xml:space="preserve"> if not available. </w:t>
            </w:r>
            <w:r w:rsidRPr="00EA1DDA">
              <w:rPr>
                <w:rFonts w:cs="Arial"/>
                <w:color w:val="000000" w:themeColor="text1"/>
                <w:szCs w:val="20"/>
              </w:rPr>
              <w:t xml:space="preserve">  </w:t>
            </w:r>
          </w:p>
          <w:p w14:paraId="22915772" w14:textId="77777777" w:rsidR="00F6751E" w:rsidRDefault="00F6751E" w:rsidP="00F6751E">
            <w:pPr>
              <w:spacing w:line="230" w:lineRule="exact"/>
              <w:ind w:right="266"/>
              <w:rPr>
                <w:rFonts w:cs="Arial"/>
                <w:color w:val="010302"/>
                <w:szCs w:val="20"/>
              </w:rPr>
            </w:pPr>
          </w:p>
          <w:p w14:paraId="3662931E" w14:textId="7D27CB10" w:rsidR="00F6751E" w:rsidRPr="00F6751E" w:rsidRDefault="00F6751E" w:rsidP="00F6751E">
            <w:pPr>
              <w:spacing w:line="230" w:lineRule="exact"/>
              <w:ind w:right="266"/>
              <w:rPr>
                <w:rFonts w:cs="Arial"/>
                <w:color w:val="010302"/>
                <w:szCs w:val="20"/>
              </w:rPr>
            </w:pPr>
            <w:r>
              <w:rPr>
                <w:rFonts w:cs="Arial"/>
                <w:color w:val="010302"/>
                <w:szCs w:val="20"/>
              </w:rPr>
              <w:t>Note:</w:t>
            </w:r>
          </w:p>
          <w:p w14:paraId="77F57C67" w14:textId="3344A433" w:rsidR="00D5756B" w:rsidRDefault="00F6751E" w:rsidP="00E31DC8">
            <w:pPr>
              <w:pStyle w:val="ListParagraph"/>
              <w:numPr>
                <w:ilvl w:val="0"/>
                <w:numId w:val="25"/>
              </w:numPr>
              <w:spacing w:line="230" w:lineRule="exact"/>
              <w:ind w:right="266"/>
              <w:rPr>
                <w:rFonts w:cs="Arial"/>
                <w:color w:val="010302"/>
                <w:szCs w:val="20"/>
              </w:rPr>
            </w:pPr>
            <w:r>
              <w:rPr>
                <w:rFonts w:cs="Arial"/>
                <w:color w:val="010302"/>
                <w:szCs w:val="20"/>
              </w:rPr>
              <w:t>C</w:t>
            </w:r>
            <w:r w:rsidR="00A51824" w:rsidRPr="005D7BD8">
              <w:rPr>
                <w:rFonts w:cs="Arial"/>
                <w:color w:val="010302"/>
                <w:szCs w:val="20"/>
              </w:rPr>
              <w:t>hanges</w:t>
            </w:r>
            <w:r w:rsidR="002E3640" w:rsidRPr="00263FB9">
              <w:rPr>
                <w:rFonts w:cs="Arial"/>
                <w:color w:val="010302"/>
                <w:szCs w:val="20"/>
              </w:rPr>
              <w:t xml:space="preserve"> can have an impact on HSE at work. These may include temporary works or works omitted</w:t>
            </w:r>
            <w:r w:rsidR="002E3640">
              <w:rPr>
                <w:rFonts w:cs="Arial"/>
                <w:color w:val="010302"/>
                <w:szCs w:val="20"/>
              </w:rPr>
              <w:t xml:space="preserve"> from the original </w:t>
            </w:r>
            <w:r w:rsidR="00A51824" w:rsidRPr="005D7BD8">
              <w:rPr>
                <w:rFonts w:cs="Arial"/>
                <w:color w:val="010302"/>
                <w:szCs w:val="20"/>
              </w:rPr>
              <w:t>metho</w:t>
            </w:r>
            <w:r>
              <w:rPr>
                <w:rFonts w:cs="Arial"/>
                <w:color w:val="010302"/>
                <w:szCs w:val="20"/>
              </w:rPr>
              <w:t>d</w:t>
            </w:r>
            <w:r w:rsidR="002E3640">
              <w:rPr>
                <w:rFonts w:cs="Arial"/>
                <w:color w:val="010302"/>
                <w:szCs w:val="20"/>
              </w:rPr>
              <w:t xml:space="preserve"> statement.</w:t>
            </w:r>
          </w:p>
          <w:p w14:paraId="638DCB94" w14:textId="2641FCC4" w:rsidR="005332D1" w:rsidRDefault="3215BAE5" w:rsidP="0653EAD8">
            <w:pPr>
              <w:pStyle w:val="ListParagraph"/>
              <w:numPr>
                <w:ilvl w:val="0"/>
                <w:numId w:val="25"/>
              </w:numPr>
              <w:spacing w:line="230" w:lineRule="exact"/>
              <w:ind w:right="266"/>
              <w:rPr>
                <w:rFonts w:cs="Arial"/>
                <w:color w:val="010302"/>
              </w:rPr>
            </w:pPr>
            <w:r w:rsidRPr="0653EAD8">
              <w:rPr>
                <w:rFonts w:cs="Arial"/>
                <w:color w:val="010302"/>
              </w:rPr>
              <w:t>The control measures</w:t>
            </w:r>
            <w:r w:rsidR="1CC36EE9" w:rsidRPr="0653EAD8">
              <w:rPr>
                <w:rFonts w:cs="Arial"/>
                <w:color w:val="010302"/>
              </w:rPr>
              <w:t xml:space="preserve"> for the management of change should include risk assessment, effective coordination and cooperation between all parties involved.</w:t>
            </w:r>
            <w:r w:rsidR="0A16F747" w:rsidRPr="0653EAD8">
              <w:rPr>
                <w:rFonts w:cs="Arial"/>
                <w:color w:val="010302"/>
              </w:rPr>
              <w:t xml:space="preserve"> These changes should be reco</w:t>
            </w:r>
            <w:r w:rsidR="0E31B6F2" w:rsidRPr="0653EAD8">
              <w:rPr>
                <w:rFonts w:cs="Arial"/>
                <w:color w:val="010302"/>
              </w:rPr>
              <w:t>r</w:t>
            </w:r>
            <w:r w:rsidR="0A16F747" w:rsidRPr="0653EAD8">
              <w:rPr>
                <w:rFonts w:cs="Arial"/>
                <w:color w:val="010302"/>
              </w:rPr>
              <w:t>ded and signed by all part</w:t>
            </w:r>
            <w:r w:rsidR="4293BB32" w:rsidRPr="0653EAD8">
              <w:rPr>
                <w:rFonts w:cs="Arial"/>
                <w:color w:val="010302"/>
              </w:rPr>
              <w:t>ie</w:t>
            </w:r>
            <w:r w:rsidR="0A16F747" w:rsidRPr="0653EAD8">
              <w:rPr>
                <w:rFonts w:cs="Arial"/>
                <w:color w:val="010302"/>
              </w:rPr>
              <w:t>s involved</w:t>
            </w:r>
            <w:r w:rsidR="3A7B500D" w:rsidRPr="0653EAD8">
              <w:rPr>
                <w:rFonts w:cs="Arial"/>
                <w:color w:val="010302"/>
              </w:rPr>
              <w:t>.</w:t>
            </w:r>
          </w:p>
          <w:p w14:paraId="1BFFCCB2" w14:textId="138EACF4" w:rsidR="002E3640" w:rsidRPr="00244336" w:rsidRDefault="002E3640" w:rsidP="003E0406">
            <w:pPr>
              <w:pStyle w:val="ListParagraph"/>
              <w:spacing w:line="230" w:lineRule="exact"/>
              <w:ind w:left="720" w:right="266"/>
              <w:rPr>
                <w:rFonts w:cs="Arial"/>
                <w:color w:val="010302"/>
                <w:szCs w:val="20"/>
              </w:rPr>
            </w:pPr>
          </w:p>
        </w:tc>
      </w:tr>
      <w:tr w:rsidR="00D5756B" w:rsidRPr="00244336" w14:paraId="493B34A8" w14:textId="77777777" w:rsidTr="0653EAD8">
        <w:trPr>
          <w:trHeight w:val="274"/>
          <w:jc w:val="center"/>
        </w:trPr>
        <w:tc>
          <w:tcPr>
            <w:tcW w:w="8981" w:type="dxa"/>
            <w:gridSpan w:val="3"/>
            <w:shd w:val="clear" w:color="auto" w:fill="C6D9F1"/>
            <w:vAlign w:val="center"/>
          </w:tcPr>
          <w:p w14:paraId="5A8C08D2" w14:textId="0A44DABF" w:rsidR="00D5756B" w:rsidRPr="00244336" w:rsidRDefault="00D5756B" w:rsidP="00E31DC8">
            <w:pPr>
              <w:jc w:val="center"/>
              <w:rPr>
                <w:rFonts w:cs="Arial"/>
                <w:color w:val="010302"/>
                <w:szCs w:val="20"/>
              </w:rPr>
            </w:pPr>
            <w:r w:rsidRPr="00244336">
              <w:rPr>
                <w:rFonts w:cs="Arial"/>
                <w:b/>
                <w:bCs/>
                <w:color w:val="000000"/>
                <w:szCs w:val="20"/>
              </w:rPr>
              <w:t>Special Emergenc</w:t>
            </w:r>
            <w:r w:rsidRPr="00244336">
              <w:rPr>
                <w:rFonts w:cs="Arial"/>
                <w:b/>
                <w:bCs/>
                <w:color w:val="000000"/>
                <w:spacing w:val="-2"/>
                <w:szCs w:val="20"/>
              </w:rPr>
              <w:t>y</w:t>
            </w:r>
            <w:r w:rsidRPr="00244336">
              <w:rPr>
                <w:rFonts w:cs="Arial"/>
                <w:b/>
                <w:bCs/>
                <w:color w:val="000000"/>
                <w:szCs w:val="20"/>
              </w:rPr>
              <w:t xml:space="preserve"> Procedures</w:t>
            </w:r>
          </w:p>
        </w:tc>
      </w:tr>
      <w:tr w:rsidR="00D5756B" w:rsidRPr="00244336" w14:paraId="20CA5BC5" w14:textId="77777777" w:rsidTr="0653EAD8">
        <w:trPr>
          <w:trHeight w:val="676"/>
          <w:jc w:val="center"/>
        </w:trPr>
        <w:tc>
          <w:tcPr>
            <w:tcW w:w="8981" w:type="dxa"/>
            <w:gridSpan w:val="3"/>
            <w:vAlign w:val="center"/>
          </w:tcPr>
          <w:p w14:paraId="1DC86EA7" w14:textId="4CBA87A3" w:rsidR="004B1673" w:rsidRPr="00E20FCA" w:rsidRDefault="007E3C21" w:rsidP="00E31DC8">
            <w:pPr>
              <w:spacing w:line="230" w:lineRule="exact"/>
              <w:ind w:right="266"/>
              <w:rPr>
                <w:rFonts w:cs="Arial"/>
                <w:color w:val="FF0000"/>
                <w:szCs w:val="20"/>
              </w:rPr>
            </w:pPr>
            <w:r>
              <w:rPr>
                <w:rFonts w:cs="Arial"/>
                <w:color w:val="010302"/>
                <w:szCs w:val="20"/>
              </w:rPr>
              <w:t>As a minimum the contractor shall include the following</w:t>
            </w:r>
            <w:r w:rsidR="00145A89">
              <w:rPr>
                <w:rFonts w:cs="Arial"/>
                <w:color w:val="010302"/>
                <w:szCs w:val="20"/>
              </w:rPr>
              <w:t>.</w:t>
            </w:r>
            <w:r>
              <w:rPr>
                <w:rFonts w:cs="Arial"/>
                <w:color w:val="010302"/>
                <w:szCs w:val="20"/>
              </w:rPr>
              <w:t xml:space="preserve"> </w:t>
            </w:r>
            <w:r w:rsidR="004B1673" w:rsidRPr="00E20FCA">
              <w:rPr>
                <w:rFonts w:cs="Arial"/>
                <w:color w:val="FF0000"/>
                <w:szCs w:val="20"/>
              </w:rPr>
              <w:t xml:space="preserve"> </w:t>
            </w:r>
          </w:p>
          <w:p w14:paraId="78CA4994" w14:textId="2D49CF2A" w:rsidR="00C07DFB" w:rsidRDefault="00C07DFB" w:rsidP="00E31DC8">
            <w:pPr>
              <w:ind w:left="85"/>
              <w:rPr>
                <w:rFonts w:cs="Arial"/>
                <w:color w:val="010302"/>
                <w:szCs w:val="20"/>
              </w:rPr>
            </w:pPr>
          </w:p>
          <w:p w14:paraId="2BA7D77F" w14:textId="685E3DBC" w:rsidR="00D5756B" w:rsidRDefault="00CF481C" w:rsidP="00E31DC8">
            <w:pPr>
              <w:pStyle w:val="ListParagraph"/>
              <w:numPr>
                <w:ilvl w:val="0"/>
                <w:numId w:val="27"/>
              </w:numPr>
              <w:rPr>
                <w:rFonts w:cs="Arial"/>
                <w:color w:val="010302"/>
                <w:szCs w:val="20"/>
              </w:rPr>
            </w:pPr>
            <w:r>
              <w:rPr>
                <w:rFonts w:cs="Arial"/>
                <w:color w:val="010302"/>
                <w:szCs w:val="20"/>
              </w:rPr>
              <w:t>Rescue plans</w:t>
            </w:r>
            <w:r w:rsidR="00814F74">
              <w:rPr>
                <w:rFonts w:cs="Arial"/>
                <w:color w:val="010302"/>
                <w:szCs w:val="20"/>
              </w:rPr>
              <w:t xml:space="preserve"> </w:t>
            </w:r>
            <w:r>
              <w:rPr>
                <w:rFonts w:cs="Arial"/>
                <w:color w:val="010302"/>
                <w:szCs w:val="20"/>
              </w:rPr>
              <w:t>- Emergency rescue system</w:t>
            </w:r>
            <w:r w:rsidR="00263FB9">
              <w:rPr>
                <w:rFonts w:cs="Arial"/>
                <w:color w:val="010302"/>
                <w:szCs w:val="20"/>
              </w:rPr>
              <w:t xml:space="preserve"> for working at height</w:t>
            </w:r>
          </w:p>
          <w:p w14:paraId="02C33820" w14:textId="715669C6" w:rsidR="00CF481C" w:rsidRPr="00244336" w:rsidRDefault="00CF481C" w:rsidP="00E31DC8">
            <w:pPr>
              <w:pStyle w:val="ListParagraph"/>
              <w:numPr>
                <w:ilvl w:val="0"/>
                <w:numId w:val="27"/>
              </w:numPr>
              <w:rPr>
                <w:rFonts w:cs="Arial"/>
                <w:color w:val="010302"/>
                <w:szCs w:val="20"/>
              </w:rPr>
            </w:pPr>
            <w:r>
              <w:rPr>
                <w:rFonts w:cs="Arial"/>
                <w:color w:val="010302"/>
                <w:szCs w:val="20"/>
              </w:rPr>
              <w:t>Fire</w:t>
            </w:r>
            <w:r w:rsidR="00263FB9">
              <w:rPr>
                <w:rFonts w:cs="Arial"/>
                <w:color w:val="010302"/>
                <w:szCs w:val="20"/>
              </w:rPr>
              <w:t xml:space="preserve"> Emergency </w:t>
            </w:r>
            <w:r w:rsidR="00F834B5">
              <w:rPr>
                <w:rFonts w:cs="Arial"/>
                <w:color w:val="010302"/>
                <w:szCs w:val="20"/>
              </w:rPr>
              <w:t xml:space="preserve">and </w:t>
            </w:r>
            <w:r w:rsidR="00B34AB6">
              <w:rPr>
                <w:rFonts w:cs="Arial"/>
                <w:color w:val="010302"/>
                <w:szCs w:val="20"/>
              </w:rPr>
              <w:t>F</w:t>
            </w:r>
            <w:r w:rsidR="00F834B5">
              <w:rPr>
                <w:rFonts w:cs="Arial"/>
                <w:color w:val="010302"/>
                <w:szCs w:val="20"/>
              </w:rPr>
              <w:t xml:space="preserve">ire </w:t>
            </w:r>
            <w:r w:rsidR="00B34AB6">
              <w:rPr>
                <w:rFonts w:cs="Arial"/>
                <w:color w:val="010302"/>
                <w:szCs w:val="20"/>
              </w:rPr>
              <w:t>P</w:t>
            </w:r>
            <w:r w:rsidR="00F834B5">
              <w:rPr>
                <w:rFonts w:cs="Arial"/>
                <w:color w:val="010302"/>
                <w:szCs w:val="20"/>
              </w:rPr>
              <w:t xml:space="preserve">revention </w:t>
            </w:r>
          </w:p>
          <w:p w14:paraId="1F9A2D98" w14:textId="35BE74B5" w:rsidR="00EC0BC3" w:rsidRPr="00244336" w:rsidRDefault="00487232" w:rsidP="00E31DC8">
            <w:pPr>
              <w:pStyle w:val="ListParagraph"/>
              <w:numPr>
                <w:ilvl w:val="0"/>
                <w:numId w:val="27"/>
              </w:numPr>
              <w:rPr>
                <w:rFonts w:cs="Arial"/>
                <w:color w:val="010302"/>
                <w:szCs w:val="20"/>
              </w:rPr>
            </w:pPr>
            <w:r>
              <w:rPr>
                <w:rFonts w:cs="Arial"/>
                <w:color w:val="010302"/>
                <w:szCs w:val="20"/>
              </w:rPr>
              <w:t xml:space="preserve">Emergency </w:t>
            </w:r>
            <w:r w:rsidR="00EC0BC3">
              <w:rPr>
                <w:rFonts w:cs="Arial"/>
                <w:color w:val="010302"/>
                <w:szCs w:val="20"/>
              </w:rPr>
              <w:t>Medical</w:t>
            </w:r>
            <w:r>
              <w:rPr>
                <w:rFonts w:cs="Arial"/>
                <w:color w:val="010302"/>
                <w:szCs w:val="20"/>
              </w:rPr>
              <w:t>/First Aid</w:t>
            </w:r>
            <w:r w:rsidR="00EC0BC3">
              <w:rPr>
                <w:rFonts w:cs="Arial"/>
                <w:color w:val="010302"/>
                <w:szCs w:val="20"/>
              </w:rPr>
              <w:t xml:space="preserve"> response</w:t>
            </w:r>
          </w:p>
          <w:p w14:paraId="1BC6B6A4" w14:textId="1E9A10F8" w:rsidR="00814F74" w:rsidRDefault="00814F74" w:rsidP="00A51824">
            <w:pPr>
              <w:pStyle w:val="ListParagraph"/>
              <w:numPr>
                <w:ilvl w:val="0"/>
                <w:numId w:val="27"/>
              </w:numPr>
              <w:rPr>
                <w:rFonts w:cs="Arial"/>
                <w:color w:val="010302"/>
                <w:szCs w:val="20"/>
              </w:rPr>
            </w:pPr>
            <w:r>
              <w:rPr>
                <w:rFonts w:cs="Arial"/>
                <w:color w:val="010302"/>
                <w:szCs w:val="20"/>
              </w:rPr>
              <w:t>Access and Egress plans</w:t>
            </w:r>
          </w:p>
          <w:p w14:paraId="790F9071" w14:textId="52D89520" w:rsidR="00A73374" w:rsidRDefault="00A73374" w:rsidP="00A51824">
            <w:pPr>
              <w:pStyle w:val="ListParagraph"/>
              <w:numPr>
                <w:ilvl w:val="0"/>
                <w:numId w:val="27"/>
              </w:numPr>
              <w:rPr>
                <w:rFonts w:cs="Arial"/>
                <w:color w:val="010302"/>
                <w:szCs w:val="20"/>
              </w:rPr>
            </w:pPr>
            <w:r>
              <w:rPr>
                <w:rFonts w:cs="Arial"/>
                <w:color w:val="010302"/>
                <w:szCs w:val="20"/>
              </w:rPr>
              <w:t>Environmental damage</w:t>
            </w:r>
          </w:p>
          <w:p w14:paraId="6C99CC05" w14:textId="3328A5E2" w:rsidR="005C1D76" w:rsidRDefault="005C1D76" w:rsidP="00A51824">
            <w:pPr>
              <w:pStyle w:val="ListParagraph"/>
              <w:numPr>
                <w:ilvl w:val="0"/>
                <w:numId w:val="27"/>
              </w:numPr>
              <w:rPr>
                <w:rFonts w:cs="Arial"/>
                <w:color w:val="010302"/>
                <w:szCs w:val="20"/>
              </w:rPr>
            </w:pPr>
            <w:r>
              <w:rPr>
                <w:rFonts w:cs="Arial"/>
                <w:color w:val="010302"/>
                <w:szCs w:val="20"/>
              </w:rPr>
              <w:t xml:space="preserve">Injuries to the employees and general public </w:t>
            </w:r>
          </w:p>
          <w:p w14:paraId="50B2A281" w14:textId="77777777" w:rsidR="004B10CA" w:rsidRDefault="004B10CA" w:rsidP="00E31DC8">
            <w:pPr>
              <w:rPr>
                <w:rFonts w:cs="Arial"/>
                <w:color w:val="010302"/>
                <w:szCs w:val="20"/>
              </w:rPr>
            </w:pPr>
          </w:p>
          <w:p w14:paraId="23757FB4" w14:textId="2DC733E5" w:rsidR="00C07DFB" w:rsidRPr="00C07DFB" w:rsidRDefault="00C07DFB" w:rsidP="00E31DC8">
            <w:pPr>
              <w:rPr>
                <w:rFonts w:cs="Arial"/>
                <w:color w:val="010302"/>
                <w:szCs w:val="20"/>
              </w:rPr>
            </w:pPr>
            <w:r>
              <w:rPr>
                <w:rFonts w:cs="Arial"/>
                <w:color w:val="010302"/>
                <w:szCs w:val="20"/>
              </w:rPr>
              <w:t xml:space="preserve">The </w:t>
            </w:r>
            <w:r w:rsidR="003F6C12">
              <w:rPr>
                <w:rFonts w:cs="Arial"/>
                <w:color w:val="010302"/>
                <w:szCs w:val="20"/>
              </w:rPr>
              <w:t>C</w:t>
            </w:r>
            <w:r>
              <w:rPr>
                <w:rFonts w:cs="Arial"/>
                <w:color w:val="010302"/>
                <w:szCs w:val="20"/>
              </w:rPr>
              <w:t xml:space="preserve">ontractor shall evaluate the site conditions, working requirements and methodology to </w:t>
            </w:r>
            <w:r w:rsidR="004B10CA">
              <w:rPr>
                <w:rFonts w:cs="Arial"/>
                <w:color w:val="010302"/>
                <w:szCs w:val="20"/>
              </w:rPr>
              <w:t xml:space="preserve">assess the </w:t>
            </w:r>
            <w:r w:rsidR="00335517">
              <w:rPr>
                <w:rFonts w:cs="Arial"/>
                <w:color w:val="010302"/>
                <w:szCs w:val="20"/>
              </w:rPr>
              <w:t>safety emergency procedures. Where necessary they shall propose Special Emergency Procedures not covered by above or general emergency procedures.</w:t>
            </w:r>
          </w:p>
          <w:p w14:paraId="43561D22" w14:textId="77777777" w:rsidR="00560C73" w:rsidRDefault="00560C73" w:rsidP="00560C73">
            <w:pPr>
              <w:rPr>
                <w:rFonts w:cs="Arial"/>
                <w:color w:val="010302"/>
                <w:szCs w:val="20"/>
              </w:rPr>
            </w:pPr>
          </w:p>
          <w:p w14:paraId="1808DF60" w14:textId="3B38724C" w:rsidR="00560C73" w:rsidRPr="00244336" w:rsidRDefault="00560C73" w:rsidP="00560C73">
            <w:pPr>
              <w:rPr>
                <w:rFonts w:cs="Arial"/>
                <w:color w:val="010302"/>
                <w:szCs w:val="20"/>
              </w:rPr>
            </w:pPr>
            <w:r>
              <w:rPr>
                <w:rFonts w:cs="Arial"/>
                <w:color w:val="010302"/>
                <w:szCs w:val="20"/>
              </w:rPr>
              <w:t xml:space="preserve">Contractor to refer to </w:t>
            </w:r>
            <w:r w:rsidR="00245776">
              <w:rPr>
                <w:rFonts w:cs="Arial"/>
                <w:color w:val="010302"/>
                <w:szCs w:val="20"/>
              </w:rPr>
              <w:t>TAQA</w:t>
            </w:r>
            <w:r>
              <w:rPr>
                <w:rFonts w:cs="Arial"/>
                <w:color w:val="010302"/>
                <w:szCs w:val="20"/>
              </w:rPr>
              <w:t>-Contractor’s camps &amp; temporary building guidelines.</w:t>
            </w:r>
          </w:p>
          <w:p w14:paraId="7F5FFF19" w14:textId="2DAB9CB7" w:rsidR="00254E27" w:rsidRPr="00244336" w:rsidRDefault="00254E27" w:rsidP="00560C73">
            <w:pPr>
              <w:spacing w:before="239"/>
              <w:ind w:left="83"/>
              <w:rPr>
                <w:rFonts w:cs="Arial"/>
                <w:color w:val="010302"/>
                <w:szCs w:val="20"/>
              </w:rPr>
            </w:pPr>
          </w:p>
        </w:tc>
      </w:tr>
      <w:tr w:rsidR="00A94C92" w:rsidRPr="00244336" w14:paraId="15284A0C" w14:textId="77777777" w:rsidTr="0653EAD8">
        <w:trPr>
          <w:trHeight w:val="261"/>
          <w:jc w:val="center"/>
        </w:trPr>
        <w:tc>
          <w:tcPr>
            <w:tcW w:w="8981" w:type="dxa"/>
            <w:gridSpan w:val="3"/>
            <w:shd w:val="clear" w:color="auto" w:fill="C6D9F1"/>
            <w:vAlign w:val="center"/>
          </w:tcPr>
          <w:p w14:paraId="13789CE9" w14:textId="77777777" w:rsidR="00A94C92" w:rsidRPr="00244336" w:rsidRDefault="00A94C92" w:rsidP="00A94C92">
            <w:pPr>
              <w:spacing w:before="28"/>
              <w:jc w:val="center"/>
              <w:rPr>
                <w:rFonts w:cs="Arial"/>
                <w:color w:val="010302"/>
                <w:szCs w:val="20"/>
              </w:rPr>
            </w:pPr>
            <w:r w:rsidRPr="00244336">
              <w:rPr>
                <w:rFonts w:cs="Arial"/>
                <w:b/>
                <w:bCs/>
                <w:color w:val="000000"/>
                <w:szCs w:val="20"/>
              </w:rPr>
              <w:t>Environmental Impact</w:t>
            </w:r>
          </w:p>
        </w:tc>
      </w:tr>
      <w:tr w:rsidR="00A94C92" w:rsidRPr="00244336" w14:paraId="6C385230" w14:textId="77777777" w:rsidTr="0653EAD8">
        <w:trPr>
          <w:trHeight w:val="983"/>
          <w:jc w:val="center"/>
        </w:trPr>
        <w:tc>
          <w:tcPr>
            <w:tcW w:w="8981" w:type="dxa"/>
            <w:gridSpan w:val="3"/>
            <w:vAlign w:val="center"/>
          </w:tcPr>
          <w:p w14:paraId="45AD7910" w14:textId="03C85FB6" w:rsidR="00A94C92" w:rsidRPr="00E20FCA" w:rsidRDefault="00A94C92" w:rsidP="00A94C92">
            <w:pPr>
              <w:spacing w:line="230" w:lineRule="exact"/>
              <w:ind w:right="266"/>
              <w:rPr>
                <w:rFonts w:cs="Arial"/>
                <w:color w:val="FF0000"/>
                <w:szCs w:val="20"/>
              </w:rPr>
            </w:pPr>
            <w:r>
              <w:rPr>
                <w:rFonts w:cs="Arial"/>
                <w:color w:val="010302"/>
                <w:szCs w:val="20"/>
              </w:rPr>
              <w:t xml:space="preserve">The </w:t>
            </w:r>
            <w:r w:rsidR="003F6C12">
              <w:rPr>
                <w:rFonts w:cs="Arial"/>
                <w:color w:val="010302"/>
                <w:szCs w:val="20"/>
              </w:rPr>
              <w:t>C</w:t>
            </w:r>
            <w:r>
              <w:rPr>
                <w:rFonts w:cs="Arial"/>
                <w:color w:val="010302"/>
                <w:szCs w:val="20"/>
              </w:rPr>
              <w:t xml:space="preserve">ontractor shall work in a way as to minimize any adverse impact to the environment. They shall provide all reasonable equipment, materials and personal to minimize any risk of damage to the environment. </w:t>
            </w:r>
            <w:r w:rsidRPr="00E20FCA">
              <w:rPr>
                <w:rFonts w:cs="Arial"/>
                <w:color w:val="FF0000"/>
                <w:szCs w:val="20"/>
              </w:rPr>
              <w:t xml:space="preserve"> </w:t>
            </w:r>
          </w:p>
          <w:p w14:paraId="2B0A3853" w14:textId="77777777" w:rsidR="00A94C92" w:rsidRDefault="00A94C92" w:rsidP="00A94C92">
            <w:pPr>
              <w:ind w:left="83"/>
              <w:rPr>
                <w:rFonts w:cs="Arial"/>
                <w:color w:val="010302"/>
                <w:szCs w:val="20"/>
              </w:rPr>
            </w:pPr>
          </w:p>
          <w:p w14:paraId="421F9601" w14:textId="77777777" w:rsidR="00A94C92" w:rsidRDefault="00A94C92" w:rsidP="00A94C92">
            <w:pPr>
              <w:rPr>
                <w:rFonts w:cs="Arial"/>
                <w:color w:val="010302"/>
                <w:szCs w:val="20"/>
              </w:rPr>
            </w:pPr>
            <w:r>
              <w:rPr>
                <w:rFonts w:cs="Arial"/>
                <w:color w:val="010302"/>
                <w:szCs w:val="20"/>
              </w:rPr>
              <w:t xml:space="preserve">Not limited to but as a minimum the contractor shall provide the following. </w:t>
            </w:r>
          </w:p>
          <w:p w14:paraId="50CA73A3" w14:textId="77777777" w:rsidR="00A94C92" w:rsidRDefault="00A94C92" w:rsidP="00A94C92">
            <w:pPr>
              <w:pStyle w:val="ListParagraph"/>
              <w:numPr>
                <w:ilvl w:val="0"/>
                <w:numId w:val="28"/>
              </w:numPr>
              <w:rPr>
                <w:rFonts w:cs="Arial"/>
                <w:color w:val="010302"/>
                <w:szCs w:val="20"/>
              </w:rPr>
            </w:pPr>
            <w:r>
              <w:rPr>
                <w:rFonts w:cs="Arial"/>
                <w:color w:val="010302"/>
                <w:szCs w:val="20"/>
              </w:rPr>
              <w:t>Spill control – with spill kits available on site. (Diesel, petrol or hydraulic oil)</w:t>
            </w:r>
          </w:p>
          <w:p w14:paraId="01C314CD" w14:textId="77777777" w:rsidR="00A94C92" w:rsidRPr="00271166" w:rsidRDefault="00A94C92" w:rsidP="00A94C92">
            <w:pPr>
              <w:pStyle w:val="ListParagraph"/>
              <w:numPr>
                <w:ilvl w:val="0"/>
                <w:numId w:val="28"/>
              </w:numPr>
              <w:rPr>
                <w:rFonts w:cs="Arial"/>
                <w:color w:val="010302"/>
                <w:szCs w:val="20"/>
              </w:rPr>
            </w:pPr>
            <w:r w:rsidRPr="00271166">
              <w:rPr>
                <w:rFonts w:cs="Arial"/>
                <w:color w:val="010302"/>
                <w:szCs w:val="20"/>
              </w:rPr>
              <w:t>Appropriate fuel storage</w:t>
            </w:r>
          </w:p>
          <w:p w14:paraId="3401B51F" w14:textId="77777777" w:rsidR="00A94C92" w:rsidRPr="00271166" w:rsidRDefault="00A94C92" w:rsidP="00A94C92">
            <w:pPr>
              <w:pStyle w:val="ListParagraph"/>
              <w:numPr>
                <w:ilvl w:val="0"/>
                <w:numId w:val="28"/>
              </w:numPr>
              <w:rPr>
                <w:rFonts w:cs="Arial"/>
                <w:color w:val="010302"/>
                <w:szCs w:val="20"/>
              </w:rPr>
            </w:pPr>
            <w:r w:rsidRPr="00271166">
              <w:rPr>
                <w:rFonts w:cs="Arial"/>
                <w:color w:val="010302"/>
                <w:szCs w:val="20"/>
              </w:rPr>
              <w:t>Appropriate fire prevention</w:t>
            </w:r>
          </w:p>
          <w:p w14:paraId="56433AEC" w14:textId="77777777" w:rsidR="00A94C92" w:rsidRPr="00244336" w:rsidRDefault="00A94C92" w:rsidP="00A94C92">
            <w:pPr>
              <w:rPr>
                <w:rFonts w:cs="Arial"/>
                <w:color w:val="010302"/>
                <w:szCs w:val="20"/>
              </w:rPr>
            </w:pPr>
          </w:p>
        </w:tc>
      </w:tr>
    </w:tbl>
    <w:p w14:paraId="23B4C897" w14:textId="7322EA55" w:rsidR="004237D6" w:rsidRDefault="00A94C92" w:rsidP="00104E21">
      <w:pPr>
        <w:pStyle w:val="Heading1"/>
        <w:pageBreakBefore/>
        <w:widowControl/>
        <w:numPr>
          <w:ilvl w:val="0"/>
          <w:numId w:val="11"/>
        </w:numPr>
        <w:spacing w:before="0" w:after="120"/>
        <w:ind w:firstLine="23"/>
        <w:rPr>
          <w:rFonts w:ascii="Arial" w:hAnsi="Arial" w:cs="Arial"/>
        </w:rPr>
      </w:pPr>
      <w:r w:rsidRPr="7816BC44">
        <w:rPr>
          <w:rFonts w:ascii="Arial" w:hAnsi="Arial" w:cs="Arial"/>
        </w:rPr>
        <w:lastRenderedPageBreak/>
        <w:t xml:space="preserve"> </w:t>
      </w:r>
      <w:bookmarkStart w:id="14" w:name="_Toc215050834"/>
      <w:r w:rsidR="004237D6" w:rsidRPr="7816BC44">
        <w:rPr>
          <w:rFonts w:ascii="Arial" w:hAnsi="Arial" w:cs="Arial"/>
        </w:rPr>
        <w:t xml:space="preserve">Methodology and </w:t>
      </w:r>
      <w:r w:rsidR="00A35856" w:rsidRPr="7816BC44">
        <w:rPr>
          <w:rFonts w:ascii="Arial" w:hAnsi="Arial" w:cs="Arial"/>
        </w:rPr>
        <w:t>S</w:t>
      </w:r>
      <w:r w:rsidR="004237D6" w:rsidRPr="7816BC44">
        <w:rPr>
          <w:rFonts w:ascii="Arial" w:hAnsi="Arial" w:cs="Arial"/>
        </w:rPr>
        <w:t xml:space="preserve">equence of </w:t>
      </w:r>
      <w:r w:rsidR="00A35856" w:rsidRPr="7816BC44">
        <w:rPr>
          <w:rFonts w:ascii="Arial" w:hAnsi="Arial" w:cs="Arial"/>
        </w:rPr>
        <w:t>W</w:t>
      </w:r>
      <w:r w:rsidR="004237D6" w:rsidRPr="7816BC44">
        <w:rPr>
          <w:rFonts w:ascii="Arial" w:hAnsi="Arial" w:cs="Arial"/>
        </w:rPr>
        <w:t>orks</w:t>
      </w:r>
      <w:bookmarkEnd w:id="14"/>
    </w:p>
    <w:p w14:paraId="6976841D" w14:textId="77777777" w:rsidR="00C0425A" w:rsidRDefault="00C0425A" w:rsidP="004237D6">
      <w:pPr>
        <w:spacing w:after="91"/>
        <w:rPr>
          <w:rFonts w:cs="Arial"/>
          <w:b/>
          <w:bCs/>
          <w:color w:val="000000"/>
          <w:spacing w:val="26"/>
          <w:szCs w:val="20"/>
        </w:rPr>
      </w:pPr>
    </w:p>
    <w:tbl>
      <w:tblPr>
        <w:tblStyle w:val="TableGrid"/>
        <w:tblW w:w="8910" w:type="dxa"/>
        <w:jc w:val="center"/>
        <w:tblLayout w:type="fixed"/>
        <w:tblLook w:val="04A0" w:firstRow="1" w:lastRow="0" w:firstColumn="1" w:lastColumn="0" w:noHBand="0" w:noVBand="1"/>
      </w:tblPr>
      <w:tblGrid>
        <w:gridCol w:w="8910"/>
      </w:tblGrid>
      <w:tr w:rsidR="0041094F" w14:paraId="048C1B9F" w14:textId="77777777" w:rsidTr="00E31DC8">
        <w:trPr>
          <w:trHeight w:val="263"/>
          <w:jc w:val="center"/>
        </w:trPr>
        <w:tc>
          <w:tcPr>
            <w:tcW w:w="8910" w:type="dxa"/>
            <w:shd w:val="clear" w:color="auto" w:fill="C6D9F1"/>
            <w:vAlign w:val="center"/>
          </w:tcPr>
          <w:p w14:paraId="28BD6302" w14:textId="7B4004B7" w:rsidR="0041094F" w:rsidRDefault="00605BFB" w:rsidP="00E31DC8">
            <w:pPr>
              <w:spacing w:before="28"/>
              <w:jc w:val="center"/>
              <w:rPr>
                <w:rFonts w:ascii="Times New Roman" w:hAnsi="Times New Roman" w:cs="Times New Roman"/>
                <w:color w:val="010302"/>
              </w:rPr>
            </w:pPr>
            <w:r>
              <w:rPr>
                <w:rFonts w:cs="Arial"/>
                <w:b/>
                <w:color w:val="000000"/>
                <w:szCs w:val="20"/>
              </w:rPr>
              <w:t>Employers Requirements</w:t>
            </w:r>
          </w:p>
        </w:tc>
      </w:tr>
      <w:tr w:rsidR="0041094F" w:rsidRPr="0023351C" w14:paraId="344AB152" w14:textId="77777777" w:rsidTr="00DD07F1">
        <w:trPr>
          <w:trHeight w:val="6230"/>
          <w:jc w:val="center"/>
        </w:trPr>
        <w:tc>
          <w:tcPr>
            <w:tcW w:w="8910" w:type="dxa"/>
          </w:tcPr>
          <w:p w14:paraId="0E0C58B7" w14:textId="1A4C611B" w:rsidR="0041094F" w:rsidRDefault="0041094F" w:rsidP="00E31DC8">
            <w:pPr>
              <w:spacing w:before="242"/>
              <w:rPr>
                <w:rFonts w:cs="Arial"/>
                <w:b/>
                <w:color w:val="000000"/>
                <w:szCs w:val="20"/>
                <w:u w:val="single"/>
              </w:rPr>
            </w:pPr>
            <w:r w:rsidRPr="001F722E">
              <w:rPr>
                <w:rFonts w:cs="Arial"/>
                <w:b/>
                <w:color w:val="000000"/>
                <w:szCs w:val="20"/>
                <w:u w:val="single"/>
              </w:rPr>
              <w:t>Pre</w:t>
            </w:r>
            <w:r w:rsidR="0023351C" w:rsidRPr="001F722E">
              <w:rPr>
                <w:rFonts w:cs="Arial"/>
                <w:b/>
                <w:color w:val="000000"/>
                <w:szCs w:val="20"/>
                <w:u w:val="single"/>
              </w:rPr>
              <w:t>-</w:t>
            </w:r>
            <w:r w:rsidR="00D43CDA" w:rsidRPr="001F722E">
              <w:rPr>
                <w:rFonts w:cs="Arial"/>
                <w:b/>
                <w:color w:val="000000"/>
                <w:szCs w:val="20"/>
                <w:u w:val="single"/>
              </w:rPr>
              <w:t xml:space="preserve">Requisite </w:t>
            </w:r>
          </w:p>
          <w:p w14:paraId="185DBA1F" w14:textId="77777777" w:rsidR="002427A7" w:rsidRPr="001F722E" w:rsidRDefault="002427A7" w:rsidP="00E31DC8">
            <w:pPr>
              <w:spacing w:before="242"/>
              <w:rPr>
                <w:rFonts w:cs="Arial"/>
                <w:b/>
                <w:color w:val="000000"/>
                <w:szCs w:val="20"/>
                <w:u w:val="single"/>
              </w:rPr>
            </w:pPr>
          </w:p>
          <w:p w14:paraId="53146D77" w14:textId="42AE3ACE" w:rsidR="001F722E" w:rsidRPr="007A4628" w:rsidRDefault="001F722E" w:rsidP="005279B8">
            <w:pPr>
              <w:pStyle w:val="ListParagraph"/>
              <w:numPr>
                <w:ilvl w:val="0"/>
                <w:numId w:val="27"/>
              </w:numPr>
              <w:rPr>
                <w:rFonts w:cs="Arial"/>
                <w:color w:val="010302"/>
                <w:szCs w:val="20"/>
              </w:rPr>
            </w:pPr>
            <w:r w:rsidRPr="007A4628">
              <w:rPr>
                <w:rFonts w:cs="Arial"/>
                <w:color w:val="010302"/>
                <w:szCs w:val="20"/>
              </w:rPr>
              <w:t xml:space="preserve">All the procedures as defined on the Quality Inspection and Test Plan &amp; Checklist shall be followed.  </w:t>
            </w:r>
          </w:p>
          <w:p w14:paraId="6C51E7A8" w14:textId="44F45E45" w:rsidR="004576A2" w:rsidRPr="002427A7" w:rsidRDefault="001F722E" w:rsidP="005279B8">
            <w:pPr>
              <w:pStyle w:val="ListParagraph"/>
              <w:numPr>
                <w:ilvl w:val="0"/>
                <w:numId w:val="27"/>
              </w:numPr>
              <w:rPr>
                <w:rFonts w:cs="Arial"/>
                <w:color w:val="010302"/>
                <w:szCs w:val="20"/>
              </w:rPr>
            </w:pPr>
            <w:r w:rsidRPr="007A4628">
              <w:rPr>
                <w:rFonts w:cs="Arial"/>
                <w:color w:val="010302"/>
                <w:szCs w:val="20"/>
              </w:rPr>
              <w:t>Prior to the commencement of the main work, necessary &amp; relevant clearances / RFI / Approvals shall be obtained from Consultant/</w:t>
            </w:r>
            <w:r w:rsidR="00245776">
              <w:rPr>
                <w:rFonts w:cs="Arial"/>
                <w:color w:val="010302"/>
                <w:szCs w:val="20"/>
              </w:rPr>
              <w:t>TAQA</w:t>
            </w:r>
            <w:r w:rsidRPr="007A4628">
              <w:rPr>
                <w:rFonts w:cs="Arial"/>
                <w:color w:val="010302"/>
                <w:szCs w:val="20"/>
              </w:rPr>
              <w:t xml:space="preserve"> and other concerned authorities.  </w:t>
            </w:r>
          </w:p>
          <w:p w14:paraId="5CBB3F3A" w14:textId="42535588" w:rsidR="004576A2" w:rsidRPr="007A4628" w:rsidRDefault="0029093A" w:rsidP="005279B8">
            <w:pPr>
              <w:pStyle w:val="ListParagraph"/>
              <w:numPr>
                <w:ilvl w:val="0"/>
                <w:numId w:val="27"/>
              </w:numPr>
              <w:rPr>
                <w:rFonts w:cs="Arial"/>
                <w:color w:val="010302"/>
                <w:szCs w:val="20"/>
              </w:rPr>
            </w:pPr>
            <w:r w:rsidRPr="007A4628">
              <w:rPr>
                <w:rFonts w:cs="Arial"/>
                <w:color w:val="010302"/>
                <w:szCs w:val="20"/>
              </w:rPr>
              <w:t>Check all e</w:t>
            </w:r>
            <w:r w:rsidR="00A50E05" w:rsidRPr="007A4628">
              <w:rPr>
                <w:rFonts w:cs="Arial"/>
                <w:color w:val="010302"/>
                <w:szCs w:val="20"/>
              </w:rPr>
              <w:t>nvironmental constraints a</w:t>
            </w:r>
            <w:r w:rsidR="006645A8" w:rsidRPr="007A4628">
              <w:rPr>
                <w:rFonts w:cs="Arial"/>
                <w:color w:val="010302"/>
                <w:szCs w:val="20"/>
              </w:rPr>
              <w:t>nd public constraints</w:t>
            </w:r>
          </w:p>
          <w:p w14:paraId="1F6C5D45" w14:textId="7A3F64DC" w:rsidR="006645A8" w:rsidRPr="007A4628" w:rsidRDefault="0029093A" w:rsidP="005279B8">
            <w:pPr>
              <w:pStyle w:val="ListParagraph"/>
              <w:numPr>
                <w:ilvl w:val="0"/>
                <w:numId w:val="27"/>
              </w:numPr>
              <w:rPr>
                <w:rFonts w:cs="Arial"/>
                <w:color w:val="010302"/>
                <w:szCs w:val="20"/>
              </w:rPr>
            </w:pPr>
            <w:r w:rsidRPr="007A4628">
              <w:rPr>
                <w:rFonts w:cs="Arial"/>
                <w:color w:val="010302"/>
                <w:szCs w:val="20"/>
              </w:rPr>
              <w:t>Check the a</w:t>
            </w:r>
            <w:r w:rsidR="001321A1" w:rsidRPr="007A4628">
              <w:rPr>
                <w:rFonts w:cs="Arial"/>
                <w:color w:val="010302"/>
                <w:szCs w:val="20"/>
              </w:rPr>
              <w:t>ccessibility to the site</w:t>
            </w:r>
            <w:r w:rsidRPr="007A4628">
              <w:rPr>
                <w:rFonts w:cs="Arial"/>
                <w:color w:val="010302"/>
                <w:szCs w:val="20"/>
              </w:rPr>
              <w:t xml:space="preserve"> </w:t>
            </w:r>
          </w:p>
          <w:p w14:paraId="2F70CB72" w14:textId="01BA2510" w:rsidR="00C26FC4" w:rsidRDefault="002E4550" w:rsidP="005279B8">
            <w:pPr>
              <w:pStyle w:val="ListParagraph"/>
              <w:numPr>
                <w:ilvl w:val="0"/>
                <w:numId w:val="27"/>
              </w:numPr>
              <w:rPr>
                <w:rFonts w:cs="Arial"/>
                <w:color w:val="010302"/>
                <w:szCs w:val="20"/>
              </w:rPr>
            </w:pPr>
            <w:r w:rsidRPr="007A4628">
              <w:rPr>
                <w:rFonts w:cs="Arial"/>
                <w:color w:val="010302"/>
                <w:szCs w:val="20"/>
              </w:rPr>
              <w:t xml:space="preserve">Check equipment and tools required for the works. </w:t>
            </w:r>
          </w:p>
          <w:p w14:paraId="28316689" w14:textId="5F8CFBE1" w:rsidR="00A84F97" w:rsidRPr="007A4628" w:rsidRDefault="00CD3994" w:rsidP="005279B8">
            <w:pPr>
              <w:pStyle w:val="ListParagraph"/>
              <w:numPr>
                <w:ilvl w:val="0"/>
                <w:numId w:val="27"/>
              </w:numPr>
              <w:rPr>
                <w:rFonts w:cs="Arial"/>
                <w:color w:val="010302"/>
                <w:szCs w:val="20"/>
              </w:rPr>
            </w:pPr>
            <w:r w:rsidRPr="007A4628">
              <w:rPr>
                <w:rFonts w:cs="Arial"/>
                <w:color w:val="010302"/>
                <w:szCs w:val="20"/>
              </w:rPr>
              <w:t>S</w:t>
            </w:r>
            <w:r w:rsidR="00BF65E5" w:rsidRPr="007A4628">
              <w:rPr>
                <w:rFonts w:cs="Arial"/>
                <w:color w:val="010302"/>
                <w:szCs w:val="20"/>
              </w:rPr>
              <w:t xml:space="preserve">ite personnel </w:t>
            </w:r>
            <w:r w:rsidRPr="007A4628">
              <w:rPr>
                <w:rFonts w:cs="Arial"/>
                <w:color w:val="010302"/>
                <w:szCs w:val="20"/>
              </w:rPr>
              <w:t xml:space="preserve">are identified fulfilling </w:t>
            </w:r>
            <w:r w:rsidR="00245776">
              <w:rPr>
                <w:rFonts w:cs="Arial"/>
                <w:color w:val="010302"/>
                <w:szCs w:val="20"/>
              </w:rPr>
              <w:t>TAQA</w:t>
            </w:r>
            <w:r w:rsidRPr="007A4628">
              <w:rPr>
                <w:rFonts w:cs="Arial"/>
                <w:color w:val="010302"/>
                <w:szCs w:val="20"/>
              </w:rPr>
              <w:t xml:space="preserve"> competency requirements</w:t>
            </w:r>
          </w:p>
          <w:p w14:paraId="3B876544" w14:textId="34222E57" w:rsidR="0023351C" w:rsidRDefault="0023351C" w:rsidP="00E31DC8">
            <w:pPr>
              <w:spacing w:before="242"/>
              <w:rPr>
                <w:rFonts w:cs="Arial"/>
                <w:b/>
                <w:color w:val="000000"/>
                <w:szCs w:val="20"/>
                <w:u w:val="single"/>
              </w:rPr>
            </w:pPr>
            <w:r w:rsidRPr="000057B9">
              <w:rPr>
                <w:rFonts w:cs="Arial"/>
                <w:b/>
                <w:bCs/>
                <w:color w:val="000000"/>
                <w:szCs w:val="20"/>
                <w:u w:val="single"/>
              </w:rPr>
              <w:t>Construction &amp; Installation</w:t>
            </w:r>
            <w:r w:rsidR="00903B5D" w:rsidRPr="000057B9">
              <w:rPr>
                <w:rFonts w:cs="Arial"/>
                <w:b/>
                <w:color w:val="000000"/>
                <w:szCs w:val="20"/>
                <w:u w:val="single"/>
              </w:rPr>
              <w:t xml:space="preserve"> </w:t>
            </w:r>
          </w:p>
          <w:p w14:paraId="35EF5624" w14:textId="77777777" w:rsidR="00413173" w:rsidRPr="000057B9" w:rsidRDefault="00413173" w:rsidP="00E31DC8">
            <w:pPr>
              <w:spacing w:before="242"/>
              <w:rPr>
                <w:rFonts w:cs="Arial"/>
                <w:b/>
                <w:color w:val="FF0000"/>
                <w:szCs w:val="20"/>
                <w:u w:val="single"/>
              </w:rPr>
            </w:pPr>
          </w:p>
          <w:p w14:paraId="648D56E2" w14:textId="77777777" w:rsidR="00413173" w:rsidRPr="007A4628" w:rsidRDefault="00413173" w:rsidP="005279B8">
            <w:pPr>
              <w:pStyle w:val="ListParagraph"/>
              <w:numPr>
                <w:ilvl w:val="0"/>
                <w:numId w:val="27"/>
              </w:numPr>
              <w:rPr>
                <w:rFonts w:cs="Arial"/>
                <w:color w:val="010302"/>
                <w:szCs w:val="20"/>
              </w:rPr>
            </w:pPr>
            <w:r w:rsidRPr="007A4628">
              <w:rPr>
                <w:rFonts w:cs="Arial"/>
                <w:color w:val="010302"/>
                <w:szCs w:val="20"/>
              </w:rPr>
              <w:t xml:space="preserve">Security and Welfare provision are established </w:t>
            </w:r>
          </w:p>
          <w:p w14:paraId="5B087991" w14:textId="441D89A4" w:rsidR="00413173" w:rsidRPr="00413173" w:rsidRDefault="00413173" w:rsidP="005279B8">
            <w:pPr>
              <w:pStyle w:val="ListParagraph"/>
              <w:numPr>
                <w:ilvl w:val="0"/>
                <w:numId w:val="27"/>
              </w:numPr>
              <w:rPr>
                <w:rFonts w:cs="Arial"/>
                <w:color w:val="010302"/>
                <w:szCs w:val="20"/>
              </w:rPr>
            </w:pPr>
            <w:r w:rsidRPr="007A4628">
              <w:rPr>
                <w:rFonts w:cs="Arial"/>
                <w:color w:val="010302"/>
                <w:szCs w:val="20"/>
              </w:rPr>
              <w:t>The working areas and sites boundaries are clearly up defined and secured</w:t>
            </w:r>
          </w:p>
          <w:p w14:paraId="7F43F78F" w14:textId="2721503A" w:rsidR="00C96C2B" w:rsidRPr="00C96C2B" w:rsidRDefault="00CD6E7F" w:rsidP="00C96C2B">
            <w:pPr>
              <w:pStyle w:val="ListParagraph"/>
              <w:numPr>
                <w:ilvl w:val="0"/>
                <w:numId w:val="27"/>
              </w:numPr>
              <w:rPr>
                <w:rFonts w:cs="Arial"/>
                <w:color w:val="010302"/>
                <w:szCs w:val="20"/>
              </w:rPr>
            </w:pPr>
            <w:r w:rsidRPr="007A4628">
              <w:rPr>
                <w:rFonts w:cs="Arial"/>
                <w:color w:val="010302"/>
                <w:szCs w:val="20"/>
              </w:rPr>
              <w:t>Unloading and s</w:t>
            </w:r>
            <w:r w:rsidR="002E4550" w:rsidRPr="007A4628">
              <w:rPr>
                <w:rFonts w:cs="Arial"/>
                <w:color w:val="010302"/>
                <w:szCs w:val="20"/>
              </w:rPr>
              <w:t>orting th</w:t>
            </w:r>
            <w:r w:rsidR="00413173">
              <w:rPr>
                <w:rFonts w:cs="Arial"/>
                <w:color w:val="010302"/>
                <w:szCs w:val="20"/>
              </w:rPr>
              <w:t xml:space="preserve">e </w:t>
            </w:r>
            <w:r w:rsidR="008368F4">
              <w:rPr>
                <w:rFonts w:cs="Arial"/>
                <w:color w:val="010302"/>
                <w:szCs w:val="20"/>
              </w:rPr>
              <w:t>equipment</w:t>
            </w:r>
            <w:r w:rsidR="0058508B" w:rsidRPr="007A4628">
              <w:rPr>
                <w:rFonts w:cs="Arial"/>
                <w:color w:val="010302"/>
                <w:szCs w:val="20"/>
              </w:rPr>
              <w:t xml:space="preserve"> </w:t>
            </w:r>
            <w:r w:rsidR="00785D48" w:rsidRPr="007A4628">
              <w:rPr>
                <w:rFonts w:cs="Arial"/>
                <w:color w:val="010302"/>
                <w:szCs w:val="20"/>
              </w:rPr>
              <w:t xml:space="preserve"> </w:t>
            </w:r>
          </w:p>
          <w:p w14:paraId="4C0F381D" w14:textId="6A23A966" w:rsidR="006D606F" w:rsidRPr="006D606F" w:rsidRDefault="00980D31" w:rsidP="006D606F">
            <w:pPr>
              <w:pStyle w:val="ListParagraph"/>
              <w:widowControl/>
              <w:numPr>
                <w:ilvl w:val="0"/>
                <w:numId w:val="27"/>
              </w:numPr>
              <w:contextualSpacing/>
              <w:rPr>
                <w:color w:val="010302"/>
                <w:szCs w:val="20"/>
              </w:rPr>
            </w:pPr>
            <w:r w:rsidRPr="006D606F">
              <w:rPr>
                <w:rFonts w:cs="Arial"/>
                <w:color w:val="010302"/>
                <w:szCs w:val="20"/>
              </w:rPr>
              <w:t>Use barriers to keep materials personnel and equipment away from excavation edges</w:t>
            </w:r>
            <w:r w:rsidR="006D606F" w:rsidRPr="006D606F">
              <w:rPr>
                <w:rFonts w:cs="Arial"/>
                <w:color w:val="010302"/>
                <w:szCs w:val="20"/>
              </w:rPr>
              <w:t>.</w:t>
            </w:r>
            <w:r w:rsidR="006D606F" w:rsidRPr="006D606F">
              <w:rPr>
                <w:rStyle w:val="BPMCArial8pt"/>
                <w:sz w:val="22"/>
              </w:rPr>
              <w:t xml:space="preserve"> </w:t>
            </w:r>
            <w:r w:rsidR="006D606F" w:rsidRPr="006D606F">
              <w:rPr>
                <w:rFonts w:cs="Arial"/>
                <w:color w:val="010302"/>
                <w:szCs w:val="20"/>
              </w:rPr>
              <w:t>During darkness, the edges of an excavation must be marked with suitable lighting, especially on public thoroughfares.</w:t>
            </w:r>
          </w:p>
          <w:p w14:paraId="06BDD668" w14:textId="7CE61CE8" w:rsidR="008368F4" w:rsidRDefault="003D7BBF" w:rsidP="005279B8">
            <w:pPr>
              <w:pStyle w:val="ListParagraph"/>
              <w:numPr>
                <w:ilvl w:val="0"/>
                <w:numId w:val="27"/>
              </w:numPr>
              <w:rPr>
                <w:rFonts w:cs="Arial"/>
                <w:color w:val="010302"/>
                <w:szCs w:val="20"/>
              </w:rPr>
            </w:pPr>
            <w:r w:rsidRPr="00DE10A3">
              <w:rPr>
                <w:rFonts w:cs="Arial"/>
              </w:rPr>
              <w:t xml:space="preserve">Diesel or petrol engine vehicles must not exhaust into any excavation </w:t>
            </w:r>
            <w:r w:rsidR="00B339CF">
              <w:rPr>
                <w:rFonts w:cs="Arial"/>
              </w:rPr>
              <w:t>pit</w:t>
            </w:r>
            <w:r w:rsidRPr="00DE10A3">
              <w:rPr>
                <w:rFonts w:cs="Arial"/>
              </w:rPr>
              <w:t>, exhaust ventilation may need to be provided</w:t>
            </w:r>
            <w:r w:rsidRPr="00DE10A3">
              <w:rPr>
                <w:rFonts w:cs="Arial"/>
                <w:b/>
                <w:u w:val="single"/>
              </w:rPr>
              <w:t>,</w:t>
            </w:r>
            <w:r w:rsidRPr="00DE10A3">
              <w:rPr>
                <w:rFonts w:cs="Arial"/>
              </w:rPr>
              <w:t xml:space="preserve"> this may also constitute a confined space</w:t>
            </w:r>
          </w:p>
          <w:p w14:paraId="59CAC1EB" w14:textId="64E10FE9" w:rsidR="00C96C2B" w:rsidRPr="00B10778" w:rsidRDefault="00D84C68" w:rsidP="00B10778">
            <w:pPr>
              <w:pStyle w:val="ListParagraph"/>
              <w:widowControl/>
              <w:numPr>
                <w:ilvl w:val="0"/>
                <w:numId w:val="27"/>
              </w:numPr>
              <w:contextualSpacing/>
              <w:rPr>
                <w:rFonts w:cs="Arial"/>
                <w:b/>
                <w:u w:val="single"/>
              </w:rPr>
            </w:pPr>
            <w:r>
              <w:rPr>
                <w:rFonts w:cs="Arial"/>
              </w:rPr>
              <w:t xml:space="preserve">Top surface backfill shall consist </w:t>
            </w:r>
            <w:r w:rsidR="00581FA4">
              <w:rPr>
                <w:rFonts w:cs="Arial"/>
              </w:rPr>
              <w:t>of normal site surface soil</w:t>
            </w:r>
            <w:r w:rsidR="000D0131">
              <w:rPr>
                <w:rFonts w:cs="Arial"/>
              </w:rPr>
              <w:t xml:space="preserve"> </w:t>
            </w:r>
          </w:p>
          <w:p w14:paraId="5F21F1EB" w14:textId="2E92B021" w:rsidR="007C619F" w:rsidRPr="007C619F" w:rsidRDefault="00284582" w:rsidP="007C619F">
            <w:pPr>
              <w:rPr>
                <w:rFonts w:cs="Arial"/>
                <w:i/>
                <w:iCs/>
                <w:color w:val="C00000"/>
                <w:szCs w:val="20"/>
              </w:rPr>
            </w:pPr>
            <w:r>
              <w:rPr>
                <w:rFonts w:cs="Arial"/>
                <w:i/>
                <w:iCs/>
                <w:color w:val="C00000"/>
                <w:szCs w:val="20"/>
              </w:rPr>
              <w:t xml:space="preserve"> </w:t>
            </w:r>
          </w:p>
        </w:tc>
      </w:tr>
    </w:tbl>
    <w:p w14:paraId="78C6C539" w14:textId="77777777" w:rsidR="001C1BC0" w:rsidRDefault="001C1BC0" w:rsidP="004237D6">
      <w:pPr>
        <w:spacing w:after="91"/>
        <w:rPr>
          <w:rFonts w:cs="Arial"/>
          <w:b/>
          <w:bCs/>
          <w:color w:val="000000"/>
          <w:spacing w:val="26"/>
          <w:szCs w:val="20"/>
        </w:rPr>
      </w:pPr>
    </w:p>
    <w:p w14:paraId="31B5FA31" w14:textId="77777777" w:rsidR="001C1BC0" w:rsidRDefault="001C1BC0" w:rsidP="004237D6">
      <w:pPr>
        <w:spacing w:after="91"/>
        <w:rPr>
          <w:rFonts w:cs="Arial"/>
          <w:b/>
          <w:bCs/>
          <w:color w:val="000000"/>
          <w:spacing w:val="26"/>
          <w:szCs w:val="20"/>
        </w:rPr>
      </w:pPr>
    </w:p>
    <w:tbl>
      <w:tblPr>
        <w:tblStyle w:val="TableGrid"/>
        <w:tblW w:w="8910" w:type="dxa"/>
        <w:jc w:val="center"/>
        <w:tblLayout w:type="fixed"/>
        <w:tblLook w:val="0620" w:firstRow="1" w:lastRow="0" w:firstColumn="0" w:lastColumn="0" w:noHBand="1" w:noVBand="1"/>
      </w:tblPr>
      <w:tblGrid>
        <w:gridCol w:w="8910"/>
      </w:tblGrid>
      <w:tr w:rsidR="003875F6" w:rsidRPr="0023351C" w14:paraId="5600FB43" w14:textId="77777777" w:rsidTr="009A03FB">
        <w:trPr>
          <w:trHeight w:val="272"/>
          <w:jc w:val="center"/>
        </w:trPr>
        <w:tc>
          <w:tcPr>
            <w:tcW w:w="8910" w:type="dxa"/>
            <w:shd w:val="clear" w:color="auto" w:fill="BDD6EE" w:themeFill="accent5" w:themeFillTint="66"/>
            <w:vAlign w:val="center"/>
          </w:tcPr>
          <w:p w14:paraId="3A5B2757" w14:textId="35C49947" w:rsidR="003875F6" w:rsidRPr="0023351C" w:rsidRDefault="003875F6" w:rsidP="002E0F96">
            <w:pPr>
              <w:tabs>
                <w:tab w:val="left" w:pos="1940"/>
                <w:tab w:val="center" w:pos="4450"/>
              </w:tabs>
              <w:jc w:val="center"/>
              <w:rPr>
                <w:rFonts w:cs="Arial"/>
                <w:b/>
                <w:color w:val="000000"/>
                <w:szCs w:val="20"/>
              </w:rPr>
            </w:pPr>
            <w:r>
              <w:rPr>
                <w:rFonts w:cs="Arial"/>
                <w:b/>
                <w:color w:val="000000"/>
                <w:szCs w:val="20"/>
              </w:rPr>
              <w:t xml:space="preserve">Sequence of Work </w:t>
            </w:r>
          </w:p>
        </w:tc>
      </w:tr>
      <w:tr w:rsidR="003875F6" w:rsidRPr="0023351C" w14:paraId="5EF72A5F" w14:textId="77777777" w:rsidTr="001C1BC0">
        <w:trPr>
          <w:trHeight w:val="1781"/>
          <w:jc w:val="center"/>
        </w:trPr>
        <w:tc>
          <w:tcPr>
            <w:tcW w:w="8910" w:type="dxa"/>
          </w:tcPr>
          <w:p w14:paraId="71BA1F8E" w14:textId="77777777" w:rsidR="003875F6" w:rsidRDefault="003875F6" w:rsidP="0093783E">
            <w:pPr>
              <w:rPr>
                <w:rFonts w:cs="Arial"/>
                <w:b/>
                <w:color w:val="000000"/>
                <w:szCs w:val="20"/>
              </w:rPr>
            </w:pPr>
          </w:p>
          <w:p w14:paraId="5E51659E" w14:textId="77777777" w:rsidR="0093783E" w:rsidRDefault="0093783E" w:rsidP="0093783E">
            <w:pPr>
              <w:rPr>
                <w:rFonts w:cs="Arial"/>
                <w:b/>
                <w:color w:val="000000"/>
                <w:szCs w:val="20"/>
              </w:rPr>
            </w:pPr>
          </w:p>
          <w:p w14:paraId="649365AF" w14:textId="77777777" w:rsidR="0093783E" w:rsidRPr="00245776" w:rsidRDefault="0093783E" w:rsidP="0093783E">
            <w:pPr>
              <w:rPr>
                <w:rFonts w:cs="Arial"/>
                <w:bCs/>
                <w:color w:val="000000"/>
                <w:szCs w:val="20"/>
              </w:rPr>
            </w:pPr>
          </w:p>
          <w:p w14:paraId="6AB3996F" w14:textId="77777777" w:rsidR="0093783E" w:rsidRPr="00245776" w:rsidRDefault="0093783E" w:rsidP="0093783E">
            <w:pPr>
              <w:rPr>
                <w:rFonts w:cs="Arial"/>
                <w:bCs/>
                <w:color w:val="000000"/>
                <w:szCs w:val="20"/>
              </w:rPr>
            </w:pPr>
          </w:p>
          <w:p w14:paraId="5F6D98C9" w14:textId="02C8C300" w:rsidR="0093783E" w:rsidRPr="00245776" w:rsidRDefault="00245776" w:rsidP="00245776">
            <w:pPr>
              <w:pStyle w:val="ListParagraph"/>
              <w:numPr>
                <w:ilvl w:val="0"/>
                <w:numId w:val="43"/>
              </w:numPr>
              <w:rPr>
                <w:rFonts w:cs="Arial"/>
                <w:bCs/>
                <w:color w:val="000000"/>
                <w:szCs w:val="20"/>
              </w:rPr>
            </w:pPr>
            <w:r w:rsidRPr="00245776">
              <w:rPr>
                <w:rFonts w:cs="Arial"/>
                <w:bCs/>
                <w:color w:val="000000"/>
                <w:szCs w:val="20"/>
              </w:rPr>
              <w:t>Prior Activities</w:t>
            </w:r>
          </w:p>
          <w:p w14:paraId="385E9F8B" w14:textId="13C9A860" w:rsidR="00245776" w:rsidRPr="00245776" w:rsidRDefault="00245776" w:rsidP="00245776">
            <w:pPr>
              <w:pStyle w:val="ListParagraph"/>
              <w:numPr>
                <w:ilvl w:val="0"/>
                <w:numId w:val="43"/>
              </w:numPr>
              <w:rPr>
                <w:rFonts w:cs="Arial"/>
                <w:bCs/>
                <w:color w:val="000000"/>
                <w:szCs w:val="20"/>
              </w:rPr>
            </w:pPr>
            <w:r w:rsidRPr="00245776">
              <w:rPr>
                <w:rFonts w:cs="Arial"/>
                <w:bCs/>
                <w:color w:val="000000"/>
                <w:szCs w:val="20"/>
              </w:rPr>
              <w:t>Sequence of Activities</w:t>
            </w:r>
          </w:p>
          <w:p w14:paraId="19D56E79" w14:textId="77777777" w:rsidR="0093783E" w:rsidRDefault="0093783E" w:rsidP="0093783E">
            <w:pPr>
              <w:rPr>
                <w:rFonts w:cs="Arial"/>
                <w:b/>
                <w:color w:val="000000"/>
                <w:szCs w:val="20"/>
              </w:rPr>
            </w:pPr>
          </w:p>
          <w:p w14:paraId="7EB41E31" w14:textId="77777777" w:rsidR="0093783E" w:rsidRPr="0023351C" w:rsidRDefault="0093783E" w:rsidP="0093783E">
            <w:pPr>
              <w:rPr>
                <w:rFonts w:cs="Arial"/>
                <w:b/>
                <w:color w:val="000000"/>
                <w:szCs w:val="20"/>
              </w:rPr>
            </w:pPr>
          </w:p>
        </w:tc>
      </w:tr>
      <w:tr w:rsidR="003875F6" w:rsidRPr="0023351C" w14:paraId="5A6C792D" w14:textId="77777777" w:rsidTr="009A03FB">
        <w:trPr>
          <w:trHeight w:val="272"/>
          <w:jc w:val="center"/>
        </w:trPr>
        <w:tc>
          <w:tcPr>
            <w:tcW w:w="8910" w:type="dxa"/>
            <w:shd w:val="clear" w:color="auto" w:fill="BDD6EE" w:themeFill="accent5" w:themeFillTint="66"/>
            <w:vAlign w:val="center"/>
          </w:tcPr>
          <w:p w14:paraId="4B215FFE" w14:textId="04C896DA" w:rsidR="003875F6" w:rsidRPr="0023351C" w:rsidRDefault="003875F6" w:rsidP="002E0F96">
            <w:pPr>
              <w:jc w:val="center"/>
              <w:rPr>
                <w:rFonts w:cs="Arial"/>
                <w:b/>
                <w:color w:val="000000"/>
                <w:szCs w:val="20"/>
              </w:rPr>
            </w:pPr>
            <w:r>
              <w:rPr>
                <w:rFonts w:cs="Arial"/>
                <w:b/>
                <w:color w:val="000000"/>
                <w:szCs w:val="20"/>
              </w:rPr>
              <w:t xml:space="preserve">Method Statement </w:t>
            </w:r>
          </w:p>
        </w:tc>
      </w:tr>
      <w:tr w:rsidR="003875F6" w:rsidRPr="0023351C" w14:paraId="35703A0B" w14:textId="77777777" w:rsidTr="0058553F">
        <w:trPr>
          <w:trHeight w:val="279"/>
          <w:jc w:val="center"/>
        </w:trPr>
        <w:tc>
          <w:tcPr>
            <w:tcW w:w="8910" w:type="dxa"/>
          </w:tcPr>
          <w:p w14:paraId="7260C7EC" w14:textId="77777777" w:rsidR="003875F6" w:rsidRDefault="003875F6" w:rsidP="009C7F31">
            <w:pPr>
              <w:ind w:right="120"/>
              <w:rPr>
                <w:rFonts w:cs="Arial"/>
                <w:b/>
                <w:color w:val="000000"/>
                <w:szCs w:val="20"/>
              </w:rPr>
            </w:pPr>
          </w:p>
          <w:p w14:paraId="2484ED50" w14:textId="77777777" w:rsidR="0093783E" w:rsidRDefault="0093783E" w:rsidP="009C7F31">
            <w:pPr>
              <w:ind w:right="120"/>
              <w:rPr>
                <w:rFonts w:cs="Arial"/>
                <w:b/>
                <w:color w:val="000000"/>
                <w:szCs w:val="20"/>
              </w:rPr>
            </w:pPr>
          </w:p>
          <w:p w14:paraId="6C4DB62B" w14:textId="1343377A" w:rsidR="00EA1DDA" w:rsidRPr="00A330AA" w:rsidRDefault="00EA1DDA" w:rsidP="009C7F31">
            <w:pPr>
              <w:spacing w:after="240"/>
              <w:ind w:left="540" w:right="120"/>
              <w:rPr>
                <w:rFonts w:eastAsia="Malgun Gothic" w:cs="Arial"/>
                <w:iCs/>
                <w:szCs w:val="20"/>
                <w:lang w:val="en-AE"/>
              </w:rPr>
            </w:pPr>
            <w:r w:rsidRPr="00A330AA">
              <w:rPr>
                <w:rFonts w:eastAsia="Malgun Gothic" w:cs="Arial"/>
                <w:iCs/>
                <w:szCs w:val="20"/>
                <w:lang w:val="en-AE"/>
              </w:rPr>
              <w:t xml:space="preserve">This methodology prepared as per the TAQA specification TAQA </w:t>
            </w:r>
            <w:proofErr w:type="gramStart"/>
            <w:r w:rsidRPr="00A330AA">
              <w:rPr>
                <w:rFonts w:eastAsia="Malgun Gothic" w:cs="Arial"/>
                <w:iCs/>
                <w:szCs w:val="20"/>
                <w:lang w:val="en-AE"/>
              </w:rPr>
              <w:t>STANDARD :</w:t>
            </w:r>
            <w:proofErr w:type="gramEnd"/>
            <w:r w:rsidRPr="00A330AA">
              <w:rPr>
                <w:rFonts w:eastAsia="Malgun Gothic" w:cs="Arial"/>
                <w:iCs/>
                <w:szCs w:val="20"/>
                <w:lang w:val="en-AE"/>
              </w:rPr>
              <w:t xml:space="preserve">  </w:t>
            </w:r>
            <w:r w:rsidR="000D002C" w:rsidRPr="00174FE9">
              <w:rPr>
                <w:rFonts w:asciiTheme="minorBidi" w:eastAsia="Malgun Gothic" w:hAnsiTheme="minorBidi"/>
                <w:iCs/>
                <w:sz w:val="18"/>
                <w:szCs w:val="18"/>
                <w:lang w:val="it-IT"/>
              </w:rPr>
              <w:t xml:space="preserve">TAQA STANDARD S-CAB-132-PVC-I </w:t>
            </w:r>
            <w:r w:rsidRPr="00A330AA">
              <w:rPr>
                <w:rFonts w:eastAsia="Malgun Gothic" w:cs="Arial"/>
                <w:iCs/>
                <w:szCs w:val="20"/>
                <w:lang w:val="en-AE"/>
              </w:rPr>
              <w:t>(REV.0-2019)</w:t>
            </w:r>
          </w:p>
          <w:p w14:paraId="7C527E83" w14:textId="070D0E0D" w:rsidR="00EA1DDA" w:rsidRPr="005C2E5F" w:rsidRDefault="00EA1DDA" w:rsidP="009C7F31">
            <w:pPr>
              <w:spacing w:after="240"/>
              <w:ind w:left="540" w:right="120"/>
              <w:rPr>
                <w:rFonts w:eastAsia="Malgun Gothic" w:cs="Arial"/>
                <w:szCs w:val="20"/>
              </w:rPr>
            </w:pPr>
            <w:r w:rsidRPr="005C2E5F">
              <w:rPr>
                <w:rFonts w:eastAsia="Malgun Gothic" w:cs="Arial"/>
                <w:szCs w:val="20"/>
              </w:rPr>
              <w:t>Prior to commencement of excavation works;</w:t>
            </w:r>
          </w:p>
          <w:p w14:paraId="03CC6134" w14:textId="77777777" w:rsidR="00EA1DDA" w:rsidRPr="005C2E5F" w:rsidRDefault="00EA1DDA" w:rsidP="00510A44">
            <w:pPr>
              <w:pStyle w:val="ListParagraph"/>
              <w:numPr>
                <w:ilvl w:val="0"/>
                <w:numId w:val="37"/>
              </w:numPr>
              <w:spacing w:before="240"/>
              <w:ind w:right="120"/>
              <w:jc w:val="both"/>
              <w:rPr>
                <w:rFonts w:eastAsia="Malgun Gothic" w:cs="Arial"/>
                <w:szCs w:val="20"/>
              </w:rPr>
            </w:pPr>
            <w:r w:rsidRPr="005C2E5F">
              <w:rPr>
                <w:rFonts w:eastAsia="Malgun Gothic" w:cs="Arial"/>
                <w:szCs w:val="20"/>
              </w:rPr>
              <w:t>Method Statement must be approved</w:t>
            </w:r>
            <w:r>
              <w:rPr>
                <w:rFonts w:eastAsia="Malgun Gothic" w:cs="Arial"/>
                <w:szCs w:val="20"/>
              </w:rPr>
              <w:t xml:space="preserve"> and will be available at site</w:t>
            </w:r>
          </w:p>
          <w:p w14:paraId="52B9B3DF" w14:textId="77777777" w:rsidR="00EA1DDA" w:rsidRPr="005C2E5F" w:rsidRDefault="00EA1DDA" w:rsidP="00510A44">
            <w:pPr>
              <w:pStyle w:val="ListParagraph"/>
              <w:numPr>
                <w:ilvl w:val="0"/>
                <w:numId w:val="37"/>
              </w:numPr>
              <w:spacing w:before="240"/>
              <w:ind w:right="120"/>
              <w:jc w:val="both"/>
              <w:rPr>
                <w:rFonts w:eastAsia="Malgun Gothic" w:cs="Arial"/>
                <w:szCs w:val="20"/>
              </w:rPr>
            </w:pPr>
            <w:r w:rsidRPr="005C2E5F">
              <w:rPr>
                <w:rFonts w:eastAsia="Malgun Gothic" w:cs="Arial"/>
                <w:szCs w:val="20"/>
              </w:rPr>
              <w:t xml:space="preserve">Clearance and Permit to Works must be obtained. </w:t>
            </w:r>
          </w:p>
          <w:p w14:paraId="393663C1" w14:textId="77777777" w:rsidR="00EA1DDA" w:rsidRPr="005C2E5F" w:rsidRDefault="00EA1DDA" w:rsidP="00510A44">
            <w:pPr>
              <w:pStyle w:val="ListParagraph"/>
              <w:numPr>
                <w:ilvl w:val="0"/>
                <w:numId w:val="37"/>
              </w:numPr>
              <w:spacing w:before="240"/>
              <w:ind w:right="120"/>
              <w:jc w:val="both"/>
              <w:rPr>
                <w:rFonts w:eastAsia="Malgun Gothic" w:cs="Arial"/>
                <w:szCs w:val="20"/>
              </w:rPr>
            </w:pPr>
            <w:r w:rsidRPr="005C2E5F">
              <w:rPr>
                <w:rFonts w:eastAsia="Malgun Gothic" w:cs="Arial"/>
                <w:szCs w:val="20"/>
              </w:rPr>
              <w:t>Methodology for the execution of works shall be explained to all involved personnel and approved method statement shall be made available at site.</w:t>
            </w:r>
          </w:p>
          <w:p w14:paraId="769DB29C" w14:textId="77777777" w:rsidR="00EA1DDA" w:rsidRPr="005C2E5F" w:rsidRDefault="00EA1DDA" w:rsidP="00510A44">
            <w:pPr>
              <w:pStyle w:val="ListParagraph"/>
              <w:numPr>
                <w:ilvl w:val="0"/>
                <w:numId w:val="37"/>
              </w:numPr>
              <w:spacing w:before="240"/>
              <w:ind w:right="120"/>
              <w:jc w:val="both"/>
              <w:rPr>
                <w:rFonts w:eastAsia="Malgun Gothic" w:cs="Arial"/>
                <w:szCs w:val="20"/>
              </w:rPr>
            </w:pPr>
            <w:r w:rsidRPr="005C2E5F">
              <w:rPr>
                <w:rFonts w:eastAsia="Malgun Gothic" w:cs="Arial"/>
                <w:szCs w:val="20"/>
              </w:rPr>
              <w:t>All plant &amp; equipment and personnel certification will be submitted to site O/E for verification before start of work.</w:t>
            </w:r>
          </w:p>
          <w:p w14:paraId="1ADA0029" w14:textId="77777777" w:rsidR="00EA1DDA" w:rsidRPr="005C2E5F" w:rsidRDefault="00EA1DDA" w:rsidP="00510A44">
            <w:pPr>
              <w:pStyle w:val="ListParagraph"/>
              <w:numPr>
                <w:ilvl w:val="0"/>
                <w:numId w:val="37"/>
              </w:numPr>
              <w:spacing w:before="240"/>
              <w:ind w:right="120"/>
              <w:jc w:val="both"/>
              <w:rPr>
                <w:rFonts w:eastAsia="Malgun Gothic" w:cs="Arial"/>
                <w:szCs w:val="20"/>
              </w:rPr>
            </w:pPr>
            <w:r w:rsidRPr="005C2E5F">
              <w:rPr>
                <w:rFonts w:eastAsia="Malgun Gothic" w:cs="Arial"/>
                <w:szCs w:val="20"/>
              </w:rPr>
              <w:lastRenderedPageBreak/>
              <w:t>Appropriate Personal Protective Equipment, “PPE” (Hand gloves, Ear plugs/Earmuffs, Safety glasses, Safety vest, Hard hats and safety shoes) shall be used.</w:t>
            </w:r>
          </w:p>
          <w:p w14:paraId="3844F78B" w14:textId="77777777" w:rsidR="00EA1DDA" w:rsidRPr="005C2E5F" w:rsidRDefault="00EA1DDA" w:rsidP="00510A44">
            <w:pPr>
              <w:pStyle w:val="ListParagraph"/>
              <w:numPr>
                <w:ilvl w:val="0"/>
                <w:numId w:val="37"/>
              </w:numPr>
              <w:spacing w:before="240"/>
              <w:ind w:right="120"/>
              <w:jc w:val="both"/>
              <w:rPr>
                <w:rFonts w:eastAsia="Malgun Gothic" w:cs="Arial"/>
                <w:szCs w:val="20"/>
              </w:rPr>
            </w:pPr>
            <w:r w:rsidRPr="005C2E5F">
              <w:rPr>
                <w:rFonts w:eastAsia="Malgun Gothic" w:cs="Arial"/>
                <w:szCs w:val="20"/>
              </w:rPr>
              <w:t>Toolbox meeting shall be conducted daily prior to site activities.</w:t>
            </w:r>
          </w:p>
          <w:p w14:paraId="48D95062" w14:textId="77777777" w:rsidR="00EA1DDA" w:rsidRPr="00A330AA" w:rsidRDefault="00EA1DDA" w:rsidP="00510A44">
            <w:pPr>
              <w:pStyle w:val="ListParagraph"/>
              <w:numPr>
                <w:ilvl w:val="0"/>
                <w:numId w:val="37"/>
              </w:numPr>
              <w:spacing w:before="240" w:line="240" w:lineRule="exact"/>
              <w:ind w:right="120"/>
              <w:contextualSpacing/>
              <w:jc w:val="both"/>
              <w:rPr>
                <w:rFonts w:eastAsia="Malgun Gothic" w:cs="Arial"/>
                <w:szCs w:val="20"/>
                <w:lang w:val="en-AE"/>
              </w:rPr>
            </w:pPr>
            <w:r w:rsidRPr="005C2E5F">
              <w:rPr>
                <w:rFonts w:eastAsia="Malgun Gothic" w:cs="Arial"/>
                <w:szCs w:val="20"/>
              </w:rPr>
              <w:t xml:space="preserve">Obtain required permits / NOCs from the concerned authorities. </w:t>
            </w:r>
          </w:p>
          <w:p w14:paraId="5EDF01CE" w14:textId="70D7F768" w:rsidR="00EA1DDA" w:rsidRPr="005C2E5F" w:rsidRDefault="00903DB1" w:rsidP="00510A44">
            <w:pPr>
              <w:pStyle w:val="ListParagraph"/>
              <w:numPr>
                <w:ilvl w:val="0"/>
                <w:numId w:val="37"/>
              </w:numPr>
              <w:spacing w:before="240" w:line="240" w:lineRule="exact"/>
              <w:ind w:right="120"/>
              <w:contextualSpacing/>
              <w:jc w:val="both"/>
              <w:rPr>
                <w:rFonts w:eastAsia="Malgun Gothic" w:cs="Arial"/>
                <w:szCs w:val="20"/>
              </w:rPr>
            </w:pPr>
            <w:r>
              <w:rPr>
                <w:rFonts w:eastAsia="Malgun Gothic" w:cs="Arial"/>
                <w:szCs w:val="20"/>
              </w:rPr>
              <w:t>Excavation b</w:t>
            </w:r>
            <w:r w:rsidR="00EA1DDA">
              <w:rPr>
                <w:rFonts w:eastAsia="Malgun Gothic" w:cs="Arial"/>
                <w:szCs w:val="20"/>
              </w:rPr>
              <w:t>ackfilling</w:t>
            </w:r>
            <w:r w:rsidR="00EA1DDA" w:rsidRPr="005C2E5F">
              <w:rPr>
                <w:rFonts w:eastAsia="Malgun Gothic" w:cs="Arial"/>
                <w:szCs w:val="20"/>
              </w:rPr>
              <w:t xml:space="preserve"> works shall be commenced after getting the Activity Commence Request Approval from the concerned Utility In-Charge / Engineer and works shall be carried out by Competent person approved by the relevant utility owners such as </w:t>
            </w:r>
            <w:r w:rsidR="00EA1DDA">
              <w:rPr>
                <w:rFonts w:eastAsia="Malgun Gothic" w:cs="Arial"/>
                <w:szCs w:val="20"/>
              </w:rPr>
              <w:t>TAQA</w:t>
            </w:r>
            <w:r w:rsidR="00EA1DDA" w:rsidRPr="005C2E5F">
              <w:rPr>
                <w:rFonts w:eastAsia="Malgun Gothic" w:cs="Arial"/>
                <w:szCs w:val="20"/>
              </w:rPr>
              <w:t xml:space="preserve"> etc.</w:t>
            </w:r>
          </w:p>
          <w:p w14:paraId="2C5526C3" w14:textId="77777777" w:rsidR="00EA1DDA" w:rsidRPr="005C2E5F" w:rsidRDefault="00EA1DDA" w:rsidP="00510A44">
            <w:pPr>
              <w:pStyle w:val="ListParagraph"/>
              <w:numPr>
                <w:ilvl w:val="0"/>
                <w:numId w:val="37"/>
              </w:numPr>
              <w:spacing w:before="240"/>
              <w:ind w:right="120"/>
              <w:jc w:val="both"/>
              <w:rPr>
                <w:rFonts w:eastAsia="Malgun Gothic" w:cs="Arial"/>
                <w:szCs w:val="20"/>
              </w:rPr>
            </w:pPr>
            <w:r w:rsidRPr="005C2E5F">
              <w:rPr>
                <w:rFonts w:eastAsia="Malgun Gothic" w:cs="Arial"/>
                <w:szCs w:val="20"/>
              </w:rPr>
              <w:t>HSE documents shall be approved prior to commencement of activities</w:t>
            </w:r>
            <w:bookmarkStart w:id="15" w:name="_Toc108790365"/>
            <w:bookmarkStart w:id="16" w:name="_Toc108790521"/>
            <w:r w:rsidRPr="005C2E5F">
              <w:rPr>
                <w:rFonts w:eastAsia="Malgun Gothic" w:cs="Arial"/>
                <w:szCs w:val="20"/>
              </w:rPr>
              <w:t>.</w:t>
            </w:r>
            <w:bookmarkStart w:id="17" w:name="_Toc108790367"/>
            <w:bookmarkStart w:id="18" w:name="_Toc108790523"/>
            <w:bookmarkEnd w:id="15"/>
            <w:bookmarkEnd w:id="16"/>
          </w:p>
          <w:p w14:paraId="59BCC208" w14:textId="77777777" w:rsidR="00EA1DDA" w:rsidRDefault="00EA1DDA" w:rsidP="00510A44">
            <w:pPr>
              <w:pStyle w:val="ListParagraph"/>
              <w:numPr>
                <w:ilvl w:val="0"/>
                <w:numId w:val="37"/>
              </w:numPr>
              <w:spacing w:before="240"/>
              <w:ind w:right="120"/>
              <w:contextualSpacing/>
              <w:jc w:val="both"/>
              <w:rPr>
                <w:rFonts w:eastAsia="Malgun Gothic" w:cs="Arial"/>
                <w:szCs w:val="20"/>
              </w:rPr>
            </w:pPr>
            <w:r w:rsidRPr="005C2E5F">
              <w:rPr>
                <w:rFonts w:eastAsia="Malgun Gothic" w:cs="Arial"/>
                <w:szCs w:val="20"/>
              </w:rPr>
              <w:t>Display traffic signboards, surround the working area by safety barriers (plastic/concrete), safety cones, and safety tape and install flash lights on roadside before commencing the excavation</w:t>
            </w:r>
            <w:bookmarkStart w:id="19" w:name="_Toc108790368"/>
            <w:bookmarkStart w:id="20" w:name="_Toc108790524"/>
            <w:bookmarkEnd w:id="17"/>
            <w:bookmarkEnd w:id="18"/>
            <w:r w:rsidRPr="005C2E5F">
              <w:rPr>
                <w:rFonts w:eastAsia="Malgun Gothic" w:cs="Arial"/>
                <w:szCs w:val="20"/>
              </w:rPr>
              <w:t xml:space="preserve"> as per the local authority requirements.</w:t>
            </w:r>
          </w:p>
          <w:p w14:paraId="396C99C7" w14:textId="77777777" w:rsidR="00EA1DDA" w:rsidRDefault="00EA1DDA" w:rsidP="00510A44">
            <w:pPr>
              <w:pStyle w:val="ListParagraph"/>
              <w:numPr>
                <w:ilvl w:val="0"/>
                <w:numId w:val="37"/>
              </w:numPr>
              <w:spacing w:before="240"/>
              <w:ind w:right="120"/>
              <w:contextualSpacing/>
              <w:jc w:val="both"/>
              <w:rPr>
                <w:rFonts w:eastAsia="Malgun Gothic" w:cs="Arial"/>
                <w:szCs w:val="20"/>
              </w:rPr>
            </w:pPr>
            <w:r>
              <w:rPr>
                <w:rFonts w:eastAsia="Malgun Gothic" w:cs="Arial"/>
                <w:szCs w:val="20"/>
              </w:rPr>
              <w:t>LAP will be available at site</w:t>
            </w:r>
          </w:p>
          <w:p w14:paraId="16543E36" w14:textId="77777777" w:rsidR="00EA1DDA" w:rsidRDefault="00EA1DDA" w:rsidP="00510A44">
            <w:pPr>
              <w:pStyle w:val="Default"/>
              <w:numPr>
                <w:ilvl w:val="0"/>
                <w:numId w:val="37"/>
              </w:numPr>
              <w:spacing w:before="240"/>
              <w:ind w:right="120"/>
              <w:rPr>
                <w:sz w:val="20"/>
                <w:szCs w:val="20"/>
              </w:rPr>
            </w:pPr>
            <w:r w:rsidRPr="00F30A22">
              <w:rPr>
                <w:sz w:val="20"/>
                <w:szCs w:val="20"/>
              </w:rPr>
              <w:t xml:space="preserve">LAP will be taken wherever required. Approved CP by TAQA/ADDC will be available on site all time during work, controlling all activities &amp; persons. </w:t>
            </w:r>
          </w:p>
          <w:p w14:paraId="654C6D21" w14:textId="25B5A7D5" w:rsidR="00510A44" w:rsidRDefault="00510A44" w:rsidP="00510A44">
            <w:pPr>
              <w:pStyle w:val="Default"/>
              <w:numPr>
                <w:ilvl w:val="0"/>
                <w:numId w:val="37"/>
              </w:numPr>
              <w:spacing w:before="240"/>
              <w:ind w:right="120"/>
              <w:rPr>
                <w:sz w:val="20"/>
                <w:szCs w:val="20"/>
              </w:rPr>
            </w:pPr>
            <w:r w:rsidRPr="00510A44">
              <w:rPr>
                <w:sz w:val="20"/>
                <w:szCs w:val="20"/>
              </w:rPr>
              <w:t>Ensure availability of approved materials.</w:t>
            </w:r>
          </w:p>
          <w:p w14:paraId="38E36C11" w14:textId="77777777" w:rsidR="00EA1DDA" w:rsidRPr="005C2E5F" w:rsidRDefault="00EA1DDA" w:rsidP="009C7F31">
            <w:pPr>
              <w:pStyle w:val="ListParagraph"/>
              <w:spacing w:line="240" w:lineRule="exact"/>
              <w:ind w:left="994" w:right="120"/>
              <w:rPr>
                <w:rFonts w:eastAsia="Malgun Gothic" w:cs="Arial"/>
                <w:szCs w:val="20"/>
              </w:rPr>
            </w:pPr>
          </w:p>
          <w:bookmarkEnd w:id="19"/>
          <w:bookmarkEnd w:id="20"/>
          <w:p w14:paraId="07B5A8D6" w14:textId="77777777" w:rsidR="00EA1DDA" w:rsidRPr="005C2E5F" w:rsidRDefault="00EA1DDA" w:rsidP="009C7F31">
            <w:pPr>
              <w:ind w:right="120"/>
              <w:rPr>
                <w:rFonts w:eastAsia="Malgun Gothic" w:cs="Arial"/>
                <w:szCs w:val="20"/>
              </w:rPr>
            </w:pPr>
          </w:p>
          <w:p w14:paraId="5F1AD95B" w14:textId="1A4CB9BB" w:rsidR="00EA1DDA" w:rsidRPr="005C2E5F" w:rsidRDefault="00EA1DDA" w:rsidP="009C7F31">
            <w:pPr>
              <w:tabs>
                <w:tab w:val="left" w:pos="540"/>
                <w:tab w:val="left" w:pos="720"/>
                <w:tab w:val="left" w:pos="1530"/>
              </w:tabs>
              <w:ind w:left="810" w:right="120" w:hanging="450"/>
              <w:jc w:val="lowKashida"/>
              <w:rPr>
                <w:rFonts w:eastAsia="Malgun Gothic" w:cs="Arial"/>
                <w:b/>
                <w:bCs/>
                <w:szCs w:val="20"/>
                <w:u w:val="single"/>
              </w:rPr>
            </w:pPr>
            <w:r w:rsidRPr="005C2E5F">
              <w:rPr>
                <w:rFonts w:eastAsia="Malgun Gothic" w:cs="Arial"/>
                <w:b/>
                <w:bCs/>
                <w:szCs w:val="20"/>
              </w:rPr>
              <w:t xml:space="preserve">8.1     </w:t>
            </w:r>
            <w:r w:rsidRPr="00262932">
              <w:rPr>
                <w:rFonts w:eastAsia="Malgun Gothic" w:cs="Arial"/>
                <w:b/>
                <w:bCs/>
                <w:szCs w:val="20"/>
                <w:u w:val="single"/>
              </w:rPr>
              <w:t xml:space="preserve">Sequence </w:t>
            </w:r>
            <w:r w:rsidR="00E21565" w:rsidRPr="00262932">
              <w:rPr>
                <w:rFonts w:eastAsia="Malgun Gothic" w:cs="Arial"/>
                <w:b/>
                <w:bCs/>
                <w:szCs w:val="20"/>
                <w:u w:val="single"/>
              </w:rPr>
              <w:t>of</w:t>
            </w:r>
            <w:r w:rsidRPr="00262932">
              <w:rPr>
                <w:rFonts w:eastAsia="Malgun Gothic" w:cs="Arial"/>
                <w:b/>
                <w:bCs/>
                <w:szCs w:val="20"/>
                <w:u w:val="single"/>
              </w:rPr>
              <w:t xml:space="preserve"> Activities</w:t>
            </w:r>
            <w:r>
              <w:rPr>
                <w:rFonts w:eastAsia="Malgun Gothic" w:cs="Arial"/>
                <w:b/>
                <w:bCs/>
                <w:szCs w:val="20"/>
              </w:rPr>
              <w:t xml:space="preserve"> -</w:t>
            </w:r>
            <w:r w:rsidRPr="005C2E5F">
              <w:rPr>
                <w:rFonts w:eastAsia="Malgun Gothic" w:cs="Arial"/>
                <w:b/>
                <w:bCs/>
                <w:szCs w:val="20"/>
                <w:u w:val="single"/>
              </w:rPr>
              <w:t>Backfilling</w:t>
            </w:r>
          </w:p>
          <w:p w14:paraId="24115A11" w14:textId="671FB96F" w:rsidR="00EA1DDA" w:rsidRDefault="00EA1DDA" w:rsidP="009C7F31">
            <w:pPr>
              <w:pStyle w:val="ListParagraph"/>
              <w:widowControl/>
              <w:numPr>
                <w:ilvl w:val="0"/>
                <w:numId w:val="37"/>
              </w:numPr>
              <w:tabs>
                <w:tab w:val="left" w:pos="540"/>
                <w:tab w:val="left" w:pos="1530"/>
              </w:tabs>
              <w:spacing w:before="120" w:after="120" w:line="276" w:lineRule="auto"/>
              <w:ind w:right="120"/>
              <w:contextualSpacing/>
              <w:rPr>
                <w:rFonts w:eastAsia="Malgun Gothic" w:cs="Arial"/>
                <w:i/>
                <w:iCs/>
                <w:color w:val="000000" w:themeColor="text1"/>
                <w:szCs w:val="20"/>
              </w:rPr>
            </w:pPr>
            <w:r w:rsidRPr="00262932">
              <w:rPr>
                <w:rFonts w:eastAsia="Malgun Gothic" w:cs="Arial"/>
                <w:i/>
                <w:iCs/>
                <w:color w:val="000000" w:themeColor="text1"/>
                <w:szCs w:val="20"/>
              </w:rPr>
              <w:t xml:space="preserve">For the details of </w:t>
            </w:r>
            <w:r w:rsidR="00FB3D20">
              <w:rPr>
                <w:rFonts w:eastAsia="Malgun Gothic" w:cs="Arial"/>
                <w:i/>
                <w:iCs/>
                <w:color w:val="000000" w:themeColor="text1"/>
                <w:szCs w:val="20"/>
              </w:rPr>
              <w:t>backfilling</w:t>
            </w:r>
            <w:r w:rsidRPr="00262932">
              <w:rPr>
                <w:rFonts w:eastAsia="Malgun Gothic" w:cs="Arial"/>
                <w:i/>
                <w:iCs/>
                <w:color w:val="000000" w:themeColor="text1"/>
                <w:szCs w:val="20"/>
              </w:rPr>
              <w:t xml:space="preserve"> carried out, please refer to Method Statement for</w:t>
            </w:r>
            <w:r w:rsidR="00E21565">
              <w:rPr>
                <w:rFonts w:eastAsia="Malgun Gothic" w:cs="Arial"/>
                <w:i/>
                <w:iCs/>
                <w:color w:val="000000" w:themeColor="text1"/>
                <w:szCs w:val="20"/>
              </w:rPr>
              <w:t xml:space="preserve"> </w:t>
            </w:r>
            <w:r w:rsidR="00FB3D20">
              <w:rPr>
                <w:rFonts w:eastAsia="Malgun Gothic" w:cs="Arial"/>
                <w:i/>
                <w:iCs/>
                <w:color w:val="000000" w:themeColor="text1"/>
                <w:szCs w:val="20"/>
              </w:rPr>
              <w:t>backfilling</w:t>
            </w:r>
            <w:r w:rsidRPr="00262932">
              <w:rPr>
                <w:rFonts w:eastAsia="Malgun Gothic" w:cs="Arial"/>
                <w:i/>
                <w:iCs/>
                <w:color w:val="000000" w:themeColor="text1"/>
                <w:szCs w:val="20"/>
              </w:rPr>
              <w:t xml:space="preserve"> submitted </w:t>
            </w:r>
            <w:r w:rsidRPr="00F30A22">
              <w:rPr>
                <w:rFonts w:eastAsia="Malgun Gothic" w:cs="Arial"/>
                <w:i/>
                <w:iCs/>
                <w:color w:val="000000" w:themeColor="text1"/>
                <w:szCs w:val="20"/>
                <w:highlight w:val="yellow"/>
              </w:rPr>
              <w:t>(Add document No.)</w:t>
            </w:r>
          </w:p>
          <w:p w14:paraId="60EA8B24" w14:textId="7B489B0B" w:rsidR="00FB3D20" w:rsidRPr="00236ACD" w:rsidRDefault="00FB3D20" w:rsidP="009C7F31">
            <w:pPr>
              <w:pStyle w:val="ListParagraph"/>
              <w:widowControl/>
              <w:numPr>
                <w:ilvl w:val="0"/>
                <w:numId w:val="37"/>
              </w:numPr>
              <w:tabs>
                <w:tab w:val="left" w:pos="540"/>
                <w:tab w:val="left" w:pos="1530"/>
              </w:tabs>
              <w:ind w:right="120"/>
              <w:contextualSpacing/>
              <w:rPr>
                <w:rFonts w:eastAsia="Malgun Gothic" w:cs="Arial"/>
                <w:szCs w:val="20"/>
              </w:rPr>
            </w:pPr>
            <w:r>
              <w:rPr>
                <w:rFonts w:eastAsia="Malgun Gothic" w:cs="Arial"/>
                <w:szCs w:val="20"/>
              </w:rPr>
              <w:t>Once the Backfilling &amp; Reinstatement is completed the following steps will be followed</w:t>
            </w:r>
          </w:p>
          <w:p w14:paraId="152E1D6D" w14:textId="77777777" w:rsidR="00FB3D20" w:rsidRPr="00910D76" w:rsidRDefault="00FB3D20" w:rsidP="009C7F31">
            <w:pPr>
              <w:pStyle w:val="TableParagraph"/>
              <w:spacing w:before="110"/>
              <w:ind w:right="120"/>
              <w:rPr>
                <w:rFonts w:ascii="Arial MT"/>
              </w:rPr>
            </w:pPr>
          </w:p>
          <w:p w14:paraId="252B972C" w14:textId="77777777" w:rsidR="00FB3D20" w:rsidRPr="00910D76" w:rsidRDefault="00FB3D20" w:rsidP="009C7F31">
            <w:pPr>
              <w:pStyle w:val="TableParagraph"/>
              <w:ind w:left="1137" w:right="120"/>
              <w:rPr>
                <w:b/>
              </w:rPr>
            </w:pPr>
            <w:r w:rsidRPr="00910D76">
              <w:rPr>
                <w:b/>
                <w:u w:val="single"/>
              </w:rPr>
              <w:t>Route</w:t>
            </w:r>
            <w:r w:rsidRPr="00910D76">
              <w:rPr>
                <w:b/>
                <w:spacing w:val="-3"/>
                <w:u w:val="single"/>
              </w:rPr>
              <w:t xml:space="preserve"> </w:t>
            </w:r>
            <w:r w:rsidRPr="00910D76">
              <w:rPr>
                <w:b/>
                <w:u w:val="single"/>
              </w:rPr>
              <w:t>Marker</w:t>
            </w:r>
            <w:r w:rsidRPr="00910D76">
              <w:rPr>
                <w:b/>
                <w:spacing w:val="-2"/>
                <w:u w:val="single"/>
              </w:rPr>
              <w:t xml:space="preserve"> </w:t>
            </w:r>
            <w:r w:rsidRPr="00910D76">
              <w:rPr>
                <w:b/>
                <w:u w:val="single"/>
              </w:rPr>
              <w:t>&amp;</w:t>
            </w:r>
            <w:r w:rsidRPr="00910D76">
              <w:rPr>
                <w:b/>
                <w:spacing w:val="-2"/>
                <w:u w:val="single"/>
              </w:rPr>
              <w:t xml:space="preserve"> </w:t>
            </w:r>
            <w:r w:rsidRPr="00910D76">
              <w:rPr>
                <w:b/>
                <w:u w:val="single"/>
              </w:rPr>
              <w:t>Joint</w:t>
            </w:r>
            <w:r w:rsidRPr="00910D76">
              <w:rPr>
                <w:b/>
                <w:spacing w:val="-2"/>
                <w:u w:val="single"/>
              </w:rPr>
              <w:t xml:space="preserve"> </w:t>
            </w:r>
            <w:r w:rsidRPr="00910D76">
              <w:rPr>
                <w:b/>
                <w:u w:val="single"/>
              </w:rPr>
              <w:t>Pit</w:t>
            </w:r>
            <w:r w:rsidRPr="00910D76">
              <w:rPr>
                <w:b/>
                <w:spacing w:val="-1"/>
                <w:u w:val="single"/>
              </w:rPr>
              <w:t xml:space="preserve"> </w:t>
            </w:r>
            <w:r w:rsidRPr="00910D76">
              <w:rPr>
                <w:b/>
                <w:u w:val="single"/>
              </w:rPr>
              <w:t>Marker</w:t>
            </w:r>
            <w:r w:rsidRPr="00910D76">
              <w:rPr>
                <w:b/>
                <w:spacing w:val="-2"/>
                <w:u w:val="single"/>
              </w:rPr>
              <w:t xml:space="preserve"> Installation:</w:t>
            </w:r>
          </w:p>
          <w:p w14:paraId="55C3655B" w14:textId="5ED690D6" w:rsidR="00FB3D20" w:rsidRPr="00910D76" w:rsidRDefault="00FB3D20" w:rsidP="00E21565">
            <w:pPr>
              <w:pStyle w:val="TableParagraph"/>
              <w:numPr>
                <w:ilvl w:val="0"/>
                <w:numId w:val="44"/>
              </w:numPr>
              <w:tabs>
                <w:tab w:val="left" w:pos="1353"/>
              </w:tabs>
              <w:autoSpaceDE w:val="0"/>
              <w:autoSpaceDN w:val="0"/>
              <w:spacing w:before="240"/>
              <w:ind w:right="120"/>
              <w:rPr>
                <w:rFonts w:ascii="Arial MT" w:hAnsi="Arial MT"/>
              </w:rPr>
            </w:pPr>
            <w:r w:rsidRPr="00910D76">
              <w:rPr>
                <w:rFonts w:ascii="Arial MT" w:hAnsi="Arial MT"/>
              </w:rPr>
              <w:t>Route</w:t>
            </w:r>
            <w:r w:rsidRPr="00910D76">
              <w:rPr>
                <w:rFonts w:ascii="Arial MT" w:hAnsi="Arial MT"/>
                <w:spacing w:val="-2"/>
              </w:rPr>
              <w:t xml:space="preserve"> </w:t>
            </w:r>
            <w:r w:rsidRPr="00910D76">
              <w:rPr>
                <w:rFonts w:ascii="Arial MT" w:hAnsi="Arial MT"/>
              </w:rPr>
              <w:t>Marker</w:t>
            </w:r>
            <w:r w:rsidRPr="00910D76">
              <w:rPr>
                <w:rFonts w:ascii="Arial MT" w:hAnsi="Arial MT"/>
                <w:spacing w:val="-5"/>
              </w:rPr>
              <w:t xml:space="preserve"> </w:t>
            </w:r>
            <w:r w:rsidRPr="00910D76">
              <w:rPr>
                <w:rFonts w:ascii="Arial MT" w:hAnsi="Arial MT"/>
              </w:rPr>
              <w:t>location</w:t>
            </w:r>
            <w:r w:rsidRPr="00910D76">
              <w:rPr>
                <w:rFonts w:ascii="Arial MT" w:hAnsi="Arial MT"/>
                <w:spacing w:val="-2"/>
              </w:rPr>
              <w:t xml:space="preserve"> </w:t>
            </w:r>
            <w:r>
              <w:rPr>
                <w:rFonts w:ascii="Arial MT" w:hAnsi="Arial MT"/>
                <w:spacing w:val="-2"/>
              </w:rPr>
              <w:t>wi</w:t>
            </w:r>
            <w:r w:rsidRPr="00910D76">
              <w:rPr>
                <w:rFonts w:ascii="Arial MT" w:hAnsi="Arial MT"/>
              </w:rPr>
              <w:t>ll</w:t>
            </w:r>
            <w:r w:rsidRPr="00910D76">
              <w:rPr>
                <w:rFonts w:ascii="Arial MT" w:hAnsi="Arial MT"/>
                <w:spacing w:val="-2"/>
              </w:rPr>
              <w:t xml:space="preserve"> </w:t>
            </w:r>
            <w:r w:rsidRPr="00910D76">
              <w:rPr>
                <w:rFonts w:ascii="Arial MT" w:hAnsi="Arial MT"/>
              </w:rPr>
              <w:t>be</w:t>
            </w:r>
            <w:r w:rsidRPr="00910D76">
              <w:rPr>
                <w:rFonts w:ascii="Arial MT" w:hAnsi="Arial MT"/>
                <w:spacing w:val="-7"/>
              </w:rPr>
              <w:t xml:space="preserve"> </w:t>
            </w:r>
            <w:r w:rsidRPr="00910D76">
              <w:rPr>
                <w:rFonts w:ascii="Arial MT" w:hAnsi="Arial MT"/>
              </w:rPr>
              <w:t>marked</w:t>
            </w:r>
            <w:r w:rsidRPr="00910D76">
              <w:rPr>
                <w:rFonts w:ascii="Arial MT" w:hAnsi="Arial MT"/>
                <w:spacing w:val="-2"/>
              </w:rPr>
              <w:t xml:space="preserve"> </w:t>
            </w:r>
            <w:r w:rsidRPr="00910D76">
              <w:rPr>
                <w:rFonts w:ascii="Arial MT" w:hAnsi="Arial MT"/>
              </w:rPr>
              <w:t>as</w:t>
            </w:r>
            <w:r w:rsidRPr="00910D76">
              <w:rPr>
                <w:rFonts w:ascii="Arial MT" w:hAnsi="Arial MT"/>
                <w:spacing w:val="-5"/>
              </w:rPr>
              <w:t xml:space="preserve"> </w:t>
            </w:r>
            <w:r w:rsidRPr="00910D76">
              <w:rPr>
                <w:rFonts w:ascii="Arial MT" w:hAnsi="Arial MT"/>
              </w:rPr>
              <w:t>per</w:t>
            </w:r>
            <w:r w:rsidRPr="00910D76">
              <w:rPr>
                <w:rFonts w:ascii="Arial MT" w:hAnsi="Arial MT"/>
                <w:spacing w:val="-1"/>
              </w:rPr>
              <w:t xml:space="preserve"> </w:t>
            </w:r>
            <w:r w:rsidRPr="00910D76">
              <w:rPr>
                <w:rFonts w:ascii="Arial MT" w:hAnsi="Arial MT"/>
              </w:rPr>
              <w:t>approved</w:t>
            </w:r>
            <w:r w:rsidRPr="00910D76">
              <w:rPr>
                <w:rFonts w:ascii="Arial MT" w:hAnsi="Arial MT"/>
                <w:spacing w:val="-2"/>
              </w:rPr>
              <w:t xml:space="preserve"> </w:t>
            </w:r>
            <w:r w:rsidRPr="00910D76">
              <w:rPr>
                <w:rFonts w:ascii="Arial MT" w:hAnsi="Arial MT"/>
              </w:rPr>
              <w:t>route</w:t>
            </w:r>
            <w:r w:rsidRPr="00910D76">
              <w:rPr>
                <w:rFonts w:ascii="Arial MT" w:hAnsi="Arial MT"/>
                <w:spacing w:val="-7"/>
              </w:rPr>
              <w:t xml:space="preserve"> </w:t>
            </w:r>
            <w:r w:rsidRPr="00910D76">
              <w:rPr>
                <w:rFonts w:ascii="Arial MT" w:hAnsi="Arial MT"/>
              </w:rPr>
              <w:t>marker</w:t>
            </w:r>
            <w:r w:rsidRPr="00910D76">
              <w:rPr>
                <w:rFonts w:ascii="Arial MT" w:hAnsi="Arial MT"/>
                <w:spacing w:val="-5"/>
              </w:rPr>
              <w:t xml:space="preserve"> </w:t>
            </w:r>
            <w:r w:rsidRPr="00910D76">
              <w:rPr>
                <w:rFonts w:ascii="Arial MT" w:hAnsi="Arial MT"/>
              </w:rPr>
              <w:t>location drawing, along the cable route.</w:t>
            </w:r>
          </w:p>
          <w:p w14:paraId="44143BC2" w14:textId="77777777" w:rsidR="00FB3D20" w:rsidRPr="00910D76" w:rsidRDefault="00FB3D20" w:rsidP="00E21565">
            <w:pPr>
              <w:pStyle w:val="TableParagraph"/>
              <w:numPr>
                <w:ilvl w:val="0"/>
                <w:numId w:val="44"/>
              </w:numPr>
              <w:tabs>
                <w:tab w:val="left" w:pos="1353"/>
              </w:tabs>
              <w:autoSpaceDE w:val="0"/>
              <w:autoSpaceDN w:val="0"/>
              <w:spacing w:before="240"/>
              <w:ind w:right="120"/>
              <w:rPr>
                <w:rFonts w:ascii="Arial MT" w:hAnsi="Arial MT"/>
              </w:rPr>
            </w:pPr>
            <w:r w:rsidRPr="00910D76">
              <w:rPr>
                <w:rFonts w:ascii="Arial MT" w:hAnsi="Arial MT"/>
              </w:rPr>
              <w:t>Manual</w:t>
            </w:r>
            <w:r w:rsidRPr="00910D76">
              <w:rPr>
                <w:rFonts w:ascii="Arial MT" w:hAnsi="Arial MT"/>
                <w:spacing w:val="-5"/>
              </w:rPr>
              <w:t xml:space="preserve"> </w:t>
            </w:r>
            <w:r w:rsidRPr="00910D76">
              <w:rPr>
                <w:rFonts w:ascii="Arial MT" w:hAnsi="Arial MT"/>
              </w:rPr>
              <w:t>excavation</w:t>
            </w:r>
            <w:r w:rsidRPr="00910D76">
              <w:rPr>
                <w:rFonts w:ascii="Arial MT" w:hAnsi="Arial MT"/>
                <w:spacing w:val="-6"/>
              </w:rPr>
              <w:t xml:space="preserve"> </w:t>
            </w:r>
            <w:r w:rsidRPr="00910D76">
              <w:rPr>
                <w:rFonts w:ascii="Arial MT" w:hAnsi="Arial MT"/>
              </w:rPr>
              <w:t>to</w:t>
            </w:r>
            <w:r w:rsidRPr="00910D76">
              <w:rPr>
                <w:rFonts w:ascii="Arial MT" w:hAnsi="Arial MT"/>
                <w:spacing w:val="-11"/>
              </w:rPr>
              <w:t xml:space="preserve"> </w:t>
            </w:r>
            <w:r w:rsidRPr="00910D76">
              <w:rPr>
                <w:rFonts w:ascii="Arial MT" w:hAnsi="Arial MT"/>
              </w:rPr>
              <w:t>be</w:t>
            </w:r>
            <w:r w:rsidRPr="00910D76">
              <w:rPr>
                <w:rFonts w:ascii="Arial MT" w:hAnsi="Arial MT"/>
                <w:spacing w:val="-6"/>
              </w:rPr>
              <w:t xml:space="preserve"> </w:t>
            </w:r>
            <w:r w:rsidRPr="00910D76">
              <w:rPr>
                <w:rFonts w:ascii="Arial MT" w:hAnsi="Arial MT"/>
              </w:rPr>
              <w:t>carried</w:t>
            </w:r>
            <w:r w:rsidRPr="00910D76">
              <w:rPr>
                <w:rFonts w:ascii="Arial MT" w:hAnsi="Arial MT"/>
                <w:spacing w:val="-6"/>
              </w:rPr>
              <w:t xml:space="preserve"> </w:t>
            </w:r>
            <w:r w:rsidRPr="00910D76">
              <w:rPr>
                <w:rFonts w:ascii="Arial MT" w:hAnsi="Arial MT"/>
              </w:rPr>
              <w:t>out</w:t>
            </w:r>
            <w:r w:rsidRPr="00910D76">
              <w:rPr>
                <w:rFonts w:ascii="Arial MT" w:hAnsi="Arial MT"/>
                <w:spacing w:val="-4"/>
              </w:rPr>
              <w:t xml:space="preserve"> </w:t>
            </w:r>
            <w:r w:rsidRPr="00910D76">
              <w:rPr>
                <w:rFonts w:ascii="Arial MT" w:hAnsi="Arial MT"/>
              </w:rPr>
              <w:t>as</w:t>
            </w:r>
            <w:r w:rsidRPr="00910D76">
              <w:rPr>
                <w:rFonts w:ascii="Arial MT" w:hAnsi="Arial MT"/>
                <w:spacing w:val="-9"/>
              </w:rPr>
              <w:t xml:space="preserve"> </w:t>
            </w:r>
            <w:r w:rsidRPr="00910D76">
              <w:rPr>
                <w:rFonts w:ascii="Arial MT" w:hAnsi="Arial MT"/>
              </w:rPr>
              <w:t>per</w:t>
            </w:r>
            <w:r w:rsidRPr="00910D76">
              <w:rPr>
                <w:rFonts w:ascii="Arial MT" w:hAnsi="Arial MT"/>
                <w:spacing w:val="-5"/>
              </w:rPr>
              <w:t xml:space="preserve"> </w:t>
            </w:r>
            <w:r w:rsidRPr="00910D76">
              <w:rPr>
                <w:rFonts w:ascii="Arial MT" w:hAnsi="Arial MT"/>
              </w:rPr>
              <w:t>approved</w:t>
            </w:r>
            <w:r w:rsidRPr="00910D76">
              <w:rPr>
                <w:rFonts w:ascii="Arial MT" w:hAnsi="Arial MT"/>
                <w:spacing w:val="-6"/>
              </w:rPr>
              <w:t xml:space="preserve"> </w:t>
            </w:r>
            <w:r w:rsidRPr="00910D76">
              <w:rPr>
                <w:rFonts w:ascii="Arial MT" w:hAnsi="Arial MT"/>
              </w:rPr>
              <w:t>corridor/profile</w:t>
            </w:r>
            <w:r w:rsidRPr="00910D76">
              <w:rPr>
                <w:rFonts w:ascii="Arial MT" w:hAnsi="Arial MT"/>
                <w:spacing w:val="-7"/>
              </w:rPr>
              <w:t xml:space="preserve"> </w:t>
            </w:r>
            <w:r w:rsidRPr="00910D76">
              <w:rPr>
                <w:rFonts w:ascii="Arial MT" w:hAnsi="Arial MT"/>
              </w:rPr>
              <w:t>&amp;</w:t>
            </w:r>
            <w:r w:rsidRPr="00910D76">
              <w:rPr>
                <w:rFonts w:ascii="Arial MT" w:hAnsi="Arial MT"/>
                <w:spacing w:val="-8"/>
              </w:rPr>
              <w:t xml:space="preserve"> </w:t>
            </w:r>
            <w:r w:rsidRPr="00910D76">
              <w:rPr>
                <w:rFonts w:ascii="Arial MT" w:hAnsi="Arial MT"/>
                <w:spacing w:val="-2"/>
              </w:rPr>
              <w:t>alignment</w:t>
            </w:r>
          </w:p>
          <w:p w14:paraId="57456A4D" w14:textId="77777777" w:rsidR="00FB3D20" w:rsidRPr="00910D76" w:rsidRDefault="00FB3D20" w:rsidP="00E21565">
            <w:pPr>
              <w:pStyle w:val="TableParagraph"/>
              <w:numPr>
                <w:ilvl w:val="0"/>
                <w:numId w:val="44"/>
              </w:numPr>
              <w:tabs>
                <w:tab w:val="left" w:pos="1353"/>
              </w:tabs>
              <w:autoSpaceDE w:val="0"/>
              <w:autoSpaceDN w:val="0"/>
              <w:spacing w:before="240"/>
              <w:ind w:right="120"/>
              <w:rPr>
                <w:rFonts w:ascii="Arial MT" w:hAnsi="Arial MT"/>
              </w:rPr>
            </w:pPr>
            <w:r w:rsidRPr="00910D76">
              <w:rPr>
                <w:rFonts w:ascii="Arial MT" w:hAnsi="Arial MT"/>
              </w:rPr>
              <w:t>Excavated</w:t>
            </w:r>
            <w:r w:rsidRPr="00E21565">
              <w:rPr>
                <w:rFonts w:ascii="Arial MT" w:hAnsi="Arial MT"/>
              </w:rPr>
              <w:t xml:space="preserve"> </w:t>
            </w:r>
            <w:r w:rsidRPr="00910D76">
              <w:rPr>
                <w:rFonts w:ascii="Arial MT" w:hAnsi="Arial MT"/>
              </w:rPr>
              <w:t>Cable</w:t>
            </w:r>
            <w:r w:rsidRPr="00E21565">
              <w:rPr>
                <w:rFonts w:ascii="Arial MT" w:hAnsi="Arial MT"/>
              </w:rPr>
              <w:t xml:space="preserve"> </w:t>
            </w:r>
            <w:r w:rsidRPr="00910D76">
              <w:rPr>
                <w:rFonts w:ascii="Arial MT" w:hAnsi="Arial MT"/>
              </w:rPr>
              <w:t>route</w:t>
            </w:r>
            <w:r w:rsidRPr="00E21565">
              <w:rPr>
                <w:rFonts w:ascii="Arial MT" w:hAnsi="Arial MT"/>
              </w:rPr>
              <w:t xml:space="preserve"> </w:t>
            </w:r>
            <w:proofErr w:type="spellStart"/>
            <w:r w:rsidRPr="00910D76">
              <w:rPr>
                <w:rFonts w:ascii="Arial MT" w:hAnsi="Arial MT"/>
              </w:rPr>
              <w:t>centre</w:t>
            </w:r>
            <w:proofErr w:type="spellEnd"/>
            <w:r w:rsidRPr="00E21565">
              <w:rPr>
                <w:rFonts w:ascii="Arial MT" w:hAnsi="Arial MT"/>
              </w:rPr>
              <w:t xml:space="preserve"> </w:t>
            </w:r>
            <w:r w:rsidRPr="00910D76">
              <w:rPr>
                <w:rFonts w:ascii="Arial MT" w:hAnsi="Arial MT"/>
              </w:rPr>
              <w:t>coordinates</w:t>
            </w:r>
            <w:r w:rsidRPr="00E21565">
              <w:rPr>
                <w:rFonts w:ascii="Arial MT" w:hAnsi="Arial MT"/>
              </w:rPr>
              <w:t xml:space="preserve"> </w:t>
            </w:r>
            <w:r w:rsidRPr="00910D76">
              <w:rPr>
                <w:rFonts w:ascii="Arial MT" w:hAnsi="Arial MT"/>
              </w:rPr>
              <w:t>&amp;</w:t>
            </w:r>
            <w:r w:rsidRPr="00E21565">
              <w:rPr>
                <w:rFonts w:ascii="Arial MT" w:hAnsi="Arial MT"/>
              </w:rPr>
              <w:t xml:space="preserve"> </w:t>
            </w:r>
            <w:r w:rsidRPr="00910D76">
              <w:rPr>
                <w:rFonts w:ascii="Arial MT" w:hAnsi="Arial MT"/>
              </w:rPr>
              <w:t>levels</w:t>
            </w:r>
            <w:r w:rsidRPr="00E21565">
              <w:rPr>
                <w:rFonts w:ascii="Arial MT" w:hAnsi="Arial MT"/>
              </w:rPr>
              <w:t xml:space="preserve"> </w:t>
            </w:r>
            <w:r w:rsidRPr="00910D76">
              <w:rPr>
                <w:rFonts w:ascii="Arial MT" w:hAnsi="Arial MT"/>
              </w:rPr>
              <w:t>to</w:t>
            </w:r>
            <w:r w:rsidRPr="00E21565">
              <w:rPr>
                <w:rFonts w:ascii="Arial MT" w:hAnsi="Arial MT"/>
              </w:rPr>
              <w:t xml:space="preserve"> </w:t>
            </w:r>
            <w:r w:rsidRPr="00910D76">
              <w:rPr>
                <w:rFonts w:ascii="Arial MT" w:hAnsi="Arial MT"/>
              </w:rPr>
              <w:t>be</w:t>
            </w:r>
            <w:r w:rsidRPr="00E21565">
              <w:rPr>
                <w:rFonts w:ascii="Arial MT" w:hAnsi="Arial MT"/>
              </w:rPr>
              <w:t xml:space="preserve"> </w:t>
            </w:r>
            <w:r w:rsidRPr="00910D76">
              <w:rPr>
                <w:rFonts w:ascii="Arial MT" w:hAnsi="Arial MT"/>
              </w:rPr>
              <w:t>verified</w:t>
            </w:r>
            <w:r w:rsidRPr="00E21565">
              <w:rPr>
                <w:rFonts w:ascii="Arial MT" w:hAnsi="Arial MT"/>
              </w:rPr>
              <w:t xml:space="preserve"> </w:t>
            </w:r>
            <w:r w:rsidRPr="00910D76">
              <w:rPr>
                <w:rFonts w:ascii="Arial MT" w:hAnsi="Arial MT"/>
              </w:rPr>
              <w:t>by</w:t>
            </w:r>
            <w:r w:rsidRPr="00E21565">
              <w:rPr>
                <w:rFonts w:ascii="Arial MT" w:hAnsi="Arial MT"/>
              </w:rPr>
              <w:t xml:space="preserve"> </w:t>
            </w:r>
            <w:proofErr w:type="gramStart"/>
            <w:r w:rsidRPr="00E21565">
              <w:rPr>
                <w:rFonts w:ascii="Arial MT" w:hAnsi="Arial MT"/>
              </w:rPr>
              <w:t>Consultant</w:t>
            </w:r>
            <w:proofErr w:type="gramEnd"/>
            <w:r w:rsidRPr="00E21565">
              <w:rPr>
                <w:rFonts w:ascii="Arial MT" w:hAnsi="Arial MT"/>
              </w:rPr>
              <w:t>.</w:t>
            </w:r>
          </w:p>
          <w:p w14:paraId="1D0BEA3C" w14:textId="77777777" w:rsidR="00FB3D20" w:rsidRPr="00910D76" w:rsidRDefault="00FB3D20" w:rsidP="00E21565">
            <w:pPr>
              <w:pStyle w:val="TableParagraph"/>
              <w:numPr>
                <w:ilvl w:val="0"/>
                <w:numId w:val="44"/>
              </w:numPr>
              <w:tabs>
                <w:tab w:val="left" w:pos="1353"/>
              </w:tabs>
              <w:autoSpaceDE w:val="0"/>
              <w:autoSpaceDN w:val="0"/>
              <w:spacing w:before="240"/>
              <w:ind w:right="120"/>
              <w:rPr>
                <w:rFonts w:ascii="Arial MT" w:hAnsi="Arial MT"/>
              </w:rPr>
            </w:pPr>
            <w:r w:rsidRPr="00910D76">
              <w:rPr>
                <w:rFonts w:ascii="Arial MT" w:hAnsi="Arial MT"/>
              </w:rPr>
              <w:t>Place</w:t>
            </w:r>
            <w:r w:rsidRPr="00E21565">
              <w:rPr>
                <w:rFonts w:ascii="Arial MT" w:hAnsi="Arial MT"/>
              </w:rPr>
              <w:t xml:space="preserve"> </w:t>
            </w:r>
            <w:r w:rsidRPr="00910D76">
              <w:rPr>
                <w:rFonts w:ascii="Arial MT" w:hAnsi="Arial MT"/>
              </w:rPr>
              <w:t>route</w:t>
            </w:r>
            <w:r w:rsidRPr="00E21565">
              <w:rPr>
                <w:rFonts w:ascii="Arial MT" w:hAnsi="Arial MT"/>
              </w:rPr>
              <w:t xml:space="preserve"> </w:t>
            </w:r>
            <w:r w:rsidRPr="00910D76">
              <w:rPr>
                <w:rFonts w:ascii="Arial MT" w:hAnsi="Arial MT"/>
              </w:rPr>
              <w:t>markers, projecting</w:t>
            </w:r>
            <w:r w:rsidRPr="00E21565">
              <w:rPr>
                <w:rFonts w:ascii="Arial MT" w:hAnsi="Arial MT"/>
              </w:rPr>
              <w:t xml:space="preserve"> </w:t>
            </w:r>
            <w:r w:rsidRPr="00910D76">
              <w:rPr>
                <w:rFonts w:ascii="Arial MT" w:hAnsi="Arial MT"/>
              </w:rPr>
              <w:t>15</w:t>
            </w:r>
            <w:r w:rsidRPr="00E21565">
              <w:rPr>
                <w:rFonts w:ascii="Arial MT" w:hAnsi="Arial MT"/>
              </w:rPr>
              <w:t xml:space="preserve"> </w:t>
            </w:r>
            <w:r w:rsidRPr="00910D76">
              <w:rPr>
                <w:rFonts w:ascii="Arial MT" w:hAnsi="Arial MT"/>
              </w:rPr>
              <w:t>cm</w:t>
            </w:r>
            <w:r w:rsidRPr="00E21565">
              <w:rPr>
                <w:rFonts w:ascii="Arial MT" w:hAnsi="Arial MT"/>
              </w:rPr>
              <w:t xml:space="preserve"> </w:t>
            </w:r>
            <w:r w:rsidRPr="00910D76">
              <w:rPr>
                <w:rFonts w:ascii="Arial MT" w:hAnsi="Arial MT"/>
              </w:rPr>
              <w:t>above</w:t>
            </w:r>
            <w:r w:rsidRPr="00E21565">
              <w:rPr>
                <w:rFonts w:ascii="Arial MT" w:hAnsi="Arial MT"/>
              </w:rPr>
              <w:t xml:space="preserve"> </w:t>
            </w:r>
            <w:r w:rsidRPr="00910D76">
              <w:rPr>
                <w:rFonts w:ascii="Arial MT" w:hAnsi="Arial MT"/>
              </w:rPr>
              <w:t>ground. at the</w:t>
            </w:r>
            <w:r w:rsidRPr="00E21565">
              <w:rPr>
                <w:rFonts w:ascii="Arial MT" w:hAnsi="Arial MT"/>
              </w:rPr>
              <w:t xml:space="preserve"> </w:t>
            </w:r>
            <w:r w:rsidRPr="00910D76">
              <w:rPr>
                <w:rFonts w:ascii="Arial MT" w:hAnsi="Arial MT"/>
              </w:rPr>
              <w:t>specified</w:t>
            </w:r>
            <w:r w:rsidRPr="00E21565">
              <w:rPr>
                <w:rFonts w:ascii="Arial MT" w:hAnsi="Arial MT"/>
              </w:rPr>
              <w:t xml:space="preserve"> </w:t>
            </w:r>
            <w:r w:rsidRPr="00910D76">
              <w:rPr>
                <w:rFonts w:ascii="Arial MT" w:hAnsi="Arial MT"/>
              </w:rPr>
              <w:t>intervals</w:t>
            </w:r>
            <w:r w:rsidRPr="00E21565">
              <w:rPr>
                <w:rFonts w:ascii="Arial MT" w:hAnsi="Arial MT"/>
              </w:rPr>
              <w:t xml:space="preserve"> </w:t>
            </w:r>
            <w:r w:rsidRPr="00910D76">
              <w:rPr>
                <w:rFonts w:ascii="Arial MT" w:hAnsi="Arial MT"/>
              </w:rPr>
              <w:t>along the cable route as per the specifications.</w:t>
            </w:r>
          </w:p>
          <w:p w14:paraId="6D25C69A" w14:textId="2A0BF1CF" w:rsidR="00FB3D20" w:rsidRPr="00910D76" w:rsidRDefault="00FB3D20" w:rsidP="00E21565">
            <w:pPr>
              <w:pStyle w:val="TableParagraph"/>
              <w:numPr>
                <w:ilvl w:val="0"/>
                <w:numId w:val="44"/>
              </w:numPr>
              <w:tabs>
                <w:tab w:val="left" w:pos="1353"/>
              </w:tabs>
              <w:autoSpaceDE w:val="0"/>
              <w:autoSpaceDN w:val="0"/>
              <w:spacing w:before="240"/>
              <w:ind w:right="120"/>
              <w:rPr>
                <w:rFonts w:ascii="Arial MT" w:hAnsi="Arial MT"/>
              </w:rPr>
            </w:pPr>
            <w:r w:rsidRPr="00910D76">
              <w:rPr>
                <w:rFonts w:ascii="Arial MT" w:hAnsi="Arial MT"/>
              </w:rPr>
              <w:t>Crash</w:t>
            </w:r>
            <w:r w:rsidRPr="00E21565">
              <w:rPr>
                <w:rFonts w:ascii="Arial MT" w:hAnsi="Arial MT"/>
              </w:rPr>
              <w:t xml:space="preserve"> </w:t>
            </w:r>
            <w:r w:rsidRPr="00910D76">
              <w:rPr>
                <w:rFonts w:ascii="Arial MT" w:hAnsi="Arial MT"/>
              </w:rPr>
              <w:t>Poles</w:t>
            </w:r>
            <w:r w:rsidR="00FF1A78">
              <w:rPr>
                <w:rFonts w:ascii="Arial MT" w:hAnsi="Arial MT"/>
              </w:rPr>
              <w:t>/Joint Marker</w:t>
            </w:r>
            <w:r w:rsidRPr="00E21565">
              <w:rPr>
                <w:rFonts w:ascii="Arial MT" w:hAnsi="Arial MT"/>
              </w:rPr>
              <w:t xml:space="preserve"> </w:t>
            </w:r>
            <w:r w:rsidRPr="00910D76">
              <w:rPr>
                <w:rFonts w:ascii="Arial MT" w:hAnsi="Arial MT"/>
              </w:rPr>
              <w:t>shall</w:t>
            </w:r>
            <w:r w:rsidRPr="00E21565">
              <w:rPr>
                <w:rFonts w:ascii="Arial MT" w:hAnsi="Arial MT"/>
              </w:rPr>
              <w:t xml:space="preserve"> </w:t>
            </w:r>
            <w:r w:rsidRPr="00910D76">
              <w:rPr>
                <w:rFonts w:ascii="Arial MT" w:hAnsi="Arial MT"/>
              </w:rPr>
              <w:t>be</w:t>
            </w:r>
            <w:r w:rsidRPr="00E21565">
              <w:rPr>
                <w:rFonts w:ascii="Arial MT" w:hAnsi="Arial MT"/>
              </w:rPr>
              <w:t xml:space="preserve"> </w:t>
            </w:r>
            <w:r w:rsidRPr="00910D76">
              <w:rPr>
                <w:rFonts w:ascii="Arial MT" w:hAnsi="Arial MT"/>
              </w:rPr>
              <w:t>erected</w:t>
            </w:r>
            <w:r w:rsidRPr="00E21565">
              <w:rPr>
                <w:rFonts w:ascii="Arial MT" w:hAnsi="Arial MT"/>
              </w:rPr>
              <w:t xml:space="preserve"> </w:t>
            </w:r>
            <w:r w:rsidRPr="00910D76">
              <w:rPr>
                <w:rFonts w:ascii="Arial MT" w:hAnsi="Arial MT"/>
              </w:rPr>
              <w:t>at</w:t>
            </w:r>
            <w:r w:rsidRPr="00E21565">
              <w:rPr>
                <w:rFonts w:ascii="Arial MT" w:hAnsi="Arial MT"/>
              </w:rPr>
              <w:t xml:space="preserve"> </w:t>
            </w:r>
            <w:r w:rsidRPr="00910D76">
              <w:rPr>
                <w:rFonts w:ascii="Arial MT" w:hAnsi="Arial MT"/>
              </w:rPr>
              <w:t>the</w:t>
            </w:r>
            <w:r w:rsidRPr="00E21565">
              <w:rPr>
                <w:rFonts w:ascii="Arial MT" w:hAnsi="Arial MT"/>
              </w:rPr>
              <w:t xml:space="preserve"> </w:t>
            </w:r>
            <w:r w:rsidRPr="00910D76">
              <w:rPr>
                <w:rFonts w:ascii="Arial MT" w:hAnsi="Arial MT"/>
              </w:rPr>
              <w:t>four</w:t>
            </w:r>
            <w:r w:rsidRPr="00E21565">
              <w:rPr>
                <w:rFonts w:ascii="Arial MT" w:hAnsi="Arial MT"/>
              </w:rPr>
              <w:t xml:space="preserve"> </w:t>
            </w:r>
            <w:r w:rsidRPr="00910D76">
              <w:rPr>
                <w:rFonts w:ascii="Arial MT" w:hAnsi="Arial MT"/>
              </w:rPr>
              <w:t>outside</w:t>
            </w:r>
            <w:r w:rsidRPr="00E21565">
              <w:rPr>
                <w:rFonts w:ascii="Arial MT" w:hAnsi="Arial MT"/>
              </w:rPr>
              <w:t xml:space="preserve"> </w:t>
            </w:r>
            <w:r w:rsidRPr="00910D76">
              <w:rPr>
                <w:rFonts w:ascii="Arial MT" w:hAnsi="Arial MT"/>
              </w:rPr>
              <w:t>corners</w:t>
            </w:r>
            <w:r w:rsidRPr="00E21565">
              <w:rPr>
                <w:rFonts w:ascii="Arial MT" w:hAnsi="Arial MT"/>
              </w:rPr>
              <w:t xml:space="preserve"> </w:t>
            </w:r>
            <w:r w:rsidRPr="00910D76">
              <w:rPr>
                <w:rFonts w:ascii="Arial MT" w:hAnsi="Arial MT"/>
              </w:rPr>
              <w:t>of</w:t>
            </w:r>
            <w:r w:rsidRPr="00E21565">
              <w:rPr>
                <w:rFonts w:ascii="Arial MT" w:hAnsi="Arial MT"/>
              </w:rPr>
              <w:t xml:space="preserve"> </w:t>
            </w:r>
            <w:r w:rsidRPr="00910D76">
              <w:rPr>
                <w:rFonts w:ascii="Arial MT" w:hAnsi="Arial MT"/>
              </w:rPr>
              <w:t>the</w:t>
            </w:r>
            <w:r w:rsidRPr="00E21565">
              <w:rPr>
                <w:rFonts w:ascii="Arial MT" w:hAnsi="Arial MT"/>
              </w:rPr>
              <w:t xml:space="preserve"> </w:t>
            </w:r>
            <w:r w:rsidRPr="00910D76">
              <w:rPr>
                <w:rFonts w:ascii="Arial MT" w:hAnsi="Arial MT"/>
              </w:rPr>
              <w:t>Joint</w:t>
            </w:r>
            <w:r w:rsidRPr="00E21565">
              <w:rPr>
                <w:rFonts w:ascii="Arial MT" w:hAnsi="Arial MT"/>
              </w:rPr>
              <w:t xml:space="preserve"> Pit</w:t>
            </w:r>
          </w:p>
          <w:p w14:paraId="5D40F4BC" w14:textId="77777777" w:rsidR="00FB3D20" w:rsidRPr="00910D76" w:rsidRDefault="00FB3D20" w:rsidP="00E21565">
            <w:pPr>
              <w:pStyle w:val="TableParagraph"/>
              <w:numPr>
                <w:ilvl w:val="0"/>
                <w:numId w:val="44"/>
              </w:numPr>
              <w:tabs>
                <w:tab w:val="left" w:pos="1353"/>
              </w:tabs>
              <w:autoSpaceDE w:val="0"/>
              <w:autoSpaceDN w:val="0"/>
              <w:spacing w:before="240"/>
              <w:ind w:right="120"/>
              <w:rPr>
                <w:rFonts w:ascii="Arial MT" w:hAnsi="Arial MT"/>
              </w:rPr>
            </w:pPr>
            <w:r w:rsidRPr="00910D76">
              <w:rPr>
                <w:rFonts w:ascii="Arial MT" w:hAnsi="Arial MT"/>
              </w:rPr>
              <w:t>The</w:t>
            </w:r>
            <w:r w:rsidRPr="00E21565">
              <w:rPr>
                <w:rFonts w:ascii="Arial MT" w:hAnsi="Arial MT"/>
              </w:rPr>
              <w:t xml:space="preserve"> </w:t>
            </w:r>
            <w:r w:rsidRPr="00910D76">
              <w:rPr>
                <w:rFonts w:ascii="Arial MT" w:hAnsi="Arial MT"/>
              </w:rPr>
              <w:t>area</w:t>
            </w:r>
            <w:r w:rsidRPr="00E21565">
              <w:rPr>
                <w:rFonts w:ascii="Arial MT" w:hAnsi="Arial MT"/>
              </w:rPr>
              <w:t xml:space="preserve"> </w:t>
            </w:r>
            <w:r w:rsidRPr="00910D76">
              <w:rPr>
                <w:rFonts w:ascii="Arial MT" w:hAnsi="Arial MT"/>
              </w:rPr>
              <w:t>to</w:t>
            </w:r>
            <w:r w:rsidRPr="00E21565">
              <w:rPr>
                <w:rFonts w:ascii="Arial MT" w:hAnsi="Arial MT"/>
              </w:rPr>
              <w:t xml:space="preserve"> </w:t>
            </w:r>
            <w:r w:rsidRPr="00910D76">
              <w:rPr>
                <w:rFonts w:ascii="Arial MT" w:hAnsi="Arial MT"/>
              </w:rPr>
              <w:t>be</w:t>
            </w:r>
            <w:r w:rsidRPr="00E21565">
              <w:rPr>
                <w:rFonts w:ascii="Arial MT" w:hAnsi="Arial MT"/>
              </w:rPr>
              <w:t xml:space="preserve"> </w:t>
            </w:r>
            <w:r w:rsidRPr="00910D76">
              <w:rPr>
                <w:rFonts w:ascii="Arial MT" w:hAnsi="Arial MT"/>
              </w:rPr>
              <w:t>backfilled</w:t>
            </w:r>
            <w:r w:rsidRPr="00E21565">
              <w:rPr>
                <w:rFonts w:ascii="Arial MT" w:hAnsi="Arial MT"/>
              </w:rPr>
              <w:t xml:space="preserve"> </w:t>
            </w:r>
            <w:r w:rsidRPr="00910D76">
              <w:rPr>
                <w:rFonts w:ascii="Arial MT" w:hAnsi="Arial MT"/>
              </w:rPr>
              <w:t>immediately</w:t>
            </w:r>
            <w:r w:rsidRPr="00E21565">
              <w:rPr>
                <w:rFonts w:ascii="Arial MT" w:hAnsi="Arial MT"/>
              </w:rPr>
              <w:t xml:space="preserve"> </w:t>
            </w:r>
            <w:r w:rsidRPr="00910D76">
              <w:rPr>
                <w:rFonts w:ascii="Arial MT" w:hAnsi="Arial MT"/>
              </w:rPr>
              <w:t>after</w:t>
            </w:r>
            <w:r w:rsidRPr="00E21565">
              <w:rPr>
                <w:rFonts w:ascii="Arial MT" w:hAnsi="Arial MT"/>
              </w:rPr>
              <w:t xml:space="preserve"> </w:t>
            </w:r>
            <w:r w:rsidRPr="00910D76">
              <w:rPr>
                <w:rFonts w:ascii="Arial MT" w:hAnsi="Arial MT"/>
              </w:rPr>
              <w:t>installation</w:t>
            </w:r>
            <w:r w:rsidRPr="00E21565">
              <w:rPr>
                <w:rFonts w:ascii="Arial MT" w:hAnsi="Arial MT"/>
              </w:rPr>
              <w:t xml:space="preserve"> </w:t>
            </w:r>
            <w:r w:rsidRPr="00910D76">
              <w:rPr>
                <w:rFonts w:ascii="Arial MT" w:hAnsi="Arial MT"/>
              </w:rPr>
              <w:t>of</w:t>
            </w:r>
            <w:r w:rsidRPr="00E21565">
              <w:rPr>
                <w:rFonts w:ascii="Arial MT" w:hAnsi="Arial MT"/>
              </w:rPr>
              <w:t xml:space="preserve"> </w:t>
            </w:r>
            <w:r w:rsidRPr="00910D76">
              <w:rPr>
                <w:rFonts w:ascii="Arial MT" w:hAnsi="Arial MT"/>
              </w:rPr>
              <w:t>the</w:t>
            </w:r>
            <w:r w:rsidRPr="00E21565">
              <w:rPr>
                <w:rFonts w:ascii="Arial MT" w:hAnsi="Arial MT"/>
              </w:rPr>
              <w:t xml:space="preserve"> </w:t>
            </w:r>
            <w:r w:rsidRPr="00910D76">
              <w:rPr>
                <w:rFonts w:ascii="Arial MT" w:hAnsi="Arial MT"/>
              </w:rPr>
              <w:t>route</w:t>
            </w:r>
            <w:r w:rsidRPr="00E21565">
              <w:rPr>
                <w:rFonts w:ascii="Arial MT" w:hAnsi="Arial MT"/>
              </w:rPr>
              <w:t xml:space="preserve"> markers.</w:t>
            </w:r>
          </w:p>
          <w:p w14:paraId="1FF9B4A1" w14:textId="77777777" w:rsidR="00FB3D20" w:rsidRPr="00FB3D20" w:rsidRDefault="00FB3D20" w:rsidP="00E21565">
            <w:pPr>
              <w:pStyle w:val="TableParagraph"/>
              <w:numPr>
                <w:ilvl w:val="0"/>
                <w:numId w:val="44"/>
              </w:numPr>
              <w:tabs>
                <w:tab w:val="left" w:pos="1353"/>
              </w:tabs>
              <w:autoSpaceDE w:val="0"/>
              <w:autoSpaceDN w:val="0"/>
              <w:spacing w:before="240"/>
              <w:ind w:right="120"/>
              <w:rPr>
                <w:rFonts w:ascii="Arial MT" w:hAnsi="Arial MT"/>
              </w:rPr>
            </w:pPr>
            <w:r w:rsidRPr="00910D76">
              <w:rPr>
                <w:rFonts w:ascii="Arial MT" w:hAnsi="Arial MT"/>
              </w:rPr>
              <w:t>The</w:t>
            </w:r>
            <w:r w:rsidRPr="00E21565">
              <w:rPr>
                <w:rFonts w:ascii="Arial MT" w:hAnsi="Arial MT"/>
              </w:rPr>
              <w:t xml:space="preserve"> </w:t>
            </w:r>
            <w:r w:rsidRPr="00910D76">
              <w:rPr>
                <w:rFonts w:ascii="Arial MT" w:hAnsi="Arial MT"/>
              </w:rPr>
              <w:t>final</w:t>
            </w:r>
            <w:r w:rsidRPr="00E21565">
              <w:rPr>
                <w:rFonts w:ascii="Arial MT" w:hAnsi="Arial MT"/>
              </w:rPr>
              <w:t xml:space="preserve"> </w:t>
            </w:r>
            <w:r w:rsidRPr="00910D76">
              <w:rPr>
                <w:rFonts w:ascii="Arial MT" w:hAnsi="Arial MT"/>
              </w:rPr>
              <w:t>level</w:t>
            </w:r>
            <w:r w:rsidRPr="00E21565">
              <w:rPr>
                <w:rFonts w:ascii="Arial MT" w:hAnsi="Arial MT"/>
              </w:rPr>
              <w:t xml:space="preserve"> </w:t>
            </w:r>
            <w:r w:rsidRPr="00910D76">
              <w:rPr>
                <w:rFonts w:ascii="Arial MT" w:hAnsi="Arial MT"/>
              </w:rPr>
              <w:t>shall</w:t>
            </w:r>
            <w:r w:rsidRPr="00E21565">
              <w:rPr>
                <w:rFonts w:ascii="Arial MT" w:hAnsi="Arial MT"/>
              </w:rPr>
              <w:t xml:space="preserve"> </w:t>
            </w:r>
            <w:r w:rsidRPr="00910D76">
              <w:rPr>
                <w:rFonts w:ascii="Arial MT" w:hAnsi="Arial MT"/>
              </w:rPr>
              <w:t>be</w:t>
            </w:r>
            <w:r w:rsidRPr="00E21565">
              <w:rPr>
                <w:rFonts w:ascii="Arial MT" w:hAnsi="Arial MT"/>
              </w:rPr>
              <w:t xml:space="preserve"> </w:t>
            </w:r>
            <w:r w:rsidRPr="00910D76">
              <w:rPr>
                <w:rFonts w:ascii="Arial MT" w:hAnsi="Arial MT"/>
              </w:rPr>
              <w:t>watered</w:t>
            </w:r>
            <w:r w:rsidRPr="00E21565">
              <w:rPr>
                <w:rFonts w:ascii="Arial MT" w:hAnsi="Arial MT"/>
              </w:rPr>
              <w:t xml:space="preserve"> </w:t>
            </w:r>
            <w:r w:rsidRPr="00910D76">
              <w:rPr>
                <w:rFonts w:ascii="Arial MT" w:hAnsi="Arial MT"/>
              </w:rPr>
              <w:t>&amp;</w:t>
            </w:r>
            <w:r w:rsidRPr="00E21565">
              <w:rPr>
                <w:rFonts w:ascii="Arial MT" w:hAnsi="Arial MT"/>
              </w:rPr>
              <w:t xml:space="preserve"> </w:t>
            </w:r>
            <w:r w:rsidRPr="00910D76">
              <w:rPr>
                <w:rFonts w:ascii="Arial MT" w:hAnsi="Arial MT"/>
              </w:rPr>
              <w:t>compacted</w:t>
            </w:r>
            <w:r w:rsidRPr="00E21565">
              <w:rPr>
                <w:rFonts w:ascii="Arial MT" w:hAnsi="Arial MT"/>
              </w:rPr>
              <w:t xml:space="preserve"> </w:t>
            </w:r>
            <w:r w:rsidRPr="00910D76">
              <w:rPr>
                <w:rFonts w:ascii="Arial MT" w:hAnsi="Arial MT"/>
              </w:rPr>
              <w:t>as</w:t>
            </w:r>
            <w:r w:rsidRPr="00E21565">
              <w:rPr>
                <w:rFonts w:ascii="Arial MT" w:hAnsi="Arial MT"/>
              </w:rPr>
              <w:t xml:space="preserve"> </w:t>
            </w:r>
            <w:r w:rsidRPr="00910D76">
              <w:rPr>
                <w:rFonts w:ascii="Arial MT" w:hAnsi="Arial MT"/>
              </w:rPr>
              <w:t>per</w:t>
            </w:r>
            <w:r w:rsidRPr="00E21565">
              <w:rPr>
                <w:rFonts w:ascii="Arial MT" w:hAnsi="Arial MT"/>
              </w:rPr>
              <w:t xml:space="preserve"> requirements.</w:t>
            </w:r>
          </w:p>
          <w:p w14:paraId="7402A0D6" w14:textId="572B4899" w:rsidR="00043CA6" w:rsidRPr="005C7200" w:rsidRDefault="00E71C4A" w:rsidP="005C7200">
            <w:pPr>
              <w:pStyle w:val="TableParagraph"/>
              <w:numPr>
                <w:ilvl w:val="0"/>
                <w:numId w:val="44"/>
              </w:numPr>
              <w:tabs>
                <w:tab w:val="left" w:pos="1353"/>
              </w:tabs>
              <w:autoSpaceDE w:val="0"/>
              <w:autoSpaceDN w:val="0"/>
              <w:spacing w:before="240"/>
              <w:ind w:right="120"/>
              <w:rPr>
                <w:rFonts w:cs="Arial"/>
                <w:b/>
                <w:color w:val="000000"/>
                <w:szCs w:val="20"/>
              </w:rPr>
            </w:pPr>
            <w:r>
              <w:rPr>
                <w:rFonts w:ascii="Arial MT" w:hAnsi="Arial MT"/>
              </w:rPr>
              <w:t xml:space="preserve">Surveyor will record the GPS coordinates of every </w:t>
            </w:r>
            <w:r w:rsidR="005C7200">
              <w:rPr>
                <w:rFonts w:ascii="Arial MT" w:hAnsi="Arial MT"/>
              </w:rPr>
              <w:t>route marker</w:t>
            </w:r>
            <w:r>
              <w:rPr>
                <w:rFonts w:ascii="Arial MT" w:hAnsi="Arial MT"/>
              </w:rPr>
              <w:t>, Joint markers</w:t>
            </w:r>
            <w:r w:rsidR="0004197F">
              <w:rPr>
                <w:rFonts w:ascii="Arial MT" w:hAnsi="Arial MT"/>
              </w:rPr>
              <w:t xml:space="preserve">, Chainage </w:t>
            </w:r>
            <w:r w:rsidR="005C7200">
              <w:rPr>
                <w:rFonts w:ascii="Arial MT" w:hAnsi="Arial MT"/>
              </w:rPr>
              <w:t xml:space="preserve">marking, </w:t>
            </w:r>
            <w:r w:rsidR="0004197F">
              <w:rPr>
                <w:rFonts w:ascii="Arial MT" w:hAnsi="Arial MT"/>
              </w:rPr>
              <w:t>offset from the nearest permanent structure</w:t>
            </w:r>
            <w:r w:rsidR="005C7200">
              <w:rPr>
                <w:rFonts w:ascii="Arial MT" w:hAnsi="Arial MT"/>
              </w:rPr>
              <w:t xml:space="preserve"> for </w:t>
            </w:r>
            <w:proofErr w:type="gramStart"/>
            <w:r w:rsidR="005C7200">
              <w:rPr>
                <w:rFonts w:ascii="Arial MT" w:hAnsi="Arial MT"/>
              </w:rPr>
              <w:t>As</w:t>
            </w:r>
            <w:proofErr w:type="gramEnd"/>
            <w:r w:rsidR="005C7200">
              <w:rPr>
                <w:rFonts w:ascii="Arial MT" w:hAnsi="Arial MT"/>
              </w:rPr>
              <w:t xml:space="preserve"> built requirements</w:t>
            </w:r>
            <w:r w:rsidR="005757DC">
              <w:rPr>
                <w:rFonts w:ascii="Arial MT" w:hAnsi="Arial MT"/>
              </w:rPr>
              <w:t xml:space="preserve"> and submitted to Consultant and TAQA </w:t>
            </w:r>
            <w:proofErr w:type="spellStart"/>
            <w:r w:rsidR="005757DC">
              <w:rPr>
                <w:rFonts w:ascii="Arial MT" w:hAnsi="Arial MT"/>
              </w:rPr>
              <w:t>Apporval</w:t>
            </w:r>
            <w:proofErr w:type="spellEnd"/>
            <w:r w:rsidR="005757DC">
              <w:rPr>
                <w:rFonts w:ascii="Arial MT" w:hAnsi="Arial MT"/>
              </w:rPr>
              <w:t>.</w:t>
            </w:r>
          </w:p>
          <w:p w14:paraId="0E718E64" w14:textId="521E9733" w:rsidR="005C7200" w:rsidRPr="0023351C" w:rsidRDefault="005C7200" w:rsidP="005757DC">
            <w:pPr>
              <w:pStyle w:val="TableParagraph"/>
              <w:numPr>
                <w:ilvl w:val="0"/>
                <w:numId w:val="44"/>
              </w:numPr>
              <w:tabs>
                <w:tab w:val="left" w:pos="1353"/>
              </w:tabs>
              <w:autoSpaceDE w:val="0"/>
              <w:autoSpaceDN w:val="0"/>
              <w:spacing w:before="240"/>
              <w:ind w:right="120"/>
              <w:rPr>
                <w:rFonts w:cs="Arial"/>
                <w:b/>
                <w:color w:val="000000"/>
                <w:szCs w:val="20"/>
              </w:rPr>
            </w:pPr>
            <w:r w:rsidRPr="00FB3D20">
              <w:rPr>
                <w:rFonts w:ascii="Arial MT" w:hAnsi="Arial MT"/>
              </w:rPr>
              <w:t>Cable</w:t>
            </w:r>
            <w:r w:rsidRPr="00E21565">
              <w:rPr>
                <w:rFonts w:ascii="Arial MT" w:hAnsi="Arial MT"/>
              </w:rPr>
              <w:t xml:space="preserve"> </w:t>
            </w:r>
            <w:r w:rsidRPr="00FB3D20">
              <w:rPr>
                <w:rFonts w:ascii="Arial MT" w:hAnsi="Arial MT"/>
              </w:rPr>
              <w:t>route</w:t>
            </w:r>
            <w:r w:rsidRPr="00E21565">
              <w:rPr>
                <w:rFonts w:ascii="Arial MT" w:hAnsi="Arial MT"/>
              </w:rPr>
              <w:t xml:space="preserve"> </w:t>
            </w:r>
            <w:r w:rsidRPr="00FB3D20">
              <w:rPr>
                <w:rFonts w:ascii="Arial MT" w:hAnsi="Arial MT"/>
              </w:rPr>
              <w:t>should</w:t>
            </w:r>
            <w:r w:rsidRPr="00E21565">
              <w:rPr>
                <w:rFonts w:ascii="Arial MT" w:hAnsi="Arial MT"/>
              </w:rPr>
              <w:t xml:space="preserve"> </w:t>
            </w:r>
            <w:r w:rsidRPr="00FB3D20">
              <w:rPr>
                <w:rFonts w:ascii="Arial MT" w:hAnsi="Arial MT"/>
              </w:rPr>
              <w:t>be</w:t>
            </w:r>
            <w:r w:rsidRPr="00E21565">
              <w:rPr>
                <w:rFonts w:ascii="Arial MT" w:hAnsi="Arial MT"/>
              </w:rPr>
              <w:t xml:space="preserve"> </w:t>
            </w:r>
            <w:r w:rsidRPr="00FB3D20">
              <w:rPr>
                <w:rFonts w:ascii="Arial MT" w:hAnsi="Arial MT"/>
              </w:rPr>
              <w:t>clean</w:t>
            </w:r>
            <w:r w:rsidRPr="00E21565">
              <w:rPr>
                <w:rFonts w:ascii="Arial MT" w:hAnsi="Arial MT"/>
              </w:rPr>
              <w:t xml:space="preserve"> </w:t>
            </w:r>
            <w:r w:rsidRPr="00FB3D20">
              <w:rPr>
                <w:rFonts w:ascii="Arial MT" w:hAnsi="Arial MT"/>
              </w:rPr>
              <w:t>&amp;</w:t>
            </w:r>
            <w:r w:rsidRPr="00E21565">
              <w:rPr>
                <w:rFonts w:ascii="Arial MT" w:hAnsi="Arial MT"/>
              </w:rPr>
              <w:t xml:space="preserve"> </w:t>
            </w:r>
            <w:r w:rsidRPr="00FB3D20">
              <w:rPr>
                <w:rFonts w:ascii="Arial MT" w:hAnsi="Arial MT"/>
              </w:rPr>
              <w:t>tidy</w:t>
            </w:r>
            <w:r w:rsidRPr="00E21565">
              <w:rPr>
                <w:rFonts w:ascii="Arial MT" w:hAnsi="Arial MT"/>
              </w:rPr>
              <w:t xml:space="preserve"> </w:t>
            </w:r>
            <w:r w:rsidRPr="00FB3D20">
              <w:rPr>
                <w:rFonts w:ascii="Arial MT" w:hAnsi="Arial MT"/>
              </w:rPr>
              <w:t>and</w:t>
            </w:r>
            <w:r w:rsidRPr="00E21565">
              <w:rPr>
                <w:rFonts w:ascii="Arial MT" w:hAnsi="Arial MT"/>
              </w:rPr>
              <w:t xml:space="preserve"> </w:t>
            </w:r>
            <w:r w:rsidRPr="00FB3D20">
              <w:rPr>
                <w:rFonts w:ascii="Arial MT" w:hAnsi="Arial MT"/>
              </w:rPr>
              <w:t>ready</w:t>
            </w:r>
            <w:r w:rsidRPr="00E21565">
              <w:rPr>
                <w:rFonts w:ascii="Arial MT" w:hAnsi="Arial MT"/>
              </w:rPr>
              <w:t xml:space="preserve"> </w:t>
            </w:r>
            <w:r w:rsidRPr="00FB3D20">
              <w:rPr>
                <w:rFonts w:ascii="Arial MT" w:hAnsi="Arial MT"/>
              </w:rPr>
              <w:t>for</w:t>
            </w:r>
            <w:r w:rsidRPr="00E21565">
              <w:rPr>
                <w:rFonts w:ascii="Arial MT" w:hAnsi="Arial MT"/>
              </w:rPr>
              <w:t xml:space="preserve"> </w:t>
            </w:r>
            <w:r w:rsidRPr="00FB3D20">
              <w:rPr>
                <w:rFonts w:ascii="Arial MT" w:hAnsi="Arial MT"/>
              </w:rPr>
              <w:t>initiating</w:t>
            </w:r>
            <w:r w:rsidRPr="00E21565">
              <w:rPr>
                <w:rFonts w:ascii="Arial MT" w:hAnsi="Arial MT"/>
              </w:rPr>
              <w:t xml:space="preserve"> </w:t>
            </w:r>
            <w:r w:rsidRPr="00FB3D20">
              <w:rPr>
                <w:rFonts w:ascii="Arial MT" w:hAnsi="Arial MT"/>
              </w:rPr>
              <w:t>final</w:t>
            </w:r>
            <w:r w:rsidRPr="00E21565">
              <w:rPr>
                <w:rFonts w:ascii="Arial MT" w:hAnsi="Arial MT"/>
              </w:rPr>
              <w:t xml:space="preserve"> </w:t>
            </w:r>
            <w:r w:rsidRPr="00FB3D20">
              <w:rPr>
                <w:rFonts w:ascii="Arial MT" w:hAnsi="Arial MT"/>
              </w:rPr>
              <w:t>inspection</w:t>
            </w:r>
            <w:r w:rsidRPr="00E21565">
              <w:rPr>
                <w:rFonts w:ascii="Arial MT" w:hAnsi="Arial MT"/>
              </w:rPr>
              <w:t xml:space="preserve"> </w:t>
            </w:r>
            <w:r w:rsidRPr="00FB3D20">
              <w:rPr>
                <w:rFonts w:ascii="Arial MT" w:hAnsi="Arial MT"/>
              </w:rPr>
              <w:t>&amp;</w:t>
            </w:r>
            <w:r w:rsidRPr="00E21565">
              <w:rPr>
                <w:rFonts w:ascii="Arial MT" w:hAnsi="Arial MT"/>
              </w:rPr>
              <w:t xml:space="preserve"> </w:t>
            </w:r>
            <w:proofErr w:type="gramStart"/>
            <w:r w:rsidRPr="00FB3D20">
              <w:rPr>
                <w:rFonts w:ascii="Arial MT" w:hAnsi="Arial MT"/>
              </w:rPr>
              <w:t>Handing</w:t>
            </w:r>
            <w:proofErr w:type="gramEnd"/>
            <w:r w:rsidRPr="00FB3D20">
              <w:rPr>
                <w:rFonts w:ascii="Arial MT" w:hAnsi="Arial MT"/>
              </w:rPr>
              <w:t xml:space="preserve"> </w:t>
            </w:r>
            <w:r w:rsidRPr="00E21565">
              <w:rPr>
                <w:rFonts w:ascii="Arial MT" w:hAnsi="Arial MT"/>
              </w:rPr>
              <w:t>over.</w:t>
            </w:r>
          </w:p>
        </w:tc>
      </w:tr>
    </w:tbl>
    <w:p w14:paraId="5DF714F9" w14:textId="77777777" w:rsidR="00043CA6" w:rsidRDefault="00043CA6" w:rsidP="004237D6">
      <w:pPr>
        <w:spacing w:after="91"/>
        <w:rPr>
          <w:rFonts w:cs="Arial"/>
          <w:b/>
          <w:bCs/>
          <w:color w:val="000000"/>
          <w:spacing w:val="26"/>
          <w:szCs w:val="20"/>
        </w:rPr>
      </w:pPr>
    </w:p>
    <w:p w14:paraId="4A3592C0" w14:textId="77777777" w:rsidR="00043CA6" w:rsidRDefault="00043CA6" w:rsidP="004237D6">
      <w:pPr>
        <w:spacing w:after="91"/>
        <w:rPr>
          <w:rFonts w:cs="Arial"/>
          <w:b/>
          <w:bCs/>
          <w:color w:val="000000"/>
          <w:spacing w:val="26"/>
          <w:szCs w:val="20"/>
        </w:rPr>
      </w:pPr>
    </w:p>
    <w:p w14:paraId="0B4D9E9B" w14:textId="77777777" w:rsidR="00CD3026" w:rsidRDefault="00CD3026" w:rsidP="004237D6">
      <w:pPr>
        <w:spacing w:after="91"/>
        <w:rPr>
          <w:rFonts w:cs="Arial"/>
          <w:b/>
          <w:bCs/>
          <w:color w:val="000000"/>
          <w:spacing w:val="26"/>
          <w:szCs w:val="20"/>
        </w:rPr>
      </w:pPr>
    </w:p>
    <w:p w14:paraId="5B22A185" w14:textId="77777777" w:rsidR="00CD3026" w:rsidRDefault="00CD3026" w:rsidP="004237D6">
      <w:pPr>
        <w:spacing w:after="91"/>
        <w:rPr>
          <w:rFonts w:cs="Arial"/>
          <w:b/>
          <w:bCs/>
          <w:color w:val="000000"/>
          <w:spacing w:val="26"/>
          <w:szCs w:val="20"/>
        </w:rPr>
      </w:pPr>
    </w:p>
    <w:p w14:paraId="1299171E" w14:textId="77777777" w:rsidR="00CD3026" w:rsidRDefault="00CD3026" w:rsidP="004237D6">
      <w:pPr>
        <w:spacing w:after="91"/>
        <w:rPr>
          <w:rFonts w:cs="Arial"/>
          <w:b/>
          <w:bCs/>
          <w:color w:val="000000"/>
          <w:spacing w:val="26"/>
          <w:szCs w:val="20"/>
        </w:rPr>
      </w:pPr>
    </w:p>
    <w:tbl>
      <w:tblPr>
        <w:tblStyle w:val="TableGrid"/>
        <w:tblW w:w="8910" w:type="dxa"/>
        <w:jc w:val="center"/>
        <w:tblLayout w:type="fixed"/>
        <w:tblLook w:val="04A0" w:firstRow="1" w:lastRow="0" w:firstColumn="1" w:lastColumn="0" w:noHBand="0" w:noVBand="1"/>
      </w:tblPr>
      <w:tblGrid>
        <w:gridCol w:w="8910"/>
      </w:tblGrid>
      <w:tr w:rsidR="00EC43E5" w14:paraId="7D2410D0" w14:textId="77777777" w:rsidTr="001913D9">
        <w:trPr>
          <w:trHeight w:val="272"/>
          <w:jc w:val="center"/>
        </w:trPr>
        <w:tc>
          <w:tcPr>
            <w:tcW w:w="8910" w:type="dxa"/>
            <w:shd w:val="clear" w:color="auto" w:fill="C6D9F1"/>
            <w:vAlign w:val="center"/>
          </w:tcPr>
          <w:p w14:paraId="5CC14294" w14:textId="77777777" w:rsidR="00EC43E5" w:rsidRPr="009F0681" w:rsidRDefault="00EC43E5" w:rsidP="003875F6">
            <w:pPr>
              <w:spacing w:before="28"/>
              <w:jc w:val="center"/>
              <w:rPr>
                <w:rFonts w:cs="Arial"/>
                <w:b/>
              </w:rPr>
            </w:pPr>
            <w:r w:rsidRPr="009F0681">
              <w:rPr>
                <w:rFonts w:eastAsia="Times New Roman" w:cs="Arial"/>
                <w:b/>
                <w:szCs w:val="20"/>
                <w:bdr w:val="none" w:sz="0" w:space="0" w:color="auto" w:frame="1"/>
                <w:lang w:eastAsia="en-GB"/>
              </w:rPr>
              <w:t>Verification/Validation pause points</w:t>
            </w:r>
          </w:p>
        </w:tc>
      </w:tr>
      <w:tr w:rsidR="00EC43E5" w:rsidRPr="0023351C" w14:paraId="57C43674" w14:textId="77777777" w:rsidTr="003875F6">
        <w:trPr>
          <w:trHeight w:val="1825"/>
          <w:jc w:val="center"/>
        </w:trPr>
        <w:tc>
          <w:tcPr>
            <w:tcW w:w="8910" w:type="dxa"/>
          </w:tcPr>
          <w:p w14:paraId="23E18726" w14:textId="048064F9" w:rsidR="008B2F15" w:rsidRDefault="00FB3D20" w:rsidP="00AE1723">
            <w:pPr>
              <w:pStyle w:val="ListParagraph"/>
              <w:numPr>
                <w:ilvl w:val="0"/>
                <w:numId w:val="29"/>
              </w:numPr>
              <w:spacing w:before="240"/>
              <w:rPr>
                <w:rFonts w:cs="Arial"/>
                <w:szCs w:val="20"/>
              </w:rPr>
            </w:pPr>
            <w:r>
              <w:rPr>
                <w:rFonts w:cs="Arial"/>
                <w:szCs w:val="20"/>
              </w:rPr>
              <w:t>Route Marker &amp; Joint Pit Marker –</w:t>
            </w:r>
            <w:r w:rsidR="00A6183C">
              <w:rPr>
                <w:rFonts w:cs="Arial"/>
                <w:szCs w:val="20"/>
              </w:rPr>
              <w:t xml:space="preserve"> </w:t>
            </w:r>
            <w:r>
              <w:rPr>
                <w:rFonts w:cs="Arial"/>
                <w:szCs w:val="20"/>
              </w:rPr>
              <w:t xml:space="preserve">level and </w:t>
            </w:r>
            <w:r w:rsidR="0046664D">
              <w:rPr>
                <w:rFonts w:cs="Arial"/>
                <w:szCs w:val="20"/>
              </w:rPr>
              <w:t>location be</w:t>
            </w:r>
            <w:r w:rsidR="00A6183C">
              <w:rPr>
                <w:rFonts w:cs="Arial"/>
                <w:szCs w:val="20"/>
              </w:rPr>
              <w:t xml:space="preserve"> approved by </w:t>
            </w:r>
            <w:r w:rsidR="00245776">
              <w:rPr>
                <w:rFonts w:cs="Arial"/>
                <w:szCs w:val="20"/>
              </w:rPr>
              <w:t>TAQA</w:t>
            </w:r>
            <w:r w:rsidR="00A6183C">
              <w:rPr>
                <w:rFonts w:cs="Arial"/>
                <w:szCs w:val="20"/>
              </w:rPr>
              <w:t>/</w:t>
            </w:r>
            <w:r w:rsidR="00245776">
              <w:rPr>
                <w:rFonts w:cs="Arial"/>
                <w:szCs w:val="20"/>
              </w:rPr>
              <w:t>TAQA</w:t>
            </w:r>
            <w:r w:rsidR="00A6183C">
              <w:rPr>
                <w:rFonts w:cs="Arial"/>
                <w:szCs w:val="20"/>
              </w:rPr>
              <w:t>’s consultant</w:t>
            </w:r>
          </w:p>
          <w:p w14:paraId="544E143F" w14:textId="4F5B0094" w:rsidR="00FC580B" w:rsidRPr="00FC580B" w:rsidRDefault="00FC580B" w:rsidP="00AE1723">
            <w:pPr>
              <w:pStyle w:val="ListParagraph"/>
              <w:numPr>
                <w:ilvl w:val="0"/>
                <w:numId w:val="29"/>
              </w:numPr>
              <w:spacing w:before="240"/>
              <w:rPr>
                <w:rFonts w:cs="Arial"/>
                <w:szCs w:val="20"/>
              </w:rPr>
            </w:pPr>
            <w:r>
              <w:t>Marker location verification</w:t>
            </w:r>
          </w:p>
          <w:p w14:paraId="4CE9D2CF" w14:textId="6C1317CE" w:rsidR="00FC580B" w:rsidRPr="00CD3026" w:rsidRDefault="00CD3026" w:rsidP="00AE1723">
            <w:pPr>
              <w:pStyle w:val="ListParagraph"/>
              <w:numPr>
                <w:ilvl w:val="0"/>
                <w:numId w:val="29"/>
              </w:numPr>
              <w:spacing w:before="240"/>
              <w:rPr>
                <w:rFonts w:cs="Arial"/>
                <w:szCs w:val="20"/>
              </w:rPr>
            </w:pPr>
            <w:r>
              <w:t>Marker fixing/alignment</w:t>
            </w:r>
          </w:p>
          <w:p w14:paraId="714CE860" w14:textId="109EACAD" w:rsidR="00CD3026" w:rsidRPr="00CD3026" w:rsidRDefault="00CD3026" w:rsidP="00AE1723">
            <w:pPr>
              <w:pStyle w:val="ListParagraph"/>
              <w:numPr>
                <w:ilvl w:val="0"/>
                <w:numId w:val="29"/>
              </w:numPr>
              <w:spacing w:before="240"/>
              <w:rPr>
                <w:rFonts w:cs="Arial"/>
                <w:szCs w:val="20"/>
              </w:rPr>
            </w:pPr>
            <w:r>
              <w:t>Backfilling &amp; reinstatement</w:t>
            </w:r>
          </w:p>
          <w:p w14:paraId="4669A492" w14:textId="4C2D8066" w:rsidR="00FF46E8" w:rsidRPr="00CD3026" w:rsidRDefault="00CD3026" w:rsidP="00CD3026">
            <w:pPr>
              <w:pStyle w:val="ListParagraph"/>
              <w:numPr>
                <w:ilvl w:val="0"/>
                <w:numId w:val="29"/>
              </w:numPr>
              <w:spacing w:before="240"/>
              <w:rPr>
                <w:rFonts w:cs="Arial"/>
                <w:szCs w:val="20"/>
              </w:rPr>
            </w:pPr>
            <w:r>
              <w:t>Final survey</w:t>
            </w:r>
          </w:p>
          <w:p w14:paraId="6BA5EEBA" w14:textId="5DDB565F" w:rsidR="00EC43E5" w:rsidRPr="00CE16DB" w:rsidRDefault="00EC43E5" w:rsidP="00FF46E8">
            <w:pPr>
              <w:pStyle w:val="ListParagraph"/>
              <w:ind w:left="720"/>
              <w:rPr>
                <w:rFonts w:cs="Arial"/>
                <w:szCs w:val="20"/>
              </w:rPr>
            </w:pPr>
          </w:p>
        </w:tc>
      </w:tr>
    </w:tbl>
    <w:p w14:paraId="17B7297B" w14:textId="68BF23DB" w:rsidR="000B3E84" w:rsidRDefault="000B3E84" w:rsidP="004237D6">
      <w:pPr>
        <w:spacing w:after="91"/>
        <w:rPr>
          <w:rFonts w:cs="Arial"/>
          <w:b/>
          <w:bCs/>
          <w:color w:val="000000"/>
          <w:spacing w:val="26"/>
          <w:szCs w:val="20"/>
        </w:rPr>
      </w:pPr>
    </w:p>
    <w:p w14:paraId="3ADAFACC" w14:textId="77777777" w:rsidR="00043CA6" w:rsidRDefault="00043CA6" w:rsidP="004237D6">
      <w:pPr>
        <w:spacing w:after="91"/>
        <w:rPr>
          <w:rFonts w:cs="Arial"/>
          <w:b/>
          <w:bCs/>
          <w:color w:val="000000"/>
          <w:spacing w:val="26"/>
          <w:szCs w:val="20"/>
        </w:rPr>
      </w:pPr>
    </w:p>
    <w:p w14:paraId="7849B4D4" w14:textId="77777777" w:rsidR="00043CA6" w:rsidRDefault="00043CA6" w:rsidP="004237D6">
      <w:pPr>
        <w:spacing w:after="91"/>
        <w:rPr>
          <w:rFonts w:cs="Arial"/>
          <w:b/>
          <w:bCs/>
          <w:color w:val="000000"/>
          <w:spacing w:val="26"/>
          <w:szCs w:val="20"/>
        </w:rPr>
      </w:pPr>
    </w:p>
    <w:tbl>
      <w:tblPr>
        <w:tblStyle w:val="TableGrid"/>
        <w:tblW w:w="8910" w:type="dxa"/>
        <w:jc w:val="center"/>
        <w:tblLayout w:type="fixed"/>
        <w:tblLook w:val="04A0" w:firstRow="1" w:lastRow="0" w:firstColumn="1" w:lastColumn="0" w:noHBand="0" w:noVBand="1"/>
      </w:tblPr>
      <w:tblGrid>
        <w:gridCol w:w="8910"/>
      </w:tblGrid>
      <w:tr w:rsidR="00EC43E5" w14:paraId="2C0C6FCE" w14:textId="77777777" w:rsidTr="0009126C">
        <w:trPr>
          <w:trHeight w:val="272"/>
          <w:jc w:val="center"/>
        </w:trPr>
        <w:tc>
          <w:tcPr>
            <w:tcW w:w="8910" w:type="dxa"/>
            <w:shd w:val="clear" w:color="auto" w:fill="C6D9F1"/>
            <w:vAlign w:val="center"/>
          </w:tcPr>
          <w:p w14:paraId="358E3823" w14:textId="74558003" w:rsidR="00EC43E5" w:rsidRPr="009F0681" w:rsidRDefault="00EC43E5" w:rsidP="003875F6">
            <w:pPr>
              <w:spacing w:before="28"/>
              <w:jc w:val="center"/>
              <w:rPr>
                <w:rFonts w:cs="Arial"/>
                <w:b/>
                <w:bCs/>
                <w:szCs w:val="20"/>
              </w:rPr>
            </w:pPr>
            <w:r w:rsidRPr="009F0681">
              <w:rPr>
                <w:rFonts w:eastAsia="Times New Roman" w:cs="Arial"/>
                <w:b/>
                <w:bCs/>
                <w:szCs w:val="20"/>
                <w:bdr w:val="none" w:sz="0" w:space="0" w:color="auto" w:frame="1"/>
                <w:lang w:eastAsia="en-GB"/>
              </w:rPr>
              <w:t>Lifting plan arrangement</w:t>
            </w:r>
          </w:p>
        </w:tc>
      </w:tr>
      <w:tr w:rsidR="00EC43E5" w:rsidRPr="0023351C" w14:paraId="0BE39F77" w14:textId="77777777" w:rsidTr="00DD07F1">
        <w:trPr>
          <w:trHeight w:val="1294"/>
          <w:jc w:val="center"/>
        </w:trPr>
        <w:tc>
          <w:tcPr>
            <w:tcW w:w="8910" w:type="dxa"/>
          </w:tcPr>
          <w:p w14:paraId="0A9B60AE" w14:textId="77777777" w:rsidR="00C11E54" w:rsidRDefault="00C11E54" w:rsidP="003875F6">
            <w:pPr>
              <w:spacing w:before="242"/>
              <w:jc w:val="center"/>
              <w:rPr>
                <w:rFonts w:cs="Arial"/>
                <w:b/>
                <w:bCs/>
                <w:szCs w:val="20"/>
                <w:highlight w:val="yellow"/>
              </w:rPr>
            </w:pPr>
          </w:p>
          <w:p w14:paraId="742A0A8C" w14:textId="77985D68" w:rsidR="00531B44" w:rsidRPr="00775F5C" w:rsidRDefault="0058553F" w:rsidP="0058553F">
            <w:pPr>
              <w:spacing w:before="242"/>
              <w:rPr>
                <w:rFonts w:cs="Arial"/>
                <w:b/>
                <w:bCs/>
                <w:szCs w:val="20"/>
                <w:highlight w:val="yellow"/>
              </w:rPr>
            </w:pPr>
            <w:r w:rsidRPr="0058553F">
              <w:rPr>
                <w:rFonts w:cs="Arial"/>
                <w:b/>
                <w:bCs/>
                <w:szCs w:val="20"/>
              </w:rPr>
              <w:t>Not Applicable for the activity</w:t>
            </w:r>
          </w:p>
        </w:tc>
      </w:tr>
    </w:tbl>
    <w:p w14:paraId="5E44E6B4" w14:textId="145370BE" w:rsidR="00105C41" w:rsidRDefault="00105C41" w:rsidP="004237D6">
      <w:pPr>
        <w:spacing w:after="91"/>
        <w:rPr>
          <w:rFonts w:cs="Arial"/>
          <w:b/>
          <w:bCs/>
          <w:color w:val="000000"/>
          <w:spacing w:val="26"/>
          <w:szCs w:val="20"/>
        </w:rPr>
      </w:pPr>
    </w:p>
    <w:p w14:paraId="0F738EA2" w14:textId="77777777" w:rsidR="00043CA6" w:rsidRDefault="00043CA6" w:rsidP="004237D6">
      <w:pPr>
        <w:spacing w:after="91"/>
        <w:rPr>
          <w:rFonts w:cs="Arial"/>
          <w:b/>
          <w:bCs/>
          <w:color w:val="000000"/>
          <w:spacing w:val="26"/>
          <w:szCs w:val="20"/>
        </w:rPr>
      </w:pPr>
    </w:p>
    <w:p w14:paraId="09191420" w14:textId="2225CCD8" w:rsidR="00641FDC" w:rsidRDefault="00641FDC" w:rsidP="004237D6">
      <w:pPr>
        <w:spacing w:after="91"/>
        <w:rPr>
          <w:rFonts w:cs="Arial"/>
          <w:b/>
          <w:bCs/>
          <w:color w:val="000000"/>
          <w:spacing w:val="26"/>
          <w:szCs w:val="20"/>
        </w:rPr>
      </w:pPr>
    </w:p>
    <w:tbl>
      <w:tblPr>
        <w:tblStyle w:val="TableGrid"/>
        <w:tblW w:w="8910" w:type="dxa"/>
        <w:jc w:val="center"/>
        <w:tblLayout w:type="fixed"/>
        <w:tblLook w:val="0620" w:firstRow="1" w:lastRow="0" w:firstColumn="0" w:lastColumn="0" w:noHBand="1" w:noVBand="1"/>
      </w:tblPr>
      <w:tblGrid>
        <w:gridCol w:w="4455"/>
        <w:gridCol w:w="4455"/>
      </w:tblGrid>
      <w:tr w:rsidR="000D6DA8" w14:paraId="4491F8DD" w14:textId="77777777" w:rsidTr="0009126C">
        <w:trPr>
          <w:trHeight w:val="272"/>
          <w:jc w:val="center"/>
        </w:trPr>
        <w:tc>
          <w:tcPr>
            <w:tcW w:w="8910" w:type="dxa"/>
            <w:gridSpan w:val="2"/>
            <w:shd w:val="clear" w:color="auto" w:fill="C6D9F1"/>
            <w:vAlign w:val="center"/>
          </w:tcPr>
          <w:p w14:paraId="4D8D6614" w14:textId="19EF6566" w:rsidR="000D6DA8" w:rsidRPr="009F0681" w:rsidRDefault="000D6DA8" w:rsidP="0009126C">
            <w:pPr>
              <w:jc w:val="center"/>
              <w:rPr>
                <w:rFonts w:cs="Arial"/>
                <w:b/>
                <w:szCs w:val="20"/>
              </w:rPr>
            </w:pPr>
            <w:r w:rsidRPr="009F0681">
              <w:rPr>
                <w:rFonts w:eastAsia="Times New Roman" w:cs="Arial"/>
                <w:b/>
                <w:szCs w:val="20"/>
                <w:bdr w:val="none" w:sz="0" w:space="0" w:color="auto" w:frame="1"/>
                <w:lang w:eastAsia="en-GB"/>
              </w:rPr>
              <w:t>Testing and Commissioning</w:t>
            </w:r>
            <w:r w:rsidR="00931AB5">
              <w:rPr>
                <w:rFonts w:eastAsia="Times New Roman" w:cs="Arial"/>
                <w:b/>
                <w:szCs w:val="20"/>
                <w:bdr w:val="none" w:sz="0" w:space="0" w:color="auto" w:frame="1"/>
                <w:lang w:eastAsia="en-GB"/>
              </w:rPr>
              <w:t xml:space="preserve"> – Not Applicable – No </w:t>
            </w:r>
            <w:r w:rsidR="00B62179">
              <w:rPr>
                <w:rFonts w:eastAsia="Times New Roman" w:cs="Arial"/>
                <w:b/>
                <w:szCs w:val="20"/>
                <w:bdr w:val="none" w:sz="0" w:space="0" w:color="auto" w:frame="1"/>
                <w:lang w:eastAsia="en-GB"/>
              </w:rPr>
              <w:t>HV/LV Equipment</w:t>
            </w:r>
          </w:p>
        </w:tc>
      </w:tr>
      <w:tr w:rsidR="000D6DA8" w:rsidRPr="0023351C" w14:paraId="767B172E" w14:textId="77777777" w:rsidTr="0009126C">
        <w:trPr>
          <w:trHeight w:val="272"/>
          <w:jc w:val="center"/>
        </w:trPr>
        <w:tc>
          <w:tcPr>
            <w:tcW w:w="4455" w:type="dxa"/>
            <w:vAlign w:val="center"/>
          </w:tcPr>
          <w:p w14:paraId="2F0509D5" w14:textId="0942205F" w:rsidR="000D6DA8" w:rsidRPr="009F0681" w:rsidRDefault="00245776" w:rsidP="0009126C">
            <w:pPr>
              <w:jc w:val="center"/>
              <w:rPr>
                <w:rFonts w:cs="Arial"/>
                <w:b/>
                <w:szCs w:val="20"/>
              </w:rPr>
            </w:pPr>
            <w:r>
              <w:rPr>
                <w:rFonts w:cs="Arial"/>
                <w:b/>
                <w:szCs w:val="20"/>
              </w:rPr>
              <w:t>TAQA</w:t>
            </w:r>
            <w:r w:rsidR="000D6DA8" w:rsidRPr="009F0681">
              <w:rPr>
                <w:rFonts w:cs="Arial"/>
                <w:b/>
                <w:szCs w:val="20"/>
              </w:rPr>
              <w:t xml:space="preserve"> Approved Personnel</w:t>
            </w:r>
          </w:p>
        </w:tc>
        <w:tc>
          <w:tcPr>
            <w:tcW w:w="4455" w:type="dxa"/>
            <w:vAlign w:val="center"/>
          </w:tcPr>
          <w:p w14:paraId="6F56F828" w14:textId="77777777" w:rsidR="000D6DA8" w:rsidRPr="009F0681" w:rsidRDefault="000D6DA8" w:rsidP="0009126C">
            <w:pPr>
              <w:jc w:val="center"/>
              <w:rPr>
                <w:rFonts w:cs="Arial"/>
                <w:b/>
                <w:szCs w:val="20"/>
              </w:rPr>
            </w:pPr>
            <w:r w:rsidRPr="009F0681">
              <w:rPr>
                <w:rFonts w:cs="Arial"/>
                <w:b/>
                <w:szCs w:val="20"/>
              </w:rPr>
              <w:t>Standard Test Equipment ID No.</w:t>
            </w:r>
          </w:p>
        </w:tc>
      </w:tr>
      <w:tr w:rsidR="000D6DA8" w:rsidRPr="0023351C" w14:paraId="5F5EB853" w14:textId="77777777" w:rsidTr="0009126C">
        <w:trPr>
          <w:trHeight w:val="272"/>
          <w:jc w:val="center"/>
        </w:trPr>
        <w:tc>
          <w:tcPr>
            <w:tcW w:w="4455" w:type="dxa"/>
            <w:vAlign w:val="center"/>
          </w:tcPr>
          <w:p w14:paraId="6B353B44" w14:textId="77777777" w:rsidR="000D6DA8" w:rsidRPr="009F0681" w:rsidRDefault="000D6DA8" w:rsidP="0009126C">
            <w:pPr>
              <w:jc w:val="center"/>
              <w:rPr>
                <w:rFonts w:cs="Arial"/>
                <w:szCs w:val="20"/>
              </w:rPr>
            </w:pPr>
          </w:p>
        </w:tc>
        <w:tc>
          <w:tcPr>
            <w:tcW w:w="4455" w:type="dxa"/>
            <w:vAlign w:val="center"/>
          </w:tcPr>
          <w:p w14:paraId="742F8DC5" w14:textId="77777777" w:rsidR="000D6DA8" w:rsidRPr="009F0681" w:rsidRDefault="000D6DA8" w:rsidP="0009126C">
            <w:pPr>
              <w:jc w:val="center"/>
              <w:rPr>
                <w:rFonts w:cs="Arial"/>
                <w:szCs w:val="20"/>
              </w:rPr>
            </w:pPr>
          </w:p>
        </w:tc>
      </w:tr>
      <w:tr w:rsidR="000D6DA8" w:rsidRPr="0023351C" w14:paraId="031355E8" w14:textId="77777777" w:rsidTr="0009126C">
        <w:trPr>
          <w:trHeight w:val="272"/>
          <w:jc w:val="center"/>
        </w:trPr>
        <w:tc>
          <w:tcPr>
            <w:tcW w:w="4455" w:type="dxa"/>
            <w:vAlign w:val="center"/>
          </w:tcPr>
          <w:p w14:paraId="4FD2286F" w14:textId="77777777" w:rsidR="000D6DA8" w:rsidRPr="009F0681" w:rsidRDefault="000D6DA8" w:rsidP="0009126C">
            <w:pPr>
              <w:jc w:val="center"/>
              <w:rPr>
                <w:rFonts w:cs="Arial"/>
                <w:szCs w:val="20"/>
              </w:rPr>
            </w:pPr>
          </w:p>
        </w:tc>
        <w:tc>
          <w:tcPr>
            <w:tcW w:w="4455" w:type="dxa"/>
            <w:vAlign w:val="center"/>
          </w:tcPr>
          <w:p w14:paraId="4C6613D3" w14:textId="77777777" w:rsidR="000D6DA8" w:rsidRPr="009F0681" w:rsidRDefault="000D6DA8" w:rsidP="0009126C">
            <w:pPr>
              <w:jc w:val="center"/>
              <w:rPr>
                <w:rFonts w:cs="Arial"/>
                <w:szCs w:val="20"/>
              </w:rPr>
            </w:pPr>
          </w:p>
        </w:tc>
      </w:tr>
      <w:tr w:rsidR="000D6DA8" w:rsidRPr="0023351C" w14:paraId="7EDA861B" w14:textId="77777777" w:rsidTr="0009126C">
        <w:trPr>
          <w:trHeight w:val="272"/>
          <w:jc w:val="center"/>
        </w:trPr>
        <w:tc>
          <w:tcPr>
            <w:tcW w:w="4455" w:type="dxa"/>
            <w:vAlign w:val="center"/>
          </w:tcPr>
          <w:p w14:paraId="17D34700" w14:textId="77777777" w:rsidR="000D6DA8" w:rsidRPr="009F0681" w:rsidRDefault="000D6DA8" w:rsidP="0009126C">
            <w:pPr>
              <w:jc w:val="center"/>
              <w:rPr>
                <w:rFonts w:cs="Arial"/>
                <w:szCs w:val="20"/>
              </w:rPr>
            </w:pPr>
          </w:p>
        </w:tc>
        <w:tc>
          <w:tcPr>
            <w:tcW w:w="4455" w:type="dxa"/>
            <w:vAlign w:val="center"/>
          </w:tcPr>
          <w:p w14:paraId="1F579ACE" w14:textId="77777777" w:rsidR="000D6DA8" w:rsidRPr="009F0681" w:rsidRDefault="000D6DA8" w:rsidP="0009126C">
            <w:pPr>
              <w:jc w:val="center"/>
              <w:rPr>
                <w:rFonts w:cs="Arial"/>
                <w:szCs w:val="20"/>
              </w:rPr>
            </w:pPr>
          </w:p>
        </w:tc>
      </w:tr>
      <w:tr w:rsidR="000D6DA8" w:rsidRPr="0023351C" w14:paraId="24ED95C6" w14:textId="77777777" w:rsidTr="0009126C">
        <w:trPr>
          <w:trHeight w:val="272"/>
          <w:jc w:val="center"/>
        </w:trPr>
        <w:tc>
          <w:tcPr>
            <w:tcW w:w="4455" w:type="dxa"/>
            <w:vAlign w:val="center"/>
          </w:tcPr>
          <w:p w14:paraId="2057BFA2" w14:textId="77777777" w:rsidR="000D6DA8" w:rsidRPr="009F0681" w:rsidRDefault="000D6DA8" w:rsidP="0009126C">
            <w:pPr>
              <w:jc w:val="center"/>
              <w:rPr>
                <w:rFonts w:cs="Arial"/>
                <w:szCs w:val="20"/>
              </w:rPr>
            </w:pPr>
          </w:p>
        </w:tc>
        <w:tc>
          <w:tcPr>
            <w:tcW w:w="4455" w:type="dxa"/>
            <w:vAlign w:val="center"/>
          </w:tcPr>
          <w:p w14:paraId="615F6D36" w14:textId="77777777" w:rsidR="000D6DA8" w:rsidRPr="009F0681" w:rsidRDefault="000D6DA8" w:rsidP="0009126C">
            <w:pPr>
              <w:jc w:val="center"/>
              <w:rPr>
                <w:rFonts w:cs="Arial"/>
                <w:szCs w:val="20"/>
              </w:rPr>
            </w:pPr>
          </w:p>
        </w:tc>
      </w:tr>
      <w:tr w:rsidR="000D6DA8" w:rsidRPr="0023351C" w14:paraId="2F6EA681" w14:textId="77777777" w:rsidTr="0009126C">
        <w:trPr>
          <w:trHeight w:val="272"/>
          <w:jc w:val="center"/>
        </w:trPr>
        <w:tc>
          <w:tcPr>
            <w:tcW w:w="4455" w:type="dxa"/>
            <w:vAlign w:val="center"/>
          </w:tcPr>
          <w:p w14:paraId="499788A6" w14:textId="77777777" w:rsidR="000D6DA8" w:rsidRPr="009F0681" w:rsidRDefault="000D6DA8" w:rsidP="0009126C">
            <w:pPr>
              <w:jc w:val="center"/>
              <w:rPr>
                <w:rFonts w:cs="Arial"/>
                <w:szCs w:val="20"/>
              </w:rPr>
            </w:pPr>
          </w:p>
        </w:tc>
        <w:tc>
          <w:tcPr>
            <w:tcW w:w="4455" w:type="dxa"/>
            <w:vAlign w:val="center"/>
          </w:tcPr>
          <w:p w14:paraId="5562193A" w14:textId="77777777" w:rsidR="000D6DA8" w:rsidRPr="009F0681" w:rsidRDefault="000D6DA8" w:rsidP="0009126C">
            <w:pPr>
              <w:jc w:val="center"/>
              <w:rPr>
                <w:rFonts w:cs="Arial"/>
                <w:szCs w:val="20"/>
              </w:rPr>
            </w:pPr>
          </w:p>
        </w:tc>
      </w:tr>
      <w:tr w:rsidR="00043CA6" w:rsidRPr="0023351C" w14:paraId="774BC7A2" w14:textId="77777777" w:rsidTr="0009126C">
        <w:trPr>
          <w:trHeight w:val="272"/>
          <w:jc w:val="center"/>
        </w:trPr>
        <w:tc>
          <w:tcPr>
            <w:tcW w:w="4455" w:type="dxa"/>
            <w:vAlign w:val="center"/>
          </w:tcPr>
          <w:p w14:paraId="1F9AEC53" w14:textId="77777777" w:rsidR="00043CA6" w:rsidRPr="009F0681" w:rsidRDefault="00043CA6" w:rsidP="0009126C">
            <w:pPr>
              <w:jc w:val="center"/>
              <w:rPr>
                <w:rFonts w:cs="Arial"/>
                <w:szCs w:val="20"/>
              </w:rPr>
            </w:pPr>
          </w:p>
        </w:tc>
        <w:tc>
          <w:tcPr>
            <w:tcW w:w="4455" w:type="dxa"/>
            <w:vAlign w:val="center"/>
          </w:tcPr>
          <w:p w14:paraId="1568FA01" w14:textId="77777777" w:rsidR="00043CA6" w:rsidRPr="009F0681" w:rsidRDefault="00043CA6" w:rsidP="0009126C">
            <w:pPr>
              <w:jc w:val="center"/>
              <w:rPr>
                <w:rFonts w:cs="Arial"/>
                <w:szCs w:val="20"/>
              </w:rPr>
            </w:pPr>
          </w:p>
        </w:tc>
      </w:tr>
      <w:tr w:rsidR="00043CA6" w:rsidRPr="0023351C" w14:paraId="46B7A9E5" w14:textId="77777777" w:rsidTr="0009126C">
        <w:trPr>
          <w:trHeight w:val="272"/>
          <w:jc w:val="center"/>
        </w:trPr>
        <w:tc>
          <w:tcPr>
            <w:tcW w:w="4455" w:type="dxa"/>
            <w:vAlign w:val="center"/>
          </w:tcPr>
          <w:p w14:paraId="313698CC" w14:textId="77777777" w:rsidR="00043CA6" w:rsidRPr="009F0681" w:rsidRDefault="00043CA6" w:rsidP="0009126C">
            <w:pPr>
              <w:jc w:val="center"/>
              <w:rPr>
                <w:rFonts w:cs="Arial"/>
                <w:szCs w:val="20"/>
              </w:rPr>
            </w:pPr>
          </w:p>
        </w:tc>
        <w:tc>
          <w:tcPr>
            <w:tcW w:w="4455" w:type="dxa"/>
            <w:vAlign w:val="center"/>
          </w:tcPr>
          <w:p w14:paraId="1690A932" w14:textId="77777777" w:rsidR="00043CA6" w:rsidRPr="009F0681" w:rsidRDefault="00043CA6" w:rsidP="0009126C">
            <w:pPr>
              <w:jc w:val="center"/>
              <w:rPr>
                <w:rFonts w:cs="Arial"/>
                <w:szCs w:val="20"/>
              </w:rPr>
            </w:pPr>
          </w:p>
        </w:tc>
      </w:tr>
    </w:tbl>
    <w:p w14:paraId="1F303D4F" w14:textId="70956AE4" w:rsidR="00641FDC" w:rsidRDefault="00641FDC" w:rsidP="004237D6">
      <w:pPr>
        <w:spacing w:after="91"/>
        <w:rPr>
          <w:rFonts w:cs="Arial"/>
          <w:b/>
          <w:bCs/>
          <w:color w:val="000000"/>
          <w:spacing w:val="26"/>
          <w:szCs w:val="20"/>
        </w:rPr>
      </w:pPr>
    </w:p>
    <w:p w14:paraId="16CDB3B0" w14:textId="552EF8C1" w:rsidR="0041094F" w:rsidRPr="00575676" w:rsidRDefault="004237D6" w:rsidP="00104E21">
      <w:pPr>
        <w:pStyle w:val="Heading1"/>
        <w:pageBreakBefore/>
        <w:widowControl/>
        <w:numPr>
          <w:ilvl w:val="0"/>
          <w:numId w:val="11"/>
        </w:numPr>
        <w:spacing w:before="0" w:after="120"/>
        <w:ind w:firstLine="23"/>
        <w:rPr>
          <w:rFonts w:ascii="Arial" w:hAnsi="Arial" w:cs="Arial"/>
        </w:rPr>
      </w:pPr>
      <w:bookmarkStart w:id="21" w:name="_Toc215050835"/>
      <w:r w:rsidRPr="7816BC44">
        <w:rPr>
          <w:rFonts w:ascii="Arial" w:hAnsi="Arial" w:cs="Arial"/>
        </w:rPr>
        <w:lastRenderedPageBreak/>
        <w:t>Emergency Procedures</w:t>
      </w:r>
      <w:bookmarkEnd w:id="21"/>
      <w:r w:rsidRPr="7816BC44">
        <w:rPr>
          <w:rFonts w:ascii="Arial" w:hAnsi="Arial" w:cs="Arial"/>
        </w:rPr>
        <w:t xml:space="preserve">  </w:t>
      </w:r>
    </w:p>
    <w:p w14:paraId="1ABCF8A9" w14:textId="77777777" w:rsidR="0041094F" w:rsidRPr="002176B6" w:rsidRDefault="0041094F" w:rsidP="004237D6">
      <w:pPr>
        <w:rPr>
          <w:rFonts w:ascii="Times New Roman" w:hAnsi="Times New Roman"/>
          <w:b/>
          <w:sz w:val="24"/>
          <w:szCs w:val="24"/>
        </w:rPr>
      </w:pPr>
    </w:p>
    <w:tbl>
      <w:tblPr>
        <w:tblStyle w:val="TableGrid"/>
        <w:tblW w:w="9355" w:type="dxa"/>
        <w:jc w:val="center"/>
        <w:tblLayout w:type="fixed"/>
        <w:tblLook w:val="04A0" w:firstRow="1" w:lastRow="0" w:firstColumn="1" w:lastColumn="0" w:noHBand="0" w:noVBand="1"/>
      </w:tblPr>
      <w:tblGrid>
        <w:gridCol w:w="4450"/>
        <w:gridCol w:w="4905"/>
      </w:tblGrid>
      <w:tr w:rsidR="0058553F" w14:paraId="6C91FA7B" w14:textId="77777777" w:rsidTr="00FB64ED">
        <w:trPr>
          <w:trHeight w:val="263"/>
          <w:jc w:val="center"/>
        </w:trPr>
        <w:tc>
          <w:tcPr>
            <w:tcW w:w="9355" w:type="dxa"/>
            <w:gridSpan w:val="2"/>
            <w:shd w:val="clear" w:color="auto" w:fill="C6D9F1"/>
            <w:vAlign w:val="center"/>
          </w:tcPr>
          <w:p w14:paraId="75F2541E" w14:textId="77777777" w:rsidR="0058553F" w:rsidRPr="002176B6" w:rsidRDefault="0058553F" w:rsidP="00FB64ED">
            <w:pPr>
              <w:spacing w:before="28"/>
              <w:ind w:left="83"/>
              <w:jc w:val="center"/>
              <w:rPr>
                <w:rFonts w:ascii="Times New Roman" w:hAnsi="Times New Roman" w:cs="Times New Roman"/>
              </w:rPr>
            </w:pPr>
            <w:r w:rsidRPr="002176B6">
              <w:rPr>
                <w:rFonts w:cs="Arial"/>
                <w:b/>
                <w:szCs w:val="20"/>
              </w:rPr>
              <w:t>Hospital (</w:t>
            </w:r>
            <w:r w:rsidRPr="002176B6">
              <w:rPr>
                <w:rFonts w:cs="Arial"/>
                <w:b/>
                <w:spacing w:val="-4"/>
                <w:szCs w:val="20"/>
              </w:rPr>
              <w:t>A</w:t>
            </w:r>
            <w:r w:rsidRPr="002176B6">
              <w:rPr>
                <w:rFonts w:cs="Arial"/>
                <w:b/>
                <w:szCs w:val="20"/>
              </w:rPr>
              <w:t xml:space="preserve"> &amp; E)</w:t>
            </w:r>
          </w:p>
        </w:tc>
      </w:tr>
      <w:tr w:rsidR="0058553F" w14:paraId="529C73A9" w14:textId="77777777" w:rsidTr="00FB64ED">
        <w:trPr>
          <w:trHeight w:val="283"/>
          <w:jc w:val="center"/>
        </w:trPr>
        <w:tc>
          <w:tcPr>
            <w:tcW w:w="4450" w:type="dxa"/>
          </w:tcPr>
          <w:p w14:paraId="37433CFE" w14:textId="77777777" w:rsidR="0058553F" w:rsidRPr="00245776" w:rsidRDefault="0058553F" w:rsidP="00FB64ED">
            <w:pPr>
              <w:spacing w:before="28"/>
              <w:rPr>
                <w:rFonts w:cs="Arial"/>
                <w:bCs/>
                <w:color w:val="002060"/>
                <w:szCs w:val="20"/>
              </w:rPr>
            </w:pPr>
            <w:r w:rsidRPr="00245776">
              <w:rPr>
                <w:rFonts w:cs="Arial"/>
                <w:bCs/>
                <w:color w:val="002060"/>
                <w:sz w:val="21"/>
                <w:szCs w:val="21"/>
              </w:rPr>
              <w:t>NMC Royal Hospital-Khalifa City</w:t>
            </w:r>
          </w:p>
        </w:tc>
        <w:tc>
          <w:tcPr>
            <w:tcW w:w="4905" w:type="dxa"/>
          </w:tcPr>
          <w:p w14:paraId="29879CF0" w14:textId="77777777" w:rsidR="0058553F" w:rsidRPr="00245776" w:rsidRDefault="0058553F" w:rsidP="00FB64ED">
            <w:pPr>
              <w:spacing w:before="28"/>
              <w:jc w:val="center"/>
              <w:rPr>
                <w:rFonts w:cs="Arial"/>
                <w:bCs/>
                <w:color w:val="002060"/>
                <w:szCs w:val="20"/>
              </w:rPr>
            </w:pPr>
            <w:r w:rsidRPr="00245776">
              <w:rPr>
                <w:rFonts w:cs="Arial"/>
                <w:bCs/>
                <w:color w:val="002060"/>
                <w:sz w:val="21"/>
                <w:szCs w:val="21"/>
              </w:rPr>
              <w:t>8001122</w:t>
            </w:r>
          </w:p>
        </w:tc>
      </w:tr>
      <w:tr w:rsidR="0058553F" w14:paraId="796AFB63" w14:textId="77777777" w:rsidTr="00FB64ED">
        <w:trPr>
          <w:trHeight w:val="283"/>
          <w:jc w:val="center"/>
        </w:trPr>
        <w:tc>
          <w:tcPr>
            <w:tcW w:w="4450" w:type="dxa"/>
          </w:tcPr>
          <w:p w14:paraId="570DF761" w14:textId="77777777" w:rsidR="0058553F" w:rsidRPr="00245776" w:rsidRDefault="0058553F" w:rsidP="00FB64ED">
            <w:pPr>
              <w:spacing w:before="28"/>
              <w:rPr>
                <w:rFonts w:cs="Arial"/>
                <w:bCs/>
                <w:color w:val="002060"/>
                <w:szCs w:val="20"/>
              </w:rPr>
            </w:pPr>
            <w:proofErr w:type="spellStart"/>
            <w:r w:rsidRPr="00245776">
              <w:rPr>
                <w:rFonts w:cs="Arial"/>
                <w:bCs/>
                <w:color w:val="002060"/>
                <w:sz w:val="21"/>
                <w:szCs w:val="21"/>
              </w:rPr>
              <w:t>Burjeel</w:t>
            </w:r>
            <w:proofErr w:type="spellEnd"/>
            <w:r w:rsidRPr="00245776">
              <w:rPr>
                <w:rFonts w:cs="Arial"/>
                <w:bCs/>
                <w:color w:val="002060"/>
                <w:sz w:val="21"/>
                <w:szCs w:val="21"/>
              </w:rPr>
              <w:t xml:space="preserve"> Medical Centre Al Zeina-Al Raha</w:t>
            </w:r>
          </w:p>
        </w:tc>
        <w:tc>
          <w:tcPr>
            <w:tcW w:w="4905" w:type="dxa"/>
          </w:tcPr>
          <w:p w14:paraId="4DD82E09" w14:textId="77777777" w:rsidR="0058553F" w:rsidRPr="00245776" w:rsidRDefault="0058553F" w:rsidP="00FB64ED">
            <w:pPr>
              <w:spacing w:before="28"/>
              <w:jc w:val="center"/>
              <w:rPr>
                <w:rFonts w:cs="Arial"/>
                <w:bCs/>
                <w:color w:val="002060"/>
                <w:szCs w:val="20"/>
              </w:rPr>
            </w:pPr>
            <w:r w:rsidRPr="00245776">
              <w:rPr>
                <w:rFonts w:cs="Arial"/>
                <w:bCs/>
                <w:color w:val="002060"/>
                <w:sz w:val="21"/>
                <w:szCs w:val="21"/>
              </w:rPr>
              <w:t>025506691</w:t>
            </w:r>
          </w:p>
        </w:tc>
      </w:tr>
      <w:tr w:rsidR="0058553F" w14:paraId="5237DA5D" w14:textId="77777777" w:rsidTr="00FB64ED">
        <w:trPr>
          <w:trHeight w:val="283"/>
          <w:jc w:val="center"/>
        </w:trPr>
        <w:tc>
          <w:tcPr>
            <w:tcW w:w="4450" w:type="dxa"/>
          </w:tcPr>
          <w:p w14:paraId="183B094A" w14:textId="77777777" w:rsidR="0058553F" w:rsidRPr="00245776" w:rsidRDefault="0058553F" w:rsidP="00FB64ED">
            <w:pPr>
              <w:spacing w:before="28"/>
              <w:rPr>
                <w:rFonts w:cs="Arial"/>
                <w:bCs/>
                <w:color w:val="002060"/>
                <w:szCs w:val="20"/>
              </w:rPr>
            </w:pPr>
            <w:r w:rsidRPr="00245776">
              <w:rPr>
                <w:rFonts w:cs="Arial"/>
                <w:bCs/>
                <w:color w:val="002060"/>
                <w:sz w:val="21"/>
                <w:szCs w:val="21"/>
              </w:rPr>
              <w:t>Yas Marina Circuit Medical Centre</w:t>
            </w:r>
          </w:p>
        </w:tc>
        <w:tc>
          <w:tcPr>
            <w:tcW w:w="4905" w:type="dxa"/>
          </w:tcPr>
          <w:p w14:paraId="2BE02D55" w14:textId="77777777" w:rsidR="0058553F" w:rsidRPr="00245776" w:rsidRDefault="0058553F" w:rsidP="00FB64ED">
            <w:pPr>
              <w:spacing w:before="28"/>
              <w:jc w:val="center"/>
              <w:rPr>
                <w:rFonts w:cs="Arial"/>
                <w:bCs/>
                <w:color w:val="002060"/>
                <w:szCs w:val="20"/>
              </w:rPr>
            </w:pPr>
            <w:r w:rsidRPr="00245776">
              <w:rPr>
                <w:rFonts w:cs="Arial"/>
                <w:bCs/>
                <w:color w:val="002060"/>
                <w:sz w:val="21"/>
                <w:szCs w:val="21"/>
              </w:rPr>
              <w:t>026599800</w:t>
            </w:r>
          </w:p>
        </w:tc>
      </w:tr>
      <w:tr w:rsidR="0058553F" w14:paraId="5D9EB981" w14:textId="77777777" w:rsidTr="00FB64ED">
        <w:trPr>
          <w:trHeight w:val="263"/>
          <w:jc w:val="center"/>
        </w:trPr>
        <w:tc>
          <w:tcPr>
            <w:tcW w:w="9355" w:type="dxa"/>
            <w:gridSpan w:val="2"/>
            <w:shd w:val="clear" w:color="auto" w:fill="C6D9F1"/>
            <w:vAlign w:val="center"/>
          </w:tcPr>
          <w:p w14:paraId="43C0FC60" w14:textId="77777777" w:rsidR="0058553F" w:rsidRDefault="0058553F" w:rsidP="00FB64ED">
            <w:pPr>
              <w:spacing w:before="28"/>
              <w:ind w:left="83"/>
              <w:rPr>
                <w:rFonts w:cs="Arial"/>
                <w:b/>
                <w:bCs/>
                <w:color w:val="000000"/>
                <w:szCs w:val="20"/>
              </w:rPr>
            </w:pPr>
            <w:r>
              <w:rPr>
                <w:rFonts w:cs="Arial"/>
                <w:b/>
                <w:bCs/>
                <w:color w:val="000000"/>
                <w:szCs w:val="20"/>
              </w:rPr>
              <w:t>Emergenc</w:t>
            </w:r>
            <w:r>
              <w:rPr>
                <w:rFonts w:cs="Arial"/>
                <w:b/>
                <w:bCs/>
                <w:color w:val="000000"/>
                <w:spacing w:val="-2"/>
                <w:szCs w:val="20"/>
              </w:rPr>
              <w:t>y</w:t>
            </w:r>
            <w:r>
              <w:rPr>
                <w:rFonts w:cs="Arial"/>
                <w:b/>
                <w:bCs/>
                <w:color w:val="000000"/>
                <w:szCs w:val="20"/>
              </w:rPr>
              <w:t xml:space="preserve"> Contact Numbers  </w:t>
            </w:r>
          </w:p>
        </w:tc>
      </w:tr>
      <w:tr w:rsidR="0058553F" w14:paraId="1C678604" w14:textId="77777777" w:rsidTr="00FB64ED">
        <w:trPr>
          <w:trHeight w:val="263"/>
          <w:jc w:val="center"/>
        </w:trPr>
        <w:tc>
          <w:tcPr>
            <w:tcW w:w="4450" w:type="dxa"/>
            <w:vAlign w:val="center"/>
          </w:tcPr>
          <w:p w14:paraId="2D3F6068" w14:textId="77777777" w:rsidR="0058553F" w:rsidRPr="00461CBB" w:rsidRDefault="0058553F" w:rsidP="00FB64ED">
            <w:pPr>
              <w:spacing w:before="28"/>
              <w:ind w:left="83"/>
              <w:rPr>
                <w:rFonts w:cs="Arial"/>
                <w:b/>
                <w:bCs/>
                <w:color w:val="002060"/>
                <w:szCs w:val="20"/>
              </w:rPr>
            </w:pPr>
            <w:r w:rsidRPr="00461CBB">
              <w:rPr>
                <w:rFonts w:cs="Arial"/>
                <w:b/>
                <w:bCs/>
                <w:color w:val="002060"/>
                <w:szCs w:val="20"/>
              </w:rPr>
              <w:t>Emergenc</w:t>
            </w:r>
            <w:r w:rsidRPr="00461CBB">
              <w:rPr>
                <w:rFonts w:cs="Arial"/>
                <w:b/>
                <w:bCs/>
                <w:color w:val="002060"/>
                <w:spacing w:val="-2"/>
                <w:szCs w:val="20"/>
              </w:rPr>
              <w:t>y</w:t>
            </w:r>
            <w:r w:rsidRPr="00461CBB">
              <w:rPr>
                <w:rFonts w:cs="Arial"/>
                <w:b/>
                <w:bCs/>
                <w:color w:val="002060"/>
                <w:szCs w:val="20"/>
              </w:rPr>
              <w:t xml:space="preserve"> / Police / Fire / </w:t>
            </w:r>
            <w:r w:rsidRPr="00461CBB">
              <w:rPr>
                <w:rFonts w:cs="Arial"/>
                <w:b/>
                <w:bCs/>
                <w:color w:val="002060"/>
                <w:spacing w:val="-4"/>
                <w:szCs w:val="20"/>
              </w:rPr>
              <w:t>A</w:t>
            </w:r>
            <w:r w:rsidRPr="00461CBB">
              <w:rPr>
                <w:rFonts w:cs="Arial"/>
                <w:b/>
                <w:bCs/>
                <w:color w:val="002060"/>
                <w:szCs w:val="20"/>
              </w:rPr>
              <w:t xml:space="preserve">mbulance  </w:t>
            </w:r>
          </w:p>
        </w:tc>
        <w:tc>
          <w:tcPr>
            <w:tcW w:w="4905" w:type="dxa"/>
            <w:vAlign w:val="center"/>
          </w:tcPr>
          <w:p w14:paraId="736247C0" w14:textId="77777777" w:rsidR="0058553F" w:rsidRPr="00461CBB" w:rsidRDefault="0058553F" w:rsidP="00FB64ED">
            <w:pPr>
              <w:spacing w:before="28"/>
              <w:ind w:left="83"/>
              <w:jc w:val="center"/>
              <w:rPr>
                <w:rFonts w:cs="Arial"/>
                <w:b/>
                <w:bCs/>
                <w:color w:val="002060"/>
                <w:szCs w:val="20"/>
              </w:rPr>
            </w:pPr>
            <w:r w:rsidRPr="00461CBB">
              <w:rPr>
                <w:rFonts w:cs="Arial"/>
                <w:b/>
                <w:bCs/>
                <w:color w:val="002060"/>
                <w:szCs w:val="20"/>
              </w:rPr>
              <w:t>Police-999, Fire- 997, Ambulance-998</w:t>
            </w:r>
          </w:p>
        </w:tc>
      </w:tr>
      <w:tr w:rsidR="0058553F" w14:paraId="434E5CA7" w14:textId="77777777" w:rsidTr="00FB64ED">
        <w:trPr>
          <w:trHeight w:val="263"/>
          <w:jc w:val="center"/>
        </w:trPr>
        <w:tc>
          <w:tcPr>
            <w:tcW w:w="4450" w:type="dxa"/>
            <w:vAlign w:val="center"/>
          </w:tcPr>
          <w:p w14:paraId="4A8D0545" w14:textId="77777777" w:rsidR="0058553F" w:rsidRPr="00461CBB" w:rsidRDefault="0058553F" w:rsidP="00FB64ED">
            <w:pPr>
              <w:spacing w:before="28"/>
              <w:ind w:left="83"/>
              <w:rPr>
                <w:rFonts w:cs="Arial"/>
                <w:b/>
                <w:bCs/>
                <w:color w:val="002060"/>
                <w:szCs w:val="20"/>
              </w:rPr>
            </w:pPr>
            <w:r w:rsidRPr="00461CBB">
              <w:rPr>
                <w:rFonts w:cs="Arial"/>
                <w:b/>
                <w:bCs/>
                <w:color w:val="002060"/>
                <w:szCs w:val="20"/>
              </w:rPr>
              <w:t xml:space="preserve">First </w:t>
            </w:r>
            <w:r w:rsidRPr="00461CBB">
              <w:rPr>
                <w:rFonts w:cs="Arial"/>
                <w:b/>
                <w:bCs/>
                <w:color w:val="002060"/>
                <w:spacing w:val="-4"/>
                <w:szCs w:val="20"/>
              </w:rPr>
              <w:t>A</w:t>
            </w:r>
            <w:r w:rsidRPr="00461CBB">
              <w:rPr>
                <w:rFonts w:cs="Arial"/>
                <w:b/>
                <w:bCs/>
                <w:color w:val="002060"/>
                <w:szCs w:val="20"/>
              </w:rPr>
              <w:t xml:space="preserve">id </w:t>
            </w:r>
            <w:r w:rsidRPr="00461CBB">
              <w:rPr>
                <w:rFonts w:cs="Arial"/>
                <w:b/>
                <w:bCs/>
                <w:color w:val="002060"/>
                <w:spacing w:val="-4"/>
                <w:szCs w:val="20"/>
              </w:rPr>
              <w:t>A</w:t>
            </w:r>
            <w:r w:rsidRPr="00461CBB">
              <w:rPr>
                <w:rFonts w:cs="Arial"/>
                <w:b/>
                <w:bCs/>
                <w:color w:val="002060"/>
                <w:szCs w:val="20"/>
              </w:rPr>
              <w:t xml:space="preserve">ppointed Persons on site  </w:t>
            </w:r>
          </w:p>
        </w:tc>
        <w:tc>
          <w:tcPr>
            <w:tcW w:w="4905" w:type="dxa"/>
            <w:vAlign w:val="center"/>
          </w:tcPr>
          <w:p w14:paraId="1F0FFC4A" w14:textId="77777777" w:rsidR="0058553F" w:rsidRPr="00461CBB" w:rsidRDefault="0058553F" w:rsidP="00FB64ED">
            <w:pPr>
              <w:spacing w:before="28"/>
              <w:ind w:left="83"/>
              <w:jc w:val="center"/>
              <w:rPr>
                <w:rFonts w:cs="Arial"/>
                <w:b/>
                <w:bCs/>
                <w:color w:val="002060"/>
                <w:szCs w:val="20"/>
              </w:rPr>
            </w:pPr>
            <w:proofErr w:type="spellStart"/>
            <w:r w:rsidRPr="00461CBB">
              <w:rPr>
                <w:rFonts w:cs="Arial"/>
                <w:b/>
                <w:bCs/>
                <w:color w:val="002060"/>
                <w:szCs w:val="20"/>
              </w:rPr>
              <w:t>Mr</w:t>
            </w:r>
            <w:proofErr w:type="spellEnd"/>
            <w:r w:rsidRPr="00461CBB">
              <w:rPr>
                <w:rFonts w:cs="Arial"/>
                <w:b/>
                <w:bCs/>
                <w:color w:val="002060"/>
                <w:szCs w:val="20"/>
              </w:rPr>
              <w:t xml:space="preserve"> </w:t>
            </w:r>
            <w:proofErr w:type="spellStart"/>
            <w:r w:rsidRPr="00461CBB">
              <w:rPr>
                <w:rFonts w:cs="Arial"/>
                <w:b/>
                <w:bCs/>
                <w:color w:val="002060"/>
                <w:szCs w:val="20"/>
              </w:rPr>
              <w:t>Kalimuthan</w:t>
            </w:r>
            <w:proofErr w:type="spellEnd"/>
            <w:r w:rsidRPr="00461CBB">
              <w:rPr>
                <w:rFonts w:cs="Arial"/>
                <w:b/>
                <w:bCs/>
                <w:color w:val="002060"/>
                <w:szCs w:val="20"/>
              </w:rPr>
              <w:t xml:space="preserve"> </w:t>
            </w:r>
            <w:r>
              <w:rPr>
                <w:rFonts w:cs="Arial"/>
                <w:b/>
                <w:bCs/>
                <w:color w:val="002060"/>
                <w:szCs w:val="20"/>
              </w:rPr>
              <w:t>S</w:t>
            </w:r>
            <w:r w:rsidRPr="00461CBB">
              <w:rPr>
                <w:rFonts w:cs="Arial"/>
                <w:b/>
                <w:bCs/>
                <w:color w:val="002060"/>
                <w:szCs w:val="20"/>
              </w:rPr>
              <w:t>athya</w:t>
            </w:r>
          </w:p>
        </w:tc>
      </w:tr>
      <w:tr w:rsidR="0058553F" w14:paraId="6D0B1C6D" w14:textId="77777777" w:rsidTr="00FB64ED">
        <w:trPr>
          <w:trHeight w:val="263"/>
          <w:jc w:val="center"/>
        </w:trPr>
        <w:tc>
          <w:tcPr>
            <w:tcW w:w="4450" w:type="dxa"/>
            <w:vAlign w:val="center"/>
          </w:tcPr>
          <w:p w14:paraId="30454E3B" w14:textId="77777777" w:rsidR="0058553F" w:rsidRPr="00461CBB" w:rsidRDefault="0058553F" w:rsidP="00FB64ED">
            <w:pPr>
              <w:spacing w:before="28"/>
              <w:ind w:left="83"/>
              <w:rPr>
                <w:rFonts w:cs="Arial"/>
                <w:b/>
                <w:bCs/>
                <w:color w:val="002060"/>
                <w:szCs w:val="20"/>
              </w:rPr>
            </w:pPr>
            <w:r w:rsidRPr="00461CBB">
              <w:rPr>
                <w:rFonts w:cs="Arial"/>
                <w:b/>
                <w:bCs/>
                <w:color w:val="002060"/>
                <w:szCs w:val="20"/>
              </w:rPr>
              <w:t xml:space="preserve">First </w:t>
            </w:r>
            <w:r w:rsidRPr="00461CBB">
              <w:rPr>
                <w:rFonts w:cs="Arial"/>
                <w:b/>
                <w:bCs/>
                <w:color w:val="002060"/>
                <w:spacing w:val="-4"/>
                <w:szCs w:val="20"/>
              </w:rPr>
              <w:t>A</w:t>
            </w:r>
            <w:r w:rsidRPr="00461CBB">
              <w:rPr>
                <w:rFonts w:cs="Arial"/>
                <w:b/>
                <w:bCs/>
                <w:color w:val="002060"/>
                <w:szCs w:val="20"/>
              </w:rPr>
              <w:t xml:space="preserve">id Equipment  </w:t>
            </w:r>
          </w:p>
        </w:tc>
        <w:tc>
          <w:tcPr>
            <w:tcW w:w="4905" w:type="dxa"/>
            <w:vAlign w:val="center"/>
          </w:tcPr>
          <w:p w14:paraId="6DD705EC" w14:textId="77777777" w:rsidR="0058553F" w:rsidRPr="00461CBB" w:rsidRDefault="0058553F" w:rsidP="00FB64ED">
            <w:pPr>
              <w:spacing w:before="28"/>
              <w:ind w:left="83"/>
              <w:jc w:val="center"/>
              <w:rPr>
                <w:rFonts w:cs="Arial"/>
                <w:b/>
                <w:bCs/>
                <w:color w:val="002060"/>
                <w:szCs w:val="20"/>
              </w:rPr>
            </w:pPr>
            <w:r w:rsidRPr="00461CBB">
              <w:rPr>
                <w:rFonts w:cs="Arial"/>
                <w:b/>
                <w:bCs/>
                <w:color w:val="002060"/>
                <w:szCs w:val="20"/>
              </w:rPr>
              <w:t>First Aid Box</w:t>
            </w:r>
          </w:p>
        </w:tc>
      </w:tr>
      <w:tr w:rsidR="0058553F" w14:paraId="75422412" w14:textId="77777777" w:rsidTr="00FB64ED">
        <w:trPr>
          <w:trHeight w:val="263"/>
          <w:jc w:val="center"/>
        </w:trPr>
        <w:tc>
          <w:tcPr>
            <w:tcW w:w="4450" w:type="dxa"/>
            <w:vAlign w:val="center"/>
          </w:tcPr>
          <w:p w14:paraId="5E4E7ECD" w14:textId="77777777" w:rsidR="0058553F" w:rsidRPr="00461CBB" w:rsidRDefault="0058553F" w:rsidP="00FB64ED">
            <w:pPr>
              <w:spacing w:before="28"/>
              <w:ind w:left="83"/>
              <w:rPr>
                <w:rFonts w:cs="Arial"/>
                <w:b/>
                <w:bCs/>
                <w:color w:val="002060"/>
                <w:szCs w:val="20"/>
              </w:rPr>
            </w:pPr>
            <w:r w:rsidRPr="00461CBB">
              <w:rPr>
                <w:rFonts w:cs="Arial"/>
                <w:b/>
                <w:bCs/>
                <w:color w:val="002060"/>
                <w:szCs w:val="20"/>
              </w:rPr>
              <w:t xml:space="preserve">Marine Emergencies  </w:t>
            </w:r>
          </w:p>
        </w:tc>
        <w:tc>
          <w:tcPr>
            <w:tcW w:w="4905" w:type="dxa"/>
            <w:vAlign w:val="center"/>
          </w:tcPr>
          <w:p w14:paraId="04636C65" w14:textId="77777777" w:rsidR="0058553F" w:rsidRPr="00461CBB" w:rsidRDefault="0058553F" w:rsidP="00FB64ED">
            <w:pPr>
              <w:spacing w:before="28"/>
              <w:ind w:left="83"/>
              <w:jc w:val="center"/>
              <w:rPr>
                <w:rFonts w:cs="Arial"/>
                <w:b/>
                <w:bCs/>
                <w:color w:val="002060"/>
                <w:szCs w:val="20"/>
              </w:rPr>
            </w:pPr>
            <w:r w:rsidRPr="00461CBB">
              <w:rPr>
                <w:rFonts w:cs="Arial"/>
                <w:b/>
                <w:bCs/>
                <w:color w:val="002060"/>
                <w:szCs w:val="20"/>
              </w:rPr>
              <w:t>996</w:t>
            </w:r>
          </w:p>
        </w:tc>
      </w:tr>
      <w:tr w:rsidR="0058553F" w14:paraId="06F06B95" w14:textId="77777777" w:rsidTr="00FB64ED">
        <w:trPr>
          <w:trHeight w:val="263"/>
          <w:jc w:val="center"/>
        </w:trPr>
        <w:tc>
          <w:tcPr>
            <w:tcW w:w="9355" w:type="dxa"/>
            <w:gridSpan w:val="2"/>
            <w:vAlign w:val="center"/>
          </w:tcPr>
          <w:p w14:paraId="056ECE63" w14:textId="77777777" w:rsidR="0058553F" w:rsidRPr="00461CBB" w:rsidRDefault="0058553F" w:rsidP="00FB64ED">
            <w:pPr>
              <w:ind w:left="83"/>
              <w:rPr>
                <w:rFonts w:cs="Arial"/>
                <w:b/>
                <w:bCs/>
                <w:color w:val="002060"/>
                <w:szCs w:val="20"/>
              </w:rPr>
            </w:pPr>
            <w:r w:rsidRPr="00461CBB">
              <w:rPr>
                <w:rFonts w:cs="Arial"/>
                <w:b/>
                <w:bCs/>
                <w:color w:val="002060"/>
                <w:szCs w:val="20"/>
              </w:rPr>
              <w:t>In case of damage to an</w:t>
            </w:r>
            <w:r w:rsidRPr="00461CBB">
              <w:rPr>
                <w:rFonts w:cs="Arial"/>
                <w:b/>
                <w:bCs/>
                <w:color w:val="002060"/>
                <w:spacing w:val="-2"/>
                <w:szCs w:val="20"/>
              </w:rPr>
              <w:t>y</w:t>
            </w:r>
            <w:r w:rsidRPr="00461CBB">
              <w:rPr>
                <w:rFonts w:cs="Arial"/>
                <w:b/>
                <w:bCs/>
                <w:color w:val="002060"/>
                <w:szCs w:val="20"/>
              </w:rPr>
              <w:t xml:space="preserve"> of the services listed below, use the numbers listed to report the </w:t>
            </w:r>
            <w:r w:rsidRPr="00461CBB">
              <w:rPr>
                <w:rFonts w:cs="Arial"/>
                <w:b/>
                <w:bCs/>
                <w:color w:val="002060"/>
                <w:sz w:val="19"/>
                <w:szCs w:val="19"/>
              </w:rPr>
              <w:t xml:space="preserve">damage:  </w:t>
            </w:r>
          </w:p>
        </w:tc>
      </w:tr>
      <w:tr w:rsidR="0058553F" w14:paraId="4FDD21A8" w14:textId="77777777" w:rsidTr="00FB64ED">
        <w:trPr>
          <w:trHeight w:val="263"/>
          <w:jc w:val="center"/>
        </w:trPr>
        <w:tc>
          <w:tcPr>
            <w:tcW w:w="4450" w:type="dxa"/>
            <w:vAlign w:val="center"/>
          </w:tcPr>
          <w:p w14:paraId="505BEEC5" w14:textId="77777777" w:rsidR="0058553F" w:rsidRPr="00461CBB" w:rsidRDefault="0058553F" w:rsidP="00FB64ED">
            <w:pPr>
              <w:spacing w:before="28"/>
              <w:ind w:left="83"/>
              <w:rPr>
                <w:rFonts w:cs="Arial"/>
                <w:b/>
                <w:bCs/>
                <w:color w:val="002060"/>
                <w:szCs w:val="20"/>
              </w:rPr>
            </w:pPr>
            <w:r>
              <w:rPr>
                <w:rFonts w:cs="Arial"/>
                <w:b/>
                <w:bCs/>
                <w:color w:val="002060"/>
                <w:szCs w:val="20"/>
              </w:rPr>
              <w:t>TAQA</w:t>
            </w:r>
          </w:p>
        </w:tc>
        <w:tc>
          <w:tcPr>
            <w:tcW w:w="4905" w:type="dxa"/>
            <w:vAlign w:val="center"/>
          </w:tcPr>
          <w:p w14:paraId="71E3EBE2" w14:textId="77777777" w:rsidR="0058553F" w:rsidRPr="00461CBB" w:rsidRDefault="0058553F" w:rsidP="00FB64ED">
            <w:pPr>
              <w:spacing w:before="28"/>
              <w:ind w:left="83"/>
              <w:jc w:val="center"/>
              <w:rPr>
                <w:rFonts w:cs="Arial"/>
                <w:b/>
                <w:bCs/>
                <w:color w:val="002060"/>
                <w:szCs w:val="20"/>
              </w:rPr>
            </w:pPr>
            <w:r w:rsidRPr="00461CBB">
              <w:rPr>
                <w:rFonts w:cs="Arial"/>
                <w:b/>
                <w:bCs/>
                <w:color w:val="002060"/>
                <w:szCs w:val="20"/>
              </w:rPr>
              <w:t>024164207</w:t>
            </w:r>
          </w:p>
        </w:tc>
      </w:tr>
      <w:tr w:rsidR="0058553F" w14:paraId="083B973D" w14:textId="77777777" w:rsidTr="00FB64ED">
        <w:trPr>
          <w:trHeight w:val="263"/>
          <w:jc w:val="center"/>
        </w:trPr>
        <w:tc>
          <w:tcPr>
            <w:tcW w:w="4450" w:type="dxa"/>
            <w:vAlign w:val="center"/>
          </w:tcPr>
          <w:p w14:paraId="7160FAE0" w14:textId="77777777" w:rsidR="0058553F" w:rsidRPr="00461CBB" w:rsidRDefault="0058553F" w:rsidP="00FB64ED">
            <w:pPr>
              <w:spacing w:before="28"/>
              <w:ind w:left="83"/>
              <w:rPr>
                <w:rFonts w:cs="Arial"/>
                <w:b/>
                <w:bCs/>
                <w:color w:val="002060"/>
                <w:szCs w:val="20"/>
              </w:rPr>
            </w:pPr>
            <w:r w:rsidRPr="00461CBB">
              <w:rPr>
                <w:rFonts w:cs="Arial"/>
                <w:b/>
                <w:bCs/>
                <w:color w:val="002060"/>
                <w:szCs w:val="20"/>
              </w:rPr>
              <w:t xml:space="preserve">Electricity  </w:t>
            </w:r>
          </w:p>
        </w:tc>
        <w:tc>
          <w:tcPr>
            <w:tcW w:w="4905" w:type="dxa"/>
            <w:vAlign w:val="center"/>
          </w:tcPr>
          <w:p w14:paraId="30856334" w14:textId="77777777" w:rsidR="0058553F" w:rsidRPr="00461CBB" w:rsidRDefault="0058553F" w:rsidP="00FB64ED">
            <w:pPr>
              <w:spacing w:before="28"/>
              <w:ind w:left="83"/>
              <w:jc w:val="center"/>
              <w:rPr>
                <w:rFonts w:cs="Arial"/>
                <w:b/>
                <w:bCs/>
                <w:color w:val="002060"/>
                <w:szCs w:val="20"/>
              </w:rPr>
            </w:pPr>
            <w:r w:rsidRPr="00461CBB">
              <w:rPr>
                <w:rFonts w:cs="Arial"/>
                <w:b/>
                <w:bCs/>
                <w:color w:val="002060"/>
                <w:szCs w:val="20"/>
              </w:rPr>
              <w:t>991</w:t>
            </w:r>
          </w:p>
        </w:tc>
      </w:tr>
      <w:tr w:rsidR="0058553F" w14:paraId="6A3F9229" w14:textId="77777777" w:rsidTr="00FB64ED">
        <w:trPr>
          <w:trHeight w:val="263"/>
          <w:jc w:val="center"/>
        </w:trPr>
        <w:tc>
          <w:tcPr>
            <w:tcW w:w="4450" w:type="dxa"/>
            <w:vAlign w:val="center"/>
          </w:tcPr>
          <w:p w14:paraId="7125AE5D" w14:textId="77777777" w:rsidR="0058553F" w:rsidRPr="00461CBB" w:rsidRDefault="0058553F" w:rsidP="00FB64ED">
            <w:pPr>
              <w:spacing w:before="28"/>
              <w:ind w:left="83"/>
              <w:rPr>
                <w:rFonts w:cs="Arial"/>
                <w:b/>
                <w:bCs/>
                <w:color w:val="002060"/>
                <w:szCs w:val="20"/>
              </w:rPr>
            </w:pPr>
            <w:r w:rsidRPr="00461CBB">
              <w:rPr>
                <w:rFonts w:cs="Arial"/>
                <w:b/>
                <w:bCs/>
                <w:color w:val="002060"/>
                <w:szCs w:val="20"/>
              </w:rPr>
              <w:t xml:space="preserve">Water  </w:t>
            </w:r>
          </w:p>
        </w:tc>
        <w:tc>
          <w:tcPr>
            <w:tcW w:w="4905" w:type="dxa"/>
            <w:vAlign w:val="center"/>
          </w:tcPr>
          <w:p w14:paraId="4D9F1042" w14:textId="77777777" w:rsidR="0058553F" w:rsidRPr="00461CBB" w:rsidRDefault="0058553F" w:rsidP="00FB64ED">
            <w:pPr>
              <w:spacing w:before="28"/>
              <w:ind w:left="83"/>
              <w:jc w:val="center"/>
              <w:rPr>
                <w:rFonts w:cs="Arial"/>
                <w:b/>
                <w:bCs/>
                <w:color w:val="002060"/>
                <w:szCs w:val="20"/>
              </w:rPr>
            </w:pPr>
            <w:r w:rsidRPr="00461CBB">
              <w:rPr>
                <w:rFonts w:cs="Arial"/>
                <w:b/>
                <w:bCs/>
                <w:color w:val="002060"/>
                <w:szCs w:val="20"/>
              </w:rPr>
              <w:t>992</w:t>
            </w:r>
          </w:p>
        </w:tc>
      </w:tr>
    </w:tbl>
    <w:p w14:paraId="276196CA" w14:textId="77777777" w:rsidR="0041094F" w:rsidRDefault="0041094F" w:rsidP="004237D6">
      <w:pPr>
        <w:rPr>
          <w:rFonts w:ascii="Times New Roman" w:hAnsi="Times New Roman"/>
          <w:color w:val="000000" w:themeColor="text1"/>
          <w:sz w:val="24"/>
          <w:szCs w:val="24"/>
        </w:rPr>
      </w:pPr>
    </w:p>
    <w:p w14:paraId="551EF0AB" w14:textId="77777777" w:rsidR="004237D6" w:rsidRDefault="004237D6" w:rsidP="004237D6">
      <w:pPr>
        <w:rPr>
          <w:rFonts w:cs="Arial"/>
          <w:b/>
          <w:bCs/>
          <w:color w:val="000000"/>
          <w:spacing w:val="-6"/>
          <w:szCs w:val="20"/>
        </w:rPr>
      </w:pPr>
    </w:p>
    <w:p w14:paraId="697CA0F8" w14:textId="77777777" w:rsidR="004237D6" w:rsidRDefault="004237D6" w:rsidP="004237D6">
      <w:pPr>
        <w:rPr>
          <w:rFonts w:cs="Arial"/>
          <w:b/>
          <w:bCs/>
          <w:color w:val="000000"/>
          <w:spacing w:val="-6"/>
          <w:szCs w:val="20"/>
        </w:rPr>
      </w:pPr>
    </w:p>
    <w:p w14:paraId="21FA6921" w14:textId="77777777" w:rsidR="004237D6" w:rsidRDefault="004237D6" w:rsidP="004237D6">
      <w:pPr>
        <w:rPr>
          <w:rFonts w:cs="Arial"/>
          <w:b/>
          <w:bCs/>
          <w:color w:val="000000"/>
          <w:spacing w:val="-6"/>
          <w:szCs w:val="20"/>
        </w:rPr>
      </w:pPr>
    </w:p>
    <w:p w14:paraId="77D2D31A" w14:textId="77777777" w:rsidR="004237D6" w:rsidRDefault="004237D6" w:rsidP="004237D6">
      <w:pPr>
        <w:rPr>
          <w:rFonts w:cs="Arial"/>
          <w:b/>
          <w:bCs/>
          <w:color w:val="000000"/>
          <w:spacing w:val="-6"/>
          <w:szCs w:val="20"/>
        </w:rPr>
      </w:pPr>
    </w:p>
    <w:p w14:paraId="15907C5A" w14:textId="38CDA567" w:rsidR="004237D6" w:rsidRDefault="004237D6" w:rsidP="004237D6">
      <w:pPr>
        <w:rPr>
          <w:rFonts w:cs="Arial"/>
          <w:b/>
          <w:bCs/>
          <w:color w:val="000000"/>
          <w:spacing w:val="-6"/>
          <w:szCs w:val="20"/>
        </w:rPr>
      </w:pPr>
    </w:p>
    <w:p w14:paraId="444F3C48" w14:textId="2EC86428" w:rsidR="0041094F" w:rsidRDefault="0041094F" w:rsidP="004237D6">
      <w:pPr>
        <w:rPr>
          <w:rFonts w:cs="Arial"/>
          <w:b/>
          <w:bCs/>
          <w:color w:val="000000"/>
          <w:spacing w:val="-6"/>
          <w:szCs w:val="20"/>
        </w:rPr>
      </w:pPr>
    </w:p>
    <w:p w14:paraId="58B72FBE" w14:textId="06AF645E" w:rsidR="0041094F" w:rsidRDefault="0041094F" w:rsidP="004237D6">
      <w:pPr>
        <w:rPr>
          <w:rFonts w:cs="Arial"/>
          <w:b/>
          <w:bCs/>
          <w:color w:val="000000"/>
          <w:spacing w:val="-6"/>
          <w:szCs w:val="20"/>
        </w:rPr>
      </w:pPr>
    </w:p>
    <w:p w14:paraId="11AA238C" w14:textId="47226A94" w:rsidR="0041094F" w:rsidRDefault="0041094F" w:rsidP="004237D6">
      <w:pPr>
        <w:rPr>
          <w:rFonts w:cs="Arial"/>
          <w:b/>
          <w:bCs/>
          <w:color w:val="000000"/>
          <w:spacing w:val="-6"/>
          <w:szCs w:val="20"/>
        </w:rPr>
      </w:pPr>
    </w:p>
    <w:p w14:paraId="0E5F9CDD" w14:textId="05118FBF" w:rsidR="0041094F" w:rsidRDefault="0041094F" w:rsidP="004237D6">
      <w:pPr>
        <w:rPr>
          <w:rFonts w:cs="Arial"/>
          <w:b/>
          <w:bCs/>
          <w:color w:val="000000"/>
          <w:spacing w:val="-6"/>
          <w:szCs w:val="20"/>
        </w:rPr>
      </w:pPr>
    </w:p>
    <w:p w14:paraId="0DC4547A" w14:textId="3FE987BD" w:rsidR="0041094F" w:rsidRDefault="0041094F" w:rsidP="004237D6">
      <w:pPr>
        <w:rPr>
          <w:rFonts w:cs="Arial"/>
          <w:b/>
          <w:bCs/>
          <w:color w:val="000000"/>
          <w:spacing w:val="-6"/>
          <w:szCs w:val="20"/>
        </w:rPr>
      </w:pPr>
    </w:p>
    <w:p w14:paraId="7D093912" w14:textId="65DF5874" w:rsidR="0041094F" w:rsidRDefault="0041094F" w:rsidP="004237D6">
      <w:pPr>
        <w:rPr>
          <w:rFonts w:cs="Arial"/>
          <w:b/>
          <w:bCs/>
          <w:color w:val="000000"/>
          <w:spacing w:val="-6"/>
          <w:szCs w:val="20"/>
        </w:rPr>
      </w:pPr>
    </w:p>
    <w:p w14:paraId="44515027" w14:textId="7E7CC53A" w:rsidR="0041094F" w:rsidRDefault="0041094F" w:rsidP="004237D6">
      <w:pPr>
        <w:rPr>
          <w:rFonts w:cs="Arial"/>
          <w:b/>
          <w:bCs/>
          <w:color w:val="000000"/>
          <w:spacing w:val="-6"/>
          <w:szCs w:val="20"/>
        </w:rPr>
      </w:pPr>
    </w:p>
    <w:p w14:paraId="13A732D7" w14:textId="105623D2" w:rsidR="0041094F" w:rsidRDefault="0041094F" w:rsidP="004237D6">
      <w:pPr>
        <w:rPr>
          <w:rFonts w:cs="Arial"/>
          <w:b/>
          <w:bCs/>
          <w:color w:val="000000"/>
          <w:spacing w:val="-6"/>
          <w:szCs w:val="20"/>
        </w:rPr>
      </w:pPr>
    </w:p>
    <w:p w14:paraId="53A8EE3A" w14:textId="12C81717" w:rsidR="0041094F" w:rsidRDefault="0041094F" w:rsidP="004237D6">
      <w:pPr>
        <w:rPr>
          <w:rFonts w:cs="Arial"/>
          <w:b/>
          <w:bCs/>
          <w:color w:val="000000"/>
          <w:spacing w:val="-6"/>
          <w:szCs w:val="20"/>
        </w:rPr>
      </w:pPr>
    </w:p>
    <w:p w14:paraId="212A960A" w14:textId="79CAB873" w:rsidR="0041094F" w:rsidRDefault="0041094F" w:rsidP="004237D6">
      <w:pPr>
        <w:rPr>
          <w:rFonts w:cs="Arial"/>
          <w:b/>
          <w:bCs/>
          <w:color w:val="000000"/>
          <w:spacing w:val="-6"/>
          <w:szCs w:val="20"/>
        </w:rPr>
      </w:pPr>
    </w:p>
    <w:p w14:paraId="7113042B" w14:textId="0193D126" w:rsidR="0041094F" w:rsidRDefault="0041094F" w:rsidP="004237D6">
      <w:pPr>
        <w:rPr>
          <w:rFonts w:cs="Arial"/>
          <w:b/>
          <w:bCs/>
          <w:color w:val="000000"/>
          <w:spacing w:val="-6"/>
          <w:szCs w:val="20"/>
        </w:rPr>
      </w:pPr>
    </w:p>
    <w:p w14:paraId="1ECB4518" w14:textId="77267C96" w:rsidR="0041094F" w:rsidRDefault="0041094F" w:rsidP="004237D6">
      <w:pPr>
        <w:rPr>
          <w:rFonts w:cs="Arial"/>
          <w:b/>
          <w:bCs/>
          <w:color w:val="000000"/>
          <w:spacing w:val="-6"/>
          <w:szCs w:val="20"/>
        </w:rPr>
      </w:pPr>
    </w:p>
    <w:p w14:paraId="1A868E27" w14:textId="37082F95" w:rsidR="0041094F" w:rsidRDefault="0041094F" w:rsidP="004237D6">
      <w:pPr>
        <w:rPr>
          <w:rFonts w:cs="Arial"/>
          <w:b/>
          <w:bCs/>
          <w:color w:val="000000"/>
          <w:spacing w:val="-6"/>
          <w:szCs w:val="20"/>
        </w:rPr>
      </w:pPr>
    </w:p>
    <w:p w14:paraId="5016308F" w14:textId="7E51B816" w:rsidR="0041094F" w:rsidRDefault="0041094F" w:rsidP="004237D6">
      <w:pPr>
        <w:rPr>
          <w:rFonts w:cs="Arial"/>
          <w:b/>
          <w:bCs/>
          <w:color w:val="000000"/>
          <w:spacing w:val="-6"/>
          <w:szCs w:val="20"/>
        </w:rPr>
      </w:pPr>
    </w:p>
    <w:p w14:paraId="52AB7C60" w14:textId="77777777" w:rsidR="001754F0" w:rsidRDefault="001754F0" w:rsidP="004237D6">
      <w:pPr>
        <w:rPr>
          <w:rFonts w:cs="Arial"/>
          <w:b/>
          <w:bCs/>
          <w:color w:val="000000"/>
          <w:spacing w:val="-6"/>
          <w:szCs w:val="20"/>
        </w:rPr>
      </w:pPr>
    </w:p>
    <w:p w14:paraId="0889AA9C" w14:textId="77777777" w:rsidR="001754F0" w:rsidRDefault="001754F0" w:rsidP="004237D6">
      <w:pPr>
        <w:rPr>
          <w:rFonts w:cs="Arial"/>
          <w:b/>
          <w:bCs/>
          <w:color w:val="000000"/>
          <w:spacing w:val="-6"/>
          <w:szCs w:val="20"/>
        </w:rPr>
      </w:pPr>
    </w:p>
    <w:p w14:paraId="4220557F" w14:textId="77777777" w:rsidR="001754F0" w:rsidRDefault="001754F0" w:rsidP="004237D6">
      <w:pPr>
        <w:rPr>
          <w:rFonts w:cs="Arial"/>
          <w:b/>
          <w:bCs/>
          <w:color w:val="000000"/>
          <w:spacing w:val="-6"/>
          <w:szCs w:val="20"/>
        </w:rPr>
      </w:pPr>
    </w:p>
    <w:p w14:paraId="1F827F2B" w14:textId="77777777" w:rsidR="001754F0" w:rsidRDefault="001754F0" w:rsidP="004237D6">
      <w:pPr>
        <w:rPr>
          <w:rFonts w:cs="Arial"/>
          <w:b/>
          <w:bCs/>
          <w:color w:val="000000"/>
          <w:spacing w:val="-6"/>
          <w:szCs w:val="20"/>
        </w:rPr>
      </w:pPr>
    </w:p>
    <w:p w14:paraId="6F269080" w14:textId="77777777" w:rsidR="001754F0" w:rsidRDefault="001754F0" w:rsidP="004237D6">
      <w:pPr>
        <w:rPr>
          <w:rFonts w:cs="Arial"/>
          <w:b/>
          <w:bCs/>
          <w:color w:val="000000"/>
          <w:spacing w:val="-6"/>
          <w:szCs w:val="20"/>
        </w:rPr>
      </w:pPr>
    </w:p>
    <w:p w14:paraId="26B0EF99" w14:textId="77777777" w:rsidR="001754F0" w:rsidRDefault="001754F0" w:rsidP="004237D6">
      <w:pPr>
        <w:rPr>
          <w:rFonts w:cs="Arial"/>
          <w:b/>
          <w:bCs/>
          <w:color w:val="000000"/>
          <w:spacing w:val="-6"/>
          <w:szCs w:val="20"/>
        </w:rPr>
      </w:pPr>
    </w:p>
    <w:p w14:paraId="17FDD30D" w14:textId="77777777" w:rsidR="001754F0" w:rsidRDefault="001754F0" w:rsidP="004237D6">
      <w:pPr>
        <w:rPr>
          <w:rFonts w:cs="Arial"/>
          <w:b/>
          <w:bCs/>
          <w:color w:val="000000"/>
          <w:spacing w:val="-6"/>
          <w:szCs w:val="20"/>
        </w:rPr>
      </w:pPr>
    </w:p>
    <w:p w14:paraId="47FC34F8" w14:textId="77777777" w:rsidR="001754F0" w:rsidRDefault="001754F0" w:rsidP="004237D6">
      <w:pPr>
        <w:rPr>
          <w:rFonts w:cs="Arial"/>
          <w:b/>
          <w:bCs/>
          <w:color w:val="000000"/>
          <w:spacing w:val="-6"/>
          <w:szCs w:val="20"/>
        </w:rPr>
      </w:pPr>
    </w:p>
    <w:p w14:paraId="45F1257B" w14:textId="77777777" w:rsidR="001754F0" w:rsidRDefault="001754F0" w:rsidP="004237D6">
      <w:pPr>
        <w:rPr>
          <w:rFonts w:cs="Arial"/>
          <w:b/>
          <w:bCs/>
          <w:color w:val="000000"/>
          <w:spacing w:val="-6"/>
          <w:szCs w:val="20"/>
        </w:rPr>
      </w:pPr>
    </w:p>
    <w:p w14:paraId="17EE928A" w14:textId="77777777" w:rsidR="001754F0" w:rsidRDefault="001754F0" w:rsidP="004237D6">
      <w:pPr>
        <w:rPr>
          <w:rFonts w:cs="Arial"/>
          <w:b/>
          <w:bCs/>
          <w:color w:val="000000"/>
          <w:spacing w:val="-6"/>
          <w:szCs w:val="20"/>
        </w:rPr>
      </w:pPr>
    </w:p>
    <w:p w14:paraId="7CCD6D8D" w14:textId="77777777" w:rsidR="001754F0" w:rsidRDefault="001754F0" w:rsidP="004237D6">
      <w:pPr>
        <w:rPr>
          <w:rFonts w:cs="Arial"/>
          <w:b/>
          <w:bCs/>
          <w:color w:val="000000"/>
          <w:spacing w:val="-6"/>
          <w:szCs w:val="20"/>
        </w:rPr>
      </w:pPr>
    </w:p>
    <w:p w14:paraId="10F930DC" w14:textId="77777777" w:rsidR="001754F0" w:rsidRDefault="001754F0" w:rsidP="004237D6">
      <w:pPr>
        <w:rPr>
          <w:rFonts w:cs="Arial"/>
          <w:b/>
          <w:bCs/>
          <w:color w:val="000000"/>
          <w:spacing w:val="-6"/>
          <w:szCs w:val="20"/>
        </w:rPr>
      </w:pPr>
    </w:p>
    <w:p w14:paraId="1F8A0A83" w14:textId="77777777" w:rsidR="001754F0" w:rsidRDefault="001754F0" w:rsidP="004237D6">
      <w:pPr>
        <w:rPr>
          <w:rFonts w:cs="Arial"/>
          <w:b/>
          <w:bCs/>
          <w:color w:val="000000"/>
          <w:spacing w:val="-6"/>
          <w:szCs w:val="20"/>
        </w:rPr>
      </w:pPr>
    </w:p>
    <w:p w14:paraId="273E3765" w14:textId="77777777" w:rsidR="001754F0" w:rsidRDefault="001754F0" w:rsidP="004237D6">
      <w:pPr>
        <w:rPr>
          <w:rFonts w:cs="Arial"/>
          <w:b/>
          <w:bCs/>
          <w:color w:val="000000"/>
          <w:spacing w:val="-6"/>
          <w:szCs w:val="20"/>
        </w:rPr>
      </w:pPr>
    </w:p>
    <w:p w14:paraId="4FF46992" w14:textId="77777777" w:rsidR="001754F0" w:rsidRDefault="001754F0" w:rsidP="004237D6">
      <w:pPr>
        <w:rPr>
          <w:rFonts w:cs="Arial"/>
          <w:b/>
          <w:bCs/>
          <w:color w:val="000000"/>
          <w:spacing w:val="-6"/>
          <w:szCs w:val="20"/>
        </w:rPr>
      </w:pPr>
    </w:p>
    <w:p w14:paraId="244566DE" w14:textId="77777777" w:rsidR="001754F0" w:rsidRDefault="001754F0" w:rsidP="004237D6">
      <w:pPr>
        <w:rPr>
          <w:rFonts w:cs="Arial"/>
          <w:b/>
          <w:bCs/>
          <w:color w:val="000000"/>
          <w:spacing w:val="-6"/>
          <w:szCs w:val="20"/>
        </w:rPr>
      </w:pPr>
    </w:p>
    <w:p w14:paraId="5CA275D6" w14:textId="77777777" w:rsidR="001754F0" w:rsidRDefault="001754F0" w:rsidP="004237D6">
      <w:pPr>
        <w:rPr>
          <w:rFonts w:cs="Arial"/>
          <w:b/>
          <w:bCs/>
          <w:color w:val="000000"/>
          <w:spacing w:val="-6"/>
          <w:szCs w:val="20"/>
        </w:rPr>
      </w:pPr>
    </w:p>
    <w:p w14:paraId="2C146F12" w14:textId="61F3CD8C" w:rsidR="00A35856" w:rsidRPr="00104E21" w:rsidRDefault="004237D6" w:rsidP="00104E21">
      <w:pPr>
        <w:pStyle w:val="Heading1"/>
        <w:pageBreakBefore/>
        <w:widowControl/>
        <w:numPr>
          <w:ilvl w:val="0"/>
          <w:numId w:val="11"/>
        </w:numPr>
        <w:spacing w:before="0" w:after="120"/>
        <w:ind w:firstLine="23"/>
        <w:rPr>
          <w:rFonts w:ascii="Arial" w:hAnsi="Arial" w:cs="Arial"/>
        </w:rPr>
      </w:pPr>
      <w:bookmarkStart w:id="22" w:name="_Toc215050836"/>
      <w:r w:rsidRPr="7816BC44">
        <w:rPr>
          <w:rFonts w:ascii="Arial" w:hAnsi="Arial" w:cs="Arial"/>
        </w:rPr>
        <w:lastRenderedPageBreak/>
        <w:t>Appendices</w:t>
      </w:r>
      <w:bookmarkEnd w:id="22"/>
      <w:r w:rsidRPr="7816BC44">
        <w:rPr>
          <w:rFonts w:ascii="Arial" w:hAnsi="Arial" w:cs="Arial"/>
        </w:rPr>
        <w:t xml:space="preserve"> </w:t>
      </w:r>
      <w:r w:rsidRPr="00104E21">
        <w:rPr>
          <w:rFonts w:ascii="Arial" w:hAnsi="Arial" w:cs="Arial"/>
        </w:rPr>
        <w:t xml:space="preserve"> </w:t>
      </w:r>
    </w:p>
    <w:p w14:paraId="61215D22" w14:textId="77777777" w:rsidR="00713996" w:rsidRPr="00A35856" w:rsidRDefault="00713996" w:rsidP="00713996">
      <w:pPr>
        <w:pStyle w:val="ListParagraph"/>
        <w:ind w:left="720"/>
        <w:rPr>
          <w:rFonts w:ascii="Times New Roman" w:hAnsi="Times New Roman"/>
          <w:b/>
          <w:bCs/>
          <w:color w:val="000000" w:themeColor="text1"/>
          <w:sz w:val="24"/>
          <w:szCs w:val="24"/>
        </w:rPr>
      </w:pPr>
    </w:p>
    <w:tbl>
      <w:tblPr>
        <w:tblStyle w:val="TableGrid"/>
        <w:tblW w:w="8900" w:type="dxa"/>
        <w:jc w:val="center"/>
        <w:tblLayout w:type="fixed"/>
        <w:tblLook w:val="04A0" w:firstRow="1" w:lastRow="0" w:firstColumn="1" w:lastColumn="0" w:noHBand="0" w:noVBand="1"/>
      </w:tblPr>
      <w:tblGrid>
        <w:gridCol w:w="8900"/>
      </w:tblGrid>
      <w:tr w:rsidR="0041094F" w:rsidRPr="009F0681" w14:paraId="2D683968" w14:textId="77777777" w:rsidTr="003B5112">
        <w:trPr>
          <w:trHeight w:val="263"/>
          <w:jc w:val="center"/>
        </w:trPr>
        <w:tc>
          <w:tcPr>
            <w:tcW w:w="8900" w:type="dxa"/>
            <w:shd w:val="clear" w:color="auto" w:fill="C6D9F1"/>
            <w:vAlign w:val="center"/>
          </w:tcPr>
          <w:p w14:paraId="15064A97" w14:textId="67ACB862" w:rsidR="0041094F" w:rsidRPr="009F0681" w:rsidRDefault="00713996" w:rsidP="003B5112">
            <w:pPr>
              <w:jc w:val="center"/>
              <w:rPr>
                <w:rFonts w:cs="Arial"/>
                <w:b/>
                <w:bCs/>
                <w:szCs w:val="20"/>
              </w:rPr>
            </w:pPr>
            <w:r w:rsidRPr="009F0681">
              <w:rPr>
                <w:rFonts w:cs="Arial"/>
                <w:b/>
                <w:bCs/>
                <w:szCs w:val="20"/>
              </w:rPr>
              <w:t>Document/Drawings/Reports/etc.</w:t>
            </w:r>
          </w:p>
        </w:tc>
      </w:tr>
      <w:tr w:rsidR="0041094F" w:rsidRPr="009F0681" w14:paraId="4875EC21" w14:textId="77777777" w:rsidTr="00472688">
        <w:trPr>
          <w:trHeight w:val="1310"/>
          <w:jc w:val="center"/>
        </w:trPr>
        <w:tc>
          <w:tcPr>
            <w:tcW w:w="8900" w:type="dxa"/>
          </w:tcPr>
          <w:p w14:paraId="343E9D07" w14:textId="77777777" w:rsidR="00713996" w:rsidRPr="009F0681" w:rsidRDefault="00713996" w:rsidP="00E31DC8">
            <w:pPr>
              <w:spacing w:before="38"/>
              <w:ind w:left="83"/>
              <w:jc w:val="center"/>
              <w:rPr>
                <w:rFonts w:cs="Arial"/>
                <w:color w:val="C00000"/>
                <w:sz w:val="18"/>
                <w:szCs w:val="18"/>
              </w:rPr>
            </w:pPr>
          </w:p>
          <w:p w14:paraId="72DF79A5" w14:textId="77777777" w:rsidR="0041094F" w:rsidRDefault="0041094F" w:rsidP="00E31DC8">
            <w:pPr>
              <w:spacing w:before="38"/>
              <w:ind w:left="83"/>
              <w:jc w:val="center"/>
              <w:rPr>
                <w:rFonts w:cs="Arial"/>
                <w:color w:val="010302"/>
                <w:szCs w:val="20"/>
              </w:rPr>
            </w:pPr>
          </w:p>
          <w:p w14:paraId="126F0740" w14:textId="549F6EBD" w:rsidR="000D6DA8" w:rsidRPr="000D6DA8" w:rsidRDefault="000D6DA8" w:rsidP="00E31DC8">
            <w:pPr>
              <w:spacing w:before="38"/>
              <w:rPr>
                <w:rFonts w:cs="Arial"/>
                <w:color w:val="010302"/>
                <w:szCs w:val="20"/>
              </w:rPr>
            </w:pPr>
          </w:p>
        </w:tc>
      </w:tr>
    </w:tbl>
    <w:p w14:paraId="25D0CCC8" w14:textId="564CCE5A" w:rsidR="0041094F" w:rsidRPr="009F0681" w:rsidRDefault="0041094F" w:rsidP="009F0681">
      <w:pPr>
        <w:jc w:val="center"/>
        <w:rPr>
          <w:rFonts w:cs="Arial"/>
          <w:b/>
          <w:bCs/>
          <w:color w:val="000000" w:themeColor="text1"/>
          <w:szCs w:val="20"/>
        </w:rPr>
      </w:pPr>
    </w:p>
    <w:p w14:paraId="5B95274A" w14:textId="04111E80" w:rsidR="0041094F" w:rsidRDefault="0041094F" w:rsidP="0041094F">
      <w:pPr>
        <w:rPr>
          <w:rFonts w:ascii="Times New Roman" w:hAnsi="Times New Roman"/>
          <w:color w:val="000000" w:themeColor="text1"/>
          <w:sz w:val="24"/>
          <w:szCs w:val="24"/>
        </w:rPr>
      </w:pPr>
    </w:p>
    <w:p w14:paraId="1FCBB519" w14:textId="7D5C10D5" w:rsidR="0041094F" w:rsidRDefault="0041094F" w:rsidP="0041094F">
      <w:pPr>
        <w:rPr>
          <w:rFonts w:ascii="Times New Roman" w:hAnsi="Times New Roman"/>
          <w:color w:val="000000" w:themeColor="text1"/>
          <w:sz w:val="24"/>
          <w:szCs w:val="24"/>
        </w:rPr>
      </w:pPr>
    </w:p>
    <w:p w14:paraId="4FFEB416" w14:textId="77777777" w:rsidR="004B718D" w:rsidRDefault="004B718D" w:rsidP="0041094F">
      <w:pPr>
        <w:rPr>
          <w:rFonts w:ascii="Times New Roman" w:hAnsi="Times New Roman"/>
          <w:color w:val="000000" w:themeColor="text1"/>
          <w:sz w:val="24"/>
          <w:szCs w:val="24"/>
        </w:rPr>
      </w:pPr>
    </w:p>
    <w:p w14:paraId="182AD585" w14:textId="77777777" w:rsidR="004A0F99" w:rsidRDefault="004A0F99" w:rsidP="0041094F">
      <w:pPr>
        <w:rPr>
          <w:rFonts w:ascii="Times New Roman" w:hAnsi="Times New Roman"/>
          <w:color w:val="000000" w:themeColor="text1"/>
          <w:sz w:val="24"/>
          <w:szCs w:val="24"/>
        </w:rPr>
      </w:pPr>
    </w:p>
    <w:p w14:paraId="53B3C190" w14:textId="77777777" w:rsidR="004A0F99" w:rsidRDefault="004A0F99" w:rsidP="0041094F">
      <w:pPr>
        <w:rPr>
          <w:rFonts w:ascii="Times New Roman" w:hAnsi="Times New Roman"/>
          <w:color w:val="000000" w:themeColor="text1"/>
          <w:sz w:val="24"/>
          <w:szCs w:val="24"/>
        </w:rPr>
      </w:pPr>
    </w:p>
    <w:p w14:paraId="121DCA21" w14:textId="77777777" w:rsidR="004A0F99" w:rsidRDefault="004A0F99" w:rsidP="0041094F">
      <w:pPr>
        <w:rPr>
          <w:rFonts w:ascii="Times New Roman" w:hAnsi="Times New Roman"/>
          <w:color w:val="000000" w:themeColor="text1"/>
          <w:sz w:val="24"/>
          <w:szCs w:val="24"/>
        </w:rPr>
      </w:pPr>
    </w:p>
    <w:p w14:paraId="01F13625" w14:textId="77777777" w:rsidR="004A0F99" w:rsidRDefault="004A0F99" w:rsidP="0041094F">
      <w:pPr>
        <w:rPr>
          <w:rFonts w:ascii="Times New Roman" w:hAnsi="Times New Roman"/>
          <w:color w:val="000000" w:themeColor="text1"/>
          <w:sz w:val="24"/>
          <w:szCs w:val="24"/>
        </w:rPr>
      </w:pPr>
    </w:p>
    <w:p w14:paraId="76389D50" w14:textId="77777777" w:rsidR="004A0F99" w:rsidRDefault="004A0F99" w:rsidP="0041094F">
      <w:pPr>
        <w:rPr>
          <w:rFonts w:ascii="Times New Roman" w:hAnsi="Times New Roman"/>
          <w:color w:val="000000" w:themeColor="text1"/>
          <w:sz w:val="24"/>
          <w:szCs w:val="24"/>
        </w:rPr>
      </w:pPr>
    </w:p>
    <w:p w14:paraId="679D6856" w14:textId="77777777" w:rsidR="004A0F99" w:rsidRDefault="004A0F99" w:rsidP="0041094F">
      <w:pPr>
        <w:rPr>
          <w:rFonts w:ascii="Times New Roman" w:hAnsi="Times New Roman"/>
          <w:color w:val="000000" w:themeColor="text1"/>
          <w:sz w:val="24"/>
          <w:szCs w:val="24"/>
        </w:rPr>
      </w:pPr>
    </w:p>
    <w:p w14:paraId="0CCCD8BD" w14:textId="77777777" w:rsidR="004A0F99" w:rsidRDefault="004A0F99" w:rsidP="0041094F">
      <w:pPr>
        <w:rPr>
          <w:rFonts w:ascii="Times New Roman" w:hAnsi="Times New Roman"/>
          <w:color w:val="000000" w:themeColor="text1"/>
          <w:sz w:val="24"/>
          <w:szCs w:val="24"/>
        </w:rPr>
      </w:pPr>
    </w:p>
    <w:p w14:paraId="1BF2BBBF" w14:textId="77777777" w:rsidR="004A0F99" w:rsidRDefault="004A0F99" w:rsidP="0041094F">
      <w:pPr>
        <w:rPr>
          <w:rFonts w:ascii="Times New Roman" w:hAnsi="Times New Roman"/>
          <w:color w:val="000000" w:themeColor="text1"/>
          <w:sz w:val="24"/>
          <w:szCs w:val="24"/>
        </w:rPr>
      </w:pPr>
    </w:p>
    <w:p w14:paraId="3A64F5D7" w14:textId="77777777" w:rsidR="004A0F99" w:rsidRDefault="004A0F99" w:rsidP="0041094F">
      <w:pPr>
        <w:rPr>
          <w:rFonts w:ascii="Times New Roman" w:hAnsi="Times New Roman"/>
          <w:color w:val="000000" w:themeColor="text1"/>
          <w:sz w:val="24"/>
          <w:szCs w:val="24"/>
        </w:rPr>
      </w:pPr>
    </w:p>
    <w:p w14:paraId="73878026" w14:textId="77777777" w:rsidR="004A0F99" w:rsidRDefault="004A0F99" w:rsidP="0041094F">
      <w:pPr>
        <w:rPr>
          <w:rFonts w:ascii="Times New Roman" w:hAnsi="Times New Roman"/>
          <w:color w:val="000000" w:themeColor="text1"/>
          <w:sz w:val="24"/>
          <w:szCs w:val="24"/>
        </w:rPr>
      </w:pPr>
    </w:p>
    <w:p w14:paraId="3EEC534B" w14:textId="77777777" w:rsidR="004A0F99" w:rsidRDefault="004A0F99" w:rsidP="0041094F">
      <w:pPr>
        <w:rPr>
          <w:rFonts w:ascii="Times New Roman" w:hAnsi="Times New Roman"/>
          <w:color w:val="000000" w:themeColor="text1"/>
          <w:sz w:val="24"/>
          <w:szCs w:val="24"/>
        </w:rPr>
      </w:pPr>
    </w:p>
    <w:p w14:paraId="0863A82C" w14:textId="77777777" w:rsidR="000D6DA8" w:rsidRDefault="000D6DA8" w:rsidP="0041094F">
      <w:pPr>
        <w:rPr>
          <w:rFonts w:ascii="Times New Roman" w:hAnsi="Times New Roman"/>
          <w:color w:val="000000" w:themeColor="text1"/>
          <w:sz w:val="24"/>
          <w:szCs w:val="24"/>
        </w:rPr>
      </w:pPr>
    </w:p>
    <w:p w14:paraId="2FC18786" w14:textId="77777777" w:rsidR="000D6DA8" w:rsidRDefault="000D6DA8" w:rsidP="0041094F">
      <w:pPr>
        <w:rPr>
          <w:rFonts w:ascii="Times New Roman" w:hAnsi="Times New Roman"/>
          <w:color w:val="000000" w:themeColor="text1"/>
          <w:sz w:val="24"/>
          <w:szCs w:val="24"/>
        </w:rPr>
      </w:pPr>
    </w:p>
    <w:p w14:paraId="7040298C" w14:textId="77777777" w:rsidR="000D6DA8" w:rsidRDefault="000D6DA8" w:rsidP="0041094F">
      <w:pPr>
        <w:rPr>
          <w:rFonts w:ascii="Times New Roman" w:hAnsi="Times New Roman"/>
          <w:color w:val="000000" w:themeColor="text1"/>
          <w:sz w:val="24"/>
          <w:szCs w:val="24"/>
        </w:rPr>
      </w:pPr>
    </w:p>
    <w:p w14:paraId="19B3331C" w14:textId="77777777" w:rsidR="000D6DA8" w:rsidRDefault="000D6DA8" w:rsidP="0041094F">
      <w:pPr>
        <w:rPr>
          <w:rFonts w:ascii="Times New Roman" w:hAnsi="Times New Roman"/>
          <w:color w:val="000000" w:themeColor="text1"/>
          <w:sz w:val="24"/>
          <w:szCs w:val="24"/>
        </w:rPr>
      </w:pPr>
    </w:p>
    <w:p w14:paraId="332DBE15" w14:textId="77777777" w:rsidR="000D6DA8" w:rsidRDefault="000D6DA8" w:rsidP="0041094F">
      <w:pPr>
        <w:rPr>
          <w:rFonts w:ascii="Times New Roman" w:hAnsi="Times New Roman"/>
          <w:color w:val="000000" w:themeColor="text1"/>
          <w:sz w:val="24"/>
          <w:szCs w:val="24"/>
        </w:rPr>
      </w:pPr>
    </w:p>
    <w:p w14:paraId="6DE25CE9" w14:textId="77777777" w:rsidR="001754F0" w:rsidRDefault="001754F0" w:rsidP="0041094F">
      <w:pPr>
        <w:rPr>
          <w:rFonts w:ascii="Times New Roman" w:hAnsi="Times New Roman"/>
          <w:color w:val="000000" w:themeColor="text1"/>
          <w:sz w:val="24"/>
          <w:szCs w:val="24"/>
        </w:rPr>
      </w:pPr>
    </w:p>
    <w:p w14:paraId="1DE3F804" w14:textId="77777777" w:rsidR="001754F0" w:rsidRDefault="001754F0" w:rsidP="0041094F">
      <w:pPr>
        <w:rPr>
          <w:rFonts w:ascii="Times New Roman" w:hAnsi="Times New Roman"/>
          <w:color w:val="000000" w:themeColor="text1"/>
          <w:sz w:val="24"/>
          <w:szCs w:val="24"/>
        </w:rPr>
      </w:pPr>
    </w:p>
    <w:p w14:paraId="39DB082C" w14:textId="77777777" w:rsidR="001754F0" w:rsidRDefault="001754F0" w:rsidP="0041094F">
      <w:pPr>
        <w:rPr>
          <w:rFonts w:ascii="Times New Roman" w:hAnsi="Times New Roman"/>
          <w:color w:val="000000" w:themeColor="text1"/>
          <w:sz w:val="24"/>
          <w:szCs w:val="24"/>
        </w:rPr>
      </w:pPr>
    </w:p>
    <w:p w14:paraId="6CB5F2E7" w14:textId="77777777" w:rsidR="001754F0" w:rsidRDefault="001754F0" w:rsidP="0041094F">
      <w:pPr>
        <w:rPr>
          <w:rFonts w:ascii="Times New Roman" w:hAnsi="Times New Roman"/>
          <w:color w:val="000000" w:themeColor="text1"/>
          <w:sz w:val="24"/>
          <w:szCs w:val="24"/>
        </w:rPr>
      </w:pPr>
    </w:p>
    <w:p w14:paraId="4520EF6E" w14:textId="77777777" w:rsidR="001754F0" w:rsidRDefault="001754F0" w:rsidP="0041094F">
      <w:pPr>
        <w:rPr>
          <w:rFonts w:ascii="Times New Roman" w:hAnsi="Times New Roman"/>
          <w:color w:val="000000" w:themeColor="text1"/>
          <w:sz w:val="24"/>
          <w:szCs w:val="24"/>
        </w:rPr>
      </w:pPr>
    </w:p>
    <w:p w14:paraId="394FA02B" w14:textId="77777777" w:rsidR="001754F0" w:rsidRDefault="001754F0" w:rsidP="0041094F">
      <w:pPr>
        <w:rPr>
          <w:rFonts w:ascii="Times New Roman" w:hAnsi="Times New Roman"/>
          <w:color w:val="000000" w:themeColor="text1"/>
          <w:sz w:val="24"/>
          <w:szCs w:val="24"/>
        </w:rPr>
      </w:pPr>
    </w:p>
    <w:p w14:paraId="773ABBC9" w14:textId="77777777" w:rsidR="001754F0" w:rsidRDefault="001754F0" w:rsidP="0041094F">
      <w:pPr>
        <w:rPr>
          <w:rFonts w:ascii="Times New Roman" w:hAnsi="Times New Roman"/>
          <w:color w:val="000000" w:themeColor="text1"/>
          <w:sz w:val="24"/>
          <w:szCs w:val="24"/>
        </w:rPr>
      </w:pPr>
    </w:p>
    <w:p w14:paraId="5DCA9AEF" w14:textId="77777777" w:rsidR="001754F0" w:rsidRDefault="001754F0" w:rsidP="0041094F">
      <w:pPr>
        <w:rPr>
          <w:rFonts w:ascii="Times New Roman" w:hAnsi="Times New Roman"/>
          <w:color w:val="000000" w:themeColor="text1"/>
          <w:sz w:val="24"/>
          <w:szCs w:val="24"/>
        </w:rPr>
      </w:pPr>
    </w:p>
    <w:p w14:paraId="7147EEF0" w14:textId="682A749F" w:rsidR="004237D6" w:rsidRPr="00575676" w:rsidRDefault="0041094F" w:rsidP="00104E21">
      <w:pPr>
        <w:pStyle w:val="Heading1"/>
        <w:pageBreakBefore/>
        <w:widowControl/>
        <w:numPr>
          <w:ilvl w:val="0"/>
          <w:numId w:val="11"/>
        </w:numPr>
        <w:spacing w:before="0" w:after="120"/>
        <w:ind w:firstLine="23"/>
        <w:rPr>
          <w:rFonts w:ascii="Arial" w:hAnsi="Arial" w:cs="Arial"/>
        </w:rPr>
      </w:pPr>
      <w:bookmarkStart w:id="23" w:name="_Toc215050837"/>
      <w:r w:rsidRPr="7816BC44">
        <w:rPr>
          <w:rFonts w:ascii="Arial" w:hAnsi="Arial" w:cs="Arial"/>
        </w:rPr>
        <w:lastRenderedPageBreak/>
        <w:t>Risk Assessments</w:t>
      </w:r>
      <w:bookmarkEnd w:id="23"/>
    </w:p>
    <w:p w14:paraId="6A189C4C" w14:textId="77777777" w:rsidR="00850D71" w:rsidRPr="002176B6" w:rsidRDefault="00850D71" w:rsidP="00850D71">
      <w:pPr>
        <w:pStyle w:val="ListParagraph"/>
        <w:ind w:left="720"/>
        <w:rPr>
          <w:rFonts w:cs="Arial"/>
          <w:b/>
        </w:rPr>
      </w:pPr>
    </w:p>
    <w:tbl>
      <w:tblPr>
        <w:tblStyle w:val="TableGrid"/>
        <w:tblW w:w="8939" w:type="dxa"/>
        <w:jc w:val="center"/>
        <w:tblLayout w:type="fixed"/>
        <w:tblLook w:val="04A0" w:firstRow="1" w:lastRow="0" w:firstColumn="1" w:lastColumn="0" w:noHBand="0" w:noVBand="1"/>
      </w:tblPr>
      <w:tblGrid>
        <w:gridCol w:w="112"/>
        <w:gridCol w:w="8723"/>
        <w:gridCol w:w="104"/>
      </w:tblGrid>
      <w:tr w:rsidR="0041094F" w14:paraId="610A352E" w14:textId="77777777" w:rsidTr="00C863AB">
        <w:trPr>
          <w:trHeight w:val="267"/>
          <w:jc w:val="center"/>
        </w:trPr>
        <w:tc>
          <w:tcPr>
            <w:tcW w:w="112" w:type="dxa"/>
            <w:tcBorders>
              <w:right w:val="nil"/>
            </w:tcBorders>
            <w:shd w:val="clear" w:color="auto" w:fill="C6D9F1"/>
          </w:tcPr>
          <w:p w14:paraId="02CEE6C8" w14:textId="77777777" w:rsidR="0041094F" w:rsidRPr="002176B6" w:rsidRDefault="0041094F" w:rsidP="00C863AB">
            <w:pPr>
              <w:rPr>
                <w:rFonts w:ascii="Times New Roman" w:hAnsi="Times New Roman"/>
                <w:sz w:val="1"/>
                <w:szCs w:val="1"/>
              </w:rPr>
            </w:pPr>
          </w:p>
        </w:tc>
        <w:tc>
          <w:tcPr>
            <w:tcW w:w="8723" w:type="dxa"/>
            <w:tcBorders>
              <w:left w:val="nil"/>
              <w:right w:val="nil"/>
            </w:tcBorders>
            <w:shd w:val="clear" w:color="auto" w:fill="C6D9F1"/>
            <w:vAlign w:val="center"/>
          </w:tcPr>
          <w:p w14:paraId="56783C74" w14:textId="19725148" w:rsidR="0041094F" w:rsidRPr="002176B6" w:rsidRDefault="00A35856" w:rsidP="00C863AB">
            <w:pPr>
              <w:spacing w:before="43"/>
              <w:ind w:left="3328"/>
              <w:rPr>
                <w:rFonts w:ascii="Times New Roman" w:hAnsi="Times New Roman" w:cs="Times New Roman"/>
              </w:rPr>
            </w:pPr>
            <w:r w:rsidRPr="002176B6">
              <w:rPr>
                <w:rFonts w:cs="Arial"/>
                <w:b/>
                <w:szCs w:val="20"/>
              </w:rPr>
              <w:t>Risk Assessments</w:t>
            </w:r>
          </w:p>
        </w:tc>
        <w:tc>
          <w:tcPr>
            <w:tcW w:w="104" w:type="dxa"/>
            <w:tcBorders>
              <w:left w:val="nil"/>
            </w:tcBorders>
            <w:shd w:val="clear" w:color="auto" w:fill="C6D9F1"/>
          </w:tcPr>
          <w:p w14:paraId="5DB41804" w14:textId="77777777" w:rsidR="0041094F" w:rsidRPr="002176B6" w:rsidRDefault="0041094F" w:rsidP="00C863AB">
            <w:pPr>
              <w:rPr>
                <w:rFonts w:ascii="Times New Roman" w:hAnsi="Times New Roman"/>
                <w:sz w:val="1"/>
                <w:szCs w:val="1"/>
              </w:rPr>
            </w:pPr>
          </w:p>
        </w:tc>
      </w:tr>
      <w:tr w:rsidR="0041094F" w14:paraId="1A474141" w14:textId="77777777" w:rsidTr="00C863AB">
        <w:trPr>
          <w:trHeight w:val="2828"/>
          <w:jc w:val="center"/>
        </w:trPr>
        <w:tc>
          <w:tcPr>
            <w:tcW w:w="8939" w:type="dxa"/>
            <w:gridSpan w:val="3"/>
          </w:tcPr>
          <w:p w14:paraId="4B5BCAA9" w14:textId="77777777" w:rsidR="002176B6" w:rsidRDefault="002176B6" w:rsidP="002176B6">
            <w:pPr>
              <w:tabs>
                <w:tab w:val="left" w:pos="7891"/>
              </w:tabs>
              <w:spacing w:line="230" w:lineRule="exact"/>
              <w:ind w:right="57"/>
              <w:rPr>
                <w:rFonts w:cs="Arial"/>
                <w:szCs w:val="20"/>
              </w:rPr>
            </w:pPr>
          </w:p>
          <w:p w14:paraId="139220B9" w14:textId="085B17B6" w:rsidR="001846AD" w:rsidRPr="002176B6" w:rsidRDefault="001846AD" w:rsidP="001846AD">
            <w:pPr>
              <w:pStyle w:val="ListParagraph"/>
              <w:numPr>
                <w:ilvl w:val="0"/>
                <w:numId w:val="12"/>
              </w:numPr>
              <w:tabs>
                <w:tab w:val="left" w:pos="7891"/>
              </w:tabs>
              <w:spacing w:line="230" w:lineRule="exact"/>
              <w:ind w:left="714" w:right="57" w:hanging="357"/>
              <w:rPr>
                <w:rFonts w:cs="Arial"/>
              </w:rPr>
            </w:pPr>
            <w:r w:rsidRPr="45624BB8">
              <w:rPr>
                <w:rFonts w:cs="Arial"/>
              </w:rPr>
              <w:t>Risk Assessment -</w:t>
            </w:r>
          </w:p>
          <w:p w14:paraId="715F658A" w14:textId="77777777" w:rsidR="001846AD" w:rsidRPr="002176B6" w:rsidRDefault="001846AD" w:rsidP="001846AD">
            <w:pPr>
              <w:tabs>
                <w:tab w:val="left" w:pos="7891"/>
              </w:tabs>
              <w:spacing w:line="230" w:lineRule="exact"/>
              <w:ind w:right="57"/>
              <w:rPr>
                <w:rFonts w:cs="Arial"/>
                <w:i/>
                <w:iCs/>
                <w:szCs w:val="20"/>
              </w:rPr>
            </w:pPr>
          </w:p>
          <w:p w14:paraId="69772159" w14:textId="4CD96746" w:rsidR="0039775D" w:rsidRPr="002176B6" w:rsidRDefault="0039775D" w:rsidP="002176B6">
            <w:pPr>
              <w:tabs>
                <w:tab w:val="left" w:pos="7891"/>
              </w:tabs>
              <w:spacing w:line="230" w:lineRule="exact"/>
              <w:ind w:right="57"/>
              <w:rPr>
                <w:rFonts w:cs="Arial"/>
                <w:szCs w:val="20"/>
              </w:rPr>
            </w:pPr>
          </w:p>
        </w:tc>
      </w:tr>
    </w:tbl>
    <w:p w14:paraId="101F0749" w14:textId="127F3C80" w:rsidR="004237D6" w:rsidRDefault="004237D6" w:rsidP="00C863AB">
      <w:pPr>
        <w:rPr>
          <w:rFonts w:cs="Arial"/>
          <w:b/>
          <w:bCs/>
          <w:color w:val="000000"/>
          <w:sz w:val="24"/>
          <w:szCs w:val="24"/>
        </w:rPr>
      </w:pPr>
    </w:p>
    <w:p w14:paraId="3640C2E2" w14:textId="6D811D68" w:rsidR="009F0681" w:rsidRDefault="009F0681" w:rsidP="004237D6">
      <w:pPr>
        <w:ind w:left="5702"/>
        <w:rPr>
          <w:rFonts w:cs="Arial"/>
          <w:b/>
          <w:bCs/>
          <w:color w:val="000000"/>
          <w:sz w:val="24"/>
          <w:szCs w:val="24"/>
        </w:rPr>
      </w:pPr>
    </w:p>
    <w:tbl>
      <w:tblPr>
        <w:tblStyle w:val="TableGrid"/>
        <w:tblW w:w="8939" w:type="dxa"/>
        <w:jc w:val="center"/>
        <w:tblLayout w:type="fixed"/>
        <w:tblLook w:val="04A0" w:firstRow="1" w:lastRow="0" w:firstColumn="1" w:lastColumn="0" w:noHBand="0" w:noVBand="1"/>
      </w:tblPr>
      <w:tblGrid>
        <w:gridCol w:w="2234"/>
        <w:gridCol w:w="2235"/>
        <w:gridCol w:w="2235"/>
        <w:gridCol w:w="2235"/>
      </w:tblGrid>
      <w:tr w:rsidR="009F0681" w14:paraId="5EE6C23F" w14:textId="77777777" w:rsidTr="00C863AB">
        <w:trPr>
          <w:trHeight w:val="794"/>
          <w:jc w:val="center"/>
        </w:trPr>
        <w:tc>
          <w:tcPr>
            <w:tcW w:w="2234" w:type="dxa"/>
            <w:vAlign w:val="center"/>
          </w:tcPr>
          <w:p w14:paraId="240A0E7F" w14:textId="77777777" w:rsidR="009F0681" w:rsidRPr="0039775D" w:rsidRDefault="009F0681" w:rsidP="00C863AB">
            <w:pPr>
              <w:tabs>
                <w:tab w:val="left" w:pos="7891"/>
              </w:tabs>
              <w:spacing w:line="230" w:lineRule="exact"/>
              <w:ind w:right="56"/>
              <w:jc w:val="center"/>
              <w:rPr>
                <w:rFonts w:cs="Arial"/>
                <w:color w:val="010302"/>
                <w:szCs w:val="20"/>
              </w:rPr>
            </w:pPr>
            <w:r w:rsidRPr="0039775D">
              <w:rPr>
                <w:rFonts w:cs="Arial"/>
                <w:color w:val="010302"/>
                <w:szCs w:val="20"/>
              </w:rPr>
              <w:t>Prepared by: Site Engineer/Competent Person</w:t>
            </w:r>
          </w:p>
        </w:tc>
        <w:tc>
          <w:tcPr>
            <w:tcW w:w="2235" w:type="dxa"/>
            <w:vAlign w:val="center"/>
          </w:tcPr>
          <w:p w14:paraId="30DAF19C" w14:textId="77777777" w:rsidR="009F0681" w:rsidRPr="0039775D" w:rsidRDefault="009F0681" w:rsidP="00C863AB">
            <w:pPr>
              <w:tabs>
                <w:tab w:val="left" w:pos="7891"/>
              </w:tabs>
              <w:spacing w:line="230" w:lineRule="exact"/>
              <w:ind w:right="56"/>
              <w:jc w:val="center"/>
              <w:rPr>
                <w:rFonts w:cs="Arial"/>
                <w:color w:val="010302"/>
                <w:szCs w:val="20"/>
              </w:rPr>
            </w:pPr>
            <w:r w:rsidRPr="0039775D">
              <w:rPr>
                <w:rFonts w:cs="Arial"/>
                <w:color w:val="010302"/>
                <w:szCs w:val="20"/>
              </w:rPr>
              <w:t>Reviewed by: EHS Engineer/ Site Manager</w:t>
            </w:r>
          </w:p>
        </w:tc>
        <w:tc>
          <w:tcPr>
            <w:tcW w:w="2235" w:type="dxa"/>
            <w:vAlign w:val="center"/>
          </w:tcPr>
          <w:p w14:paraId="5A73AE7C" w14:textId="77777777" w:rsidR="009F0681" w:rsidRPr="0039775D" w:rsidRDefault="009F0681" w:rsidP="00C863AB">
            <w:pPr>
              <w:tabs>
                <w:tab w:val="left" w:pos="7891"/>
              </w:tabs>
              <w:spacing w:line="230" w:lineRule="exact"/>
              <w:ind w:right="56"/>
              <w:jc w:val="center"/>
              <w:rPr>
                <w:rFonts w:cs="Arial"/>
                <w:color w:val="010302"/>
                <w:szCs w:val="20"/>
              </w:rPr>
            </w:pPr>
            <w:r w:rsidRPr="0039775D">
              <w:rPr>
                <w:rFonts w:cs="Arial"/>
                <w:color w:val="010302"/>
                <w:szCs w:val="20"/>
              </w:rPr>
              <w:t>Approved by: Project Manager/Site Manager</w:t>
            </w:r>
          </w:p>
        </w:tc>
        <w:tc>
          <w:tcPr>
            <w:tcW w:w="2235" w:type="dxa"/>
            <w:vAlign w:val="center"/>
          </w:tcPr>
          <w:p w14:paraId="22F9A975" w14:textId="77777777" w:rsidR="009F0681" w:rsidRPr="0039775D" w:rsidRDefault="009F0681" w:rsidP="00C863AB">
            <w:pPr>
              <w:tabs>
                <w:tab w:val="left" w:pos="7891"/>
              </w:tabs>
              <w:spacing w:line="230" w:lineRule="exact"/>
              <w:ind w:right="56"/>
              <w:jc w:val="center"/>
              <w:rPr>
                <w:rFonts w:cs="Arial"/>
                <w:color w:val="010302"/>
                <w:szCs w:val="20"/>
              </w:rPr>
            </w:pPr>
            <w:r w:rsidRPr="0039775D">
              <w:rPr>
                <w:rFonts w:cs="Arial"/>
                <w:color w:val="010302"/>
                <w:szCs w:val="20"/>
              </w:rPr>
              <w:t>Consultant Approval</w:t>
            </w:r>
          </w:p>
        </w:tc>
      </w:tr>
      <w:tr w:rsidR="009F0681" w14:paraId="4E0D5BD6" w14:textId="77777777" w:rsidTr="00C863AB">
        <w:trPr>
          <w:trHeight w:val="794"/>
          <w:jc w:val="center"/>
        </w:trPr>
        <w:tc>
          <w:tcPr>
            <w:tcW w:w="2234" w:type="dxa"/>
            <w:vAlign w:val="center"/>
          </w:tcPr>
          <w:p w14:paraId="55B6D56F" w14:textId="77777777" w:rsidR="009F0681" w:rsidRPr="009F0681" w:rsidRDefault="009F0681" w:rsidP="00C863AB">
            <w:pPr>
              <w:tabs>
                <w:tab w:val="left" w:pos="7891"/>
              </w:tabs>
              <w:spacing w:before="249" w:line="230" w:lineRule="exact"/>
              <w:ind w:right="56"/>
              <w:jc w:val="center"/>
              <w:rPr>
                <w:rFonts w:cs="Arial"/>
                <w:color w:val="010302"/>
                <w:sz w:val="21"/>
                <w:szCs w:val="21"/>
              </w:rPr>
            </w:pPr>
          </w:p>
        </w:tc>
        <w:tc>
          <w:tcPr>
            <w:tcW w:w="2235" w:type="dxa"/>
            <w:vAlign w:val="center"/>
          </w:tcPr>
          <w:p w14:paraId="6226E867" w14:textId="77777777" w:rsidR="009F0681" w:rsidRPr="009F0681" w:rsidRDefault="009F0681" w:rsidP="00C863AB">
            <w:pPr>
              <w:tabs>
                <w:tab w:val="left" w:pos="7891"/>
              </w:tabs>
              <w:spacing w:before="249" w:line="230" w:lineRule="exact"/>
              <w:ind w:right="56"/>
              <w:jc w:val="center"/>
              <w:rPr>
                <w:rFonts w:cs="Arial"/>
                <w:color w:val="010302"/>
                <w:sz w:val="21"/>
                <w:szCs w:val="21"/>
              </w:rPr>
            </w:pPr>
          </w:p>
        </w:tc>
        <w:tc>
          <w:tcPr>
            <w:tcW w:w="2235" w:type="dxa"/>
            <w:vAlign w:val="center"/>
          </w:tcPr>
          <w:p w14:paraId="09AE9289" w14:textId="77777777" w:rsidR="009F0681" w:rsidRPr="009F0681" w:rsidRDefault="009F0681" w:rsidP="00C863AB">
            <w:pPr>
              <w:tabs>
                <w:tab w:val="left" w:pos="7891"/>
              </w:tabs>
              <w:spacing w:before="249" w:line="230" w:lineRule="exact"/>
              <w:ind w:right="56"/>
              <w:jc w:val="center"/>
              <w:rPr>
                <w:rFonts w:cs="Arial"/>
                <w:color w:val="010302"/>
                <w:sz w:val="21"/>
                <w:szCs w:val="21"/>
              </w:rPr>
            </w:pPr>
          </w:p>
        </w:tc>
        <w:tc>
          <w:tcPr>
            <w:tcW w:w="2235" w:type="dxa"/>
            <w:vAlign w:val="center"/>
          </w:tcPr>
          <w:p w14:paraId="09384074" w14:textId="77777777" w:rsidR="009F0681" w:rsidRPr="009F0681" w:rsidRDefault="009F0681" w:rsidP="00C863AB">
            <w:pPr>
              <w:tabs>
                <w:tab w:val="left" w:pos="7891"/>
              </w:tabs>
              <w:spacing w:before="249" w:line="230" w:lineRule="exact"/>
              <w:ind w:right="56"/>
              <w:jc w:val="center"/>
              <w:rPr>
                <w:rFonts w:cs="Arial"/>
                <w:color w:val="010302"/>
                <w:sz w:val="21"/>
                <w:szCs w:val="21"/>
              </w:rPr>
            </w:pPr>
          </w:p>
        </w:tc>
      </w:tr>
    </w:tbl>
    <w:p w14:paraId="54FA1246" w14:textId="77777777" w:rsidR="00C11E54" w:rsidRDefault="00C11E54" w:rsidP="00AA5738">
      <w:pPr>
        <w:rPr>
          <w:rFonts w:cs="Arial"/>
          <w:b/>
          <w:bCs/>
          <w:color w:val="000000"/>
          <w:sz w:val="24"/>
          <w:szCs w:val="24"/>
        </w:rPr>
      </w:pPr>
    </w:p>
    <w:p w14:paraId="23F86C4E" w14:textId="77777777" w:rsidR="00C11E54" w:rsidRDefault="00C11E54" w:rsidP="00AA5738">
      <w:pPr>
        <w:rPr>
          <w:rFonts w:cs="Arial"/>
          <w:b/>
          <w:bCs/>
          <w:color w:val="000000"/>
          <w:sz w:val="24"/>
          <w:szCs w:val="24"/>
        </w:rPr>
      </w:pPr>
    </w:p>
    <w:p w14:paraId="7730150E" w14:textId="77777777" w:rsidR="00C11E54" w:rsidRDefault="00C11E54" w:rsidP="00AA5738">
      <w:pPr>
        <w:rPr>
          <w:rFonts w:cs="Arial"/>
          <w:b/>
          <w:bCs/>
          <w:color w:val="000000"/>
          <w:sz w:val="24"/>
          <w:szCs w:val="24"/>
        </w:rPr>
      </w:pPr>
    </w:p>
    <w:p w14:paraId="3142ED0A" w14:textId="77777777" w:rsidR="00C11E54" w:rsidRDefault="00C11E54" w:rsidP="00AA5738">
      <w:pPr>
        <w:rPr>
          <w:rFonts w:cs="Arial"/>
          <w:b/>
          <w:bCs/>
          <w:color w:val="000000"/>
          <w:sz w:val="24"/>
          <w:szCs w:val="24"/>
        </w:rPr>
      </w:pPr>
    </w:p>
    <w:p w14:paraId="770560AC" w14:textId="77777777" w:rsidR="00C11E54" w:rsidRDefault="00C11E54" w:rsidP="00AA5738">
      <w:pPr>
        <w:rPr>
          <w:rFonts w:cs="Arial"/>
          <w:b/>
          <w:bCs/>
          <w:color w:val="000000"/>
          <w:sz w:val="24"/>
          <w:szCs w:val="24"/>
        </w:rPr>
      </w:pPr>
    </w:p>
    <w:p w14:paraId="3EA84FF6" w14:textId="77777777" w:rsidR="00C11E54" w:rsidRDefault="00C11E54" w:rsidP="00AA5738">
      <w:pPr>
        <w:rPr>
          <w:rFonts w:cs="Arial"/>
          <w:b/>
          <w:bCs/>
          <w:color w:val="000000"/>
          <w:sz w:val="24"/>
          <w:szCs w:val="24"/>
        </w:rPr>
      </w:pPr>
    </w:p>
    <w:p w14:paraId="3FFE6500" w14:textId="77777777" w:rsidR="00B24930" w:rsidRDefault="00B24930" w:rsidP="00AA5738">
      <w:pPr>
        <w:rPr>
          <w:rFonts w:cs="Arial"/>
          <w:b/>
          <w:bCs/>
          <w:color w:val="000000"/>
          <w:sz w:val="24"/>
          <w:szCs w:val="24"/>
        </w:rPr>
      </w:pPr>
    </w:p>
    <w:p w14:paraId="3F3A0459" w14:textId="77777777" w:rsidR="00B24930" w:rsidRDefault="00B24930" w:rsidP="00AA5738">
      <w:pPr>
        <w:rPr>
          <w:rFonts w:cs="Arial"/>
          <w:b/>
          <w:bCs/>
          <w:color w:val="000000"/>
          <w:sz w:val="24"/>
          <w:szCs w:val="24"/>
        </w:rPr>
      </w:pPr>
    </w:p>
    <w:p w14:paraId="4E826346" w14:textId="77777777" w:rsidR="00B24930" w:rsidRDefault="00B24930" w:rsidP="00AA5738">
      <w:pPr>
        <w:rPr>
          <w:rFonts w:cs="Arial"/>
          <w:b/>
          <w:bCs/>
          <w:color w:val="000000"/>
          <w:sz w:val="24"/>
          <w:szCs w:val="24"/>
        </w:rPr>
      </w:pPr>
    </w:p>
    <w:p w14:paraId="523182D1" w14:textId="77777777" w:rsidR="00B24930" w:rsidRDefault="00B24930" w:rsidP="00AA5738">
      <w:pPr>
        <w:rPr>
          <w:rFonts w:cs="Arial"/>
          <w:b/>
          <w:bCs/>
          <w:color w:val="000000"/>
          <w:sz w:val="24"/>
          <w:szCs w:val="24"/>
        </w:rPr>
        <w:sectPr w:rsidR="00B24930" w:rsidSect="00650097">
          <w:pgSz w:w="11910" w:h="16850" w:orient="landscape"/>
          <w:pgMar w:top="680" w:right="567" w:bottom="567" w:left="403" w:header="284" w:footer="709" w:gutter="0"/>
          <w:cols w:space="720"/>
          <w:titlePg/>
          <w:docGrid w:linePitch="360"/>
        </w:sectPr>
      </w:pPr>
    </w:p>
    <w:p w14:paraId="48202D34" w14:textId="60FEAC4C" w:rsidR="004237D6" w:rsidRPr="00575676" w:rsidRDefault="0070122E" w:rsidP="00104E21">
      <w:pPr>
        <w:pStyle w:val="Heading1"/>
        <w:pageBreakBefore/>
        <w:widowControl/>
        <w:numPr>
          <w:ilvl w:val="0"/>
          <w:numId w:val="11"/>
        </w:numPr>
        <w:spacing w:before="0" w:after="120"/>
        <w:ind w:firstLine="23"/>
        <w:rPr>
          <w:rFonts w:ascii="Arial" w:hAnsi="Arial" w:cs="Arial"/>
        </w:rPr>
      </w:pPr>
      <w:bookmarkStart w:id="24" w:name="_Toc215050838"/>
      <w:r w:rsidRPr="7816BC44">
        <w:rPr>
          <w:rFonts w:ascii="Arial" w:hAnsi="Arial" w:cs="Arial"/>
        </w:rPr>
        <w:lastRenderedPageBreak/>
        <w:t>Sign Off Sheet</w:t>
      </w:r>
      <w:bookmarkEnd w:id="24"/>
    </w:p>
    <w:tbl>
      <w:tblPr>
        <w:tblStyle w:val="TableGrid"/>
        <w:tblW w:w="4786" w:type="pct"/>
        <w:jc w:val="center"/>
        <w:tblLook w:val="04A0" w:firstRow="1" w:lastRow="0" w:firstColumn="1" w:lastColumn="0" w:noHBand="0" w:noVBand="1"/>
      </w:tblPr>
      <w:tblGrid>
        <w:gridCol w:w="4832"/>
        <w:gridCol w:w="4623"/>
        <w:gridCol w:w="3440"/>
        <w:gridCol w:w="2269"/>
      </w:tblGrid>
      <w:tr w:rsidR="0070122E" w14:paraId="56C08E27" w14:textId="77777777" w:rsidTr="00C863AB">
        <w:trPr>
          <w:trHeight w:val="488"/>
          <w:jc w:val="center"/>
        </w:trPr>
        <w:tc>
          <w:tcPr>
            <w:tcW w:w="1593" w:type="pct"/>
            <w:vAlign w:val="center"/>
          </w:tcPr>
          <w:p w14:paraId="1D3527F3" w14:textId="456BBB8F" w:rsidR="0070122E" w:rsidRPr="0070122E" w:rsidRDefault="0070122E" w:rsidP="00C863AB">
            <w:pPr>
              <w:jc w:val="center"/>
              <w:rPr>
                <w:rFonts w:cs="Arial"/>
                <w:color w:val="010302"/>
                <w:szCs w:val="20"/>
              </w:rPr>
            </w:pPr>
            <w:r w:rsidRPr="0070122E">
              <w:rPr>
                <w:rFonts w:cs="Arial"/>
                <w:b/>
                <w:bCs/>
                <w:color w:val="000000"/>
                <w:szCs w:val="20"/>
              </w:rPr>
              <w:t>Nam</w:t>
            </w:r>
            <w:r w:rsidRPr="0070122E">
              <w:rPr>
                <w:rFonts w:cs="Arial"/>
                <w:b/>
                <w:bCs/>
                <w:color w:val="000000"/>
                <w:spacing w:val="-2"/>
                <w:szCs w:val="20"/>
              </w:rPr>
              <w:t>e</w:t>
            </w:r>
          </w:p>
        </w:tc>
        <w:tc>
          <w:tcPr>
            <w:tcW w:w="1524" w:type="pct"/>
            <w:vAlign w:val="center"/>
          </w:tcPr>
          <w:p w14:paraId="1B4A484E" w14:textId="51073D02" w:rsidR="0070122E" w:rsidRPr="0070122E" w:rsidRDefault="0070122E" w:rsidP="00C863AB">
            <w:pPr>
              <w:jc w:val="center"/>
              <w:rPr>
                <w:rFonts w:cs="Arial"/>
                <w:color w:val="010302"/>
                <w:szCs w:val="20"/>
              </w:rPr>
            </w:pPr>
            <w:r w:rsidRPr="0070122E">
              <w:rPr>
                <w:rFonts w:cs="Arial"/>
                <w:b/>
                <w:bCs/>
                <w:color w:val="000000"/>
                <w:szCs w:val="20"/>
              </w:rPr>
              <w:t>Sign</w:t>
            </w:r>
            <w:r w:rsidRPr="0070122E">
              <w:rPr>
                <w:rFonts w:cs="Arial"/>
                <w:b/>
                <w:bCs/>
                <w:color w:val="000000"/>
                <w:spacing w:val="-2"/>
                <w:szCs w:val="20"/>
              </w:rPr>
              <w:t>a</w:t>
            </w:r>
            <w:r w:rsidRPr="0070122E">
              <w:rPr>
                <w:rFonts w:cs="Arial"/>
                <w:b/>
                <w:bCs/>
                <w:color w:val="000000"/>
                <w:szCs w:val="20"/>
              </w:rPr>
              <w:t>tur</w:t>
            </w:r>
            <w:r w:rsidRPr="0070122E">
              <w:rPr>
                <w:rFonts w:cs="Arial"/>
                <w:b/>
                <w:bCs/>
                <w:color w:val="000000"/>
                <w:spacing w:val="-2"/>
                <w:szCs w:val="20"/>
              </w:rPr>
              <w:t>e</w:t>
            </w:r>
          </w:p>
        </w:tc>
        <w:tc>
          <w:tcPr>
            <w:tcW w:w="1134" w:type="pct"/>
            <w:vAlign w:val="center"/>
          </w:tcPr>
          <w:p w14:paraId="0BC4A691" w14:textId="243904EE" w:rsidR="0070122E" w:rsidRPr="0070122E" w:rsidRDefault="0070122E" w:rsidP="00C863AB">
            <w:pPr>
              <w:jc w:val="center"/>
              <w:rPr>
                <w:rFonts w:cs="Arial"/>
                <w:color w:val="010302"/>
                <w:szCs w:val="20"/>
              </w:rPr>
            </w:pPr>
            <w:r w:rsidRPr="0070122E">
              <w:rPr>
                <w:rFonts w:cs="Arial"/>
                <w:b/>
                <w:bCs/>
                <w:color w:val="000000"/>
                <w:szCs w:val="20"/>
              </w:rPr>
              <w:t>Compan</w:t>
            </w:r>
            <w:r w:rsidRPr="0070122E">
              <w:rPr>
                <w:rFonts w:cs="Arial"/>
                <w:b/>
                <w:bCs/>
                <w:color w:val="000000"/>
                <w:spacing w:val="-2"/>
                <w:szCs w:val="20"/>
              </w:rPr>
              <w:t>y</w:t>
            </w:r>
          </w:p>
        </w:tc>
        <w:tc>
          <w:tcPr>
            <w:tcW w:w="748" w:type="pct"/>
            <w:vAlign w:val="center"/>
          </w:tcPr>
          <w:p w14:paraId="1236AE11" w14:textId="3A7ED2C3" w:rsidR="0070122E" w:rsidRPr="0070122E" w:rsidRDefault="0070122E" w:rsidP="00C863AB">
            <w:pPr>
              <w:jc w:val="center"/>
              <w:rPr>
                <w:rFonts w:cs="Arial"/>
                <w:color w:val="010302"/>
                <w:szCs w:val="20"/>
              </w:rPr>
            </w:pPr>
            <w:r w:rsidRPr="0070122E">
              <w:rPr>
                <w:rFonts w:cs="Arial"/>
                <w:b/>
                <w:bCs/>
                <w:color w:val="000000"/>
                <w:szCs w:val="20"/>
              </w:rPr>
              <w:t>Date</w:t>
            </w:r>
          </w:p>
        </w:tc>
      </w:tr>
      <w:tr w:rsidR="0070122E" w14:paraId="5D13DAE3" w14:textId="77777777" w:rsidTr="00C863AB">
        <w:trPr>
          <w:trHeight w:val="500"/>
          <w:jc w:val="center"/>
        </w:trPr>
        <w:tc>
          <w:tcPr>
            <w:tcW w:w="1593" w:type="pct"/>
            <w:vAlign w:val="center"/>
          </w:tcPr>
          <w:p w14:paraId="341A4F0D" w14:textId="2E685470" w:rsidR="0070122E" w:rsidRPr="0070122E" w:rsidRDefault="0070122E" w:rsidP="00C863AB">
            <w:pPr>
              <w:ind w:left="83"/>
              <w:jc w:val="center"/>
              <w:rPr>
                <w:rFonts w:cs="Arial"/>
                <w:color w:val="010302"/>
                <w:szCs w:val="20"/>
              </w:rPr>
            </w:pPr>
          </w:p>
        </w:tc>
        <w:tc>
          <w:tcPr>
            <w:tcW w:w="1524" w:type="pct"/>
            <w:vAlign w:val="center"/>
          </w:tcPr>
          <w:p w14:paraId="70577A3D" w14:textId="737C1F1B" w:rsidR="0070122E" w:rsidRPr="0070122E" w:rsidRDefault="0070122E" w:rsidP="00C863AB">
            <w:pPr>
              <w:ind w:firstLine="113"/>
              <w:jc w:val="center"/>
              <w:rPr>
                <w:rFonts w:cs="Arial"/>
                <w:color w:val="010302"/>
                <w:szCs w:val="20"/>
              </w:rPr>
            </w:pPr>
          </w:p>
        </w:tc>
        <w:tc>
          <w:tcPr>
            <w:tcW w:w="1134" w:type="pct"/>
            <w:vAlign w:val="center"/>
          </w:tcPr>
          <w:p w14:paraId="66F9722A" w14:textId="7BC24784" w:rsidR="0070122E" w:rsidRPr="0070122E" w:rsidRDefault="0070122E" w:rsidP="00C863AB">
            <w:pPr>
              <w:ind w:firstLine="113"/>
              <w:jc w:val="center"/>
              <w:rPr>
                <w:rFonts w:cs="Arial"/>
                <w:color w:val="010302"/>
                <w:szCs w:val="20"/>
              </w:rPr>
            </w:pPr>
          </w:p>
        </w:tc>
        <w:tc>
          <w:tcPr>
            <w:tcW w:w="748" w:type="pct"/>
            <w:vAlign w:val="center"/>
          </w:tcPr>
          <w:p w14:paraId="0A9DA6C7" w14:textId="673E84C4" w:rsidR="0070122E" w:rsidRPr="0070122E" w:rsidRDefault="0070122E" w:rsidP="00C863AB">
            <w:pPr>
              <w:ind w:firstLine="113"/>
              <w:jc w:val="center"/>
              <w:rPr>
                <w:rFonts w:cs="Arial"/>
                <w:color w:val="010302"/>
                <w:szCs w:val="20"/>
              </w:rPr>
            </w:pPr>
          </w:p>
        </w:tc>
      </w:tr>
      <w:tr w:rsidR="0070122E" w14:paraId="6B14827E" w14:textId="77777777" w:rsidTr="00C863AB">
        <w:trPr>
          <w:trHeight w:val="500"/>
          <w:jc w:val="center"/>
        </w:trPr>
        <w:tc>
          <w:tcPr>
            <w:tcW w:w="1593" w:type="pct"/>
            <w:vAlign w:val="center"/>
          </w:tcPr>
          <w:p w14:paraId="5DC111F3" w14:textId="77777777" w:rsidR="0070122E" w:rsidRPr="0070122E" w:rsidRDefault="0070122E" w:rsidP="00C863AB">
            <w:pPr>
              <w:jc w:val="center"/>
              <w:rPr>
                <w:rFonts w:cs="Arial"/>
                <w:szCs w:val="20"/>
              </w:rPr>
            </w:pPr>
          </w:p>
        </w:tc>
        <w:tc>
          <w:tcPr>
            <w:tcW w:w="1524" w:type="pct"/>
            <w:vAlign w:val="center"/>
          </w:tcPr>
          <w:p w14:paraId="52DA8F29" w14:textId="77777777" w:rsidR="0070122E" w:rsidRPr="0070122E" w:rsidRDefault="0070122E" w:rsidP="00C863AB">
            <w:pPr>
              <w:jc w:val="center"/>
              <w:rPr>
                <w:rFonts w:cs="Arial"/>
                <w:szCs w:val="20"/>
              </w:rPr>
            </w:pPr>
          </w:p>
        </w:tc>
        <w:tc>
          <w:tcPr>
            <w:tcW w:w="1134" w:type="pct"/>
            <w:vAlign w:val="center"/>
          </w:tcPr>
          <w:p w14:paraId="25B309B6" w14:textId="77777777" w:rsidR="0070122E" w:rsidRPr="0070122E" w:rsidRDefault="0070122E" w:rsidP="00C863AB">
            <w:pPr>
              <w:jc w:val="center"/>
              <w:rPr>
                <w:rFonts w:cs="Arial"/>
                <w:szCs w:val="20"/>
              </w:rPr>
            </w:pPr>
          </w:p>
        </w:tc>
        <w:tc>
          <w:tcPr>
            <w:tcW w:w="748" w:type="pct"/>
            <w:vAlign w:val="center"/>
          </w:tcPr>
          <w:p w14:paraId="60886195" w14:textId="77777777" w:rsidR="0070122E" w:rsidRPr="0070122E" w:rsidRDefault="0070122E" w:rsidP="00C863AB">
            <w:pPr>
              <w:jc w:val="center"/>
              <w:rPr>
                <w:rFonts w:cs="Arial"/>
                <w:szCs w:val="20"/>
              </w:rPr>
            </w:pPr>
          </w:p>
        </w:tc>
      </w:tr>
      <w:tr w:rsidR="0070122E" w14:paraId="77CF2D38" w14:textId="77777777" w:rsidTr="00C863AB">
        <w:trPr>
          <w:trHeight w:val="498"/>
          <w:jc w:val="center"/>
        </w:trPr>
        <w:tc>
          <w:tcPr>
            <w:tcW w:w="1593" w:type="pct"/>
            <w:vAlign w:val="center"/>
          </w:tcPr>
          <w:p w14:paraId="0CDF1529" w14:textId="77777777" w:rsidR="0070122E" w:rsidRPr="0070122E" w:rsidRDefault="0070122E" w:rsidP="00C863AB">
            <w:pPr>
              <w:jc w:val="center"/>
              <w:rPr>
                <w:rFonts w:cs="Arial"/>
                <w:szCs w:val="20"/>
              </w:rPr>
            </w:pPr>
          </w:p>
        </w:tc>
        <w:tc>
          <w:tcPr>
            <w:tcW w:w="1524" w:type="pct"/>
            <w:vAlign w:val="center"/>
          </w:tcPr>
          <w:p w14:paraId="653B8342" w14:textId="77777777" w:rsidR="0070122E" w:rsidRPr="0070122E" w:rsidRDefault="0070122E" w:rsidP="00C863AB">
            <w:pPr>
              <w:jc w:val="center"/>
              <w:rPr>
                <w:rFonts w:cs="Arial"/>
                <w:szCs w:val="20"/>
              </w:rPr>
            </w:pPr>
          </w:p>
        </w:tc>
        <w:tc>
          <w:tcPr>
            <w:tcW w:w="1134" w:type="pct"/>
            <w:vAlign w:val="center"/>
          </w:tcPr>
          <w:p w14:paraId="3727721D" w14:textId="77777777" w:rsidR="0070122E" w:rsidRPr="0070122E" w:rsidRDefault="0070122E" w:rsidP="00C863AB">
            <w:pPr>
              <w:jc w:val="center"/>
              <w:rPr>
                <w:rFonts w:cs="Arial"/>
                <w:szCs w:val="20"/>
              </w:rPr>
            </w:pPr>
          </w:p>
        </w:tc>
        <w:tc>
          <w:tcPr>
            <w:tcW w:w="748" w:type="pct"/>
            <w:vAlign w:val="center"/>
          </w:tcPr>
          <w:p w14:paraId="7F519507" w14:textId="77777777" w:rsidR="0070122E" w:rsidRPr="0070122E" w:rsidRDefault="0070122E" w:rsidP="00C863AB">
            <w:pPr>
              <w:jc w:val="center"/>
              <w:rPr>
                <w:rFonts w:cs="Arial"/>
                <w:szCs w:val="20"/>
              </w:rPr>
            </w:pPr>
          </w:p>
        </w:tc>
      </w:tr>
      <w:tr w:rsidR="0070122E" w14:paraId="0D140EB1" w14:textId="77777777" w:rsidTr="00C863AB">
        <w:trPr>
          <w:trHeight w:val="500"/>
          <w:jc w:val="center"/>
        </w:trPr>
        <w:tc>
          <w:tcPr>
            <w:tcW w:w="1593" w:type="pct"/>
            <w:vAlign w:val="center"/>
          </w:tcPr>
          <w:p w14:paraId="6206AAF6" w14:textId="77777777" w:rsidR="0070122E" w:rsidRPr="0070122E" w:rsidRDefault="0070122E" w:rsidP="00C863AB">
            <w:pPr>
              <w:jc w:val="center"/>
              <w:rPr>
                <w:rFonts w:cs="Arial"/>
                <w:szCs w:val="20"/>
              </w:rPr>
            </w:pPr>
          </w:p>
        </w:tc>
        <w:tc>
          <w:tcPr>
            <w:tcW w:w="1524" w:type="pct"/>
            <w:vAlign w:val="center"/>
          </w:tcPr>
          <w:p w14:paraId="34D995AE" w14:textId="77777777" w:rsidR="0070122E" w:rsidRPr="0070122E" w:rsidRDefault="0070122E" w:rsidP="00C863AB">
            <w:pPr>
              <w:jc w:val="center"/>
              <w:rPr>
                <w:rFonts w:cs="Arial"/>
                <w:szCs w:val="20"/>
              </w:rPr>
            </w:pPr>
          </w:p>
        </w:tc>
        <w:tc>
          <w:tcPr>
            <w:tcW w:w="1134" w:type="pct"/>
            <w:vAlign w:val="center"/>
          </w:tcPr>
          <w:p w14:paraId="1A5006C9" w14:textId="77777777" w:rsidR="0070122E" w:rsidRPr="0070122E" w:rsidRDefault="0070122E" w:rsidP="00C863AB">
            <w:pPr>
              <w:jc w:val="center"/>
              <w:rPr>
                <w:rFonts w:cs="Arial"/>
                <w:szCs w:val="20"/>
              </w:rPr>
            </w:pPr>
          </w:p>
        </w:tc>
        <w:tc>
          <w:tcPr>
            <w:tcW w:w="748" w:type="pct"/>
            <w:vAlign w:val="center"/>
          </w:tcPr>
          <w:p w14:paraId="0B2106F1" w14:textId="77777777" w:rsidR="0070122E" w:rsidRPr="0070122E" w:rsidRDefault="0070122E" w:rsidP="00C863AB">
            <w:pPr>
              <w:jc w:val="center"/>
              <w:rPr>
                <w:rFonts w:cs="Arial"/>
                <w:szCs w:val="20"/>
              </w:rPr>
            </w:pPr>
          </w:p>
        </w:tc>
      </w:tr>
      <w:tr w:rsidR="0070122E" w14:paraId="6166D1EE" w14:textId="77777777" w:rsidTr="00C863AB">
        <w:trPr>
          <w:trHeight w:val="500"/>
          <w:jc w:val="center"/>
        </w:trPr>
        <w:tc>
          <w:tcPr>
            <w:tcW w:w="1593" w:type="pct"/>
            <w:vAlign w:val="center"/>
          </w:tcPr>
          <w:p w14:paraId="5584462F" w14:textId="77777777" w:rsidR="0070122E" w:rsidRPr="0070122E" w:rsidRDefault="0070122E" w:rsidP="00C863AB">
            <w:pPr>
              <w:jc w:val="center"/>
              <w:rPr>
                <w:rFonts w:cs="Arial"/>
                <w:szCs w:val="20"/>
              </w:rPr>
            </w:pPr>
          </w:p>
        </w:tc>
        <w:tc>
          <w:tcPr>
            <w:tcW w:w="1524" w:type="pct"/>
            <w:vAlign w:val="center"/>
          </w:tcPr>
          <w:p w14:paraId="4E856785" w14:textId="77777777" w:rsidR="0070122E" w:rsidRPr="0070122E" w:rsidRDefault="0070122E" w:rsidP="00C863AB">
            <w:pPr>
              <w:jc w:val="center"/>
              <w:rPr>
                <w:rFonts w:cs="Arial"/>
                <w:szCs w:val="20"/>
              </w:rPr>
            </w:pPr>
          </w:p>
        </w:tc>
        <w:tc>
          <w:tcPr>
            <w:tcW w:w="1134" w:type="pct"/>
            <w:vAlign w:val="center"/>
          </w:tcPr>
          <w:p w14:paraId="6EE1291D" w14:textId="77777777" w:rsidR="0070122E" w:rsidRPr="0070122E" w:rsidRDefault="0070122E" w:rsidP="00C863AB">
            <w:pPr>
              <w:jc w:val="center"/>
              <w:rPr>
                <w:rFonts w:cs="Arial"/>
                <w:szCs w:val="20"/>
              </w:rPr>
            </w:pPr>
          </w:p>
        </w:tc>
        <w:tc>
          <w:tcPr>
            <w:tcW w:w="748" w:type="pct"/>
            <w:vAlign w:val="center"/>
          </w:tcPr>
          <w:p w14:paraId="4EF32888" w14:textId="77777777" w:rsidR="0070122E" w:rsidRPr="0070122E" w:rsidRDefault="0070122E" w:rsidP="00C863AB">
            <w:pPr>
              <w:jc w:val="center"/>
              <w:rPr>
                <w:rFonts w:cs="Arial"/>
                <w:szCs w:val="20"/>
              </w:rPr>
            </w:pPr>
          </w:p>
        </w:tc>
      </w:tr>
      <w:tr w:rsidR="0070122E" w14:paraId="22FE4AFF" w14:textId="77777777" w:rsidTr="00C863AB">
        <w:trPr>
          <w:trHeight w:val="498"/>
          <w:jc w:val="center"/>
        </w:trPr>
        <w:tc>
          <w:tcPr>
            <w:tcW w:w="1593" w:type="pct"/>
            <w:vAlign w:val="center"/>
          </w:tcPr>
          <w:p w14:paraId="40908036" w14:textId="77777777" w:rsidR="0070122E" w:rsidRPr="0070122E" w:rsidRDefault="0070122E" w:rsidP="00C863AB">
            <w:pPr>
              <w:jc w:val="center"/>
              <w:rPr>
                <w:rFonts w:cs="Arial"/>
                <w:szCs w:val="20"/>
              </w:rPr>
            </w:pPr>
          </w:p>
        </w:tc>
        <w:tc>
          <w:tcPr>
            <w:tcW w:w="1524" w:type="pct"/>
            <w:vAlign w:val="center"/>
          </w:tcPr>
          <w:p w14:paraId="02936EEA" w14:textId="77777777" w:rsidR="0070122E" w:rsidRPr="0070122E" w:rsidRDefault="0070122E" w:rsidP="00C863AB">
            <w:pPr>
              <w:jc w:val="center"/>
              <w:rPr>
                <w:rFonts w:cs="Arial"/>
                <w:szCs w:val="20"/>
              </w:rPr>
            </w:pPr>
          </w:p>
        </w:tc>
        <w:tc>
          <w:tcPr>
            <w:tcW w:w="1134" w:type="pct"/>
            <w:vAlign w:val="center"/>
          </w:tcPr>
          <w:p w14:paraId="6D12AB92" w14:textId="77777777" w:rsidR="0070122E" w:rsidRPr="0070122E" w:rsidRDefault="0070122E" w:rsidP="00C863AB">
            <w:pPr>
              <w:jc w:val="center"/>
              <w:rPr>
                <w:rFonts w:cs="Arial"/>
                <w:szCs w:val="20"/>
              </w:rPr>
            </w:pPr>
          </w:p>
        </w:tc>
        <w:tc>
          <w:tcPr>
            <w:tcW w:w="748" w:type="pct"/>
            <w:vAlign w:val="center"/>
          </w:tcPr>
          <w:p w14:paraId="004CF276" w14:textId="77777777" w:rsidR="0070122E" w:rsidRPr="0070122E" w:rsidRDefault="0070122E" w:rsidP="00C863AB">
            <w:pPr>
              <w:jc w:val="center"/>
              <w:rPr>
                <w:rFonts w:cs="Arial"/>
                <w:szCs w:val="20"/>
              </w:rPr>
            </w:pPr>
          </w:p>
        </w:tc>
      </w:tr>
      <w:tr w:rsidR="0070122E" w14:paraId="20BA74D5" w14:textId="77777777" w:rsidTr="00C863AB">
        <w:trPr>
          <w:trHeight w:val="500"/>
          <w:jc w:val="center"/>
        </w:trPr>
        <w:tc>
          <w:tcPr>
            <w:tcW w:w="1593" w:type="pct"/>
            <w:vAlign w:val="center"/>
          </w:tcPr>
          <w:p w14:paraId="108FDFF9" w14:textId="77777777" w:rsidR="0070122E" w:rsidRPr="0070122E" w:rsidRDefault="0070122E" w:rsidP="00C863AB">
            <w:pPr>
              <w:jc w:val="center"/>
              <w:rPr>
                <w:rFonts w:cs="Arial"/>
                <w:szCs w:val="20"/>
              </w:rPr>
            </w:pPr>
          </w:p>
        </w:tc>
        <w:tc>
          <w:tcPr>
            <w:tcW w:w="1524" w:type="pct"/>
            <w:vAlign w:val="center"/>
          </w:tcPr>
          <w:p w14:paraId="7A901252" w14:textId="77777777" w:rsidR="0070122E" w:rsidRPr="0070122E" w:rsidRDefault="0070122E" w:rsidP="00C863AB">
            <w:pPr>
              <w:jc w:val="center"/>
              <w:rPr>
                <w:rFonts w:cs="Arial"/>
                <w:szCs w:val="20"/>
              </w:rPr>
            </w:pPr>
          </w:p>
        </w:tc>
        <w:tc>
          <w:tcPr>
            <w:tcW w:w="1134" w:type="pct"/>
            <w:vAlign w:val="center"/>
          </w:tcPr>
          <w:p w14:paraId="041BBCD8" w14:textId="77777777" w:rsidR="0070122E" w:rsidRPr="0070122E" w:rsidRDefault="0070122E" w:rsidP="00C863AB">
            <w:pPr>
              <w:jc w:val="center"/>
              <w:rPr>
                <w:rFonts w:cs="Arial"/>
                <w:szCs w:val="20"/>
              </w:rPr>
            </w:pPr>
          </w:p>
        </w:tc>
        <w:tc>
          <w:tcPr>
            <w:tcW w:w="748" w:type="pct"/>
            <w:vAlign w:val="center"/>
          </w:tcPr>
          <w:p w14:paraId="3728510F" w14:textId="77777777" w:rsidR="0070122E" w:rsidRPr="0070122E" w:rsidRDefault="0070122E" w:rsidP="00C863AB">
            <w:pPr>
              <w:jc w:val="center"/>
              <w:rPr>
                <w:rFonts w:cs="Arial"/>
                <w:szCs w:val="20"/>
              </w:rPr>
            </w:pPr>
          </w:p>
        </w:tc>
      </w:tr>
      <w:tr w:rsidR="0070122E" w14:paraId="4FE1D150" w14:textId="77777777" w:rsidTr="00C863AB">
        <w:trPr>
          <w:trHeight w:val="500"/>
          <w:jc w:val="center"/>
        </w:trPr>
        <w:tc>
          <w:tcPr>
            <w:tcW w:w="1593" w:type="pct"/>
            <w:vAlign w:val="center"/>
          </w:tcPr>
          <w:p w14:paraId="2C20D4B0" w14:textId="77777777" w:rsidR="0070122E" w:rsidRPr="0070122E" w:rsidRDefault="0070122E" w:rsidP="00C863AB">
            <w:pPr>
              <w:jc w:val="center"/>
              <w:rPr>
                <w:rFonts w:cs="Arial"/>
                <w:szCs w:val="20"/>
              </w:rPr>
            </w:pPr>
          </w:p>
        </w:tc>
        <w:tc>
          <w:tcPr>
            <w:tcW w:w="1524" w:type="pct"/>
            <w:vAlign w:val="center"/>
          </w:tcPr>
          <w:p w14:paraId="028C3E74" w14:textId="77777777" w:rsidR="0070122E" w:rsidRPr="0070122E" w:rsidRDefault="0070122E" w:rsidP="00C863AB">
            <w:pPr>
              <w:jc w:val="center"/>
              <w:rPr>
                <w:rFonts w:cs="Arial"/>
                <w:szCs w:val="20"/>
              </w:rPr>
            </w:pPr>
          </w:p>
        </w:tc>
        <w:tc>
          <w:tcPr>
            <w:tcW w:w="1134" w:type="pct"/>
            <w:vAlign w:val="center"/>
          </w:tcPr>
          <w:p w14:paraId="5944ABCD" w14:textId="77777777" w:rsidR="0070122E" w:rsidRPr="0070122E" w:rsidRDefault="0070122E" w:rsidP="00C863AB">
            <w:pPr>
              <w:jc w:val="center"/>
              <w:rPr>
                <w:rFonts w:cs="Arial"/>
                <w:szCs w:val="20"/>
              </w:rPr>
            </w:pPr>
          </w:p>
        </w:tc>
        <w:tc>
          <w:tcPr>
            <w:tcW w:w="748" w:type="pct"/>
            <w:vAlign w:val="center"/>
          </w:tcPr>
          <w:p w14:paraId="3A7FB224" w14:textId="77777777" w:rsidR="0070122E" w:rsidRPr="0070122E" w:rsidRDefault="0070122E" w:rsidP="00C863AB">
            <w:pPr>
              <w:jc w:val="center"/>
              <w:rPr>
                <w:rFonts w:cs="Arial"/>
                <w:szCs w:val="20"/>
              </w:rPr>
            </w:pPr>
          </w:p>
        </w:tc>
      </w:tr>
      <w:tr w:rsidR="0070122E" w14:paraId="1D72D709" w14:textId="77777777" w:rsidTr="00C863AB">
        <w:trPr>
          <w:trHeight w:val="498"/>
          <w:jc w:val="center"/>
        </w:trPr>
        <w:tc>
          <w:tcPr>
            <w:tcW w:w="1593" w:type="pct"/>
            <w:vAlign w:val="center"/>
          </w:tcPr>
          <w:p w14:paraId="2527D9C8" w14:textId="77777777" w:rsidR="0070122E" w:rsidRPr="0070122E" w:rsidRDefault="0070122E" w:rsidP="00C863AB">
            <w:pPr>
              <w:jc w:val="center"/>
              <w:rPr>
                <w:rFonts w:cs="Arial"/>
                <w:szCs w:val="20"/>
              </w:rPr>
            </w:pPr>
          </w:p>
        </w:tc>
        <w:tc>
          <w:tcPr>
            <w:tcW w:w="1524" w:type="pct"/>
            <w:vAlign w:val="center"/>
          </w:tcPr>
          <w:p w14:paraId="04DAA0D5" w14:textId="77777777" w:rsidR="0070122E" w:rsidRPr="0070122E" w:rsidRDefault="0070122E" w:rsidP="00C863AB">
            <w:pPr>
              <w:jc w:val="center"/>
              <w:rPr>
                <w:rFonts w:cs="Arial"/>
                <w:szCs w:val="20"/>
              </w:rPr>
            </w:pPr>
          </w:p>
        </w:tc>
        <w:tc>
          <w:tcPr>
            <w:tcW w:w="1134" w:type="pct"/>
            <w:vAlign w:val="center"/>
          </w:tcPr>
          <w:p w14:paraId="5258B051" w14:textId="77777777" w:rsidR="0070122E" w:rsidRPr="0070122E" w:rsidRDefault="0070122E" w:rsidP="00C863AB">
            <w:pPr>
              <w:jc w:val="center"/>
              <w:rPr>
                <w:rFonts w:cs="Arial"/>
                <w:szCs w:val="20"/>
              </w:rPr>
            </w:pPr>
          </w:p>
        </w:tc>
        <w:tc>
          <w:tcPr>
            <w:tcW w:w="748" w:type="pct"/>
            <w:vAlign w:val="center"/>
          </w:tcPr>
          <w:p w14:paraId="2F710252" w14:textId="77777777" w:rsidR="0070122E" w:rsidRPr="0070122E" w:rsidRDefault="0070122E" w:rsidP="00C863AB">
            <w:pPr>
              <w:jc w:val="center"/>
              <w:rPr>
                <w:rFonts w:cs="Arial"/>
                <w:szCs w:val="20"/>
              </w:rPr>
            </w:pPr>
          </w:p>
        </w:tc>
      </w:tr>
      <w:tr w:rsidR="0070122E" w14:paraId="1CBC5F4B" w14:textId="77777777" w:rsidTr="00C863AB">
        <w:trPr>
          <w:trHeight w:val="500"/>
          <w:jc w:val="center"/>
        </w:trPr>
        <w:tc>
          <w:tcPr>
            <w:tcW w:w="1593" w:type="pct"/>
            <w:vAlign w:val="center"/>
          </w:tcPr>
          <w:p w14:paraId="59B0468A" w14:textId="77777777" w:rsidR="0070122E" w:rsidRPr="0070122E" w:rsidRDefault="0070122E" w:rsidP="00C863AB">
            <w:pPr>
              <w:jc w:val="center"/>
              <w:rPr>
                <w:rFonts w:cs="Arial"/>
                <w:szCs w:val="20"/>
              </w:rPr>
            </w:pPr>
          </w:p>
        </w:tc>
        <w:tc>
          <w:tcPr>
            <w:tcW w:w="1524" w:type="pct"/>
            <w:vAlign w:val="center"/>
          </w:tcPr>
          <w:p w14:paraId="5A8F06E8" w14:textId="77777777" w:rsidR="0070122E" w:rsidRPr="0070122E" w:rsidRDefault="0070122E" w:rsidP="00C863AB">
            <w:pPr>
              <w:jc w:val="center"/>
              <w:rPr>
                <w:rFonts w:cs="Arial"/>
                <w:szCs w:val="20"/>
              </w:rPr>
            </w:pPr>
          </w:p>
        </w:tc>
        <w:tc>
          <w:tcPr>
            <w:tcW w:w="1134" w:type="pct"/>
            <w:vAlign w:val="center"/>
          </w:tcPr>
          <w:p w14:paraId="3C08C5E7" w14:textId="77777777" w:rsidR="0070122E" w:rsidRPr="0070122E" w:rsidRDefault="0070122E" w:rsidP="00C863AB">
            <w:pPr>
              <w:jc w:val="center"/>
              <w:rPr>
                <w:rFonts w:cs="Arial"/>
                <w:szCs w:val="20"/>
              </w:rPr>
            </w:pPr>
          </w:p>
        </w:tc>
        <w:tc>
          <w:tcPr>
            <w:tcW w:w="748" w:type="pct"/>
            <w:vAlign w:val="center"/>
          </w:tcPr>
          <w:p w14:paraId="379CFDAB" w14:textId="77777777" w:rsidR="0070122E" w:rsidRPr="0070122E" w:rsidRDefault="0070122E" w:rsidP="00C863AB">
            <w:pPr>
              <w:jc w:val="center"/>
              <w:rPr>
                <w:rFonts w:cs="Arial"/>
                <w:szCs w:val="20"/>
              </w:rPr>
            </w:pPr>
          </w:p>
        </w:tc>
      </w:tr>
      <w:tr w:rsidR="0070122E" w14:paraId="2FCA917D" w14:textId="77777777" w:rsidTr="00C863AB">
        <w:trPr>
          <w:trHeight w:val="500"/>
          <w:jc w:val="center"/>
        </w:trPr>
        <w:tc>
          <w:tcPr>
            <w:tcW w:w="1593" w:type="pct"/>
            <w:vAlign w:val="center"/>
          </w:tcPr>
          <w:p w14:paraId="01A06F61" w14:textId="77777777" w:rsidR="0070122E" w:rsidRPr="0070122E" w:rsidRDefault="0070122E" w:rsidP="00C863AB">
            <w:pPr>
              <w:jc w:val="center"/>
              <w:rPr>
                <w:rFonts w:cs="Arial"/>
                <w:szCs w:val="20"/>
              </w:rPr>
            </w:pPr>
          </w:p>
        </w:tc>
        <w:tc>
          <w:tcPr>
            <w:tcW w:w="1524" w:type="pct"/>
            <w:vAlign w:val="center"/>
          </w:tcPr>
          <w:p w14:paraId="02DD9962" w14:textId="77777777" w:rsidR="0070122E" w:rsidRPr="0070122E" w:rsidRDefault="0070122E" w:rsidP="00C863AB">
            <w:pPr>
              <w:jc w:val="center"/>
              <w:rPr>
                <w:rFonts w:cs="Arial"/>
                <w:szCs w:val="20"/>
              </w:rPr>
            </w:pPr>
          </w:p>
        </w:tc>
        <w:tc>
          <w:tcPr>
            <w:tcW w:w="1134" w:type="pct"/>
            <w:vAlign w:val="center"/>
          </w:tcPr>
          <w:p w14:paraId="0A520079" w14:textId="77777777" w:rsidR="0070122E" w:rsidRPr="0070122E" w:rsidRDefault="0070122E" w:rsidP="00C863AB">
            <w:pPr>
              <w:jc w:val="center"/>
              <w:rPr>
                <w:rFonts w:cs="Arial"/>
                <w:szCs w:val="20"/>
              </w:rPr>
            </w:pPr>
          </w:p>
        </w:tc>
        <w:tc>
          <w:tcPr>
            <w:tcW w:w="748" w:type="pct"/>
            <w:vAlign w:val="center"/>
          </w:tcPr>
          <w:p w14:paraId="06E8E5F5" w14:textId="77777777" w:rsidR="0070122E" w:rsidRPr="0070122E" w:rsidRDefault="0070122E" w:rsidP="00C863AB">
            <w:pPr>
              <w:jc w:val="center"/>
              <w:rPr>
                <w:rFonts w:cs="Arial"/>
                <w:szCs w:val="20"/>
              </w:rPr>
            </w:pPr>
          </w:p>
        </w:tc>
      </w:tr>
      <w:tr w:rsidR="0070122E" w14:paraId="66042444" w14:textId="77777777" w:rsidTr="00C863AB">
        <w:trPr>
          <w:trHeight w:val="498"/>
          <w:jc w:val="center"/>
        </w:trPr>
        <w:tc>
          <w:tcPr>
            <w:tcW w:w="1593" w:type="pct"/>
            <w:vAlign w:val="center"/>
          </w:tcPr>
          <w:p w14:paraId="093C2C9C" w14:textId="77777777" w:rsidR="0070122E" w:rsidRPr="0070122E" w:rsidRDefault="0070122E" w:rsidP="00C863AB">
            <w:pPr>
              <w:jc w:val="center"/>
              <w:rPr>
                <w:rFonts w:cs="Arial"/>
                <w:szCs w:val="20"/>
              </w:rPr>
            </w:pPr>
          </w:p>
        </w:tc>
        <w:tc>
          <w:tcPr>
            <w:tcW w:w="1524" w:type="pct"/>
            <w:vAlign w:val="center"/>
          </w:tcPr>
          <w:p w14:paraId="64880445" w14:textId="77777777" w:rsidR="0070122E" w:rsidRPr="0070122E" w:rsidRDefault="0070122E" w:rsidP="00C863AB">
            <w:pPr>
              <w:jc w:val="center"/>
              <w:rPr>
                <w:rFonts w:cs="Arial"/>
                <w:szCs w:val="20"/>
              </w:rPr>
            </w:pPr>
          </w:p>
        </w:tc>
        <w:tc>
          <w:tcPr>
            <w:tcW w:w="1134" w:type="pct"/>
            <w:vAlign w:val="center"/>
          </w:tcPr>
          <w:p w14:paraId="5118B7F9" w14:textId="77777777" w:rsidR="0070122E" w:rsidRPr="0070122E" w:rsidRDefault="0070122E" w:rsidP="00C863AB">
            <w:pPr>
              <w:jc w:val="center"/>
              <w:rPr>
                <w:rFonts w:cs="Arial"/>
                <w:szCs w:val="20"/>
              </w:rPr>
            </w:pPr>
          </w:p>
        </w:tc>
        <w:tc>
          <w:tcPr>
            <w:tcW w:w="748" w:type="pct"/>
            <w:vAlign w:val="center"/>
          </w:tcPr>
          <w:p w14:paraId="3C56B901" w14:textId="77777777" w:rsidR="0070122E" w:rsidRPr="0070122E" w:rsidRDefault="0070122E" w:rsidP="00C863AB">
            <w:pPr>
              <w:jc w:val="center"/>
              <w:rPr>
                <w:rFonts w:cs="Arial"/>
                <w:szCs w:val="20"/>
              </w:rPr>
            </w:pPr>
          </w:p>
        </w:tc>
      </w:tr>
      <w:tr w:rsidR="0070122E" w14:paraId="5964555D" w14:textId="77777777" w:rsidTr="00C863AB">
        <w:trPr>
          <w:trHeight w:val="500"/>
          <w:jc w:val="center"/>
        </w:trPr>
        <w:tc>
          <w:tcPr>
            <w:tcW w:w="1593" w:type="pct"/>
            <w:vAlign w:val="center"/>
          </w:tcPr>
          <w:p w14:paraId="47F03ACA" w14:textId="77777777" w:rsidR="0070122E" w:rsidRPr="0070122E" w:rsidRDefault="0070122E" w:rsidP="00C863AB">
            <w:pPr>
              <w:jc w:val="center"/>
              <w:rPr>
                <w:rFonts w:cs="Arial"/>
                <w:szCs w:val="20"/>
              </w:rPr>
            </w:pPr>
          </w:p>
        </w:tc>
        <w:tc>
          <w:tcPr>
            <w:tcW w:w="1524" w:type="pct"/>
            <w:vAlign w:val="center"/>
          </w:tcPr>
          <w:p w14:paraId="660C3B69" w14:textId="77777777" w:rsidR="0070122E" w:rsidRPr="0070122E" w:rsidRDefault="0070122E" w:rsidP="00C863AB">
            <w:pPr>
              <w:jc w:val="center"/>
              <w:rPr>
                <w:rFonts w:cs="Arial"/>
                <w:szCs w:val="20"/>
              </w:rPr>
            </w:pPr>
          </w:p>
        </w:tc>
        <w:tc>
          <w:tcPr>
            <w:tcW w:w="1134" w:type="pct"/>
            <w:vAlign w:val="center"/>
          </w:tcPr>
          <w:p w14:paraId="7E5017C9" w14:textId="77777777" w:rsidR="0070122E" w:rsidRPr="0070122E" w:rsidRDefault="0070122E" w:rsidP="00C863AB">
            <w:pPr>
              <w:jc w:val="center"/>
              <w:rPr>
                <w:rFonts w:cs="Arial"/>
                <w:szCs w:val="20"/>
              </w:rPr>
            </w:pPr>
          </w:p>
        </w:tc>
        <w:tc>
          <w:tcPr>
            <w:tcW w:w="748" w:type="pct"/>
            <w:vAlign w:val="center"/>
          </w:tcPr>
          <w:p w14:paraId="61AD88C2" w14:textId="77777777" w:rsidR="0070122E" w:rsidRPr="0070122E" w:rsidRDefault="0070122E" w:rsidP="00C863AB">
            <w:pPr>
              <w:jc w:val="center"/>
              <w:rPr>
                <w:rFonts w:cs="Arial"/>
                <w:szCs w:val="20"/>
              </w:rPr>
            </w:pPr>
          </w:p>
        </w:tc>
      </w:tr>
      <w:tr w:rsidR="00DA751C" w14:paraId="785D79B4" w14:textId="77777777" w:rsidTr="00C863AB">
        <w:trPr>
          <w:trHeight w:val="500"/>
          <w:jc w:val="center"/>
        </w:trPr>
        <w:tc>
          <w:tcPr>
            <w:tcW w:w="1593" w:type="pct"/>
            <w:vAlign w:val="center"/>
          </w:tcPr>
          <w:p w14:paraId="450DB163" w14:textId="77777777" w:rsidR="00DA751C" w:rsidRPr="0070122E" w:rsidRDefault="00DA751C" w:rsidP="00C863AB">
            <w:pPr>
              <w:jc w:val="center"/>
              <w:rPr>
                <w:rFonts w:cs="Arial"/>
                <w:szCs w:val="20"/>
              </w:rPr>
            </w:pPr>
          </w:p>
        </w:tc>
        <w:tc>
          <w:tcPr>
            <w:tcW w:w="1524" w:type="pct"/>
            <w:vAlign w:val="center"/>
          </w:tcPr>
          <w:p w14:paraId="395B07E5" w14:textId="77777777" w:rsidR="00DA751C" w:rsidRPr="0070122E" w:rsidRDefault="00DA751C" w:rsidP="00C863AB">
            <w:pPr>
              <w:jc w:val="center"/>
              <w:rPr>
                <w:rFonts w:cs="Arial"/>
                <w:szCs w:val="20"/>
              </w:rPr>
            </w:pPr>
          </w:p>
        </w:tc>
        <w:tc>
          <w:tcPr>
            <w:tcW w:w="1134" w:type="pct"/>
            <w:vAlign w:val="center"/>
          </w:tcPr>
          <w:p w14:paraId="744AA95D" w14:textId="77777777" w:rsidR="00DA751C" w:rsidRPr="0070122E" w:rsidRDefault="00DA751C" w:rsidP="00C863AB">
            <w:pPr>
              <w:jc w:val="center"/>
              <w:rPr>
                <w:rFonts w:cs="Arial"/>
                <w:szCs w:val="20"/>
              </w:rPr>
            </w:pPr>
          </w:p>
        </w:tc>
        <w:tc>
          <w:tcPr>
            <w:tcW w:w="748" w:type="pct"/>
            <w:vAlign w:val="center"/>
          </w:tcPr>
          <w:p w14:paraId="6F50586E" w14:textId="77777777" w:rsidR="00DA751C" w:rsidRPr="0070122E" w:rsidRDefault="00DA751C" w:rsidP="00C863AB">
            <w:pPr>
              <w:jc w:val="center"/>
              <w:rPr>
                <w:rFonts w:cs="Arial"/>
                <w:szCs w:val="20"/>
              </w:rPr>
            </w:pPr>
          </w:p>
        </w:tc>
      </w:tr>
    </w:tbl>
    <w:p w14:paraId="209A1CBA" w14:textId="77777777" w:rsidR="00DC3553" w:rsidRDefault="00DC3553"/>
    <w:sectPr w:rsidR="00DC3553" w:rsidSect="002C36B7">
      <w:pgSz w:w="16850" w:h="11910"/>
      <w:pgMar w:top="499" w:right="499" w:bottom="403" w:left="49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022EA" w14:textId="77777777" w:rsidR="009A6432" w:rsidRDefault="009A6432" w:rsidP="007F5B8A">
      <w:r>
        <w:separator/>
      </w:r>
    </w:p>
  </w:endnote>
  <w:endnote w:type="continuationSeparator" w:id="0">
    <w:p w14:paraId="4B8BA4E3" w14:textId="77777777" w:rsidR="009A6432" w:rsidRDefault="009A6432" w:rsidP="007F5B8A">
      <w:r>
        <w:continuationSeparator/>
      </w:r>
    </w:p>
  </w:endnote>
  <w:endnote w:type="continuationNotice" w:id="1">
    <w:p w14:paraId="343B327A" w14:textId="77777777" w:rsidR="009A6432" w:rsidRDefault="009A64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rial-BoldMT">
    <w:altName w:val="Arial"/>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6297726"/>
      <w:docPartObj>
        <w:docPartGallery w:val="Page Numbers (Bottom of Page)"/>
        <w:docPartUnique/>
      </w:docPartObj>
    </w:sdtPr>
    <w:sdtEndPr>
      <w:rPr>
        <w:noProof/>
      </w:rPr>
    </w:sdtEndPr>
    <w:sdtContent>
      <w:p w14:paraId="2A261F7D" w14:textId="0211D15A" w:rsidR="007F5B8A" w:rsidRDefault="007F5B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BD5009" w14:textId="623CA59A" w:rsidR="007F5B8A" w:rsidRDefault="007F5B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AA5C" w14:textId="7671E636" w:rsidR="007E0149" w:rsidRDefault="007E0149">
    <w:pPr>
      <w:pStyle w:val="Footer"/>
      <w:jc w:val="center"/>
    </w:pPr>
    <w:r>
      <w:fldChar w:fldCharType="begin"/>
    </w:r>
    <w:r>
      <w:instrText xml:space="preserve"> PAGE   \* MERGEFORMAT </w:instrText>
    </w:r>
    <w:r>
      <w:fldChar w:fldCharType="separate"/>
    </w:r>
    <w:r>
      <w:rPr>
        <w:noProof/>
      </w:rPr>
      <w:t>2</w:t>
    </w:r>
    <w:r>
      <w:rPr>
        <w:noProof/>
      </w:rPr>
      <w:fldChar w:fldCharType="end"/>
    </w:r>
  </w:p>
  <w:p w14:paraId="7BB45D27" w14:textId="77777777" w:rsidR="007E0149" w:rsidRDefault="007E01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378B4" w14:textId="77777777" w:rsidR="009A6432" w:rsidRDefault="009A6432" w:rsidP="007F5B8A">
      <w:r>
        <w:separator/>
      </w:r>
    </w:p>
  </w:footnote>
  <w:footnote w:type="continuationSeparator" w:id="0">
    <w:p w14:paraId="2273E45B" w14:textId="77777777" w:rsidR="009A6432" w:rsidRDefault="009A6432" w:rsidP="007F5B8A">
      <w:r>
        <w:continuationSeparator/>
      </w:r>
    </w:p>
  </w:footnote>
  <w:footnote w:type="continuationNotice" w:id="1">
    <w:p w14:paraId="19CD81A3" w14:textId="77777777" w:rsidR="009A6432" w:rsidRDefault="009A64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11818" w14:textId="5882065F" w:rsidR="001C1BC0" w:rsidRDefault="00944953">
    <w:pPr>
      <w:pStyle w:val="Header"/>
      <w:rPr>
        <w:lang w:val="en-GB"/>
      </w:rPr>
    </w:pPr>
    <w:r>
      <w:rPr>
        <w:noProof/>
        <w:lang w:eastAsia="en-GB"/>
      </w:rPr>
      <w:drawing>
        <wp:anchor distT="0" distB="0" distL="114300" distR="114300" simplePos="0" relativeHeight="251671552" behindDoc="0" locked="0" layoutInCell="1" allowOverlap="1" wp14:anchorId="18CCA98B" wp14:editId="0EFE523C">
          <wp:simplePos x="0" y="0"/>
          <wp:positionH relativeFrom="column">
            <wp:posOffset>4147820</wp:posOffset>
          </wp:positionH>
          <wp:positionV relativeFrom="paragraph">
            <wp:posOffset>153670</wp:posOffset>
          </wp:positionV>
          <wp:extent cx="1720850" cy="342900"/>
          <wp:effectExtent l="0" t="0" r="0" b="0"/>
          <wp:wrapNone/>
          <wp:docPr id="2121644188" name="Picture 2121644188"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531710" name="Picture 644531710" descr="A close-up of a logo&#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0850" cy="342900"/>
                  </a:xfrm>
                  <a:prstGeom prst="rect">
                    <a:avLst/>
                  </a:prstGeom>
                </pic:spPr>
              </pic:pic>
            </a:graphicData>
          </a:graphic>
          <wp14:sizeRelH relativeFrom="margin">
            <wp14:pctWidth>0</wp14:pctWidth>
          </wp14:sizeRelH>
          <wp14:sizeRelV relativeFrom="margin">
            <wp14:pctHeight>0</wp14:pctHeight>
          </wp14:sizeRelV>
        </wp:anchor>
      </w:drawing>
    </w:r>
    <w:r w:rsidRPr="006C198A">
      <w:rPr>
        <w:noProof/>
        <w:lang w:eastAsia="en-GB"/>
      </w:rPr>
      <w:drawing>
        <wp:anchor distT="0" distB="0" distL="114300" distR="114300" simplePos="0" relativeHeight="251669504" behindDoc="0" locked="0" layoutInCell="1" allowOverlap="1" wp14:anchorId="3E2E8995" wp14:editId="4DA582FD">
          <wp:simplePos x="0" y="0"/>
          <wp:positionH relativeFrom="column">
            <wp:posOffset>2633980</wp:posOffset>
          </wp:positionH>
          <wp:positionV relativeFrom="paragraph">
            <wp:posOffset>36195</wp:posOffset>
          </wp:positionV>
          <wp:extent cx="1143000" cy="565150"/>
          <wp:effectExtent l="0" t="0" r="0" b="6350"/>
          <wp:wrapNone/>
          <wp:docPr id="1563484579" name="Picture 1563484579"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37367" name="Picture 382337367" descr="A logo for a company&#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565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C198A">
      <w:rPr>
        <w:noProof/>
        <w:lang w:eastAsia="en-GB"/>
      </w:rPr>
      <w:drawing>
        <wp:anchor distT="0" distB="0" distL="114300" distR="114300" simplePos="0" relativeHeight="251667456" behindDoc="0" locked="0" layoutInCell="1" allowOverlap="1" wp14:anchorId="7852E3EA" wp14:editId="619F10C7">
          <wp:simplePos x="0" y="0"/>
          <wp:positionH relativeFrom="column">
            <wp:posOffset>977900</wp:posOffset>
          </wp:positionH>
          <wp:positionV relativeFrom="paragraph">
            <wp:posOffset>69215</wp:posOffset>
          </wp:positionV>
          <wp:extent cx="1284605" cy="558800"/>
          <wp:effectExtent l="0" t="0" r="0" b="0"/>
          <wp:wrapNone/>
          <wp:docPr id="547034831" name="Picture 547034831" descr="A green leaf and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266561" name="Picture 624266561" descr="A green leaf and blue text&#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84605" cy="558800"/>
                  </a:xfrm>
                  <a:prstGeom prst="rect">
                    <a:avLst/>
                  </a:prstGeom>
                  <a:noFill/>
                </pic:spPr>
              </pic:pic>
            </a:graphicData>
          </a:graphic>
          <wp14:sizeRelH relativeFrom="margin">
            <wp14:pctWidth>0</wp14:pctWidth>
          </wp14:sizeRelH>
          <wp14:sizeRelV relativeFrom="margin">
            <wp14:pctHeight>0</wp14:pctHeight>
          </wp14:sizeRelV>
        </wp:anchor>
      </w:drawing>
    </w:r>
    <w:r w:rsidR="00DD07F1" w:rsidRPr="006C198A">
      <w:rPr>
        <w:noProof/>
        <w:lang w:eastAsia="en-GB"/>
      </w:rPr>
      <w:drawing>
        <wp:anchor distT="0" distB="0" distL="114300" distR="114300" simplePos="0" relativeHeight="251665408" behindDoc="0" locked="0" layoutInCell="1" allowOverlap="1" wp14:anchorId="64601FCD" wp14:editId="2E539F93">
          <wp:simplePos x="0" y="0"/>
          <wp:positionH relativeFrom="column">
            <wp:posOffset>-309083</wp:posOffset>
          </wp:positionH>
          <wp:positionV relativeFrom="paragraph">
            <wp:posOffset>67945</wp:posOffset>
          </wp:positionV>
          <wp:extent cx="1143000" cy="545538"/>
          <wp:effectExtent l="0" t="0" r="0" b="6985"/>
          <wp:wrapNone/>
          <wp:docPr id="219210714" name="Picture 219210714" descr="A logo with blue and orang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998869" name="Picture 986998869" descr="A logo with blue and orange letters&#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43000" cy="545538"/>
                  </a:xfrm>
                  <a:prstGeom prst="rect">
                    <a:avLst/>
                  </a:prstGeom>
                </pic:spPr>
              </pic:pic>
            </a:graphicData>
          </a:graphic>
          <wp14:sizeRelH relativeFrom="margin">
            <wp14:pctWidth>0</wp14:pctWidth>
          </wp14:sizeRelH>
          <wp14:sizeRelV relativeFrom="margin">
            <wp14:pctHeight>0</wp14:pctHeight>
          </wp14:sizeRelV>
        </wp:anchor>
      </w:drawing>
    </w:r>
  </w:p>
  <w:p w14:paraId="17C9FBB6" w14:textId="3EED813C" w:rsidR="001C1BC0" w:rsidRDefault="001C1BC0">
    <w:pPr>
      <w:pStyle w:val="Header"/>
      <w:rPr>
        <w:lang w:val="en-GB"/>
      </w:rPr>
    </w:pPr>
  </w:p>
  <w:p w14:paraId="778CEC02" w14:textId="5563436E" w:rsidR="001C1BC0" w:rsidRDefault="001C1BC0">
    <w:pPr>
      <w:pStyle w:val="Header"/>
      <w:rPr>
        <w:lang w:val="en-GB"/>
      </w:rPr>
    </w:pPr>
  </w:p>
  <w:p w14:paraId="657BD534" w14:textId="5867AEF3" w:rsidR="001C1BC0" w:rsidRDefault="001C1BC0">
    <w:pPr>
      <w:pStyle w:val="Header"/>
      <w:rPr>
        <w:lang w:val="en-GB"/>
      </w:rPr>
    </w:pPr>
  </w:p>
  <w:p w14:paraId="0B91F989" w14:textId="4BBC03EA" w:rsidR="001C1BC0" w:rsidRPr="001C1BC0" w:rsidRDefault="001C1BC0">
    <w:pPr>
      <w:pStyle w:val="Header"/>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1DCCD" w14:textId="136D0BC9" w:rsidR="001C1BC0" w:rsidRDefault="00DD07F1">
    <w:pPr>
      <w:pStyle w:val="Header"/>
    </w:pPr>
    <w:r w:rsidRPr="006C198A">
      <w:rPr>
        <w:noProof/>
        <w:lang w:eastAsia="en-GB"/>
      </w:rPr>
      <w:drawing>
        <wp:anchor distT="0" distB="0" distL="114300" distR="114300" simplePos="0" relativeHeight="251673600" behindDoc="0" locked="0" layoutInCell="1" allowOverlap="1" wp14:anchorId="729C272D" wp14:editId="39084EEB">
          <wp:simplePos x="0" y="0"/>
          <wp:positionH relativeFrom="column">
            <wp:posOffset>1428750</wp:posOffset>
          </wp:positionH>
          <wp:positionV relativeFrom="paragraph">
            <wp:posOffset>-13970</wp:posOffset>
          </wp:positionV>
          <wp:extent cx="1284605" cy="558800"/>
          <wp:effectExtent l="0" t="0" r="0" b="0"/>
          <wp:wrapNone/>
          <wp:docPr id="1154709504" name="Picture 1154709504" descr="A green leaf and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266561" name="Picture 624266561" descr="A green leaf and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4605" cy="558800"/>
                  </a:xfrm>
                  <a:prstGeom prst="rect">
                    <a:avLst/>
                  </a:prstGeom>
                  <a:noFill/>
                </pic:spPr>
              </pic:pic>
            </a:graphicData>
          </a:graphic>
          <wp14:sizeRelH relativeFrom="margin">
            <wp14:pctWidth>0</wp14:pctWidth>
          </wp14:sizeRelH>
          <wp14:sizeRelV relativeFrom="margin">
            <wp14:pctHeight>0</wp14:pctHeight>
          </wp14:sizeRelV>
        </wp:anchor>
      </w:drawing>
    </w:r>
    <w:r w:rsidRPr="006C198A">
      <w:rPr>
        <w:noProof/>
        <w:lang w:eastAsia="en-GB"/>
      </w:rPr>
      <w:drawing>
        <wp:anchor distT="0" distB="0" distL="114300" distR="114300" simplePos="0" relativeHeight="251661312" behindDoc="0" locked="0" layoutInCell="1" allowOverlap="1" wp14:anchorId="75DC7C30" wp14:editId="3EC22E70">
          <wp:simplePos x="0" y="0"/>
          <wp:positionH relativeFrom="column">
            <wp:posOffset>3527425</wp:posOffset>
          </wp:positionH>
          <wp:positionV relativeFrom="paragraph">
            <wp:posOffset>-19685</wp:posOffset>
          </wp:positionV>
          <wp:extent cx="1143000" cy="565331"/>
          <wp:effectExtent l="0" t="0" r="0" b="6350"/>
          <wp:wrapNone/>
          <wp:docPr id="1590580496" name="Picture 1590580496"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37367" name="Picture 382337367" descr="A logo for a company&#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56533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3360" behindDoc="0" locked="0" layoutInCell="1" allowOverlap="1" wp14:anchorId="5F01294E" wp14:editId="54E92E37">
          <wp:simplePos x="0" y="0"/>
          <wp:positionH relativeFrom="column">
            <wp:posOffset>4937125</wp:posOffset>
          </wp:positionH>
          <wp:positionV relativeFrom="paragraph">
            <wp:posOffset>123190</wp:posOffset>
          </wp:positionV>
          <wp:extent cx="1721355" cy="342900"/>
          <wp:effectExtent l="0" t="0" r="0" b="0"/>
          <wp:wrapNone/>
          <wp:docPr id="2018057013" name="Picture 201805701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531710" name="Picture 644531710" descr="A close-up of a logo&#10;&#10;AI-generated content may be incorrect."/>
                  <pic:cNvPicPr/>
                </pic:nvPicPr>
                <pic:blipFill>
                  <a:blip r:embed="rId3" cstate="print">
                    <a:extLst>
                      <a:ext uri="{28A0092B-C50C-407E-A947-70E740481C1C}">
                        <a14:useLocalDpi xmlns:a14="http://schemas.microsoft.com/office/drawing/2010/main" val="0"/>
                      </a:ext>
                    </a:extLst>
                  </a:blip>
                  <a:stretch>
                    <a:fillRect/>
                  </a:stretch>
                </pic:blipFill>
                <pic:spPr>
                  <a:xfrm>
                    <a:off x="0" y="0"/>
                    <a:ext cx="1721355" cy="342900"/>
                  </a:xfrm>
                  <a:prstGeom prst="rect">
                    <a:avLst/>
                  </a:prstGeom>
                </pic:spPr>
              </pic:pic>
            </a:graphicData>
          </a:graphic>
          <wp14:sizeRelH relativeFrom="margin">
            <wp14:pctWidth>0</wp14:pctWidth>
          </wp14:sizeRelH>
          <wp14:sizeRelV relativeFrom="margin">
            <wp14:pctHeight>0</wp14:pctHeight>
          </wp14:sizeRelV>
        </wp:anchor>
      </w:drawing>
    </w:r>
    <w:r w:rsidR="001C1BC0" w:rsidRPr="006C198A">
      <w:rPr>
        <w:noProof/>
        <w:lang w:eastAsia="en-GB"/>
      </w:rPr>
      <w:drawing>
        <wp:anchor distT="0" distB="0" distL="114300" distR="114300" simplePos="0" relativeHeight="251659264" behindDoc="0" locked="0" layoutInCell="1" allowOverlap="1" wp14:anchorId="501D1D96" wp14:editId="0804D41E">
          <wp:simplePos x="0" y="0"/>
          <wp:positionH relativeFrom="column">
            <wp:posOffset>0</wp:posOffset>
          </wp:positionH>
          <wp:positionV relativeFrom="paragraph">
            <wp:posOffset>0</wp:posOffset>
          </wp:positionV>
          <wp:extent cx="1143000" cy="545538"/>
          <wp:effectExtent l="0" t="0" r="0" b="6985"/>
          <wp:wrapNone/>
          <wp:docPr id="1691849703" name="Picture 1691849703" descr="A logo with blue and orang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998869" name="Picture 986998869" descr="A logo with blue and orange letters&#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43612" cy="545830"/>
                  </a:xfrm>
                  <a:prstGeom prst="rect">
                    <a:avLst/>
                  </a:prstGeom>
                </pic:spPr>
              </pic:pic>
            </a:graphicData>
          </a:graphic>
          <wp14:sizeRelH relativeFrom="margin">
            <wp14:pctWidth>0</wp14:pctWidth>
          </wp14:sizeRelH>
          <wp14:sizeRelV relativeFrom="margin">
            <wp14:pctHeight>0</wp14:pctHeight>
          </wp14:sizeRelV>
        </wp:anchor>
      </w:drawing>
    </w:r>
  </w:p>
  <w:p w14:paraId="09807BB5" w14:textId="17E49681" w:rsidR="00DD07F1" w:rsidRDefault="00DD07F1">
    <w:pPr>
      <w:pStyle w:val="Header"/>
    </w:pPr>
  </w:p>
  <w:p w14:paraId="1237B036" w14:textId="77777777" w:rsidR="00DD07F1" w:rsidRDefault="00DD07F1">
    <w:pPr>
      <w:pStyle w:val="Header"/>
    </w:pPr>
  </w:p>
  <w:p w14:paraId="447A4198" w14:textId="77777777" w:rsidR="00DD07F1" w:rsidRDefault="00DD07F1">
    <w:pPr>
      <w:pStyle w:val="Header"/>
    </w:pPr>
  </w:p>
  <w:p w14:paraId="472E081F" w14:textId="77777777" w:rsidR="00DD07F1" w:rsidRDefault="00DD07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EFF"/>
    <w:multiLevelType w:val="hybridMultilevel"/>
    <w:tmpl w:val="E79CC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C0175"/>
    <w:multiLevelType w:val="hybridMultilevel"/>
    <w:tmpl w:val="08E6A41C"/>
    <w:lvl w:ilvl="0" w:tplc="31948322">
      <w:start w:val="1"/>
      <w:numFmt w:val="decimal"/>
      <w:suff w:val="space"/>
      <w:lvlText w:val="%1."/>
      <w:lvlJc w:val="left"/>
      <w:pPr>
        <w:ind w:left="340" w:firstLine="20"/>
      </w:pPr>
      <w:rPr>
        <w:rFonts w:ascii="Times New Roman" w:hAnsi="Times New Roman" w:cs="Times New Roman" w:hint="default"/>
        <w:color w:val="auto"/>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2C4323"/>
    <w:multiLevelType w:val="hybridMultilevel"/>
    <w:tmpl w:val="6FDCE554"/>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4E54EC"/>
    <w:multiLevelType w:val="hybridMultilevel"/>
    <w:tmpl w:val="37984A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70E2BC1"/>
    <w:multiLevelType w:val="hybridMultilevel"/>
    <w:tmpl w:val="BA1C3362"/>
    <w:lvl w:ilvl="0" w:tplc="FFFFFFFF">
      <w:start w:val="1"/>
      <w:numFmt w:val="bullet"/>
      <w:lvlText w:val=""/>
      <w:lvlJc w:val="left"/>
      <w:pPr>
        <w:ind w:left="1620" w:hanging="360"/>
      </w:pPr>
      <w:rPr>
        <w:rFonts w:ascii="Symbol" w:hAnsi="Symbol" w:hint="default"/>
      </w:rPr>
    </w:lvl>
    <w:lvl w:ilvl="1" w:tplc="04090001">
      <w:start w:val="1"/>
      <w:numFmt w:val="bullet"/>
      <w:lvlText w:val=""/>
      <w:lvlJc w:val="left"/>
      <w:pPr>
        <w:ind w:left="2340" w:hanging="360"/>
      </w:pPr>
      <w:rPr>
        <w:rFonts w:ascii="Symbol" w:hAnsi="Symbol"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5" w15:restartNumberingAfterBreak="0">
    <w:nsid w:val="177C1E46"/>
    <w:multiLevelType w:val="hybridMultilevel"/>
    <w:tmpl w:val="33B2A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8A209D"/>
    <w:multiLevelType w:val="hybridMultilevel"/>
    <w:tmpl w:val="A0209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B14E54"/>
    <w:multiLevelType w:val="hybridMultilevel"/>
    <w:tmpl w:val="AA56477C"/>
    <w:lvl w:ilvl="0" w:tplc="446C571E">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9DB1108"/>
    <w:multiLevelType w:val="hybridMultilevel"/>
    <w:tmpl w:val="AE50E05E"/>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15:restartNumberingAfterBreak="0">
    <w:nsid w:val="1A282949"/>
    <w:multiLevelType w:val="hybridMultilevel"/>
    <w:tmpl w:val="388EE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FF6B03"/>
    <w:multiLevelType w:val="hybridMultilevel"/>
    <w:tmpl w:val="1AA82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A77F24"/>
    <w:multiLevelType w:val="hybridMultilevel"/>
    <w:tmpl w:val="CB948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C61BFE"/>
    <w:multiLevelType w:val="hybridMultilevel"/>
    <w:tmpl w:val="149A9526"/>
    <w:lvl w:ilvl="0" w:tplc="3B7419E6">
      <w:numFmt w:val="bullet"/>
      <w:lvlText w:val="-"/>
      <w:lvlJc w:val="left"/>
      <w:pPr>
        <w:ind w:left="443" w:hanging="360"/>
      </w:pPr>
      <w:rPr>
        <w:rFonts w:ascii="Arial" w:eastAsiaTheme="minorHAnsi" w:hAnsi="Arial" w:cs="Arial" w:hint="default"/>
      </w:rPr>
    </w:lvl>
    <w:lvl w:ilvl="1" w:tplc="08090003" w:tentative="1">
      <w:start w:val="1"/>
      <w:numFmt w:val="bullet"/>
      <w:lvlText w:val="o"/>
      <w:lvlJc w:val="left"/>
      <w:pPr>
        <w:ind w:left="1163" w:hanging="360"/>
      </w:pPr>
      <w:rPr>
        <w:rFonts w:ascii="Courier New" w:hAnsi="Courier New" w:cs="Courier New" w:hint="default"/>
      </w:rPr>
    </w:lvl>
    <w:lvl w:ilvl="2" w:tplc="08090005" w:tentative="1">
      <w:start w:val="1"/>
      <w:numFmt w:val="bullet"/>
      <w:lvlText w:val=""/>
      <w:lvlJc w:val="left"/>
      <w:pPr>
        <w:ind w:left="1883" w:hanging="360"/>
      </w:pPr>
      <w:rPr>
        <w:rFonts w:ascii="Wingdings" w:hAnsi="Wingdings" w:hint="default"/>
      </w:rPr>
    </w:lvl>
    <w:lvl w:ilvl="3" w:tplc="08090001" w:tentative="1">
      <w:start w:val="1"/>
      <w:numFmt w:val="bullet"/>
      <w:lvlText w:val=""/>
      <w:lvlJc w:val="left"/>
      <w:pPr>
        <w:ind w:left="2603" w:hanging="360"/>
      </w:pPr>
      <w:rPr>
        <w:rFonts w:ascii="Symbol" w:hAnsi="Symbol" w:hint="default"/>
      </w:rPr>
    </w:lvl>
    <w:lvl w:ilvl="4" w:tplc="08090003" w:tentative="1">
      <w:start w:val="1"/>
      <w:numFmt w:val="bullet"/>
      <w:lvlText w:val="o"/>
      <w:lvlJc w:val="left"/>
      <w:pPr>
        <w:ind w:left="3323" w:hanging="360"/>
      </w:pPr>
      <w:rPr>
        <w:rFonts w:ascii="Courier New" w:hAnsi="Courier New" w:cs="Courier New" w:hint="default"/>
      </w:rPr>
    </w:lvl>
    <w:lvl w:ilvl="5" w:tplc="08090005" w:tentative="1">
      <w:start w:val="1"/>
      <w:numFmt w:val="bullet"/>
      <w:lvlText w:val=""/>
      <w:lvlJc w:val="left"/>
      <w:pPr>
        <w:ind w:left="4043" w:hanging="360"/>
      </w:pPr>
      <w:rPr>
        <w:rFonts w:ascii="Wingdings" w:hAnsi="Wingdings" w:hint="default"/>
      </w:rPr>
    </w:lvl>
    <w:lvl w:ilvl="6" w:tplc="08090001" w:tentative="1">
      <w:start w:val="1"/>
      <w:numFmt w:val="bullet"/>
      <w:lvlText w:val=""/>
      <w:lvlJc w:val="left"/>
      <w:pPr>
        <w:ind w:left="4763" w:hanging="360"/>
      </w:pPr>
      <w:rPr>
        <w:rFonts w:ascii="Symbol" w:hAnsi="Symbol" w:hint="default"/>
      </w:rPr>
    </w:lvl>
    <w:lvl w:ilvl="7" w:tplc="08090003" w:tentative="1">
      <w:start w:val="1"/>
      <w:numFmt w:val="bullet"/>
      <w:lvlText w:val="o"/>
      <w:lvlJc w:val="left"/>
      <w:pPr>
        <w:ind w:left="5483" w:hanging="360"/>
      </w:pPr>
      <w:rPr>
        <w:rFonts w:ascii="Courier New" w:hAnsi="Courier New" w:cs="Courier New" w:hint="default"/>
      </w:rPr>
    </w:lvl>
    <w:lvl w:ilvl="8" w:tplc="08090005" w:tentative="1">
      <w:start w:val="1"/>
      <w:numFmt w:val="bullet"/>
      <w:lvlText w:val=""/>
      <w:lvlJc w:val="left"/>
      <w:pPr>
        <w:ind w:left="6203" w:hanging="360"/>
      </w:pPr>
      <w:rPr>
        <w:rFonts w:ascii="Wingdings" w:hAnsi="Wingdings" w:hint="default"/>
      </w:rPr>
    </w:lvl>
  </w:abstractNum>
  <w:abstractNum w:abstractNumId="13" w15:restartNumberingAfterBreak="0">
    <w:nsid w:val="1D04578C"/>
    <w:multiLevelType w:val="hybridMultilevel"/>
    <w:tmpl w:val="6FDCE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566F51"/>
    <w:multiLevelType w:val="hybridMultilevel"/>
    <w:tmpl w:val="77A4571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A66547"/>
    <w:multiLevelType w:val="hybridMultilevel"/>
    <w:tmpl w:val="5C26B62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23AC44D4"/>
    <w:multiLevelType w:val="hybridMultilevel"/>
    <w:tmpl w:val="9362C0DE"/>
    <w:lvl w:ilvl="0" w:tplc="8A3812D0">
      <w:start w:val="1"/>
      <w:numFmt w:val="decimal"/>
      <w:lvlText w:val="%1."/>
      <w:lvlJc w:val="left"/>
      <w:pPr>
        <w:ind w:left="724" w:hanging="360"/>
      </w:pPr>
      <w:rPr>
        <w:rFonts w:ascii="Arial MT" w:eastAsia="Arial MT" w:hAnsi="Arial MT" w:cs="Arial MT" w:hint="default"/>
        <w:b w:val="0"/>
        <w:bCs w:val="0"/>
        <w:i w:val="0"/>
        <w:iCs w:val="0"/>
        <w:color w:val="010302"/>
        <w:spacing w:val="-2"/>
        <w:w w:val="100"/>
        <w:sz w:val="20"/>
        <w:szCs w:val="20"/>
        <w:lang w:val="en-US" w:eastAsia="en-US" w:bidi="ar-SA"/>
      </w:rPr>
    </w:lvl>
    <w:lvl w:ilvl="1" w:tplc="F2FE9F34">
      <w:numFmt w:val="bullet"/>
      <w:lvlText w:val="•"/>
      <w:lvlJc w:val="left"/>
      <w:pPr>
        <w:ind w:left="1544" w:hanging="360"/>
      </w:pPr>
      <w:rPr>
        <w:rFonts w:hint="default"/>
        <w:lang w:val="en-US" w:eastAsia="en-US" w:bidi="ar-SA"/>
      </w:rPr>
    </w:lvl>
    <w:lvl w:ilvl="2" w:tplc="1B26CE8C">
      <w:numFmt w:val="bullet"/>
      <w:lvlText w:val="•"/>
      <w:lvlJc w:val="left"/>
      <w:pPr>
        <w:ind w:left="2369" w:hanging="360"/>
      </w:pPr>
      <w:rPr>
        <w:rFonts w:hint="default"/>
        <w:lang w:val="en-US" w:eastAsia="en-US" w:bidi="ar-SA"/>
      </w:rPr>
    </w:lvl>
    <w:lvl w:ilvl="3" w:tplc="709EB9CA">
      <w:numFmt w:val="bullet"/>
      <w:lvlText w:val="•"/>
      <w:lvlJc w:val="left"/>
      <w:pPr>
        <w:ind w:left="3193" w:hanging="360"/>
      </w:pPr>
      <w:rPr>
        <w:rFonts w:hint="default"/>
        <w:lang w:val="en-US" w:eastAsia="en-US" w:bidi="ar-SA"/>
      </w:rPr>
    </w:lvl>
    <w:lvl w:ilvl="4" w:tplc="2E5CDFF4">
      <w:numFmt w:val="bullet"/>
      <w:lvlText w:val="•"/>
      <w:lvlJc w:val="left"/>
      <w:pPr>
        <w:ind w:left="4018" w:hanging="360"/>
      </w:pPr>
      <w:rPr>
        <w:rFonts w:hint="default"/>
        <w:lang w:val="en-US" w:eastAsia="en-US" w:bidi="ar-SA"/>
      </w:rPr>
    </w:lvl>
    <w:lvl w:ilvl="5" w:tplc="36D044FC">
      <w:numFmt w:val="bullet"/>
      <w:lvlText w:val="•"/>
      <w:lvlJc w:val="left"/>
      <w:pPr>
        <w:ind w:left="4843" w:hanging="360"/>
      </w:pPr>
      <w:rPr>
        <w:rFonts w:hint="default"/>
        <w:lang w:val="en-US" w:eastAsia="en-US" w:bidi="ar-SA"/>
      </w:rPr>
    </w:lvl>
    <w:lvl w:ilvl="6" w:tplc="086A0590">
      <w:numFmt w:val="bullet"/>
      <w:lvlText w:val="•"/>
      <w:lvlJc w:val="left"/>
      <w:pPr>
        <w:ind w:left="5667" w:hanging="360"/>
      </w:pPr>
      <w:rPr>
        <w:rFonts w:hint="default"/>
        <w:lang w:val="en-US" w:eastAsia="en-US" w:bidi="ar-SA"/>
      </w:rPr>
    </w:lvl>
    <w:lvl w:ilvl="7" w:tplc="D5EE8F76">
      <w:numFmt w:val="bullet"/>
      <w:lvlText w:val="•"/>
      <w:lvlJc w:val="left"/>
      <w:pPr>
        <w:ind w:left="6492" w:hanging="360"/>
      </w:pPr>
      <w:rPr>
        <w:rFonts w:hint="default"/>
        <w:lang w:val="en-US" w:eastAsia="en-US" w:bidi="ar-SA"/>
      </w:rPr>
    </w:lvl>
    <w:lvl w:ilvl="8" w:tplc="13DAD81E">
      <w:numFmt w:val="bullet"/>
      <w:lvlText w:val="•"/>
      <w:lvlJc w:val="left"/>
      <w:pPr>
        <w:ind w:left="7316" w:hanging="360"/>
      </w:pPr>
      <w:rPr>
        <w:rFonts w:hint="default"/>
        <w:lang w:val="en-US" w:eastAsia="en-US" w:bidi="ar-SA"/>
      </w:rPr>
    </w:lvl>
  </w:abstractNum>
  <w:abstractNum w:abstractNumId="17" w15:restartNumberingAfterBreak="0">
    <w:nsid w:val="25351821"/>
    <w:multiLevelType w:val="hybridMultilevel"/>
    <w:tmpl w:val="08E6A41C"/>
    <w:lvl w:ilvl="0" w:tplc="FFFFFFFF">
      <w:start w:val="1"/>
      <w:numFmt w:val="decimal"/>
      <w:suff w:val="space"/>
      <w:lvlText w:val="%1."/>
      <w:lvlJc w:val="left"/>
      <w:pPr>
        <w:ind w:left="340" w:firstLine="20"/>
      </w:pPr>
      <w:rPr>
        <w:rFonts w:ascii="Times New Roman" w:hAnsi="Times New Roman" w:cs="Times New Roman" w:hint="default"/>
        <w:color w:val="auto"/>
        <w:sz w:val="32"/>
        <w:szCs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84C3383"/>
    <w:multiLevelType w:val="hybridMultilevel"/>
    <w:tmpl w:val="C2EEDD22"/>
    <w:lvl w:ilvl="0" w:tplc="EEF00020">
      <w:start w:val="1"/>
      <w:numFmt w:val="decimal"/>
      <w:lvlText w:val="%1."/>
      <w:lvlJc w:val="left"/>
      <w:pPr>
        <w:ind w:left="720" w:hanging="360"/>
      </w:pPr>
      <w:rPr>
        <w:rFonts w:ascii="Times New Roman" w:hAnsi="Times New Roman" w:cs="Times New Roman" w:hint="default"/>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2A4FB2"/>
    <w:multiLevelType w:val="hybridMultilevel"/>
    <w:tmpl w:val="497CA31C"/>
    <w:lvl w:ilvl="0" w:tplc="25FED992">
      <w:start w:val="1"/>
      <w:numFmt w:val="decimal"/>
      <w:lvlText w:val="%1."/>
      <w:lvlJc w:val="left"/>
      <w:pPr>
        <w:ind w:left="1080" w:hanging="360"/>
      </w:pPr>
      <w:rPr>
        <w:rFonts w:ascii="Arial" w:hAnsi="Arial" w:cs="Arial" w:hint="default"/>
        <w:color w:val="000000"/>
        <w:sz w:val="2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2DA3080A"/>
    <w:multiLevelType w:val="hybridMultilevel"/>
    <w:tmpl w:val="0CA8E39C"/>
    <w:lvl w:ilvl="0" w:tplc="96E41F9C">
      <w:start w:val="1"/>
      <w:numFmt w:val="bullet"/>
      <w:lvlText w:val=""/>
      <w:lvlJc w:val="left"/>
      <w:pPr>
        <w:ind w:left="805" w:hanging="360"/>
      </w:pPr>
      <w:rPr>
        <w:rFonts w:ascii="Symbol" w:hAnsi="Symbol" w:hint="default"/>
        <w:color w:val="auto"/>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21" w15:restartNumberingAfterBreak="0">
    <w:nsid w:val="39F479CF"/>
    <w:multiLevelType w:val="hybridMultilevel"/>
    <w:tmpl w:val="8FFC3D94"/>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2" w15:restartNumberingAfterBreak="0">
    <w:nsid w:val="39FD6942"/>
    <w:multiLevelType w:val="hybridMultilevel"/>
    <w:tmpl w:val="BBF65B0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BF70EB"/>
    <w:multiLevelType w:val="hybridMultilevel"/>
    <w:tmpl w:val="77A214A4"/>
    <w:lvl w:ilvl="0" w:tplc="5A36341A">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B9E6704"/>
    <w:multiLevelType w:val="hybridMultilevel"/>
    <w:tmpl w:val="8EE8E6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3751B41"/>
    <w:multiLevelType w:val="hybridMultilevel"/>
    <w:tmpl w:val="77D0F4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0B0F16"/>
    <w:multiLevelType w:val="hybridMultilevel"/>
    <w:tmpl w:val="F4A86AE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813330F"/>
    <w:multiLevelType w:val="hybridMultilevel"/>
    <w:tmpl w:val="29C00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A05311"/>
    <w:multiLevelType w:val="hybridMultilevel"/>
    <w:tmpl w:val="138654CE"/>
    <w:lvl w:ilvl="0" w:tplc="08090001">
      <w:start w:val="1"/>
      <w:numFmt w:val="bullet"/>
      <w:lvlText w:val=""/>
      <w:lvlJc w:val="left"/>
      <w:pPr>
        <w:ind w:left="803" w:hanging="360"/>
      </w:pPr>
      <w:rPr>
        <w:rFonts w:ascii="Symbol" w:hAnsi="Symbol"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29" w15:restartNumberingAfterBreak="0">
    <w:nsid w:val="49BC6BB7"/>
    <w:multiLevelType w:val="hybridMultilevel"/>
    <w:tmpl w:val="3EF49DE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BC748E0"/>
    <w:multiLevelType w:val="hybridMultilevel"/>
    <w:tmpl w:val="FEAEF1F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2B3780"/>
    <w:multiLevelType w:val="hybridMultilevel"/>
    <w:tmpl w:val="5E4E7110"/>
    <w:lvl w:ilvl="0" w:tplc="168EB12C">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4D3069FB"/>
    <w:multiLevelType w:val="hybridMultilevel"/>
    <w:tmpl w:val="410833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4DC1212B"/>
    <w:multiLevelType w:val="hybridMultilevel"/>
    <w:tmpl w:val="6EB24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3220F5"/>
    <w:multiLevelType w:val="hybridMultilevel"/>
    <w:tmpl w:val="1E482A8E"/>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35" w15:restartNumberingAfterBreak="0">
    <w:nsid w:val="552546D4"/>
    <w:multiLevelType w:val="hybridMultilevel"/>
    <w:tmpl w:val="4106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13547E"/>
    <w:multiLevelType w:val="multilevel"/>
    <w:tmpl w:val="535200D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B5C27AD"/>
    <w:multiLevelType w:val="hybridMultilevel"/>
    <w:tmpl w:val="B89A727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C782FD6"/>
    <w:multiLevelType w:val="hybridMultilevel"/>
    <w:tmpl w:val="D33C364A"/>
    <w:lvl w:ilvl="0" w:tplc="0D84D530">
      <w:numFmt w:val="bullet"/>
      <w:lvlText w:val=""/>
      <w:lvlJc w:val="left"/>
      <w:pPr>
        <w:ind w:left="1353" w:hanging="360"/>
      </w:pPr>
      <w:rPr>
        <w:rFonts w:ascii="Symbol" w:eastAsia="Symbol" w:hAnsi="Symbol" w:cs="Symbol" w:hint="default"/>
        <w:b w:val="0"/>
        <w:bCs w:val="0"/>
        <w:i w:val="0"/>
        <w:iCs w:val="0"/>
        <w:spacing w:val="0"/>
        <w:w w:val="100"/>
        <w:sz w:val="20"/>
        <w:szCs w:val="20"/>
        <w:lang w:val="en-US" w:eastAsia="en-US" w:bidi="ar-SA"/>
      </w:rPr>
    </w:lvl>
    <w:lvl w:ilvl="1" w:tplc="0E66D876">
      <w:numFmt w:val="bullet"/>
      <w:lvlText w:val="•"/>
      <w:lvlJc w:val="left"/>
      <w:pPr>
        <w:ind w:left="2114" w:hanging="360"/>
      </w:pPr>
      <w:rPr>
        <w:rFonts w:hint="default"/>
        <w:lang w:val="en-US" w:eastAsia="en-US" w:bidi="ar-SA"/>
      </w:rPr>
    </w:lvl>
    <w:lvl w:ilvl="2" w:tplc="9FFC287A">
      <w:numFmt w:val="bullet"/>
      <w:lvlText w:val="•"/>
      <w:lvlJc w:val="left"/>
      <w:pPr>
        <w:ind w:left="2868" w:hanging="360"/>
      </w:pPr>
      <w:rPr>
        <w:rFonts w:hint="default"/>
        <w:lang w:val="en-US" w:eastAsia="en-US" w:bidi="ar-SA"/>
      </w:rPr>
    </w:lvl>
    <w:lvl w:ilvl="3" w:tplc="512A4DCC">
      <w:numFmt w:val="bullet"/>
      <w:lvlText w:val="•"/>
      <w:lvlJc w:val="left"/>
      <w:pPr>
        <w:ind w:left="3622" w:hanging="360"/>
      </w:pPr>
      <w:rPr>
        <w:rFonts w:hint="default"/>
        <w:lang w:val="en-US" w:eastAsia="en-US" w:bidi="ar-SA"/>
      </w:rPr>
    </w:lvl>
    <w:lvl w:ilvl="4" w:tplc="0D72225E">
      <w:numFmt w:val="bullet"/>
      <w:lvlText w:val="•"/>
      <w:lvlJc w:val="left"/>
      <w:pPr>
        <w:ind w:left="4377" w:hanging="360"/>
      </w:pPr>
      <w:rPr>
        <w:rFonts w:hint="default"/>
        <w:lang w:val="en-US" w:eastAsia="en-US" w:bidi="ar-SA"/>
      </w:rPr>
    </w:lvl>
    <w:lvl w:ilvl="5" w:tplc="D0BEBC14">
      <w:numFmt w:val="bullet"/>
      <w:lvlText w:val="•"/>
      <w:lvlJc w:val="left"/>
      <w:pPr>
        <w:ind w:left="5131" w:hanging="360"/>
      </w:pPr>
      <w:rPr>
        <w:rFonts w:hint="default"/>
        <w:lang w:val="en-US" w:eastAsia="en-US" w:bidi="ar-SA"/>
      </w:rPr>
    </w:lvl>
    <w:lvl w:ilvl="6" w:tplc="BA028966">
      <w:numFmt w:val="bullet"/>
      <w:lvlText w:val="•"/>
      <w:lvlJc w:val="left"/>
      <w:pPr>
        <w:ind w:left="5885" w:hanging="360"/>
      </w:pPr>
      <w:rPr>
        <w:rFonts w:hint="default"/>
        <w:lang w:val="en-US" w:eastAsia="en-US" w:bidi="ar-SA"/>
      </w:rPr>
    </w:lvl>
    <w:lvl w:ilvl="7" w:tplc="89284528">
      <w:numFmt w:val="bullet"/>
      <w:lvlText w:val="•"/>
      <w:lvlJc w:val="left"/>
      <w:pPr>
        <w:ind w:left="6640" w:hanging="360"/>
      </w:pPr>
      <w:rPr>
        <w:rFonts w:hint="default"/>
        <w:lang w:val="en-US" w:eastAsia="en-US" w:bidi="ar-SA"/>
      </w:rPr>
    </w:lvl>
    <w:lvl w:ilvl="8" w:tplc="960CC236">
      <w:numFmt w:val="bullet"/>
      <w:lvlText w:val="•"/>
      <w:lvlJc w:val="left"/>
      <w:pPr>
        <w:ind w:left="7394" w:hanging="360"/>
      </w:pPr>
      <w:rPr>
        <w:rFonts w:hint="default"/>
        <w:lang w:val="en-US" w:eastAsia="en-US" w:bidi="ar-SA"/>
      </w:rPr>
    </w:lvl>
  </w:abstractNum>
  <w:abstractNum w:abstractNumId="39" w15:restartNumberingAfterBreak="0">
    <w:nsid w:val="5DED1865"/>
    <w:multiLevelType w:val="hybridMultilevel"/>
    <w:tmpl w:val="1D3E1A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5F0D478C"/>
    <w:multiLevelType w:val="hybridMultilevel"/>
    <w:tmpl w:val="D3142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0DB02F6"/>
    <w:multiLevelType w:val="hybridMultilevel"/>
    <w:tmpl w:val="9DE0402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42" w15:restartNumberingAfterBreak="0">
    <w:nsid w:val="6463730B"/>
    <w:multiLevelType w:val="hybridMultilevel"/>
    <w:tmpl w:val="03C61920"/>
    <w:lvl w:ilvl="0" w:tplc="31F878DA">
      <w:start w:val="1"/>
      <w:numFmt w:val="bullet"/>
      <w:lvlText w:val=""/>
      <w:lvlJc w:val="left"/>
      <w:pPr>
        <w:ind w:left="720" w:hanging="360"/>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A1A289C"/>
    <w:multiLevelType w:val="hybridMultilevel"/>
    <w:tmpl w:val="33489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C9D1BB9"/>
    <w:multiLevelType w:val="hybridMultilevel"/>
    <w:tmpl w:val="ACF48172"/>
    <w:lvl w:ilvl="0" w:tplc="08090001">
      <w:start w:val="1"/>
      <w:numFmt w:val="bullet"/>
      <w:lvlText w:val=""/>
      <w:lvlJc w:val="left"/>
      <w:pPr>
        <w:ind w:left="720" w:hanging="360"/>
      </w:pPr>
      <w:rPr>
        <w:rFonts w:ascii="Symbol" w:hAnsi="Symbol" w:hint="default"/>
      </w:rPr>
    </w:lvl>
    <w:lvl w:ilvl="1" w:tplc="955C8FD4">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DC61198"/>
    <w:multiLevelType w:val="hybridMultilevel"/>
    <w:tmpl w:val="25C8F4AC"/>
    <w:lvl w:ilvl="0" w:tplc="F5EC05FE">
      <w:start w:val="1"/>
      <w:numFmt w:val="bullet"/>
      <w:lvlText w:val=""/>
      <w:lvlJc w:val="left"/>
      <w:pPr>
        <w:ind w:left="1440" w:hanging="360"/>
      </w:pPr>
      <w:rPr>
        <w:rFonts w:ascii="Symbol" w:hAnsi="Symbol" w:hint="default"/>
        <w:color w:val="auto"/>
        <w:sz w:val="28"/>
        <w:szCs w:val="28"/>
      </w:rPr>
    </w:lvl>
    <w:lvl w:ilvl="1" w:tplc="507E6002">
      <w:start w:val="1"/>
      <w:numFmt w:val="bullet"/>
      <w:lvlText w:val=""/>
      <w:lvlJc w:val="left"/>
      <w:pPr>
        <w:ind w:left="2160" w:hanging="360"/>
      </w:pPr>
      <w:rPr>
        <w:rFonts w:ascii="Symbol" w:hAnsi="Symbol" w:hint="default"/>
        <w:sz w:val="28"/>
        <w:szCs w:val="28"/>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6EF04BC8"/>
    <w:multiLevelType w:val="hybridMultilevel"/>
    <w:tmpl w:val="D81C696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2C40729"/>
    <w:multiLevelType w:val="hybridMultilevel"/>
    <w:tmpl w:val="B672A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5383A04"/>
    <w:multiLevelType w:val="hybridMultilevel"/>
    <w:tmpl w:val="F6BE9954"/>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num w:numId="1">
    <w:abstractNumId w:val="18"/>
  </w:num>
  <w:num w:numId="2">
    <w:abstractNumId w:val="19"/>
  </w:num>
  <w:num w:numId="3">
    <w:abstractNumId w:val="3"/>
  </w:num>
  <w:num w:numId="4">
    <w:abstractNumId w:val="39"/>
  </w:num>
  <w:num w:numId="5">
    <w:abstractNumId w:val="32"/>
  </w:num>
  <w:num w:numId="6">
    <w:abstractNumId w:val="43"/>
  </w:num>
  <w:num w:numId="7">
    <w:abstractNumId w:val="46"/>
  </w:num>
  <w:num w:numId="8">
    <w:abstractNumId w:val="29"/>
  </w:num>
  <w:num w:numId="9">
    <w:abstractNumId w:val="37"/>
  </w:num>
  <w:num w:numId="10">
    <w:abstractNumId w:val="26"/>
  </w:num>
  <w:num w:numId="11">
    <w:abstractNumId w:val="1"/>
  </w:num>
  <w:num w:numId="12">
    <w:abstractNumId w:val="2"/>
  </w:num>
  <w:num w:numId="13">
    <w:abstractNumId w:val="13"/>
  </w:num>
  <w:num w:numId="14">
    <w:abstractNumId w:val="41"/>
  </w:num>
  <w:num w:numId="15">
    <w:abstractNumId w:val="0"/>
  </w:num>
  <w:num w:numId="16">
    <w:abstractNumId w:val="5"/>
  </w:num>
  <w:num w:numId="17">
    <w:abstractNumId w:val="9"/>
  </w:num>
  <w:num w:numId="18">
    <w:abstractNumId w:val="35"/>
  </w:num>
  <w:num w:numId="19">
    <w:abstractNumId w:val="33"/>
  </w:num>
  <w:num w:numId="20">
    <w:abstractNumId w:val="27"/>
  </w:num>
  <w:num w:numId="21">
    <w:abstractNumId w:val="14"/>
  </w:num>
  <w:num w:numId="22">
    <w:abstractNumId w:val="25"/>
  </w:num>
  <w:num w:numId="23">
    <w:abstractNumId w:val="22"/>
  </w:num>
  <w:num w:numId="24">
    <w:abstractNumId w:val="12"/>
  </w:num>
  <w:num w:numId="25">
    <w:abstractNumId w:val="47"/>
  </w:num>
  <w:num w:numId="26">
    <w:abstractNumId w:val="24"/>
  </w:num>
  <w:num w:numId="27">
    <w:abstractNumId w:val="20"/>
  </w:num>
  <w:num w:numId="28">
    <w:abstractNumId w:val="28"/>
  </w:num>
  <w:num w:numId="29">
    <w:abstractNumId w:val="10"/>
  </w:num>
  <w:num w:numId="30">
    <w:abstractNumId w:val="44"/>
  </w:num>
  <w:num w:numId="31">
    <w:abstractNumId w:val="23"/>
  </w:num>
  <w:num w:numId="32">
    <w:abstractNumId w:val="31"/>
  </w:num>
  <w:num w:numId="33">
    <w:abstractNumId w:val="17"/>
  </w:num>
  <w:num w:numId="34">
    <w:abstractNumId w:val="30"/>
  </w:num>
  <w:num w:numId="35">
    <w:abstractNumId w:val="7"/>
  </w:num>
  <w:num w:numId="36">
    <w:abstractNumId w:val="16"/>
  </w:num>
  <w:num w:numId="37">
    <w:abstractNumId w:val="8"/>
  </w:num>
  <w:num w:numId="38">
    <w:abstractNumId w:val="4"/>
  </w:num>
  <w:num w:numId="39">
    <w:abstractNumId w:val="45"/>
  </w:num>
  <w:num w:numId="40">
    <w:abstractNumId w:val="15"/>
  </w:num>
  <w:num w:numId="41">
    <w:abstractNumId w:val="34"/>
  </w:num>
  <w:num w:numId="42">
    <w:abstractNumId w:val="21"/>
  </w:num>
  <w:num w:numId="43">
    <w:abstractNumId w:val="40"/>
  </w:num>
  <w:num w:numId="44">
    <w:abstractNumId w:val="38"/>
  </w:num>
  <w:num w:numId="45">
    <w:abstractNumId w:val="6"/>
  </w:num>
  <w:num w:numId="46">
    <w:abstractNumId w:val="36"/>
  </w:num>
  <w:num w:numId="47">
    <w:abstractNumId w:val="11"/>
  </w:num>
  <w:num w:numId="48">
    <w:abstractNumId w:val="42"/>
  </w:num>
  <w:num w:numId="49">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7D6"/>
    <w:rsid w:val="00002797"/>
    <w:rsid w:val="00002857"/>
    <w:rsid w:val="000036FA"/>
    <w:rsid w:val="00003F88"/>
    <w:rsid w:val="000057B9"/>
    <w:rsid w:val="00005FDF"/>
    <w:rsid w:val="00007B00"/>
    <w:rsid w:val="00010009"/>
    <w:rsid w:val="000108B1"/>
    <w:rsid w:val="00011178"/>
    <w:rsid w:val="00011822"/>
    <w:rsid w:val="000126E8"/>
    <w:rsid w:val="0001294C"/>
    <w:rsid w:val="00012DF0"/>
    <w:rsid w:val="00014305"/>
    <w:rsid w:val="000210BA"/>
    <w:rsid w:val="00021DCB"/>
    <w:rsid w:val="00023197"/>
    <w:rsid w:val="0002447F"/>
    <w:rsid w:val="000265B5"/>
    <w:rsid w:val="00026923"/>
    <w:rsid w:val="00026972"/>
    <w:rsid w:val="00027DF3"/>
    <w:rsid w:val="00030FAA"/>
    <w:rsid w:val="000330A1"/>
    <w:rsid w:val="00034B24"/>
    <w:rsid w:val="00037308"/>
    <w:rsid w:val="00041073"/>
    <w:rsid w:val="0004197F"/>
    <w:rsid w:val="00041D29"/>
    <w:rsid w:val="0004200A"/>
    <w:rsid w:val="000421C7"/>
    <w:rsid w:val="000432D9"/>
    <w:rsid w:val="00043457"/>
    <w:rsid w:val="00043CA6"/>
    <w:rsid w:val="00045423"/>
    <w:rsid w:val="000467EE"/>
    <w:rsid w:val="000469D7"/>
    <w:rsid w:val="00047B4B"/>
    <w:rsid w:val="00047D7C"/>
    <w:rsid w:val="000518E6"/>
    <w:rsid w:val="000531D0"/>
    <w:rsid w:val="00053420"/>
    <w:rsid w:val="00055AF6"/>
    <w:rsid w:val="00056670"/>
    <w:rsid w:val="00056A9E"/>
    <w:rsid w:val="000578AB"/>
    <w:rsid w:val="00057D10"/>
    <w:rsid w:val="0006118A"/>
    <w:rsid w:val="000614A6"/>
    <w:rsid w:val="000634DD"/>
    <w:rsid w:val="000647A0"/>
    <w:rsid w:val="00066907"/>
    <w:rsid w:val="00066AF3"/>
    <w:rsid w:val="000707C4"/>
    <w:rsid w:val="000713ED"/>
    <w:rsid w:val="00071E57"/>
    <w:rsid w:val="00073DEB"/>
    <w:rsid w:val="00074207"/>
    <w:rsid w:val="0007540E"/>
    <w:rsid w:val="00075AA2"/>
    <w:rsid w:val="000761FD"/>
    <w:rsid w:val="000764AD"/>
    <w:rsid w:val="00076C57"/>
    <w:rsid w:val="0007798B"/>
    <w:rsid w:val="00077F9A"/>
    <w:rsid w:val="000810B5"/>
    <w:rsid w:val="00081A9B"/>
    <w:rsid w:val="00081A9C"/>
    <w:rsid w:val="000825F2"/>
    <w:rsid w:val="00082C5F"/>
    <w:rsid w:val="00083741"/>
    <w:rsid w:val="00084814"/>
    <w:rsid w:val="00084F9B"/>
    <w:rsid w:val="00085A79"/>
    <w:rsid w:val="00085DC3"/>
    <w:rsid w:val="000863C8"/>
    <w:rsid w:val="0008721F"/>
    <w:rsid w:val="00087694"/>
    <w:rsid w:val="0008797D"/>
    <w:rsid w:val="0009126C"/>
    <w:rsid w:val="000923A0"/>
    <w:rsid w:val="00092AD3"/>
    <w:rsid w:val="00092DF0"/>
    <w:rsid w:val="000939ED"/>
    <w:rsid w:val="00093A41"/>
    <w:rsid w:val="00096350"/>
    <w:rsid w:val="000973F4"/>
    <w:rsid w:val="000A0609"/>
    <w:rsid w:val="000A1454"/>
    <w:rsid w:val="000A33DF"/>
    <w:rsid w:val="000A35C9"/>
    <w:rsid w:val="000A42C2"/>
    <w:rsid w:val="000A4C14"/>
    <w:rsid w:val="000A5340"/>
    <w:rsid w:val="000A6A87"/>
    <w:rsid w:val="000A774F"/>
    <w:rsid w:val="000A7757"/>
    <w:rsid w:val="000B19DB"/>
    <w:rsid w:val="000B1C8A"/>
    <w:rsid w:val="000B20FF"/>
    <w:rsid w:val="000B3E84"/>
    <w:rsid w:val="000B460F"/>
    <w:rsid w:val="000B50FE"/>
    <w:rsid w:val="000B578B"/>
    <w:rsid w:val="000B7619"/>
    <w:rsid w:val="000B7F91"/>
    <w:rsid w:val="000C30BA"/>
    <w:rsid w:val="000C3479"/>
    <w:rsid w:val="000C4F21"/>
    <w:rsid w:val="000C5EEB"/>
    <w:rsid w:val="000C6160"/>
    <w:rsid w:val="000C626A"/>
    <w:rsid w:val="000C64F4"/>
    <w:rsid w:val="000C7243"/>
    <w:rsid w:val="000C73C6"/>
    <w:rsid w:val="000C7B5D"/>
    <w:rsid w:val="000D002C"/>
    <w:rsid w:val="000D0131"/>
    <w:rsid w:val="000D01D8"/>
    <w:rsid w:val="000D0E2E"/>
    <w:rsid w:val="000D0E3B"/>
    <w:rsid w:val="000D2BC6"/>
    <w:rsid w:val="000D36B6"/>
    <w:rsid w:val="000D3778"/>
    <w:rsid w:val="000D4162"/>
    <w:rsid w:val="000D430F"/>
    <w:rsid w:val="000D68CF"/>
    <w:rsid w:val="000D6DA8"/>
    <w:rsid w:val="000D7AC9"/>
    <w:rsid w:val="000E11EB"/>
    <w:rsid w:val="000E5107"/>
    <w:rsid w:val="000E655F"/>
    <w:rsid w:val="000E743A"/>
    <w:rsid w:val="000E7D0B"/>
    <w:rsid w:val="000F063C"/>
    <w:rsid w:val="000F1342"/>
    <w:rsid w:val="000F22A8"/>
    <w:rsid w:val="000F2698"/>
    <w:rsid w:val="000F4502"/>
    <w:rsid w:val="00100C30"/>
    <w:rsid w:val="001010A2"/>
    <w:rsid w:val="001043A7"/>
    <w:rsid w:val="00104E21"/>
    <w:rsid w:val="00105B03"/>
    <w:rsid w:val="00105C41"/>
    <w:rsid w:val="00106A36"/>
    <w:rsid w:val="00107191"/>
    <w:rsid w:val="0010789B"/>
    <w:rsid w:val="00107E35"/>
    <w:rsid w:val="00110E28"/>
    <w:rsid w:val="00113806"/>
    <w:rsid w:val="00114089"/>
    <w:rsid w:val="00115BA2"/>
    <w:rsid w:val="001162FB"/>
    <w:rsid w:val="001215BA"/>
    <w:rsid w:val="00122780"/>
    <w:rsid w:val="00122ACF"/>
    <w:rsid w:val="0012708A"/>
    <w:rsid w:val="001271C9"/>
    <w:rsid w:val="001272B2"/>
    <w:rsid w:val="00127C08"/>
    <w:rsid w:val="00130DC2"/>
    <w:rsid w:val="00130E2A"/>
    <w:rsid w:val="00131814"/>
    <w:rsid w:val="001321A1"/>
    <w:rsid w:val="00133E27"/>
    <w:rsid w:val="00134EB6"/>
    <w:rsid w:val="0013524F"/>
    <w:rsid w:val="00136F2D"/>
    <w:rsid w:val="0013782F"/>
    <w:rsid w:val="0014238E"/>
    <w:rsid w:val="00142829"/>
    <w:rsid w:val="00142A3D"/>
    <w:rsid w:val="001439E7"/>
    <w:rsid w:val="00145502"/>
    <w:rsid w:val="001455AE"/>
    <w:rsid w:val="00145A89"/>
    <w:rsid w:val="001460DF"/>
    <w:rsid w:val="00146AE5"/>
    <w:rsid w:val="00146B00"/>
    <w:rsid w:val="00147191"/>
    <w:rsid w:val="00152142"/>
    <w:rsid w:val="001524D0"/>
    <w:rsid w:val="00155742"/>
    <w:rsid w:val="00156055"/>
    <w:rsid w:val="00160383"/>
    <w:rsid w:val="00161455"/>
    <w:rsid w:val="00161878"/>
    <w:rsid w:val="00161C55"/>
    <w:rsid w:val="001620F0"/>
    <w:rsid w:val="0016285B"/>
    <w:rsid w:val="00166803"/>
    <w:rsid w:val="00171F4D"/>
    <w:rsid w:val="00172A3D"/>
    <w:rsid w:val="00172B81"/>
    <w:rsid w:val="00172CFD"/>
    <w:rsid w:val="00172DF7"/>
    <w:rsid w:val="00173D3E"/>
    <w:rsid w:val="00174689"/>
    <w:rsid w:val="001754F0"/>
    <w:rsid w:val="0017626B"/>
    <w:rsid w:val="001770D5"/>
    <w:rsid w:val="00177F2C"/>
    <w:rsid w:val="001808D5"/>
    <w:rsid w:val="00181105"/>
    <w:rsid w:val="00181223"/>
    <w:rsid w:val="00181DE6"/>
    <w:rsid w:val="00181FBB"/>
    <w:rsid w:val="00183212"/>
    <w:rsid w:val="001846AD"/>
    <w:rsid w:val="00184A39"/>
    <w:rsid w:val="00184E91"/>
    <w:rsid w:val="001853DF"/>
    <w:rsid w:val="00186C68"/>
    <w:rsid w:val="00186F45"/>
    <w:rsid w:val="00187658"/>
    <w:rsid w:val="001902A7"/>
    <w:rsid w:val="001913D9"/>
    <w:rsid w:val="00191FEA"/>
    <w:rsid w:val="00192AC4"/>
    <w:rsid w:val="00193521"/>
    <w:rsid w:val="00194A1C"/>
    <w:rsid w:val="00194F8E"/>
    <w:rsid w:val="001951C3"/>
    <w:rsid w:val="0019626B"/>
    <w:rsid w:val="001A03DA"/>
    <w:rsid w:val="001A0B99"/>
    <w:rsid w:val="001A111A"/>
    <w:rsid w:val="001A1890"/>
    <w:rsid w:val="001A18B0"/>
    <w:rsid w:val="001A1B8F"/>
    <w:rsid w:val="001A1CDC"/>
    <w:rsid w:val="001A1EA2"/>
    <w:rsid w:val="001A2A21"/>
    <w:rsid w:val="001A37CF"/>
    <w:rsid w:val="001A3B17"/>
    <w:rsid w:val="001A3CDA"/>
    <w:rsid w:val="001A5189"/>
    <w:rsid w:val="001A6A25"/>
    <w:rsid w:val="001A72F0"/>
    <w:rsid w:val="001B1538"/>
    <w:rsid w:val="001B5316"/>
    <w:rsid w:val="001B6423"/>
    <w:rsid w:val="001B757B"/>
    <w:rsid w:val="001B7B89"/>
    <w:rsid w:val="001B7C8F"/>
    <w:rsid w:val="001C1BC0"/>
    <w:rsid w:val="001C1D8C"/>
    <w:rsid w:val="001C25E4"/>
    <w:rsid w:val="001C48C5"/>
    <w:rsid w:val="001C4E6F"/>
    <w:rsid w:val="001C5F92"/>
    <w:rsid w:val="001C632D"/>
    <w:rsid w:val="001C71F5"/>
    <w:rsid w:val="001D0BF0"/>
    <w:rsid w:val="001D17D8"/>
    <w:rsid w:val="001D19C3"/>
    <w:rsid w:val="001D3130"/>
    <w:rsid w:val="001D47C1"/>
    <w:rsid w:val="001D4824"/>
    <w:rsid w:val="001D4C86"/>
    <w:rsid w:val="001D5935"/>
    <w:rsid w:val="001E0256"/>
    <w:rsid w:val="001E0C0F"/>
    <w:rsid w:val="001E181E"/>
    <w:rsid w:val="001E275E"/>
    <w:rsid w:val="001E2939"/>
    <w:rsid w:val="001E2AE9"/>
    <w:rsid w:val="001E3378"/>
    <w:rsid w:val="001E388A"/>
    <w:rsid w:val="001E43BE"/>
    <w:rsid w:val="001E493B"/>
    <w:rsid w:val="001E6995"/>
    <w:rsid w:val="001F226B"/>
    <w:rsid w:val="001F30E7"/>
    <w:rsid w:val="001F3D35"/>
    <w:rsid w:val="001F722E"/>
    <w:rsid w:val="0020166B"/>
    <w:rsid w:val="00201EC8"/>
    <w:rsid w:val="00203DDD"/>
    <w:rsid w:val="00203FD8"/>
    <w:rsid w:val="002056CE"/>
    <w:rsid w:val="00206C81"/>
    <w:rsid w:val="00206CFB"/>
    <w:rsid w:val="00207AE0"/>
    <w:rsid w:val="0021183B"/>
    <w:rsid w:val="00211AF3"/>
    <w:rsid w:val="00213D6E"/>
    <w:rsid w:val="00213DAA"/>
    <w:rsid w:val="00214BF9"/>
    <w:rsid w:val="002151F9"/>
    <w:rsid w:val="00215DA9"/>
    <w:rsid w:val="00215E79"/>
    <w:rsid w:val="002168EF"/>
    <w:rsid w:val="00216C19"/>
    <w:rsid w:val="002176B6"/>
    <w:rsid w:val="00217B9C"/>
    <w:rsid w:val="00221AC4"/>
    <w:rsid w:val="00221F27"/>
    <w:rsid w:val="0022207D"/>
    <w:rsid w:val="00222A8D"/>
    <w:rsid w:val="00222E7D"/>
    <w:rsid w:val="00225966"/>
    <w:rsid w:val="00225F0C"/>
    <w:rsid w:val="002267B9"/>
    <w:rsid w:val="002277E5"/>
    <w:rsid w:val="00231CD1"/>
    <w:rsid w:val="00231E76"/>
    <w:rsid w:val="0023351C"/>
    <w:rsid w:val="00234613"/>
    <w:rsid w:val="002351CD"/>
    <w:rsid w:val="0023544F"/>
    <w:rsid w:val="002362B4"/>
    <w:rsid w:val="00236519"/>
    <w:rsid w:val="00236C2B"/>
    <w:rsid w:val="00237144"/>
    <w:rsid w:val="00237177"/>
    <w:rsid w:val="00237705"/>
    <w:rsid w:val="00237BCC"/>
    <w:rsid w:val="002406B1"/>
    <w:rsid w:val="002408A0"/>
    <w:rsid w:val="00240E87"/>
    <w:rsid w:val="00241191"/>
    <w:rsid w:val="00241810"/>
    <w:rsid w:val="002427A7"/>
    <w:rsid w:val="00242ED5"/>
    <w:rsid w:val="00243DC0"/>
    <w:rsid w:val="00244336"/>
    <w:rsid w:val="00245776"/>
    <w:rsid w:val="00245CD1"/>
    <w:rsid w:val="00246EFD"/>
    <w:rsid w:val="00247C79"/>
    <w:rsid w:val="00247DA8"/>
    <w:rsid w:val="002504D2"/>
    <w:rsid w:val="00252153"/>
    <w:rsid w:val="00253073"/>
    <w:rsid w:val="00253B56"/>
    <w:rsid w:val="00253BB2"/>
    <w:rsid w:val="00254E27"/>
    <w:rsid w:val="0025626D"/>
    <w:rsid w:val="0025767B"/>
    <w:rsid w:val="00257BFE"/>
    <w:rsid w:val="00257EAF"/>
    <w:rsid w:val="00260B27"/>
    <w:rsid w:val="00262D1F"/>
    <w:rsid w:val="00262E5F"/>
    <w:rsid w:val="0026319A"/>
    <w:rsid w:val="00263538"/>
    <w:rsid w:val="00263FB9"/>
    <w:rsid w:val="00265CD5"/>
    <w:rsid w:val="002672A6"/>
    <w:rsid w:val="002701BE"/>
    <w:rsid w:val="00271166"/>
    <w:rsid w:val="002722E3"/>
    <w:rsid w:val="00275B2B"/>
    <w:rsid w:val="0027629B"/>
    <w:rsid w:val="00276593"/>
    <w:rsid w:val="002767E9"/>
    <w:rsid w:val="00276CD9"/>
    <w:rsid w:val="00277305"/>
    <w:rsid w:val="00280226"/>
    <w:rsid w:val="0028053C"/>
    <w:rsid w:val="0028129B"/>
    <w:rsid w:val="00283995"/>
    <w:rsid w:val="00284582"/>
    <w:rsid w:val="0028516E"/>
    <w:rsid w:val="0028550E"/>
    <w:rsid w:val="00285F65"/>
    <w:rsid w:val="002905FE"/>
    <w:rsid w:val="0029093A"/>
    <w:rsid w:val="002915CC"/>
    <w:rsid w:val="00292838"/>
    <w:rsid w:val="00292D36"/>
    <w:rsid w:val="00293666"/>
    <w:rsid w:val="00294609"/>
    <w:rsid w:val="00294C01"/>
    <w:rsid w:val="00296B64"/>
    <w:rsid w:val="002973FB"/>
    <w:rsid w:val="002A056F"/>
    <w:rsid w:val="002A0DAF"/>
    <w:rsid w:val="002A12E7"/>
    <w:rsid w:val="002A2657"/>
    <w:rsid w:val="002A2FE8"/>
    <w:rsid w:val="002A33DB"/>
    <w:rsid w:val="002A39EE"/>
    <w:rsid w:val="002A3DA8"/>
    <w:rsid w:val="002A694F"/>
    <w:rsid w:val="002A6ABA"/>
    <w:rsid w:val="002B0B19"/>
    <w:rsid w:val="002B0D81"/>
    <w:rsid w:val="002B2747"/>
    <w:rsid w:val="002B281A"/>
    <w:rsid w:val="002B6435"/>
    <w:rsid w:val="002B6FBE"/>
    <w:rsid w:val="002B75C8"/>
    <w:rsid w:val="002B7EC0"/>
    <w:rsid w:val="002C197C"/>
    <w:rsid w:val="002C1B88"/>
    <w:rsid w:val="002C347D"/>
    <w:rsid w:val="002C36B7"/>
    <w:rsid w:val="002C4564"/>
    <w:rsid w:val="002C5390"/>
    <w:rsid w:val="002C56EC"/>
    <w:rsid w:val="002C6FE8"/>
    <w:rsid w:val="002D007D"/>
    <w:rsid w:val="002D0DE0"/>
    <w:rsid w:val="002D1997"/>
    <w:rsid w:val="002D1ABF"/>
    <w:rsid w:val="002D2B88"/>
    <w:rsid w:val="002D5671"/>
    <w:rsid w:val="002D6FC5"/>
    <w:rsid w:val="002D71BB"/>
    <w:rsid w:val="002E0F96"/>
    <w:rsid w:val="002E3640"/>
    <w:rsid w:val="002E3999"/>
    <w:rsid w:val="002E4550"/>
    <w:rsid w:val="002E4B14"/>
    <w:rsid w:val="002E5591"/>
    <w:rsid w:val="002E5B59"/>
    <w:rsid w:val="002E64C4"/>
    <w:rsid w:val="002E78E6"/>
    <w:rsid w:val="002E7963"/>
    <w:rsid w:val="002E79BC"/>
    <w:rsid w:val="002E7C90"/>
    <w:rsid w:val="002E7E55"/>
    <w:rsid w:val="002F1D93"/>
    <w:rsid w:val="002F3266"/>
    <w:rsid w:val="002F4A03"/>
    <w:rsid w:val="002F5537"/>
    <w:rsid w:val="002F5EB9"/>
    <w:rsid w:val="002F65B5"/>
    <w:rsid w:val="003000F2"/>
    <w:rsid w:val="00300468"/>
    <w:rsid w:val="00300B62"/>
    <w:rsid w:val="00300B77"/>
    <w:rsid w:val="00300EB2"/>
    <w:rsid w:val="00303314"/>
    <w:rsid w:val="0030332C"/>
    <w:rsid w:val="0030342D"/>
    <w:rsid w:val="00304626"/>
    <w:rsid w:val="003052DD"/>
    <w:rsid w:val="003055AF"/>
    <w:rsid w:val="0031049E"/>
    <w:rsid w:val="00311350"/>
    <w:rsid w:val="00311985"/>
    <w:rsid w:val="00311AF1"/>
    <w:rsid w:val="00312429"/>
    <w:rsid w:val="00313458"/>
    <w:rsid w:val="00313495"/>
    <w:rsid w:val="003135D3"/>
    <w:rsid w:val="0031360D"/>
    <w:rsid w:val="003148B1"/>
    <w:rsid w:val="003149AD"/>
    <w:rsid w:val="00314E0F"/>
    <w:rsid w:val="00314F66"/>
    <w:rsid w:val="00320CDE"/>
    <w:rsid w:val="00321D24"/>
    <w:rsid w:val="003229E4"/>
    <w:rsid w:val="003238FD"/>
    <w:rsid w:val="00324B31"/>
    <w:rsid w:val="003251DF"/>
    <w:rsid w:val="00325399"/>
    <w:rsid w:val="003260E0"/>
    <w:rsid w:val="003261CC"/>
    <w:rsid w:val="00327B86"/>
    <w:rsid w:val="00332639"/>
    <w:rsid w:val="003336AC"/>
    <w:rsid w:val="00335018"/>
    <w:rsid w:val="00335517"/>
    <w:rsid w:val="00335916"/>
    <w:rsid w:val="00336097"/>
    <w:rsid w:val="00340AC3"/>
    <w:rsid w:val="00343645"/>
    <w:rsid w:val="00344029"/>
    <w:rsid w:val="00345356"/>
    <w:rsid w:val="00347539"/>
    <w:rsid w:val="00347C4C"/>
    <w:rsid w:val="00351C42"/>
    <w:rsid w:val="003521DD"/>
    <w:rsid w:val="0035361B"/>
    <w:rsid w:val="003553D0"/>
    <w:rsid w:val="0035584C"/>
    <w:rsid w:val="00355FAD"/>
    <w:rsid w:val="00356F96"/>
    <w:rsid w:val="003574B1"/>
    <w:rsid w:val="00357A70"/>
    <w:rsid w:val="00360FAC"/>
    <w:rsid w:val="00361247"/>
    <w:rsid w:val="00361F81"/>
    <w:rsid w:val="00363E40"/>
    <w:rsid w:val="00363EE7"/>
    <w:rsid w:val="00363FB1"/>
    <w:rsid w:val="00364E90"/>
    <w:rsid w:val="00365D7E"/>
    <w:rsid w:val="0037050D"/>
    <w:rsid w:val="00370854"/>
    <w:rsid w:val="00371D3D"/>
    <w:rsid w:val="0037237A"/>
    <w:rsid w:val="00372814"/>
    <w:rsid w:val="00374395"/>
    <w:rsid w:val="00375910"/>
    <w:rsid w:val="00376216"/>
    <w:rsid w:val="00380311"/>
    <w:rsid w:val="0038050B"/>
    <w:rsid w:val="00381BE6"/>
    <w:rsid w:val="00381DFF"/>
    <w:rsid w:val="00382E7C"/>
    <w:rsid w:val="0038437A"/>
    <w:rsid w:val="003849B7"/>
    <w:rsid w:val="003859F6"/>
    <w:rsid w:val="00386238"/>
    <w:rsid w:val="00386EC0"/>
    <w:rsid w:val="003875F6"/>
    <w:rsid w:val="00391C66"/>
    <w:rsid w:val="00391DA5"/>
    <w:rsid w:val="00392127"/>
    <w:rsid w:val="00392C27"/>
    <w:rsid w:val="0039309A"/>
    <w:rsid w:val="0039320E"/>
    <w:rsid w:val="003937E9"/>
    <w:rsid w:val="00393BF0"/>
    <w:rsid w:val="00393C88"/>
    <w:rsid w:val="0039556E"/>
    <w:rsid w:val="0039738A"/>
    <w:rsid w:val="0039775D"/>
    <w:rsid w:val="003977F1"/>
    <w:rsid w:val="003A0A2C"/>
    <w:rsid w:val="003A1FFA"/>
    <w:rsid w:val="003A2BB5"/>
    <w:rsid w:val="003A428C"/>
    <w:rsid w:val="003A5535"/>
    <w:rsid w:val="003A59F9"/>
    <w:rsid w:val="003A605C"/>
    <w:rsid w:val="003A7298"/>
    <w:rsid w:val="003B16C1"/>
    <w:rsid w:val="003B2AEF"/>
    <w:rsid w:val="003B2F17"/>
    <w:rsid w:val="003B35E5"/>
    <w:rsid w:val="003B39D2"/>
    <w:rsid w:val="003B5112"/>
    <w:rsid w:val="003B608E"/>
    <w:rsid w:val="003B644A"/>
    <w:rsid w:val="003B7385"/>
    <w:rsid w:val="003B738C"/>
    <w:rsid w:val="003B7612"/>
    <w:rsid w:val="003C0331"/>
    <w:rsid w:val="003C2A29"/>
    <w:rsid w:val="003C303B"/>
    <w:rsid w:val="003C5DC3"/>
    <w:rsid w:val="003C61D8"/>
    <w:rsid w:val="003C6341"/>
    <w:rsid w:val="003C7636"/>
    <w:rsid w:val="003D0B21"/>
    <w:rsid w:val="003D1F35"/>
    <w:rsid w:val="003D21A9"/>
    <w:rsid w:val="003D305B"/>
    <w:rsid w:val="003D3414"/>
    <w:rsid w:val="003D63A7"/>
    <w:rsid w:val="003D68C7"/>
    <w:rsid w:val="003D6DF6"/>
    <w:rsid w:val="003D71B3"/>
    <w:rsid w:val="003D7BBF"/>
    <w:rsid w:val="003D7EA2"/>
    <w:rsid w:val="003E0186"/>
    <w:rsid w:val="003E0406"/>
    <w:rsid w:val="003E0A4F"/>
    <w:rsid w:val="003E159C"/>
    <w:rsid w:val="003E259D"/>
    <w:rsid w:val="003E32B0"/>
    <w:rsid w:val="003E5DB3"/>
    <w:rsid w:val="003E7045"/>
    <w:rsid w:val="003E7BBE"/>
    <w:rsid w:val="003F028B"/>
    <w:rsid w:val="003F02AB"/>
    <w:rsid w:val="003F03B8"/>
    <w:rsid w:val="003F04F2"/>
    <w:rsid w:val="003F0850"/>
    <w:rsid w:val="003F08D2"/>
    <w:rsid w:val="003F2381"/>
    <w:rsid w:val="003F2967"/>
    <w:rsid w:val="003F4AB0"/>
    <w:rsid w:val="003F5003"/>
    <w:rsid w:val="003F5188"/>
    <w:rsid w:val="003F5CA2"/>
    <w:rsid w:val="003F6C12"/>
    <w:rsid w:val="00400144"/>
    <w:rsid w:val="00400C5A"/>
    <w:rsid w:val="00404E5A"/>
    <w:rsid w:val="0040591C"/>
    <w:rsid w:val="0040659E"/>
    <w:rsid w:val="0041094F"/>
    <w:rsid w:val="0041110A"/>
    <w:rsid w:val="004125BC"/>
    <w:rsid w:val="0041298F"/>
    <w:rsid w:val="00413173"/>
    <w:rsid w:val="0041325F"/>
    <w:rsid w:val="00413540"/>
    <w:rsid w:val="00414BB3"/>
    <w:rsid w:val="00415614"/>
    <w:rsid w:val="00416787"/>
    <w:rsid w:val="00416AB8"/>
    <w:rsid w:val="00416F2A"/>
    <w:rsid w:val="004205ED"/>
    <w:rsid w:val="004222BC"/>
    <w:rsid w:val="004223B2"/>
    <w:rsid w:val="004226A5"/>
    <w:rsid w:val="00422D45"/>
    <w:rsid w:val="004237D6"/>
    <w:rsid w:val="0042753D"/>
    <w:rsid w:val="00430B49"/>
    <w:rsid w:val="00432057"/>
    <w:rsid w:val="00432623"/>
    <w:rsid w:val="00433750"/>
    <w:rsid w:val="00433F09"/>
    <w:rsid w:val="00435D86"/>
    <w:rsid w:val="004369DE"/>
    <w:rsid w:val="00436A73"/>
    <w:rsid w:val="004408EA"/>
    <w:rsid w:val="00440BF4"/>
    <w:rsid w:val="004419C0"/>
    <w:rsid w:val="00441D15"/>
    <w:rsid w:val="00442127"/>
    <w:rsid w:val="004437C7"/>
    <w:rsid w:val="00444E30"/>
    <w:rsid w:val="004455B1"/>
    <w:rsid w:val="004470E2"/>
    <w:rsid w:val="0045029E"/>
    <w:rsid w:val="00450C2F"/>
    <w:rsid w:val="00450F54"/>
    <w:rsid w:val="00451D6E"/>
    <w:rsid w:val="00452DD8"/>
    <w:rsid w:val="004533E1"/>
    <w:rsid w:val="004538C5"/>
    <w:rsid w:val="0045457F"/>
    <w:rsid w:val="00455587"/>
    <w:rsid w:val="00455B14"/>
    <w:rsid w:val="00455B8F"/>
    <w:rsid w:val="00455FBD"/>
    <w:rsid w:val="0045662F"/>
    <w:rsid w:val="004567BE"/>
    <w:rsid w:val="0045726B"/>
    <w:rsid w:val="00457609"/>
    <w:rsid w:val="004576A2"/>
    <w:rsid w:val="0045778A"/>
    <w:rsid w:val="004604EB"/>
    <w:rsid w:val="00460BC7"/>
    <w:rsid w:val="00461B7C"/>
    <w:rsid w:val="004624D6"/>
    <w:rsid w:val="00462D58"/>
    <w:rsid w:val="00463145"/>
    <w:rsid w:val="00463731"/>
    <w:rsid w:val="00464665"/>
    <w:rsid w:val="00464FF3"/>
    <w:rsid w:val="004656DA"/>
    <w:rsid w:val="004662E8"/>
    <w:rsid w:val="0046664D"/>
    <w:rsid w:val="00466F15"/>
    <w:rsid w:val="00466FFA"/>
    <w:rsid w:val="00467AEA"/>
    <w:rsid w:val="0047016E"/>
    <w:rsid w:val="004702A6"/>
    <w:rsid w:val="004707B1"/>
    <w:rsid w:val="00472078"/>
    <w:rsid w:val="00472688"/>
    <w:rsid w:val="004738E2"/>
    <w:rsid w:val="00474B08"/>
    <w:rsid w:val="0047682B"/>
    <w:rsid w:val="00477DEA"/>
    <w:rsid w:val="00481EBB"/>
    <w:rsid w:val="00482CDD"/>
    <w:rsid w:val="004835A5"/>
    <w:rsid w:val="0048542E"/>
    <w:rsid w:val="00486479"/>
    <w:rsid w:val="00487232"/>
    <w:rsid w:val="0049160E"/>
    <w:rsid w:val="00492350"/>
    <w:rsid w:val="00494FE1"/>
    <w:rsid w:val="0049682D"/>
    <w:rsid w:val="00496BFA"/>
    <w:rsid w:val="00497EBD"/>
    <w:rsid w:val="004A00DA"/>
    <w:rsid w:val="004A0F99"/>
    <w:rsid w:val="004A1E29"/>
    <w:rsid w:val="004A2E1E"/>
    <w:rsid w:val="004A2E9D"/>
    <w:rsid w:val="004A5746"/>
    <w:rsid w:val="004A7352"/>
    <w:rsid w:val="004A797E"/>
    <w:rsid w:val="004B0A16"/>
    <w:rsid w:val="004B0D4A"/>
    <w:rsid w:val="004B0D84"/>
    <w:rsid w:val="004B0D9F"/>
    <w:rsid w:val="004B10CA"/>
    <w:rsid w:val="004B1673"/>
    <w:rsid w:val="004B181B"/>
    <w:rsid w:val="004B1A0A"/>
    <w:rsid w:val="004B2619"/>
    <w:rsid w:val="004B273B"/>
    <w:rsid w:val="004B29E5"/>
    <w:rsid w:val="004B5141"/>
    <w:rsid w:val="004B514A"/>
    <w:rsid w:val="004B718D"/>
    <w:rsid w:val="004C1EDB"/>
    <w:rsid w:val="004C20BA"/>
    <w:rsid w:val="004C2302"/>
    <w:rsid w:val="004C2792"/>
    <w:rsid w:val="004C37A4"/>
    <w:rsid w:val="004C5126"/>
    <w:rsid w:val="004C544E"/>
    <w:rsid w:val="004C719A"/>
    <w:rsid w:val="004D0437"/>
    <w:rsid w:val="004D0704"/>
    <w:rsid w:val="004D0994"/>
    <w:rsid w:val="004D12BB"/>
    <w:rsid w:val="004D3F61"/>
    <w:rsid w:val="004D487E"/>
    <w:rsid w:val="004D4BB8"/>
    <w:rsid w:val="004D5342"/>
    <w:rsid w:val="004D5803"/>
    <w:rsid w:val="004D6BF0"/>
    <w:rsid w:val="004D743B"/>
    <w:rsid w:val="004D74C9"/>
    <w:rsid w:val="004D74CB"/>
    <w:rsid w:val="004E0765"/>
    <w:rsid w:val="004E11F2"/>
    <w:rsid w:val="004E1393"/>
    <w:rsid w:val="004E3CEC"/>
    <w:rsid w:val="004E4537"/>
    <w:rsid w:val="004E717C"/>
    <w:rsid w:val="004E74D4"/>
    <w:rsid w:val="004E7B4A"/>
    <w:rsid w:val="004F0CA7"/>
    <w:rsid w:val="004F111D"/>
    <w:rsid w:val="004F1DA1"/>
    <w:rsid w:val="004F29AF"/>
    <w:rsid w:val="004F3D38"/>
    <w:rsid w:val="004F3E1F"/>
    <w:rsid w:val="004F423F"/>
    <w:rsid w:val="004F5485"/>
    <w:rsid w:val="004F65ED"/>
    <w:rsid w:val="004F70E7"/>
    <w:rsid w:val="004F7EF2"/>
    <w:rsid w:val="004F7F0B"/>
    <w:rsid w:val="00501CAC"/>
    <w:rsid w:val="00502DB5"/>
    <w:rsid w:val="0050342D"/>
    <w:rsid w:val="00504AAB"/>
    <w:rsid w:val="00506999"/>
    <w:rsid w:val="005069BD"/>
    <w:rsid w:val="00506FAB"/>
    <w:rsid w:val="00510912"/>
    <w:rsid w:val="00510A44"/>
    <w:rsid w:val="00511EF8"/>
    <w:rsid w:val="00513D84"/>
    <w:rsid w:val="005144CA"/>
    <w:rsid w:val="00514C2F"/>
    <w:rsid w:val="00514D67"/>
    <w:rsid w:val="005150F4"/>
    <w:rsid w:val="00516A88"/>
    <w:rsid w:val="005173FB"/>
    <w:rsid w:val="00517479"/>
    <w:rsid w:val="00521AC5"/>
    <w:rsid w:val="00521DB2"/>
    <w:rsid w:val="005221B8"/>
    <w:rsid w:val="005225C7"/>
    <w:rsid w:val="00523318"/>
    <w:rsid w:val="00524F7A"/>
    <w:rsid w:val="005255BA"/>
    <w:rsid w:val="00525BEE"/>
    <w:rsid w:val="005266F2"/>
    <w:rsid w:val="005279B8"/>
    <w:rsid w:val="00530629"/>
    <w:rsid w:val="0053072C"/>
    <w:rsid w:val="005310A8"/>
    <w:rsid w:val="00531B44"/>
    <w:rsid w:val="00531B9C"/>
    <w:rsid w:val="00532CA7"/>
    <w:rsid w:val="005332D1"/>
    <w:rsid w:val="005366CE"/>
    <w:rsid w:val="00536B00"/>
    <w:rsid w:val="00537B81"/>
    <w:rsid w:val="0054017F"/>
    <w:rsid w:val="005406F9"/>
    <w:rsid w:val="005429C0"/>
    <w:rsid w:val="005435C4"/>
    <w:rsid w:val="00543885"/>
    <w:rsid w:val="005443C1"/>
    <w:rsid w:val="00544636"/>
    <w:rsid w:val="00546454"/>
    <w:rsid w:val="00546B54"/>
    <w:rsid w:val="00546D67"/>
    <w:rsid w:val="0054771E"/>
    <w:rsid w:val="00547FE3"/>
    <w:rsid w:val="00550783"/>
    <w:rsid w:val="00555570"/>
    <w:rsid w:val="005562ED"/>
    <w:rsid w:val="0055775D"/>
    <w:rsid w:val="00557D27"/>
    <w:rsid w:val="00557D7C"/>
    <w:rsid w:val="00557D98"/>
    <w:rsid w:val="00560C73"/>
    <w:rsid w:val="0056181B"/>
    <w:rsid w:val="00561EEA"/>
    <w:rsid w:val="00562329"/>
    <w:rsid w:val="00562CB8"/>
    <w:rsid w:val="005630A7"/>
    <w:rsid w:val="00566598"/>
    <w:rsid w:val="00575288"/>
    <w:rsid w:val="00575676"/>
    <w:rsid w:val="005757DC"/>
    <w:rsid w:val="00575824"/>
    <w:rsid w:val="005759A1"/>
    <w:rsid w:val="00575D79"/>
    <w:rsid w:val="005766BE"/>
    <w:rsid w:val="00576746"/>
    <w:rsid w:val="00577FB6"/>
    <w:rsid w:val="00581AE9"/>
    <w:rsid w:val="00581FA4"/>
    <w:rsid w:val="00582375"/>
    <w:rsid w:val="0058508B"/>
    <w:rsid w:val="0058553F"/>
    <w:rsid w:val="005876BF"/>
    <w:rsid w:val="005901A6"/>
    <w:rsid w:val="005909B5"/>
    <w:rsid w:val="00590B4F"/>
    <w:rsid w:val="005921B0"/>
    <w:rsid w:val="00592808"/>
    <w:rsid w:val="00595D1E"/>
    <w:rsid w:val="00597ACE"/>
    <w:rsid w:val="005A07F1"/>
    <w:rsid w:val="005A0F84"/>
    <w:rsid w:val="005A1063"/>
    <w:rsid w:val="005A1C57"/>
    <w:rsid w:val="005A4DD7"/>
    <w:rsid w:val="005A4DE9"/>
    <w:rsid w:val="005A55D3"/>
    <w:rsid w:val="005B04A8"/>
    <w:rsid w:val="005B2308"/>
    <w:rsid w:val="005B250D"/>
    <w:rsid w:val="005B3F28"/>
    <w:rsid w:val="005B44DB"/>
    <w:rsid w:val="005B5A48"/>
    <w:rsid w:val="005B62D8"/>
    <w:rsid w:val="005B6A7B"/>
    <w:rsid w:val="005B7B2B"/>
    <w:rsid w:val="005C154D"/>
    <w:rsid w:val="005C1D76"/>
    <w:rsid w:val="005C262F"/>
    <w:rsid w:val="005C29B1"/>
    <w:rsid w:val="005C3B17"/>
    <w:rsid w:val="005C4DC9"/>
    <w:rsid w:val="005C61DA"/>
    <w:rsid w:val="005C7200"/>
    <w:rsid w:val="005C7506"/>
    <w:rsid w:val="005D0264"/>
    <w:rsid w:val="005D1C11"/>
    <w:rsid w:val="005D30F8"/>
    <w:rsid w:val="005D4C7B"/>
    <w:rsid w:val="005D6782"/>
    <w:rsid w:val="005D696B"/>
    <w:rsid w:val="005D6FBC"/>
    <w:rsid w:val="005D75BC"/>
    <w:rsid w:val="005D77E0"/>
    <w:rsid w:val="005D7BD8"/>
    <w:rsid w:val="005E070C"/>
    <w:rsid w:val="005E08B0"/>
    <w:rsid w:val="005E1627"/>
    <w:rsid w:val="005E3EE8"/>
    <w:rsid w:val="005E4C89"/>
    <w:rsid w:val="005E6688"/>
    <w:rsid w:val="005E69BE"/>
    <w:rsid w:val="005E6FB4"/>
    <w:rsid w:val="005E73AC"/>
    <w:rsid w:val="005E7641"/>
    <w:rsid w:val="005E797A"/>
    <w:rsid w:val="005F18C9"/>
    <w:rsid w:val="005F2DE9"/>
    <w:rsid w:val="005F34EA"/>
    <w:rsid w:val="005F41C5"/>
    <w:rsid w:val="005F5120"/>
    <w:rsid w:val="005F650A"/>
    <w:rsid w:val="005F65B2"/>
    <w:rsid w:val="005F6CB8"/>
    <w:rsid w:val="0060055E"/>
    <w:rsid w:val="00600C78"/>
    <w:rsid w:val="00602401"/>
    <w:rsid w:val="006025BD"/>
    <w:rsid w:val="00602DA6"/>
    <w:rsid w:val="00602FE7"/>
    <w:rsid w:val="0060330E"/>
    <w:rsid w:val="00604325"/>
    <w:rsid w:val="0060478D"/>
    <w:rsid w:val="006047FF"/>
    <w:rsid w:val="00605B38"/>
    <w:rsid w:val="00605BFB"/>
    <w:rsid w:val="00605D60"/>
    <w:rsid w:val="0060660E"/>
    <w:rsid w:val="00607EEB"/>
    <w:rsid w:val="00607F10"/>
    <w:rsid w:val="00610184"/>
    <w:rsid w:val="00610A19"/>
    <w:rsid w:val="00610E17"/>
    <w:rsid w:val="00612040"/>
    <w:rsid w:val="0061332A"/>
    <w:rsid w:val="006146D8"/>
    <w:rsid w:val="00621A53"/>
    <w:rsid w:val="006223CA"/>
    <w:rsid w:val="00622D6E"/>
    <w:rsid w:val="00624319"/>
    <w:rsid w:val="00624CC9"/>
    <w:rsid w:val="00624D86"/>
    <w:rsid w:val="00625096"/>
    <w:rsid w:val="006264A6"/>
    <w:rsid w:val="006276ED"/>
    <w:rsid w:val="00627F20"/>
    <w:rsid w:val="00630B12"/>
    <w:rsid w:val="00630B82"/>
    <w:rsid w:val="006316EE"/>
    <w:rsid w:val="006337B2"/>
    <w:rsid w:val="006338BA"/>
    <w:rsid w:val="006346B7"/>
    <w:rsid w:val="00634723"/>
    <w:rsid w:val="0063489E"/>
    <w:rsid w:val="00634FB8"/>
    <w:rsid w:val="00635424"/>
    <w:rsid w:val="00640B40"/>
    <w:rsid w:val="00641FDC"/>
    <w:rsid w:val="00642D64"/>
    <w:rsid w:val="006439A9"/>
    <w:rsid w:val="00643A52"/>
    <w:rsid w:val="00645DF9"/>
    <w:rsid w:val="0064650F"/>
    <w:rsid w:val="00646921"/>
    <w:rsid w:val="00647A86"/>
    <w:rsid w:val="00650097"/>
    <w:rsid w:val="00650304"/>
    <w:rsid w:val="00651AB1"/>
    <w:rsid w:val="00653ED4"/>
    <w:rsid w:val="00655365"/>
    <w:rsid w:val="00655C51"/>
    <w:rsid w:val="00657B7E"/>
    <w:rsid w:val="00660EC6"/>
    <w:rsid w:val="006611C0"/>
    <w:rsid w:val="00661620"/>
    <w:rsid w:val="00662C4B"/>
    <w:rsid w:val="00662EC9"/>
    <w:rsid w:val="00663DB3"/>
    <w:rsid w:val="00664033"/>
    <w:rsid w:val="00664441"/>
    <w:rsid w:val="006645A8"/>
    <w:rsid w:val="00664F4A"/>
    <w:rsid w:val="0066525B"/>
    <w:rsid w:val="0066757E"/>
    <w:rsid w:val="006705F4"/>
    <w:rsid w:val="00670D59"/>
    <w:rsid w:val="00670E8A"/>
    <w:rsid w:val="00670ECD"/>
    <w:rsid w:val="006747AA"/>
    <w:rsid w:val="00674997"/>
    <w:rsid w:val="00675192"/>
    <w:rsid w:val="006754F3"/>
    <w:rsid w:val="006774AB"/>
    <w:rsid w:val="0068178E"/>
    <w:rsid w:val="0068281D"/>
    <w:rsid w:val="00683019"/>
    <w:rsid w:val="00683767"/>
    <w:rsid w:val="00683FFF"/>
    <w:rsid w:val="00684C5E"/>
    <w:rsid w:val="00687825"/>
    <w:rsid w:val="00690150"/>
    <w:rsid w:val="006911DD"/>
    <w:rsid w:val="006945C8"/>
    <w:rsid w:val="00694C0E"/>
    <w:rsid w:val="00694F42"/>
    <w:rsid w:val="006A0893"/>
    <w:rsid w:val="006A161E"/>
    <w:rsid w:val="006A16C4"/>
    <w:rsid w:val="006A32FF"/>
    <w:rsid w:val="006A3F66"/>
    <w:rsid w:val="006A41C3"/>
    <w:rsid w:val="006A46C0"/>
    <w:rsid w:val="006A5E4E"/>
    <w:rsid w:val="006A67FF"/>
    <w:rsid w:val="006A6D9C"/>
    <w:rsid w:val="006A75BD"/>
    <w:rsid w:val="006B1364"/>
    <w:rsid w:val="006B2010"/>
    <w:rsid w:val="006B4097"/>
    <w:rsid w:val="006B429B"/>
    <w:rsid w:val="006B47EA"/>
    <w:rsid w:val="006B49FC"/>
    <w:rsid w:val="006B5D07"/>
    <w:rsid w:val="006B6644"/>
    <w:rsid w:val="006B6A36"/>
    <w:rsid w:val="006B7E77"/>
    <w:rsid w:val="006C1489"/>
    <w:rsid w:val="006C3527"/>
    <w:rsid w:val="006C6413"/>
    <w:rsid w:val="006C654C"/>
    <w:rsid w:val="006C67AF"/>
    <w:rsid w:val="006C6C30"/>
    <w:rsid w:val="006C7BAB"/>
    <w:rsid w:val="006D196B"/>
    <w:rsid w:val="006D2BC8"/>
    <w:rsid w:val="006D33CB"/>
    <w:rsid w:val="006D38C5"/>
    <w:rsid w:val="006D3A78"/>
    <w:rsid w:val="006D477D"/>
    <w:rsid w:val="006D4D80"/>
    <w:rsid w:val="006D5D37"/>
    <w:rsid w:val="006D606F"/>
    <w:rsid w:val="006E12E2"/>
    <w:rsid w:val="006E261E"/>
    <w:rsid w:val="006E2EC8"/>
    <w:rsid w:val="006E476F"/>
    <w:rsid w:val="006F12D3"/>
    <w:rsid w:val="006F15F6"/>
    <w:rsid w:val="006F238C"/>
    <w:rsid w:val="006F4875"/>
    <w:rsid w:val="006F60DA"/>
    <w:rsid w:val="006F7C39"/>
    <w:rsid w:val="00700369"/>
    <w:rsid w:val="007004D0"/>
    <w:rsid w:val="00700A74"/>
    <w:rsid w:val="0070122E"/>
    <w:rsid w:val="007015B6"/>
    <w:rsid w:val="0070219F"/>
    <w:rsid w:val="007028A2"/>
    <w:rsid w:val="00702F03"/>
    <w:rsid w:val="007044D6"/>
    <w:rsid w:val="00704B5D"/>
    <w:rsid w:val="00706234"/>
    <w:rsid w:val="00706F16"/>
    <w:rsid w:val="00711427"/>
    <w:rsid w:val="007118A9"/>
    <w:rsid w:val="00713996"/>
    <w:rsid w:val="00716B83"/>
    <w:rsid w:val="00721A07"/>
    <w:rsid w:val="007225FF"/>
    <w:rsid w:val="00723B80"/>
    <w:rsid w:val="00724C00"/>
    <w:rsid w:val="00725E2D"/>
    <w:rsid w:val="0072749F"/>
    <w:rsid w:val="007345E8"/>
    <w:rsid w:val="00734D58"/>
    <w:rsid w:val="0073572E"/>
    <w:rsid w:val="00735C79"/>
    <w:rsid w:val="00741BAB"/>
    <w:rsid w:val="00742DD8"/>
    <w:rsid w:val="0074343A"/>
    <w:rsid w:val="00743F6C"/>
    <w:rsid w:val="0074657B"/>
    <w:rsid w:val="0074740F"/>
    <w:rsid w:val="00747773"/>
    <w:rsid w:val="0075129D"/>
    <w:rsid w:val="00751E3A"/>
    <w:rsid w:val="0075312F"/>
    <w:rsid w:val="0075406E"/>
    <w:rsid w:val="0075440B"/>
    <w:rsid w:val="00754579"/>
    <w:rsid w:val="007564F8"/>
    <w:rsid w:val="00757228"/>
    <w:rsid w:val="00757975"/>
    <w:rsid w:val="0076287B"/>
    <w:rsid w:val="00763508"/>
    <w:rsid w:val="00763EC1"/>
    <w:rsid w:val="0076471B"/>
    <w:rsid w:val="00765798"/>
    <w:rsid w:val="007675A4"/>
    <w:rsid w:val="00771770"/>
    <w:rsid w:val="00771990"/>
    <w:rsid w:val="00771FD8"/>
    <w:rsid w:val="00772A4D"/>
    <w:rsid w:val="00772EB1"/>
    <w:rsid w:val="00772F58"/>
    <w:rsid w:val="00775F2C"/>
    <w:rsid w:val="00775F5C"/>
    <w:rsid w:val="007760EE"/>
    <w:rsid w:val="007769A2"/>
    <w:rsid w:val="00777B40"/>
    <w:rsid w:val="00780BF2"/>
    <w:rsid w:val="00781BD7"/>
    <w:rsid w:val="00784112"/>
    <w:rsid w:val="00784939"/>
    <w:rsid w:val="00784A01"/>
    <w:rsid w:val="00784D11"/>
    <w:rsid w:val="00785D48"/>
    <w:rsid w:val="00787CCC"/>
    <w:rsid w:val="00790277"/>
    <w:rsid w:val="007919DD"/>
    <w:rsid w:val="007922CD"/>
    <w:rsid w:val="00792B78"/>
    <w:rsid w:val="00792EA2"/>
    <w:rsid w:val="007934E6"/>
    <w:rsid w:val="007935D6"/>
    <w:rsid w:val="007938EF"/>
    <w:rsid w:val="00794D76"/>
    <w:rsid w:val="00795212"/>
    <w:rsid w:val="00796BFD"/>
    <w:rsid w:val="007972FA"/>
    <w:rsid w:val="007A0254"/>
    <w:rsid w:val="007A0AEC"/>
    <w:rsid w:val="007A1BF3"/>
    <w:rsid w:val="007A29DE"/>
    <w:rsid w:val="007A4628"/>
    <w:rsid w:val="007A4698"/>
    <w:rsid w:val="007A6B98"/>
    <w:rsid w:val="007A6CBF"/>
    <w:rsid w:val="007A79AD"/>
    <w:rsid w:val="007A7C2E"/>
    <w:rsid w:val="007B0025"/>
    <w:rsid w:val="007B4740"/>
    <w:rsid w:val="007B5089"/>
    <w:rsid w:val="007B54CB"/>
    <w:rsid w:val="007B70D8"/>
    <w:rsid w:val="007B72BB"/>
    <w:rsid w:val="007C0088"/>
    <w:rsid w:val="007C1A68"/>
    <w:rsid w:val="007C2919"/>
    <w:rsid w:val="007C380B"/>
    <w:rsid w:val="007C4CDA"/>
    <w:rsid w:val="007C619F"/>
    <w:rsid w:val="007C6269"/>
    <w:rsid w:val="007C72A3"/>
    <w:rsid w:val="007D01D4"/>
    <w:rsid w:val="007D5392"/>
    <w:rsid w:val="007D640D"/>
    <w:rsid w:val="007D6601"/>
    <w:rsid w:val="007E0149"/>
    <w:rsid w:val="007E3724"/>
    <w:rsid w:val="007E3C21"/>
    <w:rsid w:val="007E60D0"/>
    <w:rsid w:val="007E6BEE"/>
    <w:rsid w:val="007E6D71"/>
    <w:rsid w:val="007F250B"/>
    <w:rsid w:val="007F2B17"/>
    <w:rsid w:val="007F2F8A"/>
    <w:rsid w:val="007F30A9"/>
    <w:rsid w:val="007F35BD"/>
    <w:rsid w:val="007F4444"/>
    <w:rsid w:val="007F5B8A"/>
    <w:rsid w:val="007F76AF"/>
    <w:rsid w:val="007F76CB"/>
    <w:rsid w:val="007F7DD9"/>
    <w:rsid w:val="00800465"/>
    <w:rsid w:val="008011FB"/>
    <w:rsid w:val="008025C7"/>
    <w:rsid w:val="008033BA"/>
    <w:rsid w:val="008040B1"/>
    <w:rsid w:val="00804BEB"/>
    <w:rsid w:val="0080621A"/>
    <w:rsid w:val="00806459"/>
    <w:rsid w:val="008065A4"/>
    <w:rsid w:val="00812246"/>
    <w:rsid w:val="00813ABC"/>
    <w:rsid w:val="00813E69"/>
    <w:rsid w:val="008140BF"/>
    <w:rsid w:val="00814F74"/>
    <w:rsid w:val="00815A16"/>
    <w:rsid w:val="00815A2A"/>
    <w:rsid w:val="0081789B"/>
    <w:rsid w:val="008209BA"/>
    <w:rsid w:val="00820B14"/>
    <w:rsid w:val="00822036"/>
    <w:rsid w:val="00822973"/>
    <w:rsid w:val="008232FA"/>
    <w:rsid w:val="00826407"/>
    <w:rsid w:val="008264CA"/>
    <w:rsid w:val="008266CF"/>
    <w:rsid w:val="00827BAF"/>
    <w:rsid w:val="00830FAC"/>
    <w:rsid w:val="0083219D"/>
    <w:rsid w:val="008329C7"/>
    <w:rsid w:val="00832B5F"/>
    <w:rsid w:val="00833398"/>
    <w:rsid w:val="00833414"/>
    <w:rsid w:val="00834CB2"/>
    <w:rsid w:val="00834FA9"/>
    <w:rsid w:val="008368F4"/>
    <w:rsid w:val="00837880"/>
    <w:rsid w:val="00837AFC"/>
    <w:rsid w:val="00840717"/>
    <w:rsid w:val="00840F2C"/>
    <w:rsid w:val="00842249"/>
    <w:rsid w:val="00842E5F"/>
    <w:rsid w:val="00843083"/>
    <w:rsid w:val="008452CB"/>
    <w:rsid w:val="00846565"/>
    <w:rsid w:val="00850D71"/>
    <w:rsid w:val="00853890"/>
    <w:rsid w:val="0085430B"/>
    <w:rsid w:val="00854707"/>
    <w:rsid w:val="00854A28"/>
    <w:rsid w:val="0085503C"/>
    <w:rsid w:val="00855091"/>
    <w:rsid w:val="00856105"/>
    <w:rsid w:val="00857157"/>
    <w:rsid w:val="008572A0"/>
    <w:rsid w:val="008574BD"/>
    <w:rsid w:val="0086111B"/>
    <w:rsid w:val="00862082"/>
    <w:rsid w:val="008629F3"/>
    <w:rsid w:val="00863309"/>
    <w:rsid w:val="00863691"/>
    <w:rsid w:val="00864801"/>
    <w:rsid w:val="00864EE3"/>
    <w:rsid w:val="00865590"/>
    <w:rsid w:val="0086666D"/>
    <w:rsid w:val="008667E8"/>
    <w:rsid w:val="00866D2B"/>
    <w:rsid w:val="00866D6D"/>
    <w:rsid w:val="00867CDE"/>
    <w:rsid w:val="0087027E"/>
    <w:rsid w:val="00871113"/>
    <w:rsid w:val="00872A86"/>
    <w:rsid w:val="0087469C"/>
    <w:rsid w:val="008754CD"/>
    <w:rsid w:val="008769B6"/>
    <w:rsid w:val="00876E2B"/>
    <w:rsid w:val="00880CB0"/>
    <w:rsid w:val="00882940"/>
    <w:rsid w:val="00882E5A"/>
    <w:rsid w:val="008847F2"/>
    <w:rsid w:val="008861D5"/>
    <w:rsid w:val="008903E2"/>
    <w:rsid w:val="008907EC"/>
    <w:rsid w:val="00891207"/>
    <w:rsid w:val="008914A6"/>
    <w:rsid w:val="008931FD"/>
    <w:rsid w:val="0089349A"/>
    <w:rsid w:val="008938E1"/>
    <w:rsid w:val="00894AB2"/>
    <w:rsid w:val="00894C54"/>
    <w:rsid w:val="00894E1D"/>
    <w:rsid w:val="0089595D"/>
    <w:rsid w:val="00895F87"/>
    <w:rsid w:val="00897359"/>
    <w:rsid w:val="008A003C"/>
    <w:rsid w:val="008A0389"/>
    <w:rsid w:val="008A149F"/>
    <w:rsid w:val="008A225F"/>
    <w:rsid w:val="008A253C"/>
    <w:rsid w:val="008A3CBD"/>
    <w:rsid w:val="008A3DDD"/>
    <w:rsid w:val="008A4661"/>
    <w:rsid w:val="008A4992"/>
    <w:rsid w:val="008A5BC3"/>
    <w:rsid w:val="008A5FAA"/>
    <w:rsid w:val="008A7F2C"/>
    <w:rsid w:val="008B26E7"/>
    <w:rsid w:val="008B2F15"/>
    <w:rsid w:val="008B323C"/>
    <w:rsid w:val="008B5CBE"/>
    <w:rsid w:val="008B68A8"/>
    <w:rsid w:val="008C0E2D"/>
    <w:rsid w:val="008C1034"/>
    <w:rsid w:val="008C157E"/>
    <w:rsid w:val="008C4A05"/>
    <w:rsid w:val="008C4AE9"/>
    <w:rsid w:val="008C5286"/>
    <w:rsid w:val="008C77BC"/>
    <w:rsid w:val="008C7B97"/>
    <w:rsid w:val="008D162C"/>
    <w:rsid w:val="008D2901"/>
    <w:rsid w:val="008D43D0"/>
    <w:rsid w:val="008D57C0"/>
    <w:rsid w:val="008D688D"/>
    <w:rsid w:val="008D70CF"/>
    <w:rsid w:val="008D7A6B"/>
    <w:rsid w:val="008D7E24"/>
    <w:rsid w:val="008E0EE7"/>
    <w:rsid w:val="008E1207"/>
    <w:rsid w:val="008E1E83"/>
    <w:rsid w:val="008E212C"/>
    <w:rsid w:val="008E2D8A"/>
    <w:rsid w:val="008E3304"/>
    <w:rsid w:val="008E3794"/>
    <w:rsid w:val="008E407C"/>
    <w:rsid w:val="008E493E"/>
    <w:rsid w:val="008E4B22"/>
    <w:rsid w:val="008E55EA"/>
    <w:rsid w:val="008E722A"/>
    <w:rsid w:val="008E759D"/>
    <w:rsid w:val="008F0BF5"/>
    <w:rsid w:val="008F131B"/>
    <w:rsid w:val="008F187A"/>
    <w:rsid w:val="008F5E2C"/>
    <w:rsid w:val="008F6AD4"/>
    <w:rsid w:val="008F6EDA"/>
    <w:rsid w:val="008F7088"/>
    <w:rsid w:val="008F7ED9"/>
    <w:rsid w:val="00900131"/>
    <w:rsid w:val="00900201"/>
    <w:rsid w:val="00900661"/>
    <w:rsid w:val="00901BFE"/>
    <w:rsid w:val="00901DE3"/>
    <w:rsid w:val="00902C12"/>
    <w:rsid w:val="00902C6B"/>
    <w:rsid w:val="00902DDE"/>
    <w:rsid w:val="00903183"/>
    <w:rsid w:val="00903308"/>
    <w:rsid w:val="00903B5D"/>
    <w:rsid w:val="00903DB1"/>
    <w:rsid w:val="009053E9"/>
    <w:rsid w:val="00907E65"/>
    <w:rsid w:val="00910026"/>
    <w:rsid w:val="009110B9"/>
    <w:rsid w:val="00911591"/>
    <w:rsid w:val="009121E7"/>
    <w:rsid w:val="00913AEF"/>
    <w:rsid w:val="00913DF0"/>
    <w:rsid w:val="009145F5"/>
    <w:rsid w:val="00914BB7"/>
    <w:rsid w:val="00915C9A"/>
    <w:rsid w:val="009176E6"/>
    <w:rsid w:val="00917909"/>
    <w:rsid w:val="00920332"/>
    <w:rsid w:val="00920A04"/>
    <w:rsid w:val="00920B19"/>
    <w:rsid w:val="00922D1D"/>
    <w:rsid w:val="00923A88"/>
    <w:rsid w:val="00924366"/>
    <w:rsid w:val="00924505"/>
    <w:rsid w:val="00924B99"/>
    <w:rsid w:val="00925A8E"/>
    <w:rsid w:val="00927E9A"/>
    <w:rsid w:val="00930A67"/>
    <w:rsid w:val="00930C11"/>
    <w:rsid w:val="00931AB5"/>
    <w:rsid w:val="00931EC5"/>
    <w:rsid w:val="0093231A"/>
    <w:rsid w:val="00934E3E"/>
    <w:rsid w:val="00934EB0"/>
    <w:rsid w:val="0093621F"/>
    <w:rsid w:val="0093671F"/>
    <w:rsid w:val="009370BE"/>
    <w:rsid w:val="00937222"/>
    <w:rsid w:val="0093783E"/>
    <w:rsid w:val="0094093A"/>
    <w:rsid w:val="0094101A"/>
    <w:rsid w:val="00942005"/>
    <w:rsid w:val="0094321B"/>
    <w:rsid w:val="009445D3"/>
    <w:rsid w:val="00944953"/>
    <w:rsid w:val="00945AFC"/>
    <w:rsid w:val="00950A5B"/>
    <w:rsid w:val="009512FB"/>
    <w:rsid w:val="0095381E"/>
    <w:rsid w:val="00953E6F"/>
    <w:rsid w:val="00954B1B"/>
    <w:rsid w:val="00956335"/>
    <w:rsid w:val="00962229"/>
    <w:rsid w:val="00962459"/>
    <w:rsid w:val="00962699"/>
    <w:rsid w:val="009637E7"/>
    <w:rsid w:val="009652DC"/>
    <w:rsid w:val="00965A89"/>
    <w:rsid w:val="00965E36"/>
    <w:rsid w:val="00965F23"/>
    <w:rsid w:val="009660F2"/>
    <w:rsid w:val="0097132A"/>
    <w:rsid w:val="00973BB2"/>
    <w:rsid w:val="0097486C"/>
    <w:rsid w:val="00974D61"/>
    <w:rsid w:val="009763F7"/>
    <w:rsid w:val="009766C4"/>
    <w:rsid w:val="0098096E"/>
    <w:rsid w:val="00980B83"/>
    <w:rsid w:val="00980D31"/>
    <w:rsid w:val="0098126E"/>
    <w:rsid w:val="00981615"/>
    <w:rsid w:val="00981E54"/>
    <w:rsid w:val="009822B7"/>
    <w:rsid w:val="00982B9C"/>
    <w:rsid w:val="00984499"/>
    <w:rsid w:val="00984845"/>
    <w:rsid w:val="009859FE"/>
    <w:rsid w:val="00986666"/>
    <w:rsid w:val="00986A1C"/>
    <w:rsid w:val="00987531"/>
    <w:rsid w:val="009908DF"/>
    <w:rsid w:val="0099381C"/>
    <w:rsid w:val="00993C86"/>
    <w:rsid w:val="009945AF"/>
    <w:rsid w:val="009961BE"/>
    <w:rsid w:val="009976C8"/>
    <w:rsid w:val="00997EAF"/>
    <w:rsid w:val="009A03FB"/>
    <w:rsid w:val="009A133E"/>
    <w:rsid w:val="009A1F20"/>
    <w:rsid w:val="009A28B7"/>
    <w:rsid w:val="009A3564"/>
    <w:rsid w:val="009A46A2"/>
    <w:rsid w:val="009A49AC"/>
    <w:rsid w:val="009A4BD3"/>
    <w:rsid w:val="009A6432"/>
    <w:rsid w:val="009B01C4"/>
    <w:rsid w:val="009B0301"/>
    <w:rsid w:val="009B27AA"/>
    <w:rsid w:val="009B2918"/>
    <w:rsid w:val="009B2EAB"/>
    <w:rsid w:val="009B3543"/>
    <w:rsid w:val="009B3648"/>
    <w:rsid w:val="009B66DD"/>
    <w:rsid w:val="009B6F29"/>
    <w:rsid w:val="009B7154"/>
    <w:rsid w:val="009C06F9"/>
    <w:rsid w:val="009C0795"/>
    <w:rsid w:val="009C1A4D"/>
    <w:rsid w:val="009C27C1"/>
    <w:rsid w:val="009C5A4A"/>
    <w:rsid w:val="009C5C3D"/>
    <w:rsid w:val="009C5E8A"/>
    <w:rsid w:val="009C66BA"/>
    <w:rsid w:val="009C7809"/>
    <w:rsid w:val="009C7A0D"/>
    <w:rsid w:val="009C7F31"/>
    <w:rsid w:val="009D0A3C"/>
    <w:rsid w:val="009D1F92"/>
    <w:rsid w:val="009D45BC"/>
    <w:rsid w:val="009D507A"/>
    <w:rsid w:val="009E0561"/>
    <w:rsid w:val="009E06BA"/>
    <w:rsid w:val="009E072C"/>
    <w:rsid w:val="009E08A7"/>
    <w:rsid w:val="009E0F6C"/>
    <w:rsid w:val="009E27AE"/>
    <w:rsid w:val="009E2EBC"/>
    <w:rsid w:val="009E2FC4"/>
    <w:rsid w:val="009E4683"/>
    <w:rsid w:val="009E4C62"/>
    <w:rsid w:val="009E54B4"/>
    <w:rsid w:val="009E7473"/>
    <w:rsid w:val="009E77E5"/>
    <w:rsid w:val="009F04D4"/>
    <w:rsid w:val="009F0681"/>
    <w:rsid w:val="009F2612"/>
    <w:rsid w:val="009F2DF2"/>
    <w:rsid w:val="009F3A40"/>
    <w:rsid w:val="009F3DA5"/>
    <w:rsid w:val="009F3E4A"/>
    <w:rsid w:val="009F3EBD"/>
    <w:rsid w:val="009F3F1C"/>
    <w:rsid w:val="009F4E20"/>
    <w:rsid w:val="009F52A3"/>
    <w:rsid w:val="009F56EB"/>
    <w:rsid w:val="009F5D1E"/>
    <w:rsid w:val="009F6652"/>
    <w:rsid w:val="009F6EDC"/>
    <w:rsid w:val="009F72BA"/>
    <w:rsid w:val="009F7ADF"/>
    <w:rsid w:val="009F7D3E"/>
    <w:rsid w:val="009F7D7B"/>
    <w:rsid w:val="00A002E7"/>
    <w:rsid w:val="00A00873"/>
    <w:rsid w:val="00A01CA4"/>
    <w:rsid w:val="00A02338"/>
    <w:rsid w:val="00A03566"/>
    <w:rsid w:val="00A03BC2"/>
    <w:rsid w:val="00A03F22"/>
    <w:rsid w:val="00A05ACB"/>
    <w:rsid w:val="00A05D56"/>
    <w:rsid w:val="00A0720E"/>
    <w:rsid w:val="00A1309F"/>
    <w:rsid w:val="00A14E90"/>
    <w:rsid w:val="00A150EF"/>
    <w:rsid w:val="00A156A4"/>
    <w:rsid w:val="00A15897"/>
    <w:rsid w:val="00A16EED"/>
    <w:rsid w:val="00A201CC"/>
    <w:rsid w:val="00A21786"/>
    <w:rsid w:val="00A21F86"/>
    <w:rsid w:val="00A22556"/>
    <w:rsid w:val="00A23B66"/>
    <w:rsid w:val="00A25DFC"/>
    <w:rsid w:val="00A269A7"/>
    <w:rsid w:val="00A30949"/>
    <w:rsid w:val="00A30AA5"/>
    <w:rsid w:val="00A310B9"/>
    <w:rsid w:val="00A31ABF"/>
    <w:rsid w:val="00A328A0"/>
    <w:rsid w:val="00A328EC"/>
    <w:rsid w:val="00A3290F"/>
    <w:rsid w:val="00A32BF1"/>
    <w:rsid w:val="00A35856"/>
    <w:rsid w:val="00A41008"/>
    <w:rsid w:val="00A41A7B"/>
    <w:rsid w:val="00A422D9"/>
    <w:rsid w:val="00A436A6"/>
    <w:rsid w:val="00A44297"/>
    <w:rsid w:val="00A44D87"/>
    <w:rsid w:val="00A47463"/>
    <w:rsid w:val="00A47B22"/>
    <w:rsid w:val="00A47BE7"/>
    <w:rsid w:val="00A5032F"/>
    <w:rsid w:val="00A50E05"/>
    <w:rsid w:val="00A51824"/>
    <w:rsid w:val="00A5450D"/>
    <w:rsid w:val="00A5470F"/>
    <w:rsid w:val="00A54E22"/>
    <w:rsid w:val="00A5555F"/>
    <w:rsid w:val="00A562DE"/>
    <w:rsid w:val="00A56385"/>
    <w:rsid w:val="00A57382"/>
    <w:rsid w:val="00A60158"/>
    <w:rsid w:val="00A6183C"/>
    <w:rsid w:val="00A620CB"/>
    <w:rsid w:val="00A62E7E"/>
    <w:rsid w:val="00A63F4E"/>
    <w:rsid w:val="00A6404A"/>
    <w:rsid w:val="00A6437E"/>
    <w:rsid w:val="00A64B35"/>
    <w:rsid w:val="00A669AA"/>
    <w:rsid w:val="00A70B98"/>
    <w:rsid w:val="00A730CF"/>
    <w:rsid w:val="00A732B2"/>
    <w:rsid w:val="00A73374"/>
    <w:rsid w:val="00A746AA"/>
    <w:rsid w:val="00A768D2"/>
    <w:rsid w:val="00A76CC4"/>
    <w:rsid w:val="00A771FB"/>
    <w:rsid w:val="00A80E0B"/>
    <w:rsid w:val="00A80EFC"/>
    <w:rsid w:val="00A826C1"/>
    <w:rsid w:val="00A84B94"/>
    <w:rsid w:val="00A84F7B"/>
    <w:rsid w:val="00A84F97"/>
    <w:rsid w:val="00A8504B"/>
    <w:rsid w:val="00A86B09"/>
    <w:rsid w:val="00A87EA2"/>
    <w:rsid w:val="00A90DC6"/>
    <w:rsid w:val="00A922AD"/>
    <w:rsid w:val="00A940F2"/>
    <w:rsid w:val="00A94C92"/>
    <w:rsid w:val="00A95343"/>
    <w:rsid w:val="00A96173"/>
    <w:rsid w:val="00A96B61"/>
    <w:rsid w:val="00A9785D"/>
    <w:rsid w:val="00A97EB3"/>
    <w:rsid w:val="00AA2A6B"/>
    <w:rsid w:val="00AA5738"/>
    <w:rsid w:val="00AA64D2"/>
    <w:rsid w:val="00AA795C"/>
    <w:rsid w:val="00AA7EF2"/>
    <w:rsid w:val="00AB232E"/>
    <w:rsid w:val="00AB3B13"/>
    <w:rsid w:val="00AB3B91"/>
    <w:rsid w:val="00AB4E64"/>
    <w:rsid w:val="00AB5304"/>
    <w:rsid w:val="00AB5760"/>
    <w:rsid w:val="00AB5A90"/>
    <w:rsid w:val="00AB5FBE"/>
    <w:rsid w:val="00AB620B"/>
    <w:rsid w:val="00AB740D"/>
    <w:rsid w:val="00AB747E"/>
    <w:rsid w:val="00AC0A8F"/>
    <w:rsid w:val="00AC0B0E"/>
    <w:rsid w:val="00AC1598"/>
    <w:rsid w:val="00AC1AA2"/>
    <w:rsid w:val="00AC21BB"/>
    <w:rsid w:val="00AC2724"/>
    <w:rsid w:val="00AC746A"/>
    <w:rsid w:val="00AD2283"/>
    <w:rsid w:val="00AD2AD1"/>
    <w:rsid w:val="00AD344E"/>
    <w:rsid w:val="00AD433E"/>
    <w:rsid w:val="00AD4CB5"/>
    <w:rsid w:val="00AD66C7"/>
    <w:rsid w:val="00AE1723"/>
    <w:rsid w:val="00AE2A18"/>
    <w:rsid w:val="00AE48ED"/>
    <w:rsid w:val="00AE5F9C"/>
    <w:rsid w:val="00AE62AF"/>
    <w:rsid w:val="00AE6581"/>
    <w:rsid w:val="00AE6B37"/>
    <w:rsid w:val="00AE6D7D"/>
    <w:rsid w:val="00AE78B0"/>
    <w:rsid w:val="00AF0A26"/>
    <w:rsid w:val="00AF1B39"/>
    <w:rsid w:val="00AF2BDF"/>
    <w:rsid w:val="00AF36C1"/>
    <w:rsid w:val="00AF45D2"/>
    <w:rsid w:val="00AF46DC"/>
    <w:rsid w:val="00AF5A64"/>
    <w:rsid w:val="00AF71BC"/>
    <w:rsid w:val="00B0012D"/>
    <w:rsid w:val="00B02D31"/>
    <w:rsid w:val="00B02F1F"/>
    <w:rsid w:val="00B04A46"/>
    <w:rsid w:val="00B05156"/>
    <w:rsid w:val="00B069D1"/>
    <w:rsid w:val="00B07704"/>
    <w:rsid w:val="00B07E0B"/>
    <w:rsid w:val="00B10778"/>
    <w:rsid w:val="00B10A15"/>
    <w:rsid w:val="00B12060"/>
    <w:rsid w:val="00B12F61"/>
    <w:rsid w:val="00B158C6"/>
    <w:rsid w:val="00B162E7"/>
    <w:rsid w:val="00B169FF"/>
    <w:rsid w:val="00B176AC"/>
    <w:rsid w:val="00B17829"/>
    <w:rsid w:val="00B1790F"/>
    <w:rsid w:val="00B200AD"/>
    <w:rsid w:val="00B20EC2"/>
    <w:rsid w:val="00B21454"/>
    <w:rsid w:val="00B21870"/>
    <w:rsid w:val="00B237F9"/>
    <w:rsid w:val="00B24930"/>
    <w:rsid w:val="00B26108"/>
    <w:rsid w:val="00B26256"/>
    <w:rsid w:val="00B263BE"/>
    <w:rsid w:val="00B26468"/>
    <w:rsid w:val="00B30A17"/>
    <w:rsid w:val="00B32771"/>
    <w:rsid w:val="00B32949"/>
    <w:rsid w:val="00B3295C"/>
    <w:rsid w:val="00B339CF"/>
    <w:rsid w:val="00B3483E"/>
    <w:rsid w:val="00B34AB6"/>
    <w:rsid w:val="00B36DEF"/>
    <w:rsid w:val="00B4285F"/>
    <w:rsid w:val="00B43683"/>
    <w:rsid w:val="00B46FB8"/>
    <w:rsid w:val="00B47834"/>
    <w:rsid w:val="00B51B3A"/>
    <w:rsid w:val="00B520A1"/>
    <w:rsid w:val="00B5245A"/>
    <w:rsid w:val="00B53075"/>
    <w:rsid w:val="00B53D22"/>
    <w:rsid w:val="00B542E3"/>
    <w:rsid w:val="00B56150"/>
    <w:rsid w:val="00B57583"/>
    <w:rsid w:val="00B6130A"/>
    <w:rsid w:val="00B61EC5"/>
    <w:rsid w:val="00B62179"/>
    <w:rsid w:val="00B623E3"/>
    <w:rsid w:val="00B63241"/>
    <w:rsid w:val="00B65458"/>
    <w:rsid w:val="00B66803"/>
    <w:rsid w:val="00B66A22"/>
    <w:rsid w:val="00B67A59"/>
    <w:rsid w:val="00B701CF"/>
    <w:rsid w:val="00B70517"/>
    <w:rsid w:val="00B70BEC"/>
    <w:rsid w:val="00B73C67"/>
    <w:rsid w:val="00B75A57"/>
    <w:rsid w:val="00B75B42"/>
    <w:rsid w:val="00B75CF1"/>
    <w:rsid w:val="00B7661A"/>
    <w:rsid w:val="00B779E7"/>
    <w:rsid w:val="00B80037"/>
    <w:rsid w:val="00B80115"/>
    <w:rsid w:val="00B8048B"/>
    <w:rsid w:val="00B80A8F"/>
    <w:rsid w:val="00B81035"/>
    <w:rsid w:val="00B83389"/>
    <w:rsid w:val="00B8359B"/>
    <w:rsid w:val="00B8490A"/>
    <w:rsid w:val="00B85660"/>
    <w:rsid w:val="00B87005"/>
    <w:rsid w:val="00B87EF9"/>
    <w:rsid w:val="00B9105B"/>
    <w:rsid w:val="00B91490"/>
    <w:rsid w:val="00B91D88"/>
    <w:rsid w:val="00B92991"/>
    <w:rsid w:val="00B93820"/>
    <w:rsid w:val="00B9565F"/>
    <w:rsid w:val="00B96E03"/>
    <w:rsid w:val="00BA056F"/>
    <w:rsid w:val="00BA0FEB"/>
    <w:rsid w:val="00BA3B01"/>
    <w:rsid w:val="00BA3D50"/>
    <w:rsid w:val="00BA401F"/>
    <w:rsid w:val="00BA65E0"/>
    <w:rsid w:val="00BA6DF2"/>
    <w:rsid w:val="00BA7AF6"/>
    <w:rsid w:val="00BB0400"/>
    <w:rsid w:val="00BB0ACE"/>
    <w:rsid w:val="00BB0D82"/>
    <w:rsid w:val="00BB13C7"/>
    <w:rsid w:val="00BB1B69"/>
    <w:rsid w:val="00BB2575"/>
    <w:rsid w:val="00BB2BED"/>
    <w:rsid w:val="00BB3D04"/>
    <w:rsid w:val="00BB4753"/>
    <w:rsid w:val="00BB4925"/>
    <w:rsid w:val="00BB5634"/>
    <w:rsid w:val="00BB56D4"/>
    <w:rsid w:val="00BB6C3A"/>
    <w:rsid w:val="00BB7560"/>
    <w:rsid w:val="00BC0596"/>
    <w:rsid w:val="00BC0AC3"/>
    <w:rsid w:val="00BC16AD"/>
    <w:rsid w:val="00BC3EAD"/>
    <w:rsid w:val="00BC5F01"/>
    <w:rsid w:val="00BC6B68"/>
    <w:rsid w:val="00BC7986"/>
    <w:rsid w:val="00BD0020"/>
    <w:rsid w:val="00BD1C70"/>
    <w:rsid w:val="00BD3128"/>
    <w:rsid w:val="00BD3E32"/>
    <w:rsid w:val="00BD490B"/>
    <w:rsid w:val="00BD4978"/>
    <w:rsid w:val="00BD5CD7"/>
    <w:rsid w:val="00BD7604"/>
    <w:rsid w:val="00BE228F"/>
    <w:rsid w:val="00BE2F59"/>
    <w:rsid w:val="00BE34AF"/>
    <w:rsid w:val="00BE668C"/>
    <w:rsid w:val="00BF0D27"/>
    <w:rsid w:val="00BF1D23"/>
    <w:rsid w:val="00BF2F13"/>
    <w:rsid w:val="00BF30AD"/>
    <w:rsid w:val="00BF4BC9"/>
    <w:rsid w:val="00BF65E5"/>
    <w:rsid w:val="00BF6643"/>
    <w:rsid w:val="00C0425A"/>
    <w:rsid w:val="00C06052"/>
    <w:rsid w:val="00C06D4E"/>
    <w:rsid w:val="00C06E42"/>
    <w:rsid w:val="00C0770D"/>
    <w:rsid w:val="00C07D7D"/>
    <w:rsid w:val="00C07DFB"/>
    <w:rsid w:val="00C07EB2"/>
    <w:rsid w:val="00C109B5"/>
    <w:rsid w:val="00C11E54"/>
    <w:rsid w:val="00C123FE"/>
    <w:rsid w:val="00C13166"/>
    <w:rsid w:val="00C13BE1"/>
    <w:rsid w:val="00C15AC7"/>
    <w:rsid w:val="00C16076"/>
    <w:rsid w:val="00C160C7"/>
    <w:rsid w:val="00C16381"/>
    <w:rsid w:val="00C16A42"/>
    <w:rsid w:val="00C17057"/>
    <w:rsid w:val="00C17F0E"/>
    <w:rsid w:val="00C22C20"/>
    <w:rsid w:val="00C2396A"/>
    <w:rsid w:val="00C23B6C"/>
    <w:rsid w:val="00C23DD7"/>
    <w:rsid w:val="00C25420"/>
    <w:rsid w:val="00C25DDF"/>
    <w:rsid w:val="00C26328"/>
    <w:rsid w:val="00C26FC4"/>
    <w:rsid w:val="00C2770E"/>
    <w:rsid w:val="00C27D6C"/>
    <w:rsid w:val="00C3087D"/>
    <w:rsid w:val="00C3140A"/>
    <w:rsid w:val="00C33018"/>
    <w:rsid w:val="00C33389"/>
    <w:rsid w:val="00C33444"/>
    <w:rsid w:val="00C35356"/>
    <w:rsid w:val="00C37B45"/>
    <w:rsid w:val="00C37E77"/>
    <w:rsid w:val="00C40803"/>
    <w:rsid w:val="00C41CA8"/>
    <w:rsid w:val="00C425CF"/>
    <w:rsid w:val="00C441C1"/>
    <w:rsid w:val="00C50955"/>
    <w:rsid w:val="00C51580"/>
    <w:rsid w:val="00C5244F"/>
    <w:rsid w:val="00C526DB"/>
    <w:rsid w:val="00C5275D"/>
    <w:rsid w:val="00C52B42"/>
    <w:rsid w:val="00C536E1"/>
    <w:rsid w:val="00C55805"/>
    <w:rsid w:val="00C57F34"/>
    <w:rsid w:val="00C600D2"/>
    <w:rsid w:val="00C6027A"/>
    <w:rsid w:val="00C603E8"/>
    <w:rsid w:val="00C606AE"/>
    <w:rsid w:val="00C64613"/>
    <w:rsid w:val="00C6671E"/>
    <w:rsid w:val="00C66B71"/>
    <w:rsid w:val="00C67784"/>
    <w:rsid w:val="00C7115A"/>
    <w:rsid w:val="00C71E82"/>
    <w:rsid w:val="00C72585"/>
    <w:rsid w:val="00C7454F"/>
    <w:rsid w:val="00C74C97"/>
    <w:rsid w:val="00C7547E"/>
    <w:rsid w:val="00C75F53"/>
    <w:rsid w:val="00C76D82"/>
    <w:rsid w:val="00C76E9A"/>
    <w:rsid w:val="00C7722F"/>
    <w:rsid w:val="00C7734F"/>
    <w:rsid w:val="00C82147"/>
    <w:rsid w:val="00C832FA"/>
    <w:rsid w:val="00C85122"/>
    <w:rsid w:val="00C85C42"/>
    <w:rsid w:val="00C863AB"/>
    <w:rsid w:val="00C863EF"/>
    <w:rsid w:val="00C87949"/>
    <w:rsid w:val="00C90D60"/>
    <w:rsid w:val="00C912E4"/>
    <w:rsid w:val="00C921B5"/>
    <w:rsid w:val="00C93023"/>
    <w:rsid w:val="00C94337"/>
    <w:rsid w:val="00C9544C"/>
    <w:rsid w:val="00C96C2B"/>
    <w:rsid w:val="00C97643"/>
    <w:rsid w:val="00C97783"/>
    <w:rsid w:val="00C97CE9"/>
    <w:rsid w:val="00CA0EEE"/>
    <w:rsid w:val="00CA1A52"/>
    <w:rsid w:val="00CA1AAC"/>
    <w:rsid w:val="00CA1FB4"/>
    <w:rsid w:val="00CA2FAE"/>
    <w:rsid w:val="00CA32E4"/>
    <w:rsid w:val="00CA3365"/>
    <w:rsid w:val="00CA444E"/>
    <w:rsid w:val="00CA4D4B"/>
    <w:rsid w:val="00CA4F69"/>
    <w:rsid w:val="00CA67F5"/>
    <w:rsid w:val="00CA69B9"/>
    <w:rsid w:val="00CB02D3"/>
    <w:rsid w:val="00CB0AA5"/>
    <w:rsid w:val="00CB136F"/>
    <w:rsid w:val="00CB3F98"/>
    <w:rsid w:val="00CB4425"/>
    <w:rsid w:val="00CB47E6"/>
    <w:rsid w:val="00CB5679"/>
    <w:rsid w:val="00CB62AB"/>
    <w:rsid w:val="00CB69BD"/>
    <w:rsid w:val="00CB6FD6"/>
    <w:rsid w:val="00CB7507"/>
    <w:rsid w:val="00CB76B7"/>
    <w:rsid w:val="00CC1D9A"/>
    <w:rsid w:val="00CC2291"/>
    <w:rsid w:val="00CC2404"/>
    <w:rsid w:val="00CC273F"/>
    <w:rsid w:val="00CC6DFA"/>
    <w:rsid w:val="00CD3026"/>
    <w:rsid w:val="00CD3764"/>
    <w:rsid w:val="00CD3994"/>
    <w:rsid w:val="00CD570A"/>
    <w:rsid w:val="00CD6E7F"/>
    <w:rsid w:val="00CD7F5E"/>
    <w:rsid w:val="00CD7F8A"/>
    <w:rsid w:val="00CE04FD"/>
    <w:rsid w:val="00CE16DB"/>
    <w:rsid w:val="00CE1BCA"/>
    <w:rsid w:val="00CE1C2B"/>
    <w:rsid w:val="00CE2297"/>
    <w:rsid w:val="00CE514D"/>
    <w:rsid w:val="00CE54D4"/>
    <w:rsid w:val="00CE5618"/>
    <w:rsid w:val="00CE66D8"/>
    <w:rsid w:val="00CE7E71"/>
    <w:rsid w:val="00CF002B"/>
    <w:rsid w:val="00CF05E7"/>
    <w:rsid w:val="00CF163D"/>
    <w:rsid w:val="00CF1ABC"/>
    <w:rsid w:val="00CF20D0"/>
    <w:rsid w:val="00CF2951"/>
    <w:rsid w:val="00CF2FF9"/>
    <w:rsid w:val="00CF37E8"/>
    <w:rsid w:val="00CF481C"/>
    <w:rsid w:val="00CF4F7F"/>
    <w:rsid w:val="00CF5019"/>
    <w:rsid w:val="00CF638D"/>
    <w:rsid w:val="00CF7582"/>
    <w:rsid w:val="00D0034C"/>
    <w:rsid w:val="00D0176E"/>
    <w:rsid w:val="00D023F4"/>
    <w:rsid w:val="00D02646"/>
    <w:rsid w:val="00D02A67"/>
    <w:rsid w:val="00D03A5C"/>
    <w:rsid w:val="00D04EBF"/>
    <w:rsid w:val="00D05442"/>
    <w:rsid w:val="00D060E2"/>
    <w:rsid w:val="00D071A8"/>
    <w:rsid w:val="00D10B4C"/>
    <w:rsid w:val="00D126B7"/>
    <w:rsid w:val="00D13398"/>
    <w:rsid w:val="00D13EFE"/>
    <w:rsid w:val="00D15007"/>
    <w:rsid w:val="00D15953"/>
    <w:rsid w:val="00D15F68"/>
    <w:rsid w:val="00D1601E"/>
    <w:rsid w:val="00D178D8"/>
    <w:rsid w:val="00D20015"/>
    <w:rsid w:val="00D20D75"/>
    <w:rsid w:val="00D259A5"/>
    <w:rsid w:val="00D27610"/>
    <w:rsid w:val="00D27B4E"/>
    <w:rsid w:val="00D30777"/>
    <w:rsid w:val="00D3080B"/>
    <w:rsid w:val="00D32EA3"/>
    <w:rsid w:val="00D3409C"/>
    <w:rsid w:val="00D34459"/>
    <w:rsid w:val="00D34CF7"/>
    <w:rsid w:val="00D35AB0"/>
    <w:rsid w:val="00D36E5D"/>
    <w:rsid w:val="00D37104"/>
    <w:rsid w:val="00D37697"/>
    <w:rsid w:val="00D37DDA"/>
    <w:rsid w:val="00D427FB"/>
    <w:rsid w:val="00D4301F"/>
    <w:rsid w:val="00D43213"/>
    <w:rsid w:val="00D43CDA"/>
    <w:rsid w:val="00D44CC9"/>
    <w:rsid w:val="00D453CE"/>
    <w:rsid w:val="00D4683D"/>
    <w:rsid w:val="00D47AAC"/>
    <w:rsid w:val="00D51802"/>
    <w:rsid w:val="00D52FF4"/>
    <w:rsid w:val="00D53209"/>
    <w:rsid w:val="00D53AEC"/>
    <w:rsid w:val="00D54204"/>
    <w:rsid w:val="00D542D9"/>
    <w:rsid w:val="00D5513E"/>
    <w:rsid w:val="00D551AD"/>
    <w:rsid w:val="00D551DC"/>
    <w:rsid w:val="00D55E3C"/>
    <w:rsid w:val="00D56B5C"/>
    <w:rsid w:val="00D572B4"/>
    <w:rsid w:val="00D5756B"/>
    <w:rsid w:val="00D6034E"/>
    <w:rsid w:val="00D60A03"/>
    <w:rsid w:val="00D61452"/>
    <w:rsid w:val="00D61D8E"/>
    <w:rsid w:val="00D620C9"/>
    <w:rsid w:val="00D6341D"/>
    <w:rsid w:val="00D63545"/>
    <w:rsid w:val="00D63696"/>
    <w:rsid w:val="00D64976"/>
    <w:rsid w:val="00D6615A"/>
    <w:rsid w:val="00D70330"/>
    <w:rsid w:val="00D715C5"/>
    <w:rsid w:val="00D7176F"/>
    <w:rsid w:val="00D72543"/>
    <w:rsid w:val="00D74A3F"/>
    <w:rsid w:val="00D74A4F"/>
    <w:rsid w:val="00D75E6A"/>
    <w:rsid w:val="00D76E2D"/>
    <w:rsid w:val="00D80488"/>
    <w:rsid w:val="00D80759"/>
    <w:rsid w:val="00D813A6"/>
    <w:rsid w:val="00D82DB8"/>
    <w:rsid w:val="00D83785"/>
    <w:rsid w:val="00D84C68"/>
    <w:rsid w:val="00D853A1"/>
    <w:rsid w:val="00D86B69"/>
    <w:rsid w:val="00D904A6"/>
    <w:rsid w:val="00D9088C"/>
    <w:rsid w:val="00D91DA9"/>
    <w:rsid w:val="00D939BE"/>
    <w:rsid w:val="00D94625"/>
    <w:rsid w:val="00D94EB0"/>
    <w:rsid w:val="00D94EDB"/>
    <w:rsid w:val="00D954B1"/>
    <w:rsid w:val="00DA0195"/>
    <w:rsid w:val="00DA023C"/>
    <w:rsid w:val="00DA08E1"/>
    <w:rsid w:val="00DA1991"/>
    <w:rsid w:val="00DA1B40"/>
    <w:rsid w:val="00DA1F71"/>
    <w:rsid w:val="00DA3064"/>
    <w:rsid w:val="00DA6CBC"/>
    <w:rsid w:val="00DA6EE2"/>
    <w:rsid w:val="00DA751C"/>
    <w:rsid w:val="00DB22A9"/>
    <w:rsid w:val="00DB2810"/>
    <w:rsid w:val="00DB34E4"/>
    <w:rsid w:val="00DB63A8"/>
    <w:rsid w:val="00DB734B"/>
    <w:rsid w:val="00DB7406"/>
    <w:rsid w:val="00DC2841"/>
    <w:rsid w:val="00DC2AE2"/>
    <w:rsid w:val="00DC3553"/>
    <w:rsid w:val="00DC448F"/>
    <w:rsid w:val="00DC5816"/>
    <w:rsid w:val="00DC7BA9"/>
    <w:rsid w:val="00DD02A2"/>
    <w:rsid w:val="00DD07D8"/>
    <w:rsid w:val="00DD07F1"/>
    <w:rsid w:val="00DD0E89"/>
    <w:rsid w:val="00DD1E7A"/>
    <w:rsid w:val="00DD2A3F"/>
    <w:rsid w:val="00DD312D"/>
    <w:rsid w:val="00DD337F"/>
    <w:rsid w:val="00DD33CA"/>
    <w:rsid w:val="00DD3E91"/>
    <w:rsid w:val="00DD4AF5"/>
    <w:rsid w:val="00DD5873"/>
    <w:rsid w:val="00DD5F51"/>
    <w:rsid w:val="00DE0A11"/>
    <w:rsid w:val="00DE1277"/>
    <w:rsid w:val="00DE2339"/>
    <w:rsid w:val="00DE2A7D"/>
    <w:rsid w:val="00DE307C"/>
    <w:rsid w:val="00DE3AE5"/>
    <w:rsid w:val="00DE3F7C"/>
    <w:rsid w:val="00DE4E9D"/>
    <w:rsid w:val="00DE55DF"/>
    <w:rsid w:val="00DE5CF8"/>
    <w:rsid w:val="00DE624F"/>
    <w:rsid w:val="00DE7297"/>
    <w:rsid w:val="00DF0EF2"/>
    <w:rsid w:val="00DF1B6E"/>
    <w:rsid w:val="00DF22A8"/>
    <w:rsid w:val="00DF2B57"/>
    <w:rsid w:val="00DF329E"/>
    <w:rsid w:val="00DF5A50"/>
    <w:rsid w:val="00DF680A"/>
    <w:rsid w:val="00DF6AD1"/>
    <w:rsid w:val="00DF6D13"/>
    <w:rsid w:val="00DF6E30"/>
    <w:rsid w:val="00DF72F5"/>
    <w:rsid w:val="00DF7323"/>
    <w:rsid w:val="00DF771F"/>
    <w:rsid w:val="00E00BBB"/>
    <w:rsid w:val="00E01A6A"/>
    <w:rsid w:val="00E02C48"/>
    <w:rsid w:val="00E02FD7"/>
    <w:rsid w:val="00E03425"/>
    <w:rsid w:val="00E03906"/>
    <w:rsid w:val="00E048DB"/>
    <w:rsid w:val="00E0585A"/>
    <w:rsid w:val="00E05A34"/>
    <w:rsid w:val="00E05E48"/>
    <w:rsid w:val="00E05ED3"/>
    <w:rsid w:val="00E06C36"/>
    <w:rsid w:val="00E1001C"/>
    <w:rsid w:val="00E1052E"/>
    <w:rsid w:val="00E1367C"/>
    <w:rsid w:val="00E13823"/>
    <w:rsid w:val="00E139A6"/>
    <w:rsid w:val="00E1429E"/>
    <w:rsid w:val="00E1490D"/>
    <w:rsid w:val="00E15346"/>
    <w:rsid w:val="00E1641E"/>
    <w:rsid w:val="00E16BE8"/>
    <w:rsid w:val="00E2003A"/>
    <w:rsid w:val="00E205C4"/>
    <w:rsid w:val="00E20E40"/>
    <w:rsid w:val="00E20FCA"/>
    <w:rsid w:val="00E21565"/>
    <w:rsid w:val="00E21E7B"/>
    <w:rsid w:val="00E233D1"/>
    <w:rsid w:val="00E26507"/>
    <w:rsid w:val="00E268FA"/>
    <w:rsid w:val="00E27586"/>
    <w:rsid w:val="00E27AD3"/>
    <w:rsid w:val="00E27DD2"/>
    <w:rsid w:val="00E31DC8"/>
    <w:rsid w:val="00E3227A"/>
    <w:rsid w:val="00E3243B"/>
    <w:rsid w:val="00E33BCE"/>
    <w:rsid w:val="00E33D54"/>
    <w:rsid w:val="00E3458E"/>
    <w:rsid w:val="00E35F9F"/>
    <w:rsid w:val="00E36B6F"/>
    <w:rsid w:val="00E36D61"/>
    <w:rsid w:val="00E40CDA"/>
    <w:rsid w:val="00E4111D"/>
    <w:rsid w:val="00E44851"/>
    <w:rsid w:val="00E44DFC"/>
    <w:rsid w:val="00E47FD3"/>
    <w:rsid w:val="00E501CB"/>
    <w:rsid w:val="00E5095A"/>
    <w:rsid w:val="00E53611"/>
    <w:rsid w:val="00E548AD"/>
    <w:rsid w:val="00E548B3"/>
    <w:rsid w:val="00E5519D"/>
    <w:rsid w:val="00E55483"/>
    <w:rsid w:val="00E569B3"/>
    <w:rsid w:val="00E57D36"/>
    <w:rsid w:val="00E57EFF"/>
    <w:rsid w:val="00E60AD9"/>
    <w:rsid w:val="00E612A5"/>
    <w:rsid w:val="00E61D13"/>
    <w:rsid w:val="00E6226E"/>
    <w:rsid w:val="00E62297"/>
    <w:rsid w:val="00E62C30"/>
    <w:rsid w:val="00E6340B"/>
    <w:rsid w:val="00E6352E"/>
    <w:rsid w:val="00E6382B"/>
    <w:rsid w:val="00E63ADB"/>
    <w:rsid w:val="00E63C18"/>
    <w:rsid w:val="00E642E2"/>
    <w:rsid w:val="00E6519B"/>
    <w:rsid w:val="00E668CB"/>
    <w:rsid w:val="00E70ADF"/>
    <w:rsid w:val="00E70B80"/>
    <w:rsid w:val="00E71C4A"/>
    <w:rsid w:val="00E73528"/>
    <w:rsid w:val="00E74D16"/>
    <w:rsid w:val="00E74E3A"/>
    <w:rsid w:val="00E751D8"/>
    <w:rsid w:val="00E75207"/>
    <w:rsid w:val="00E7610A"/>
    <w:rsid w:val="00E76B5A"/>
    <w:rsid w:val="00E76F74"/>
    <w:rsid w:val="00E778A9"/>
    <w:rsid w:val="00E8044C"/>
    <w:rsid w:val="00E80888"/>
    <w:rsid w:val="00E8100A"/>
    <w:rsid w:val="00E82B96"/>
    <w:rsid w:val="00E86516"/>
    <w:rsid w:val="00E86689"/>
    <w:rsid w:val="00E878D4"/>
    <w:rsid w:val="00E87EDE"/>
    <w:rsid w:val="00E90147"/>
    <w:rsid w:val="00E92E0F"/>
    <w:rsid w:val="00E93327"/>
    <w:rsid w:val="00E94FCE"/>
    <w:rsid w:val="00E95007"/>
    <w:rsid w:val="00E96AFA"/>
    <w:rsid w:val="00EA1327"/>
    <w:rsid w:val="00EA1DDA"/>
    <w:rsid w:val="00EA2667"/>
    <w:rsid w:val="00EA29AA"/>
    <w:rsid w:val="00EA29F8"/>
    <w:rsid w:val="00EA3641"/>
    <w:rsid w:val="00EA564A"/>
    <w:rsid w:val="00EA5C14"/>
    <w:rsid w:val="00EA7833"/>
    <w:rsid w:val="00EB0D1D"/>
    <w:rsid w:val="00EB17A1"/>
    <w:rsid w:val="00EB2884"/>
    <w:rsid w:val="00EB36A6"/>
    <w:rsid w:val="00EB385C"/>
    <w:rsid w:val="00EB4074"/>
    <w:rsid w:val="00EB47B3"/>
    <w:rsid w:val="00EB57A8"/>
    <w:rsid w:val="00EB5A08"/>
    <w:rsid w:val="00EB7387"/>
    <w:rsid w:val="00EC0425"/>
    <w:rsid w:val="00EC0BC3"/>
    <w:rsid w:val="00EC0DC1"/>
    <w:rsid w:val="00EC118A"/>
    <w:rsid w:val="00EC15D3"/>
    <w:rsid w:val="00EC2220"/>
    <w:rsid w:val="00EC2ED2"/>
    <w:rsid w:val="00EC32DD"/>
    <w:rsid w:val="00EC43E5"/>
    <w:rsid w:val="00EC537D"/>
    <w:rsid w:val="00EC684A"/>
    <w:rsid w:val="00EC7066"/>
    <w:rsid w:val="00EC7D08"/>
    <w:rsid w:val="00ED042C"/>
    <w:rsid w:val="00ED04D3"/>
    <w:rsid w:val="00ED0793"/>
    <w:rsid w:val="00ED1660"/>
    <w:rsid w:val="00ED1962"/>
    <w:rsid w:val="00ED198F"/>
    <w:rsid w:val="00ED317B"/>
    <w:rsid w:val="00ED4881"/>
    <w:rsid w:val="00ED5036"/>
    <w:rsid w:val="00ED5980"/>
    <w:rsid w:val="00EE06B8"/>
    <w:rsid w:val="00EE131E"/>
    <w:rsid w:val="00EE29E3"/>
    <w:rsid w:val="00EE341D"/>
    <w:rsid w:val="00EE3691"/>
    <w:rsid w:val="00EE3D03"/>
    <w:rsid w:val="00EE5463"/>
    <w:rsid w:val="00EE6CC4"/>
    <w:rsid w:val="00EE712B"/>
    <w:rsid w:val="00EF00BB"/>
    <w:rsid w:val="00EF0DE8"/>
    <w:rsid w:val="00EF1B75"/>
    <w:rsid w:val="00EF23EB"/>
    <w:rsid w:val="00EF2AA6"/>
    <w:rsid w:val="00EF4406"/>
    <w:rsid w:val="00EF456A"/>
    <w:rsid w:val="00EF53F0"/>
    <w:rsid w:val="00EF6984"/>
    <w:rsid w:val="00F011CC"/>
    <w:rsid w:val="00F022CD"/>
    <w:rsid w:val="00F0295C"/>
    <w:rsid w:val="00F03D93"/>
    <w:rsid w:val="00F04F79"/>
    <w:rsid w:val="00F0590C"/>
    <w:rsid w:val="00F05D8E"/>
    <w:rsid w:val="00F065EA"/>
    <w:rsid w:val="00F07548"/>
    <w:rsid w:val="00F07B87"/>
    <w:rsid w:val="00F10D48"/>
    <w:rsid w:val="00F11032"/>
    <w:rsid w:val="00F11F10"/>
    <w:rsid w:val="00F12AF8"/>
    <w:rsid w:val="00F134B3"/>
    <w:rsid w:val="00F1543E"/>
    <w:rsid w:val="00F15732"/>
    <w:rsid w:val="00F15C8A"/>
    <w:rsid w:val="00F16063"/>
    <w:rsid w:val="00F16518"/>
    <w:rsid w:val="00F16D38"/>
    <w:rsid w:val="00F16F5D"/>
    <w:rsid w:val="00F1770A"/>
    <w:rsid w:val="00F211A4"/>
    <w:rsid w:val="00F21D7C"/>
    <w:rsid w:val="00F2221A"/>
    <w:rsid w:val="00F23DAD"/>
    <w:rsid w:val="00F24A8E"/>
    <w:rsid w:val="00F2713F"/>
    <w:rsid w:val="00F27339"/>
    <w:rsid w:val="00F27CEB"/>
    <w:rsid w:val="00F321EC"/>
    <w:rsid w:val="00F32CCF"/>
    <w:rsid w:val="00F3347A"/>
    <w:rsid w:val="00F3488B"/>
    <w:rsid w:val="00F3489B"/>
    <w:rsid w:val="00F3579B"/>
    <w:rsid w:val="00F35AFB"/>
    <w:rsid w:val="00F36437"/>
    <w:rsid w:val="00F364B4"/>
    <w:rsid w:val="00F3739D"/>
    <w:rsid w:val="00F41606"/>
    <w:rsid w:val="00F419C7"/>
    <w:rsid w:val="00F420B4"/>
    <w:rsid w:val="00F4276B"/>
    <w:rsid w:val="00F43DA2"/>
    <w:rsid w:val="00F45E57"/>
    <w:rsid w:val="00F50B86"/>
    <w:rsid w:val="00F51CC2"/>
    <w:rsid w:val="00F52961"/>
    <w:rsid w:val="00F5392E"/>
    <w:rsid w:val="00F53A42"/>
    <w:rsid w:val="00F53AD6"/>
    <w:rsid w:val="00F53AEB"/>
    <w:rsid w:val="00F53E27"/>
    <w:rsid w:val="00F541C7"/>
    <w:rsid w:val="00F559D1"/>
    <w:rsid w:val="00F56992"/>
    <w:rsid w:val="00F606B4"/>
    <w:rsid w:val="00F66891"/>
    <w:rsid w:val="00F6751E"/>
    <w:rsid w:val="00F675DF"/>
    <w:rsid w:val="00F67FBD"/>
    <w:rsid w:val="00F706DE"/>
    <w:rsid w:val="00F711D9"/>
    <w:rsid w:val="00F71459"/>
    <w:rsid w:val="00F728FD"/>
    <w:rsid w:val="00F739E7"/>
    <w:rsid w:val="00F74332"/>
    <w:rsid w:val="00F749BB"/>
    <w:rsid w:val="00F75357"/>
    <w:rsid w:val="00F80020"/>
    <w:rsid w:val="00F80080"/>
    <w:rsid w:val="00F811A1"/>
    <w:rsid w:val="00F83369"/>
    <w:rsid w:val="00F834B5"/>
    <w:rsid w:val="00F844F0"/>
    <w:rsid w:val="00F84DC4"/>
    <w:rsid w:val="00F850D0"/>
    <w:rsid w:val="00F855ED"/>
    <w:rsid w:val="00F8750C"/>
    <w:rsid w:val="00F90339"/>
    <w:rsid w:val="00F9138E"/>
    <w:rsid w:val="00F91DE3"/>
    <w:rsid w:val="00F91F8C"/>
    <w:rsid w:val="00F921EA"/>
    <w:rsid w:val="00F9299B"/>
    <w:rsid w:val="00F92CAF"/>
    <w:rsid w:val="00F94908"/>
    <w:rsid w:val="00F94B69"/>
    <w:rsid w:val="00F9505E"/>
    <w:rsid w:val="00F9529A"/>
    <w:rsid w:val="00F95370"/>
    <w:rsid w:val="00F95516"/>
    <w:rsid w:val="00F9625B"/>
    <w:rsid w:val="00F97080"/>
    <w:rsid w:val="00F97311"/>
    <w:rsid w:val="00F9789C"/>
    <w:rsid w:val="00F97FF1"/>
    <w:rsid w:val="00FA009C"/>
    <w:rsid w:val="00FA0117"/>
    <w:rsid w:val="00FA0446"/>
    <w:rsid w:val="00FA080D"/>
    <w:rsid w:val="00FA08DB"/>
    <w:rsid w:val="00FA291D"/>
    <w:rsid w:val="00FA3091"/>
    <w:rsid w:val="00FA5F09"/>
    <w:rsid w:val="00FA6252"/>
    <w:rsid w:val="00FA6AC1"/>
    <w:rsid w:val="00FA73E8"/>
    <w:rsid w:val="00FA7680"/>
    <w:rsid w:val="00FA7D25"/>
    <w:rsid w:val="00FB130A"/>
    <w:rsid w:val="00FB1AB0"/>
    <w:rsid w:val="00FB3050"/>
    <w:rsid w:val="00FB3D20"/>
    <w:rsid w:val="00FB4041"/>
    <w:rsid w:val="00FB40B2"/>
    <w:rsid w:val="00FB5354"/>
    <w:rsid w:val="00FB6592"/>
    <w:rsid w:val="00FB6B82"/>
    <w:rsid w:val="00FB7F65"/>
    <w:rsid w:val="00FC3AC9"/>
    <w:rsid w:val="00FC5409"/>
    <w:rsid w:val="00FC580B"/>
    <w:rsid w:val="00FC5A94"/>
    <w:rsid w:val="00FC63A7"/>
    <w:rsid w:val="00FC7E8B"/>
    <w:rsid w:val="00FD09C3"/>
    <w:rsid w:val="00FD113D"/>
    <w:rsid w:val="00FD1318"/>
    <w:rsid w:val="00FD1892"/>
    <w:rsid w:val="00FD1A2C"/>
    <w:rsid w:val="00FD1F60"/>
    <w:rsid w:val="00FD23FC"/>
    <w:rsid w:val="00FD26C9"/>
    <w:rsid w:val="00FD2966"/>
    <w:rsid w:val="00FD3669"/>
    <w:rsid w:val="00FD4BB0"/>
    <w:rsid w:val="00FD5FB8"/>
    <w:rsid w:val="00FD5FF0"/>
    <w:rsid w:val="00FD72CE"/>
    <w:rsid w:val="00FD76CD"/>
    <w:rsid w:val="00FD79A3"/>
    <w:rsid w:val="00FE1521"/>
    <w:rsid w:val="00FE4A77"/>
    <w:rsid w:val="00FE5311"/>
    <w:rsid w:val="00FE6823"/>
    <w:rsid w:val="00FF1047"/>
    <w:rsid w:val="00FF1A78"/>
    <w:rsid w:val="00FF26AB"/>
    <w:rsid w:val="00FF3453"/>
    <w:rsid w:val="00FF3702"/>
    <w:rsid w:val="00FF3811"/>
    <w:rsid w:val="00FF46E8"/>
    <w:rsid w:val="00FF4D57"/>
    <w:rsid w:val="00FF5E4B"/>
    <w:rsid w:val="0653EAD8"/>
    <w:rsid w:val="0A16F747"/>
    <w:rsid w:val="0B39453C"/>
    <w:rsid w:val="0E31B6F2"/>
    <w:rsid w:val="1C5E7CA8"/>
    <w:rsid w:val="1CC36EE9"/>
    <w:rsid w:val="2603B778"/>
    <w:rsid w:val="3071EBC5"/>
    <w:rsid w:val="3215BAE5"/>
    <w:rsid w:val="3A7B500D"/>
    <w:rsid w:val="4293BB32"/>
    <w:rsid w:val="452E3D4A"/>
    <w:rsid w:val="6749E351"/>
    <w:rsid w:val="7816BC4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27000E"/>
  <w15:chartTrackingRefBased/>
  <w15:docId w15:val="{D36B8340-914B-489F-BA21-2A0A7E31C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62F"/>
    <w:pPr>
      <w:widowControl w:val="0"/>
      <w:spacing w:after="0" w:line="240" w:lineRule="auto"/>
    </w:pPr>
    <w:rPr>
      <w:rFonts w:ascii="Arial" w:hAnsi="Arial"/>
      <w:sz w:val="20"/>
      <w:lang w:val="en-US"/>
    </w:rPr>
  </w:style>
  <w:style w:type="paragraph" w:styleId="Heading1">
    <w:name w:val="heading 1"/>
    <w:basedOn w:val="Normal"/>
    <w:next w:val="Normal"/>
    <w:link w:val="Heading1Char"/>
    <w:uiPriority w:val="9"/>
    <w:qFormat/>
    <w:rsid w:val="005366C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237D6"/>
    <w:pPr>
      <w:spacing w:before="159"/>
      <w:ind w:left="511"/>
    </w:pPr>
    <w:rPr>
      <w:rFonts w:ascii="Algerian" w:eastAsia="Algerian" w:hAnsi="Algerian"/>
      <w:sz w:val="24"/>
      <w:szCs w:val="24"/>
    </w:rPr>
  </w:style>
  <w:style w:type="character" w:customStyle="1" w:styleId="BodyTextChar">
    <w:name w:val="Body Text Char"/>
    <w:basedOn w:val="DefaultParagraphFont"/>
    <w:link w:val="BodyText"/>
    <w:uiPriority w:val="1"/>
    <w:rsid w:val="004237D6"/>
    <w:rPr>
      <w:rFonts w:ascii="Algerian" w:eastAsia="Algerian" w:hAnsi="Algerian"/>
      <w:sz w:val="24"/>
      <w:szCs w:val="24"/>
      <w:lang w:val="en-US"/>
    </w:rPr>
  </w:style>
  <w:style w:type="paragraph" w:styleId="ListParagraph">
    <w:name w:val="List Paragraph"/>
    <w:aliases w:val="List 01,Annex List Paragraph,List Paragraph1,List Paragraph 1,table of content,Bullet-1,List References,Number,Paragraphe de liste,streepje,P3-Point,P2point,lp1,List Paragraph11,본문1,CAFC Bullets,Paragraph,Text,Bullets,Nawa Bullets,V"/>
    <w:basedOn w:val="Normal"/>
    <w:link w:val="ListParagraphChar"/>
    <w:uiPriority w:val="34"/>
    <w:qFormat/>
    <w:rsid w:val="004237D6"/>
  </w:style>
  <w:style w:type="paragraph" w:customStyle="1" w:styleId="TableParagraph">
    <w:name w:val="Table Paragraph"/>
    <w:basedOn w:val="Normal"/>
    <w:uiPriority w:val="1"/>
    <w:qFormat/>
    <w:rsid w:val="004237D6"/>
  </w:style>
  <w:style w:type="table" w:styleId="TableGrid">
    <w:name w:val="Table Grid"/>
    <w:basedOn w:val="TableNormal"/>
    <w:uiPriority w:val="59"/>
    <w:rsid w:val="004237D6"/>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Heading1Char">
    <w:name w:val="Heading 1 Char"/>
    <w:basedOn w:val="DefaultParagraphFont"/>
    <w:link w:val="Heading1"/>
    <w:uiPriority w:val="9"/>
    <w:rsid w:val="005366CE"/>
    <w:rPr>
      <w:rFonts w:asciiTheme="majorHAnsi" w:eastAsiaTheme="majorEastAsia" w:hAnsiTheme="majorHAnsi" w:cstheme="majorBidi"/>
      <w:color w:val="2F5496" w:themeColor="accent1" w:themeShade="BF"/>
      <w:sz w:val="32"/>
      <w:szCs w:val="32"/>
      <w:lang w:val="en-US"/>
    </w:rPr>
  </w:style>
  <w:style w:type="paragraph" w:styleId="TOCHeading">
    <w:name w:val="TOC Heading"/>
    <w:basedOn w:val="Heading1"/>
    <w:next w:val="Normal"/>
    <w:uiPriority w:val="39"/>
    <w:unhideWhenUsed/>
    <w:qFormat/>
    <w:rsid w:val="005366CE"/>
    <w:pPr>
      <w:widowControl/>
      <w:spacing w:line="259" w:lineRule="auto"/>
      <w:outlineLvl w:val="9"/>
    </w:pPr>
  </w:style>
  <w:style w:type="paragraph" w:styleId="TOC1">
    <w:name w:val="toc 1"/>
    <w:basedOn w:val="Normal"/>
    <w:next w:val="Normal"/>
    <w:autoRedefine/>
    <w:uiPriority w:val="39"/>
    <w:unhideWhenUsed/>
    <w:rsid w:val="005366CE"/>
    <w:pPr>
      <w:spacing w:after="100"/>
    </w:pPr>
  </w:style>
  <w:style w:type="character" w:styleId="Hyperlink">
    <w:name w:val="Hyperlink"/>
    <w:basedOn w:val="DefaultParagraphFont"/>
    <w:uiPriority w:val="99"/>
    <w:unhideWhenUsed/>
    <w:rsid w:val="005366CE"/>
    <w:rPr>
      <w:color w:val="0563C1" w:themeColor="hyperlink"/>
      <w:u w:val="single"/>
    </w:rPr>
  </w:style>
  <w:style w:type="paragraph" w:styleId="Header">
    <w:name w:val="header"/>
    <w:basedOn w:val="Normal"/>
    <w:link w:val="HeaderChar"/>
    <w:uiPriority w:val="99"/>
    <w:unhideWhenUsed/>
    <w:rsid w:val="007F5B8A"/>
    <w:pPr>
      <w:tabs>
        <w:tab w:val="center" w:pos="4513"/>
        <w:tab w:val="right" w:pos="9026"/>
      </w:tabs>
    </w:pPr>
  </w:style>
  <w:style w:type="character" w:customStyle="1" w:styleId="HeaderChar">
    <w:name w:val="Header Char"/>
    <w:basedOn w:val="DefaultParagraphFont"/>
    <w:link w:val="Header"/>
    <w:uiPriority w:val="99"/>
    <w:rsid w:val="007F5B8A"/>
    <w:rPr>
      <w:lang w:val="en-US"/>
    </w:rPr>
  </w:style>
  <w:style w:type="paragraph" w:styleId="Footer">
    <w:name w:val="footer"/>
    <w:basedOn w:val="Normal"/>
    <w:link w:val="FooterChar"/>
    <w:uiPriority w:val="99"/>
    <w:unhideWhenUsed/>
    <w:rsid w:val="007F5B8A"/>
    <w:pPr>
      <w:tabs>
        <w:tab w:val="center" w:pos="4513"/>
        <w:tab w:val="right" w:pos="9026"/>
      </w:tabs>
    </w:pPr>
  </w:style>
  <w:style w:type="character" w:customStyle="1" w:styleId="FooterChar">
    <w:name w:val="Footer Char"/>
    <w:basedOn w:val="DefaultParagraphFont"/>
    <w:link w:val="Footer"/>
    <w:uiPriority w:val="99"/>
    <w:rsid w:val="007F5B8A"/>
    <w:rPr>
      <w:lang w:val="en-US"/>
    </w:rPr>
  </w:style>
  <w:style w:type="paragraph" w:customStyle="1" w:styleId="paragraph">
    <w:name w:val="paragraph"/>
    <w:basedOn w:val="Normal"/>
    <w:rsid w:val="00C33389"/>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C33389"/>
  </w:style>
  <w:style w:type="character" w:customStyle="1" w:styleId="eop">
    <w:name w:val="eop"/>
    <w:basedOn w:val="DefaultParagraphFont"/>
    <w:rsid w:val="00C33389"/>
  </w:style>
  <w:style w:type="paragraph" w:styleId="Revision">
    <w:name w:val="Revision"/>
    <w:hidden/>
    <w:uiPriority w:val="99"/>
    <w:semiHidden/>
    <w:rsid w:val="004604EB"/>
    <w:pPr>
      <w:spacing w:after="0" w:line="240" w:lineRule="auto"/>
    </w:pPr>
    <w:rPr>
      <w:rFonts w:ascii="Arial" w:hAnsi="Arial"/>
      <w:sz w:val="20"/>
      <w:lang w:val="en-US"/>
    </w:rPr>
  </w:style>
  <w:style w:type="character" w:customStyle="1" w:styleId="BPMCArial8pt">
    <w:name w:val="BPMC (Arial) (8pt)"/>
    <w:basedOn w:val="DefaultParagraphFont"/>
    <w:uiPriority w:val="1"/>
    <w:rsid w:val="005279B8"/>
    <w:rPr>
      <w:rFonts w:ascii="Arial" w:hAnsi="Arial"/>
      <w:sz w:val="16"/>
    </w:rPr>
  </w:style>
  <w:style w:type="character" w:customStyle="1" w:styleId="fontstyle01">
    <w:name w:val="fontstyle01"/>
    <w:basedOn w:val="DefaultParagraphFont"/>
    <w:rsid w:val="00984499"/>
    <w:rPr>
      <w:rFonts w:ascii="Arial-BoldMT" w:hAnsi="Arial-BoldMT" w:hint="default"/>
      <w:b/>
      <w:bCs/>
      <w:i w:val="0"/>
      <w:iCs w:val="0"/>
      <w:color w:val="000000"/>
      <w:sz w:val="20"/>
      <w:szCs w:val="20"/>
    </w:rPr>
  </w:style>
  <w:style w:type="character" w:customStyle="1" w:styleId="ListParagraphChar">
    <w:name w:val="List Paragraph Char"/>
    <w:aliases w:val="List 01 Char,Annex List Paragraph Char,List Paragraph1 Char,List Paragraph 1 Char,table of content Char,Bullet-1 Char,List References Char,Number Char,Paragraphe de liste Char,streepje Char,P3-Point Char,P2point Char,lp1 Char,V Char"/>
    <w:basedOn w:val="DefaultParagraphFont"/>
    <w:link w:val="ListParagraph"/>
    <w:uiPriority w:val="34"/>
    <w:qFormat/>
    <w:locked/>
    <w:rsid w:val="00EA1DDA"/>
    <w:rPr>
      <w:rFonts w:ascii="Arial" w:hAnsi="Arial"/>
      <w:sz w:val="20"/>
      <w:lang w:val="en-US"/>
    </w:rPr>
  </w:style>
  <w:style w:type="paragraph" w:customStyle="1" w:styleId="Default">
    <w:name w:val="Default"/>
    <w:rsid w:val="00EA1DDA"/>
    <w:pPr>
      <w:autoSpaceDE w:val="0"/>
      <w:autoSpaceDN w:val="0"/>
      <w:adjustRightInd w:val="0"/>
      <w:spacing w:after="0" w:line="240" w:lineRule="auto"/>
    </w:pPr>
    <w:rPr>
      <w:rFonts w:ascii="Arial" w:hAnsi="Arial" w:cs="Arial"/>
      <w:color w:val="000000"/>
      <w:sz w:val="24"/>
      <w:szCs w:val="24"/>
      <w:lang w:val="en-US"/>
    </w:rPr>
  </w:style>
  <w:style w:type="paragraph" w:styleId="FootnoteText">
    <w:name w:val="footnote text"/>
    <w:basedOn w:val="Normal"/>
    <w:link w:val="FootnoteTextChar"/>
    <w:semiHidden/>
    <w:rsid w:val="0058553F"/>
    <w:pPr>
      <w:widowControl/>
      <w:tabs>
        <w:tab w:val="left" w:pos="-720"/>
      </w:tabs>
      <w:suppressAutoHyphens/>
    </w:pPr>
    <w:rPr>
      <w:rFonts w:asciiTheme="minorHAnsi" w:eastAsiaTheme="minorEastAsia" w:hAnsiTheme="minorHAnsi" w:cs="Times New Roman"/>
      <w:sz w:val="24"/>
      <w:szCs w:val="24"/>
      <w:lang w:eastAsia="ko-KR"/>
    </w:rPr>
  </w:style>
  <w:style w:type="character" w:customStyle="1" w:styleId="FootnoteTextChar">
    <w:name w:val="Footnote Text Char"/>
    <w:basedOn w:val="DefaultParagraphFont"/>
    <w:link w:val="FootnoteText"/>
    <w:semiHidden/>
    <w:rsid w:val="0058553F"/>
    <w:rPr>
      <w:rFonts w:eastAsiaTheme="minorEastAsia" w:cs="Times New Roman"/>
      <w:sz w:val="24"/>
      <w:szCs w:val="24"/>
      <w:lang w:val="en-US" w:eastAsia="ko-KR"/>
    </w:rPr>
  </w:style>
  <w:style w:type="paragraph" w:styleId="NormalWeb">
    <w:name w:val="Normal (Web)"/>
    <w:basedOn w:val="Normal"/>
    <w:uiPriority w:val="99"/>
    <w:unhideWhenUsed/>
    <w:rsid w:val="00FB3D20"/>
    <w:pPr>
      <w:widowControl/>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0926">
      <w:bodyDiv w:val="1"/>
      <w:marLeft w:val="0"/>
      <w:marRight w:val="0"/>
      <w:marTop w:val="0"/>
      <w:marBottom w:val="0"/>
      <w:divBdr>
        <w:top w:val="none" w:sz="0" w:space="0" w:color="auto"/>
        <w:left w:val="none" w:sz="0" w:space="0" w:color="auto"/>
        <w:bottom w:val="none" w:sz="0" w:space="0" w:color="auto"/>
        <w:right w:val="none" w:sz="0" w:space="0" w:color="auto"/>
      </w:divBdr>
      <w:divsChild>
        <w:div w:id="27800740">
          <w:marLeft w:val="0"/>
          <w:marRight w:val="0"/>
          <w:marTop w:val="0"/>
          <w:marBottom w:val="0"/>
          <w:divBdr>
            <w:top w:val="none" w:sz="0" w:space="0" w:color="auto"/>
            <w:left w:val="none" w:sz="0" w:space="0" w:color="auto"/>
            <w:bottom w:val="none" w:sz="0" w:space="0" w:color="auto"/>
            <w:right w:val="none" w:sz="0" w:space="0" w:color="auto"/>
          </w:divBdr>
        </w:div>
        <w:div w:id="132260247">
          <w:marLeft w:val="0"/>
          <w:marRight w:val="0"/>
          <w:marTop w:val="0"/>
          <w:marBottom w:val="0"/>
          <w:divBdr>
            <w:top w:val="none" w:sz="0" w:space="0" w:color="auto"/>
            <w:left w:val="none" w:sz="0" w:space="0" w:color="auto"/>
            <w:bottom w:val="none" w:sz="0" w:space="0" w:color="auto"/>
            <w:right w:val="none" w:sz="0" w:space="0" w:color="auto"/>
          </w:divBdr>
        </w:div>
        <w:div w:id="1121268453">
          <w:marLeft w:val="0"/>
          <w:marRight w:val="0"/>
          <w:marTop w:val="0"/>
          <w:marBottom w:val="0"/>
          <w:divBdr>
            <w:top w:val="none" w:sz="0" w:space="0" w:color="auto"/>
            <w:left w:val="none" w:sz="0" w:space="0" w:color="auto"/>
            <w:bottom w:val="none" w:sz="0" w:space="0" w:color="auto"/>
            <w:right w:val="none" w:sz="0" w:space="0" w:color="auto"/>
          </w:divBdr>
        </w:div>
      </w:divsChild>
    </w:div>
    <w:div w:id="560487290">
      <w:bodyDiv w:val="1"/>
      <w:marLeft w:val="0"/>
      <w:marRight w:val="0"/>
      <w:marTop w:val="0"/>
      <w:marBottom w:val="0"/>
      <w:divBdr>
        <w:top w:val="none" w:sz="0" w:space="0" w:color="auto"/>
        <w:left w:val="none" w:sz="0" w:space="0" w:color="auto"/>
        <w:bottom w:val="none" w:sz="0" w:space="0" w:color="auto"/>
        <w:right w:val="none" w:sz="0" w:space="0" w:color="auto"/>
      </w:divBdr>
      <w:divsChild>
        <w:div w:id="98720089">
          <w:marLeft w:val="0"/>
          <w:marRight w:val="0"/>
          <w:marTop w:val="0"/>
          <w:marBottom w:val="0"/>
          <w:divBdr>
            <w:top w:val="none" w:sz="0" w:space="0" w:color="auto"/>
            <w:left w:val="none" w:sz="0" w:space="0" w:color="auto"/>
            <w:bottom w:val="none" w:sz="0" w:space="0" w:color="auto"/>
            <w:right w:val="none" w:sz="0" w:space="0" w:color="auto"/>
          </w:divBdr>
        </w:div>
        <w:div w:id="186870618">
          <w:marLeft w:val="0"/>
          <w:marRight w:val="0"/>
          <w:marTop w:val="0"/>
          <w:marBottom w:val="0"/>
          <w:divBdr>
            <w:top w:val="none" w:sz="0" w:space="0" w:color="auto"/>
            <w:left w:val="none" w:sz="0" w:space="0" w:color="auto"/>
            <w:bottom w:val="none" w:sz="0" w:space="0" w:color="auto"/>
            <w:right w:val="none" w:sz="0" w:space="0" w:color="auto"/>
          </w:divBdr>
        </w:div>
        <w:div w:id="1227374544">
          <w:marLeft w:val="0"/>
          <w:marRight w:val="0"/>
          <w:marTop w:val="0"/>
          <w:marBottom w:val="0"/>
          <w:divBdr>
            <w:top w:val="none" w:sz="0" w:space="0" w:color="auto"/>
            <w:left w:val="none" w:sz="0" w:space="0" w:color="auto"/>
            <w:bottom w:val="none" w:sz="0" w:space="0" w:color="auto"/>
            <w:right w:val="none" w:sz="0" w:space="0" w:color="auto"/>
          </w:divBdr>
        </w:div>
      </w:divsChild>
    </w:div>
    <w:div w:id="979768854">
      <w:bodyDiv w:val="1"/>
      <w:marLeft w:val="0"/>
      <w:marRight w:val="0"/>
      <w:marTop w:val="0"/>
      <w:marBottom w:val="0"/>
      <w:divBdr>
        <w:top w:val="none" w:sz="0" w:space="0" w:color="auto"/>
        <w:left w:val="none" w:sz="0" w:space="0" w:color="auto"/>
        <w:bottom w:val="none" w:sz="0" w:space="0" w:color="auto"/>
        <w:right w:val="none" w:sz="0" w:space="0" w:color="auto"/>
      </w:divBdr>
      <w:divsChild>
        <w:div w:id="376972669">
          <w:marLeft w:val="0"/>
          <w:marRight w:val="0"/>
          <w:marTop w:val="0"/>
          <w:marBottom w:val="0"/>
          <w:divBdr>
            <w:top w:val="none" w:sz="0" w:space="0" w:color="auto"/>
            <w:left w:val="none" w:sz="0" w:space="0" w:color="auto"/>
            <w:bottom w:val="none" w:sz="0" w:space="0" w:color="auto"/>
            <w:right w:val="none" w:sz="0" w:space="0" w:color="auto"/>
          </w:divBdr>
        </w:div>
        <w:div w:id="988748178">
          <w:marLeft w:val="0"/>
          <w:marRight w:val="0"/>
          <w:marTop w:val="0"/>
          <w:marBottom w:val="0"/>
          <w:divBdr>
            <w:top w:val="none" w:sz="0" w:space="0" w:color="auto"/>
            <w:left w:val="none" w:sz="0" w:space="0" w:color="auto"/>
            <w:bottom w:val="none" w:sz="0" w:space="0" w:color="auto"/>
            <w:right w:val="none" w:sz="0" w:space="0" w:color="auto"/>
          </w:divBdr>
        </w:div>
        <w:div w:id="1190022267">
          <w:marLeft w:val="0"/>
          <w:marRight w:val="0"/>
          <w:marTop w:val="0"/>
          <w:marBottom w:val="0"/>
          <w:divBdr>
            <w:top w:val="none" w:sz="0" w:space="0" w:color="auto"/>
            <w:left w:val="none" w:sz="0" w:space="0" w:color="auto"/>
            <w:bottom w:val="none" w:sz="0" w:space="0" w:color="auto"/>
            <w:right w:val="none" w:sz="0" w:space="0" w:color="auto"/>
          </w:divBdr>
        </w:div>
        <w:div w:id="1558391169">
          <w:marLeft w:val="0"/>
          <w:marRight w:val="0"/>
          <w:marTop w:val="0"/>
          <w:marBottom w:val="0"/>
          <w:divBdr>
            <w:top w:val="none" w:sz="0" w:space="0" w:color="auto"/>
            <w:left w:val="none" w:sz="0" w:space="0" w:color="auto"/>
            <w:bottom w:val="none" w:sz="0" w:space="0" w:color="auto"/>
            <w:right w:val="none" w:sz="0" w:space="0" w:color="auto"/>
          </w:divBdr>
        </w:div>
      </w:divsChild>
    </w:div>
    <w:div w:id="1484275008">
      <w:bodyDiv w:val="1"/>
      <w:marLeft w:val="0"/>
      <w:marRight w:val="0"/>
      <w:marTop w:val="0"/>
      <w:marBottom w:val="0"/>
      <w:divBdr>
        <w:top w:val="none" w:sz="0" w:space="0" w:color="auto"/>
        <w:left w:val="none" w:sz="0" w:space="0" w:color="auto"/>
        <w:bottom w:val="none" w:sz="0" w:space="0" w:color="auto"/>
        <w:right w:val="none" w:sz="0" w:space="0" w:color="auto"/>
      </w:divBdr>
      <w:divsChild>
        <w:div w:id="1168864656">
          <w:marLeft w:val="0"/>
          <w:marRight w:val="0"/>
          <w:marTop w:val="0"/>
          <w:marBottom w:val="0"/>
          <w:divBdr>
            <w:top w:val="none" w:sz="0" w:space="0" w:color="auto"/>
            <w:left w:val="none" w:sz="0" w:space="0" w:color="auto"/>
            <w:bottom w:val="none" w:sz="0" w:space="0" w:color="auto"/>
            <w:right w:val="none" w:sz="0" w:space="0" w:color="auto"/>
          </w:divBdr>
        </w:div>
        <w:div w:id="1280719794">
          <w:marLeft w:val="0"/>
          <w:marRight w:val="0"/>
          <w:marTop w:val="0"/>
          <w:marBottom w:val="0"/>
          <w:divBdr>
            <w:top w:val="none" w:sz="0" w:space="0" w:color="auto"/>
            <w:left w:val="none" w:sz="0" w:space="0" w:color="auto"/>
            <w:bottom w:val="none" w:sz="0" w:space="0" w:color="auto"/>
            <w:right w:val="none" w:sz="0" w:space="0" w:color="auto"/>
          </w:divBdr>
        </w:div>
        <w:div w:id="1384449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3.png"/><Relationship Id="rId1" Type="http://schemas.openxmlformats.org/officeDocument/2006/relationships/image" Target="media/image4.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25ac64-b08c-4745-af9c-c6c3aae73ea0">
      <Terms xmlns="http://schemas.microsoft.com/office/infopath/2007/PartnerControls"/>
    </lcf76f155ced4ddcb4097134ff3c332f>
    <TaxCatchAll xmlns="5632d612-67f1-44d7-97f3-265197c804d1" xsi:nil="true"/>
    <_Flow_SignoffStatus xmlns="9325ac64-b08c-4745-af9c-c6c3aae73e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695037BDEBCF4FA505A0FBBCF35820" ma:contentTypeVersion="15" ma:contentTypeDescription="Create a new document." ma:contentTypeScope="" ma:versionID="c1284f49f786de0715254a2a70de3c0f">
  <xsd:schema xmlns:xsd="http://www.w3.org/2001/XMLSchema" xmlns:xs="http://www.w3.org/2001/XMLSchema" xmlns:p="http://schemas.microsoft.com/office/2006/metadata/properties" xmlns:ns2="9325ac64-b08c-4745-af9c-c6c3aae73ea0" xmlns:ns3="5632d612-67f1-44d7-97f3-265197c804d1" targetNamespace="http://schemas.microsoft.com/office/2006/metadata/properties" ma:root="true" ma:fieldsID="ee7adc921884add0fd0903904dc72cfb" ns2:_="" ns3:_="">
    <xsd:import namespace="9325ac64-b08c-4745-af9c-c6c3aae73ea0"/>
    <xsd:import namespace="5632d612-67f1-44d7-97f3-265197c804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25ac64-b08c-4745-af9c-c6c3aae73e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5d298e1-810f-4711-8be9-ef4702f2a38a"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Flow_SignoffStatus" ma:index="22"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32d612-67f1-44d7-97f3-265197c804d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2d22417-94a4-4e26-aff0-a3c3bf58f22b}" ma:internalName="TaxCatchAll" ma:showField="CatchAllData" ma:web="5632d612-67f1-44d7-97f3-265197c804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C457DE-E685-41B5-8C74-F0B789C8871A}">
  <ds:schemaRefs>
    <ds:schemaRef ds:uri="http://schemas.openxmlformats.org/officeDocument/2006/bibliography"/>
  </ds:schemaRefs>
</ds:datastoreItem>
</file>

<file path=customXml/itemProps2.xml><?xml version="1.0" encoding="utf-8"?>
<ds:datastoreItem xmlns:ds="http://schemas.openxmlformats.org/officeDocument/2006/customXml" ds:itemID="{83F41FEC-F73F-4942-8D15-1EBDA08F5843}">
  <ds:schemaRefs>
    <ds:schemaRef ds:uri="http://schemas.microsoft.com/office/2006/metadata/properties"/>
    <ds:schemaRef ds:uri="http://schemas.microsoft.com/office/infopath/2007/PartnerControls"/>
    <ds:schemaRef ds:uri="9325ac64-b08c-4745-af9c-c6c3aae73ea0"/>
    <ds:schemaRef ds:uri="5632d612-67f1-44d7-97f3-265197c804d1"/>
  </ds:schemaRefs>
</ds:datastoreItem>
</file>

<file path=customXml/itemProps3.xml><?xml version="1.0" encoding="utf-8"?>
<ds:datastoreItem xmlns:ds="http://schemas.openxmlformats.org/officeDocument/2006/customXml" ds:itemID="{A46FB295-2661-453B-A6AD-B2FF3FB82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25ac64-b08c-4745-af9c-c6c3aae73ea0"/>
    <ds:schemaRef ds:uri="5632d612-67f1-44d7-97f3-265197c804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864CDE-14D6-4393-95C3-194D870DAE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26</Pages>
  <Words>4407</Words>
  <Characters>25124</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29473</CharactersWithSpaces>
  <SharedDoc>false</SharedDoc>
  <HLinks>
    <vt:vector size="108" baseType="variant">
      <vt:variant>
        <vt:i4>2883585</vt:i4>
      </vt:variant>
      <vt:variant>
        <vt:i4>104</vt:i4>
      </vt:variant>
      <vt:variant>
        <vt:i4>0</vt:i4>
      </vt:variant>
      <vt:variant>
        <vt:i4>5</vt:i4>
      </vt:variant>
      <vt:variant>
        <vt:lpwstr/>
      </vt:variant>
      <vt:variant>
        <vt:lpwstr>_Toc1258343055</vt:lpwstr>
      </vt:variant>
      <vt:variant>
        <vt:i4>2424837</vt:i4>
      </vt:variant>
      <vt:variant>
        <vt:i4>98</vt:i4>
      </vt:variant>
      <vt:variant>
        <vt:i4>0</vt:i4>
      </vt:variant>
      <vt:variant>
        <vt:i4>5</vt:i4>
      </vt:variant>
      <vt:variant>
        <vt:lpwstr/>
      </vt:variant>
      <vt:variant>
        <vt:lpwstr>_Toc1135706462</vt:lpwstr>
      </vt:variant>
      <vt:variant>
        <vt:i4>2162703</vt:i4>
      </vt:variant>
      <vt:variant>
        <vt:i4>92</vt:i4>
      </vt:variant>
      <vt:variant>
        <vt:i4>0</vt:i4>
      </vt:variant>
      <vt:variant>
        <vt:i4>5</vt:i4>
      </vt:variant>
      <vt:variant>
        <vt:lpwstr/>
      </vt:variant>
      <vt:variant>
        <vt:lpwstr>_Toc1115974326</vt:lpwstr>
      </vt:variant>
      <vt:variant>
        <vt:i4>1376306</vt:i4>
      </vt:variant>
      <vt:variant>
        <vt:i4>86</vt:i4>
      </vt:variant>
      <vt:variant>
        <vt:i4>0</vt:i4>
      </vt:variant>
      <vt:variant>
        <vt:i4>5</vt:i4>
      </vt:variant>
      <vt:variant>
        <vt:lpwstr/>
      </vt:variant>
      <vt:variant>
        <vt:lpwstr>_Toc727306255</vt:lpwstr>
      </vt:variant>
      <vt:variant>
        <vt:i4>1769523</vt:i4>
      </vt:variant>
      <vt:variant>
        <vt:i4>80</vt:i4>
      </vt:variant>
      <vt:variant>
        <vt:i4>0</vt:i4>
      </vt:variant>
      <vt:variant>
        <vt:i4>5</vt:i4>
      </vt:variant>
      <vt:variant>
        <vt:lpwstr/>
      </vt:variant>
      <vt:variant>
        <vt:lpwstr>_Toc425548639</vt:lpwstr>
      </vt:variant>
      <vt:variant>
        <vt:i4>1441847</vt:i4>
      </vt:variant>
      <vt:variant>
        <vt:i4>74</vt:i4>
      </vt:variant>
      <vt:variant>
        <vt:i4>0</vt:i4>
      </vt:variant>
      <vt:variant>
        <vt:i4>5</vt:i4>
      </vt:variant>
      <vt:variant>
        <vt:lpwstr/>
      </vt:variant>
      <vt:variant>
        <vt:lpwstr>_Toc264391851</vt:lpwstr>
      </vt:variant>
      <vt:variant>
        <vt:i4>1703995</vt:i4>
      </vt:variant>
      <vt:variant>
        <vt:i4>68</vt:i4>
      </vt:variant>
      <vt:variant>
        <vt:i4>0</vt:i4>
      </vt:variant>
      <vt:variant>
        <vt:i4>5</vt:i4>
      </vt:variant>
      <vt:variant>
        <vt:lpwstr/>
      </vt:variant>
      <vt:variant>
        <vt:lpwstr>_Toc818633899</vt:lpwstr>
      </vt:variant>
      <vt:variant>
        <vt:i4>3080199</vt:i4>
      </vt:variant>
      <vt:variant>
        <vt:i4>62</vt:i4>
      </vt:variant>
      <vt:variant>
        <vt:i4>0</vt:i4>
      </vt:variant>
      <vt:variant>
        <vt:i4>5</vt:i4>
      </vt:variant>
      <vt:variant>
        <vt:lpwstr/>
      </vt:variant>
      <vt:variant>
        <vt:lpwstr>_Toc1824636245</vt:lpwstr>
      </vt:variant>
      <vt:variant>
        <vt:i4>2490369</vt:i4>
      </vt:variant>
      <vt:variant>
        <vt:i4>56</vt:i4>
      </vt:variant>
      <vt:variant>
        <vt:i4>0</vt:i4>
      </vt:variant>
      <vt:variant>
        <vt:i4>5</vt:i4>
      </vt:variant>
      <vt:variant>
        <vt:lpwstr/>
      </vt:variant>
      <vt:variant>
        <vt:lpwstr>_Toc1004556434</vt:lpwstr>
      </vt:variant>
      <vt:variant>
        <vt:i4>1703984</vt:i4>
      </vt:variant>
      <vt:variant>
        <vt:i4>50</vt:i4>
      </vt:variant>
      <vt:variant>
        <vt:i4>0</vt:i4>
      </vt:variant>
      <vt:variant>
        <vt:i4>5</vt:i4>
      </vt:variant>
      <vt:variant>
        <vt:lpwstr/>
      </vt:variant>
      <vt:variant>
        <vt:lpwstr>_Toc719768831</vt:lpwstr>
      </vt:variant>
      <vt:variant>
        <vt:i4>1703986</vt:i4>
      </vt:variant>
      <vt:variant>
        <vt:i4>44</vt:i4>
      </vt:variant>
      <vt:variant>
        <vt:i4>0</vt:i4>
      </vt:variant>
      <vt:variant>
        <vt:i4>5</vt:i4>
      </vt:variant>
      <vt:variant>
        <vt:lpwstr/>
      </vt:variant>
      <vt:variant>
        <vt:lpwstr>_Toc170714291</vt:lpwstr>
      </vt:variant>
      <vt:variant>
        <vt:i4>3080198</vt:i4>
      </vt:variant>
      <vt:variant>
        <vt:i4>38</vt:i4>
      </vt:variant>
      <vt:variant>
        <vt:i4>0</vt:i4>
      </vt:variant>
      <vt:variant>
        <vt:i4>5</vt:i4>
      </vt:variant>
      <vt:variant>
        <vt:lpwstr/>
      </vt:variant>
      <vt:variant>
        <vt:lpwstr>_Toc2086841359</vt:lpwstr>
      </vt:variant>
      <vt:variant>
        <vt:i4>2293764</vt:i4>
      </vt:variant>
      <vt:variant>
        <vt:i4>32</vt:i4>
      </vt:variant>
      <vt:variant>
        <vt:i4>0</vt:i4>
      </vt:variant>
      <vt:variant>
        <vt:i4>5</vt:i4>
      </vt:variant>
      <vt:variant>
        <vt:lpwstr/>
      </vt:variant>
      <vt:variant>
        <vt:lpwstr>_Toc1615077131</vt:lpwstr>
      </vt:variant>
      <vt:variant>
        <vt:i4>1703998</vt:i4>
      </vt:variant>
      <vt:variant>
        <vt:i4>26</vt:i4>
      </vt:variant>
      <vt:variant>
        <vt:i4>0</vt:i4>
      </vt:variant>
      <vt:variant>
        <vt:i4>5</vt:i4>
      </vt:variant>
      <vt:variant>
        <vt:lpwstr/>
      </vt:variant>
      <vt:variant>
        <vt:lpwstr>_Toc185594340</vt:lpwstr>
      </vt:variant>
      <vt:variant>
        <vt:i4>1245233</vt:i4>
      </vt:variant>
      <vt:variant>
        <vt:i4>20</vt:i4>
      </vt:variant>
      <vt:variant>
        <vt:i4>0</vt:i4>
      </vt:variant>
      <vt:variant>
        <vt:i4>5</vt:i4>
      </vt:variant>
      <vt:variant>
        <vt:lpwstr/>
      </vt:variant>
      <vt:variant>
        <vt:lpwstr>_Toc85855347</vt:lpwstr>
      </vt:variant>
      <vt:variant>
        <vt:i4>1638455</vt:i4>
      </vt:variant>
      <vt:variant>
        <vt:i4>14</vt:i4>
      </vt:variant>
      <vt:variant>
        <vt:i4>0</vt:i4>
      </vt:variant>
      <vt:variant>
        <vt:i4>5</vt:i4>
      </vt:variant>
      <vt:variant>
        <vt:lpwstr/>
      </vt:variant>
      <vt:variant>
        <vt:lpwstr>_Toc446807551</vt:lpwstr>
      </vt:variant>
      <vt:variant>
        <vt:i4>1114162</vt:i4>
      </vt:variant>
      <vt:variant>
        <vt:i4>8</vt:i4>
      </vt:variant>
      <vt:variant>
        <vt:i4>0</vt:i4>
      </vt:variant>
      <vt:variant>
        <vt:i4>5</vt:i4>
      </vt:variant>
      <vt:variant>
        <vt:lpwstr/>
      </vt:variant>
      <vt:variant>
        <vt:lpwstr>_Toc314177216</vt:lpwstr>
      </vt:variant>
      <vt:variant>
        <vt:i4>1507380</vt:i4>
      </vt:variant>
      <vt:variant>
        <vt:i4>2</vt:i4>
      </vt:variant>
      <vt:variant>
        <vt:i4>0</vt:i4>
      </vt:variant>
      <vt:variant>
        <vt:i4>5</vt:i4>
      </vt:variant>
      <vt:variant>
        <vt:lpwstr/>
      </vt:variant>
      <vt:variant>
        <vt:lpwstr>_Toc602477739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Saikia, Abhijeet</dc:creator>
  <cp:keywords/>
  <dc:description/>
  <cp:lastModifiedBy>Githin Pillai (POWER-QA/QC)</cp:lastModifiedBy>
  <cp:revision>107</cp:revision>
  <dcterms:created xsi:type="dcterms:W3CDTF">2022-12-15T15:39:00Z</dcterms:created>
  <dcterms:modified xsi:type="dcterms:W3CDTF">2025-11-26T08:28:00Z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0x010100EA695037BDEBCF4FA505A0FBBCF35820</vt:lpwstr>
  </property>
  <property fmtid="{D5CDD505-2E9C-101B-9397-08002B2CF9AE}" pid="3" name="MediaServiceImageTags">
    <vt:lpwstr/>
  </property>
</Properties>
</file>